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A4" w:rsidRPr="00204CA4" w:rsidRDefault="00204CA4" w:rsidP="00204CA4">
      <w:pPr>
        <w:spacing w:after="150" w:line="330" w:lineRule="atLeast"/>
        <w:jc w:val="center"/>
        <w:textAlignment w:val="baseline"/>
        <w:rPr>
          <w:rFonts w:ascii="Times New Roman" w:eastAsia="Times New Roman" w:hAnsi="Times New Roman" w:cs="Times New Roman"/>
          <w:color w:val="000000"/>
          <w:sz w:val="28"/>
          <w:szCs w:val="28"/>
          <w:lang w:eastAsia="ru-RU"/>
        </w:rPr>
      </w:pPr>
    </w:p>
    <w:p w:rsidR="00012DBF" w:rsidRDefault="00012DBF" w:rsidP="00204CA4">
      <w:pPr>
        <w:spacing w:after="150" w:line="330" w:lineRule="atLeast"/>
        <w:jc w:val="center"/>
        <w:textAlignment w:val="baseline"/>
        <w:rPr>
          <w:rFonts w:ascii="Times New Roman" w:eastAsia="Times New Roman" w:hAnsi="Times New Roman" w:cs="Times New Roman"/>
          <w:color w:val="000000"/>
          <w:sz w:val="28"/>
          <w:szCs w:val="28"/>
          <w:lang w:eastAsia="ru-RU"/>
        </w:rPr>
      </w:pPr>
      <w:r w:rsidRPr="00012DBF">
        <w:rPr>
          <w:rFonts w:ascii="Times New Roman" w:eastAsia="Times New Roman" w:hAnsi="Times New Roman" w:cs="Times New Roman"/>
          <w:color w:val="000000"/>
          <w:sz w:val="28"/>
          <w:szCs w:val="28"/>
          <w:lang w:eastAsia="ru-RU"/>
        </w:rPr>
        <w:t xml:space="preserve">УПРАВЛЕНИЕ СПОРТА И МОЛОДЕЖНОЙ ПОЛИТИКИ </w:t>
      </w:r>
    </w:p>
    <w:p w:rsidR="00CC61A7" w:rsidRPr="00012DBF" w:rsidRDefault="00012DBF" w:rsidP="00204CA4">
      <w:pPr>
        <w:spacing w:after="150" w:line="330" w:lineRule="atLeast"/>
        <w:jc w:val="center"/>
        <w:textAlignment w:val="baseline"/>
        <w:rPr>
          <w:rFonts w:ascii="Times New Roman" w:eastAsia="Times New Roman" w:hAnsi="Times New Roman" w:cs="Times New Roman"/>
          <w:color w:val="000000"/>
          <w:sz w:val="28"/>
          <w:szCs w:val="28"/>
          <w:lang w:eastAsia="ru-RU"/>
        </w:rPr>
      </w:pPr>
      <w:r w:rsidRPr="00012DBF">
        <w:rPr>
          <w:rFonts w:ascii="Times New Roman" w:eastAsia="Times New Roman" w:hAnsi="Times New Roman" w:cs="Times New Roman"/>
          <w:color w:val="000000"/>
          <w:sz w:val="28"/>
          <w:szCs w:val="28"/>
          <w:lang w:eastAsia="ru-RU"/>
        </w:rPr>
        <w:t>АЛТАЙСКОГО КРАЯ</w:t>
      </w:r>
    </w:p>
    <w:p w:rsidR="003D0495" w:rsidRPr="003D0495" w:rsidRDefault="003D0495" w:rsidP="003D0495">
      <w:pPr>
        <w:spacing w:before="40" w:afterLines="40" w:after="96" w:line="240" w:lineRule="auto"/>
        <w:ind w:left="170" w:right="85"/>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краевое государственное бюджетное учреждение спортивной подготовки</w:t>
      </w:r>
    </w:p>
    <w:p w:rsidR="003D0495" w:rsidRDefault="003D0495" w:rsidP="003D0495">
      <w:pPr>
        <w:spacing w:before="40" w:afterLines="40" w:after="96" w:line="240" w:lineRule="auto"/>
        <w:ind w:left="170" w:right="85"/>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«Спортивная школа «Жемчужина Алтая»</w:t>
      </w:r>
    </w:p>
    <w:p w:rsidR="00012DBF" w:rsidRPr="003D0495" w:rsidRDefault="00012DBF" w:rsidP="003D0495">
      <w:pPr>
        <w:spacing w:before="40" w:afterLines="40" w:after="96" w:line="240" w:lineRule="auto"/>
        <w:ind w:left="170" w:right="8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(КГБУ СП «СШ «Жемчужина Алтая»)</w:t>
      </w:r>
    </w:p>
    <w:p w:rsidR="003D0495" w:rsidRPr="003D0495" w:rsidRDefault="003D0495" w:rsidP="003D0495">
      <w:pPr>
        <w:spacing w:before="40" w:afterLines="40" w:after="96" w:line="240" w:lineRule="auto"/>
        <w:ind w:left="170" w:right="85"/>
        <w:jc w:val="center"/>
        <w:rPr>
          <w:rFonts w:ascii="Times New Roman" w:eastAsia="Times New Roman" w:hAnsi="Times New Roman" w:cs="Times New Roman"/>
          <w:color w:val="000000"/>
          <w:sz w:val="28"/>
          <w:szCs w:val="28"/>
          <w:lang w:eastAsia="ru-RU"/>
        </w:rPr>
      </w:pPr>
    </w:p>
    <w:p w:rsidR="003D0495" w:rsidRPr="003D0495" w:rsidRDefault="003D0495" w:rsidP="003D0495">
      <w:pPr>
        <w:spacing w:before="40" w:afterLines="40" w:after="96" w:line="240" w:lineRule="auto"/>
        <w:ind w:left="170" w:right="85"/>
        <w:jc w:val="center"/>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785"/>
        <w:gridCol w:w="4786"/>
      </w:tblGrid>
      <w:tr w:rsidR="003D0495" w:rsidRPr="003D0495" w:rsidTr="003D0495">
        <w:tc>
          <w:tcPr>
            <w:tcW w:w="4785" w:type="dxa"/>
            <w:shd w:val="clear" w:color="auto" w:fill="auto"/>
            <w:hideMark/>
          </w:tcPr>
          <w:p w:rsidR="003D0495" w:rsidRPr="003D0495" w:rsidRDefault="003D0495"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 xml:space="preserve">Принято решением тренерского совета КГБУ СП </w:t>
            </w:r>
          </w:p>
          <w:p w:rsidR="003D0495" w:rsidRPr="003D0495" w:rsidRDefault="003D0495"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«СШ «Жемчужина Алтая»</w:t>
            </w:r>
          </w:p>
          <w:p w:rsidR="003D0495" w:rsidRPr="003D0495" w:rsidRDefault="003D0495"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 xml:space="preserve">от </w:t>
            </w:r>
            <w:r w:rsidR="00012DBF">
              <w:rPr>
                <w:rFonts w:ascii="Times New Roman" w:eastAsia="Times New Roman" w:hAnsi="Times New Roman" w:cs="Times New Roman"/>
                <w:color w:val="000000"/>
                <w:sz w:val="28"/>
                <w:szCs w:val="28"/>
                <w:lang w:eastAsia="ru-RU"/>
              </w:rPr>
              <w:t xml:space="preserve"> 15.08.</w:t>
            </w:r>
            <w:r w:rsidRPr="003D0495">
              <w:rPr>
                <w:rFonts w:ascii="Times New Roman" w:eastAsia="Times New Roman" w:hAnsi="Times New Roman" w:cs="Times New Roman"/>
                <w:color w:val="000000"/>
                <w:sz w:val="28"/>
                <w:szCs w:val="28"/>
                <w:lang w:eastAsia="ru-RU"/>
              </w:rPr>
              <w:t>2018 г.</w:t>
            </w:r>
            <w:r w:rsidR="00012DBF">
              <w:rPr>
                <w:rFonts w:ascii="Times New Roman" w:eastAsia="Times New Roman" w:hAnsi="Times New Roman" w:cs="Times New Roman"/>
                <w:color w:val="000000"/>
                <w:sz w:val="28"/>
                <w:szCs w:val="28"/>
                <w:lang w:eastAsia="ru-RU"/>
              </w:rPr>
              <w:t xml:space="preserve"> протокол №06/18</w:t>
            </w:r>
          </w:p>
          <w:p w:rsidR="003D0495" w:rsidRPr="003D0495" w:rsidRDefault="00012DBF"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4786" w:type="dxa"/>
            <w:shd w:val="clear" w:color="auto" w:fill="auto"/>
            <w:hideMark/>
          </w:tcPr>
          <w:p w:rsidR="00012DBF" w:rsidRDefault="003D0495"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 xml:space="preserve">Утверждено </w:t>
            </w:r>
          </w:p>
          <w:p w:rsidR="003D0495" w:rsidRPr="003D0495" w:rsidRDefault="003D0495"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 xml:space="preserve">приказом директора КГБУ СП </w:t>
            </w:r>
          </w:p>
          <w:p w:rsidR="003D0495" w:rsidRPr="003D0495" w:rsidRDefault="003D0495"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«СШ «Жемчужина Алтая»</w:t>
            </w:r>
          </w:p>
          <w:p w:rsidR="003D0495" w:rsidRPr="003D0495" w:rsidRDefault="003D0495"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 xml:space="preserve">от </w:t>
            </w:r>
            <w:r w:rsidR="00012DBF">
              <w:rPr>
                <w:rFonts w:ascii="Times New Roman" w:eastAsia="Times New Roman" w:hAnsi="Times New Roman" w:cs="Times New Roman"/>
                <w:color w:val="000000"/>
                <w:sz w:val="28"/>
                <w:szCs w:val="28"/>
                <w:lang w:eastAsia="ru-RU"/>
              </w:rPr>
              <w:t xml:space="preserve"> 15.08.</w:t>
            </w:r>
            <w:r w:rsidRPr="003D0495">
              <w:rPr>
                <w:rFonts w:ascii="Times New Roman" w:eastAsia="Times New Roman" w:hAnsi="Times New Roman" w:cs="Times New Roman"/>
                <w:color w:val="000000"/>
                <w:sz w:val="28"/>
                <w:szCs w:val="28"/>
                <w:lang w:eastAsia="ru-RU"/>
              </w:rPr>
              <w:t>2018 г.</w:t>
            </w:r>
            <w:r w:rsidR="00012DBF">
              <w:rPr>
                <w:rFonts w:ascii="Times New Roman" w:eastAsia="Times New Roman" w:hAnsi="Times New Roman" w:cs="Times New Roman"/>
                <w:color w:val="000000"/>
                <w:sz w:val="28"/>
                <w:szCs w:val="28"/>
                <w:lang w:eastAsia="ru-RU"/>
              </w:rPr>
              <w:t xml:space="preserve"> № 49</w:t>
            </w:r>
          </w:p>
          <w:p w:rsidR="003D0495" w:rsidRPr="003D0495" w:rsidRDefault="00012DBF" w:rsidP="003D0495">
            <w:pPr>
              <w:spacing w:before="40" w:afterLines="40" w:after="96" w:line="240" w:lineRule="auto"/>
              <w:ind w:left="170" w:right="85"/>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bl>
    <w:p w:rsidR="003D0495" w:rsidRPr="003D0495" w:rsidRDefault="003D0495" w:rsidP="003D0495">
      <w:pPr>
        <w:spacing w:before="40" w:afterLines="40" w:after="96" w:line="240" w:lineRule="auto"/>
        <w:ind w:right="85"/>
        <w:rPr>
          <w:rFonts w:ascii="Times New Roman" w:eastAsia="Times New Roman" w:hAnsi="Times New Roman" w:cs="Times New Roman"/>
          <w:color w:val="000000"/>
          <w:sz w:val="28"/>
          <w:szCs w:val="28"/>
          <w:lang w:eastAsia="ru-RU"/>
        </w:rPr>
      </w:pPr>
    </w:p>
    <w:p w:rsidR="003D0495" w:rsidRPr="003D0495" w:rsidRDefault="003D0495" w:rsidP="003D0495">
      <w:pPr>
        <w:spacing w:before="40" w:afterLines="40" w:after="96" w:line="240" w:lineRule="auto"/>
        <w:ind w:left="170" w:right="85"/>
        <w:jc w:val="center"/>
        <w:rPr>
          <w:rFonts w:ascii="Times New Roman" w:eastAsia="Times New Roman" w:hAnsi="Times New Roman" w:cs="Times New Roman"/>
          <w:color w:val="000000"/>
          <w:sz w:val="28"/>
          <w:szCs w:val="28"/>
          <w:lang w:eastAsia="ru-RU"/>
        </w:rPr>
      </w:pPr>
    </w:p>
    <w:p w:rsidR="003D0495" w:rsidRPr="003D0495" w:rsidRDefault="003D0495" w:rsidP="003D0495">
      <w:pPr>
        <w:spacing w:before="40" w:afterLines="40" w:after="96" w:line="240" w:lineRule="auto"/>
        <w:ind w:left="170" w:right="85"/>
        <w:jc w:val="center"/>
        <w:rPr>
          <w:rFonts w:ascii="Times New Roman" w:eastAsia="Times New Roman" w:hAnsi="Times New Roman" w:cs="Times New Roman"/>
          <w:b/>
          <w:color w:val="000000"/>
          <w:sz w:val="28"/>
          <w:szCs w:val="28"/>
          <w:lang w:eastAsia="ru-RU"/>
        </w:rPr>
      </w:pPr>
      <w:r w:rsidRPr="003D0495">
        <w:rPr>
          <w:rFonts w:ascii="Times New Roman" w:eastAsia="Times New Roman" w:hAnsi="Times New Roman" w:cs="Times New Roman"/>
          <w:b/>
          <w:color w:val="000000"/>
          <w:sz w:val="28"/>
          <w:szCs w:val="28"/>
          <w:lang w:eastAsia="ru-RU"/>
        </w:rPr>
        <w:t>ПРОГРАММА СПОРТИВНОЙ ПОДГОТОВКИ ПО ВИДУ СПОРТА</w:t>
      </w:r>
    </w:p>
    <w:p w:rsidR="003D0495" w:rsidRPr="003D0495" w:rsidRDefault="003D0495" w:rsidP="003D0495">
      <w:pPr>
        <w:spacing w:before="40" w:afterLines="40" w:after="96" w:line="240" w:lineRule="auto"/>
        <w:ind w:left="170" w:right="8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СПОРТИВНАЯ АЭРОБИКА</w:t>
      </w:r>
    </w:p>
    <w:p w:rsidR="003D0495" w:rsidRPr="003D0495" w:rsidRDefault="003D0495" w:rsidP="00012DBF">
      <w:pPr>
        <w:spacing w:before="40" w:afterLines="40" w:after="96" w:line="240" w:lineRule="auto"/>
        <w:ind w:right="85"/>
        <w:rPr>
          <w:rFonts w:ascii="Times New Roman" w:eastAsia="Times New Roman" w:hAnsi="Times New Roman" w:cs="Times New Roman"/>
          <w:b/>
          <w:color w:val="000000"/>
          <w:sz w:val="24"/>
          <w:szCs w:val="24"/>
          <w:lang w:eastAsia="ru-RU"/>
        </w:rPr>
      </w:pPr>
    </w:p>
    <w:p w:rsidR="003D0495" w:rsidRPr="003D0495" w:rsidRDefault="003D0495" w:rsidP="003D0495">
      <w:pPr>
        <w:spacing w:after="0" w:line="240" w:lineRule="atLeast"/>
        <w:jc w:val="center"/>
        <w:rPr>
          <w:rFonts w:ascii="Times New Roman" w:eastAsia="Times New Roman" w:hAnsi="Times New Roman" w:cs="Times New Roman"/>
          <w:color w:val="000000"/>
          <w:sz w:val="27"/>
          <w:szCs w:val="27"/>
          <w:lang w:eastAsia="ru-RU"/>
        </w:rPr>
      </w:pPr>
      <w:r w:rsidRPr="003D0495">
        <w:rPr>
          <w:rFonts w:ascii="Times New Roman" w:eastAsia="Times New Roman" w:hAnsi="Times New Roman" w:cs="Times New Roman"/>
          <w:color w:val="000000"/>
          <w:sz w:val="27"/>
          <w:szCs w:val="27"/>
          <w:lang w:eastAsia="ru-RU"/>
        </w:rPr>
        <w:t xml:space="preserve">Приказ Министерства спорта Российской Федерации от 30.12.2016 г. № 1364 </w:t>
      </w:r>
    </w:p>
    <w:p w:rsidR="003D0495" w:rsidRDefault="003D0495" w:rsidP="00012DBF">
      <w:pPr>
        <w:spacing w:after="0" w:line="240" w:lineRule="atLeast"/>
        <w:jc w:val="center"/>
        <w:rPr>
          <w:rFonts w:ascii="Times New Roman" w:eastAsia="Times New Roman" w:hAnsi="Times New Roman" w:cs="Times New Roman"/>
          <w:color w:val="000000"/>
          <w:sz w:val="27"/>
          <w:szCs w:val="27"/>
          <w:lang w:eastAsia="ru-RU"/>
        </w:rPr>
      </w:pPr>
      <w:r w:rsidRPr="003D0495">
        <w:rPr>
          <w:rFonts w:ascii="Times New Roman" w:eastAsia="Times New Roman" w:hAnsi="Times New Roman" w:cs="Times New Roman"/>
          <w:color w:val="000000"/>
          <w:sz w:val="27"/>
          <w:szCs w:val="27"/>
          <w:lang w:eastAsia="ru-RU"/>
        </w:rPr>
        <w:t>Об утверждении федерального стандарта спортивной подготовки по виду спорта « спортивная аэробика»</w:t>
      </w:r>
    </w:p>
    <w:p w:rsidR="00012DBF" w:rsidRPr="00012DBF" w:rsidRDefault="00012DBF" w:rsidP="00012DBF">
      <w:pPr>
        <w:spacing w:after="0" w:line="240" w:lineRule="atLeast"/>
        <w:jc w:val="center"/>
        <w:rPr>
          <w:rFonts w:ascii="Times New Roman" w:eastAsia="Times New Roman" w:hAnsi="Times New Roman" w:cs="Times New Roman"/>
          <w:color w:val="000000"/>
          <w:sz w:val="27"/>
          <w:szCs w:val="27"/>
          <w:lang w:eastAsia="ru-RU"/>
        </w:rPr>
      </w:pPr>
    </w:p>
    <w:p w:rsidR="003D0495" w:rsidRPr="003D0495" w:rsidRDefault="003D0495" w:rsidP="003D0495">
      <w:pPr>
        <w:spacing w:after="0" w:line="330" w:lineRule="atLeast"/>
        <w:textAlignment w:val="baseline"/>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bCs/>
          <w:color w:val="000000"/>
          <w:sz w:val="28"/>
          <w:szCs w:val="28"/>
          <w:bdr w:val="none" w:sz="0" w:space="0" w:color="auto" w:frame="1"/>
          <w:lang w:eastAsia="ru-RU"/>
        </w:rPr>
        <w:t>Срок реализации программы по этапам спортивной подготовки:</w:t>
      </w:r>
    </w:p>
    <w:p w:rsidR="003D0495" w:rsidRPr="003D0495" w:rsidRDefault="003D0495" w:rsidP="003D0495">
      <w:pPr>
        <w:spacing w:after="150" w:line="330" w:lineRule="atLeast"/>
        <w:textAlignment w:val="baseline"/>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 этап начальной подготовки – 2 года;</w:t>
      </w:r>
    </w:p>
    <w:p w:rsidR="003D0495" w:rsidRPr="003D0495" w:rsidRDefault="003D0495" w:rsidP="003D0495">
      <w:pPr>
        <w:spacing w:after="150" w:line="330" w:lineRule="atLeast"/>
        <w:textAlignment w:val="baseline"/>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 тренировочный этап (этап спортивной специализации) – 4 лет;</w:t>
      </w:r>
    </w:p>
    <w:p w:rsidR="003D0495" w:rsidRPr="003D0495" w:rsidRDefault="003D0495" w:rsidP="003D0495">
      <w:pPr>
        <w:spacing w:after="150" w:line="330" w:lineRule="atLeast"/>
        <w:textAlignment w:val="baseline"/>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color w:val="000000"/>
          <w:sz w:val="28"/>
          <w:szCs w:val="28"/>
          <w:lang w:eastAsia="ru-RU"/>
        </w:rPr>
        <w:t>- этап совершенствования спортивного мастерства – без ограничений.</w:t>
      </w:r>
    </w:p>
    <w:p w:rsidR="003D0495" w:rsidRPr="003D0495" w:rsidRDefault="003D0495" w:rsidP="003D0495">
      <w:pPr>
        <w:spacing w:before="40" w:afterLines="40" w:after="96" w:line="330" w:lineRule="atLeast"/>
        <w:ind w:left="170" w:right="85"/>
        <w:jc w:val="center"/>
        <w:textAlignment w:val="baseline"/>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bCs/>
          <w:color w:val="000000"/>
          <w:sz w:val="28"/>
          <w:szCs w:val="28"/>
          <w:bdr w:val="none" w:sz="0" w:space="0" w:color="auto" w:frame="1"/>
          <w:lang w:eastAsia="ru-RU"/>
        </w:rPr>
        <w:t>Возраст лиц, проходящих спортивную подготовку</w:t>
      </w:r>
      <w:r w:rsidRPr="003D0495">
        <w:rPr>
          <w:rFonts w:ascii="Times New Roman" w:eastAsia="Times New Roman" w:hAnsi="Times New Roman" w:cs="Times New Roman"/>
          <w:color w:val="000000"/>
          <w:sz w:val="28"/>
          <w:szCs w:val="28"/>
          <w:lang w:eastAsia="ru-RU"/>
        </w:rPr>
        <w:t> – 7 лет и старше</w:t>
      </w:r>
    </w:p>
    <w:p w:rsidR="003D0495" w:rsidRPr="003D0495" w:rsidRDefault="003D0495" w:rsidP="003D0495">
      <w:pPr>
        <w:spacing w:before="40" w:afterLines="40" w:after="96" w:line="330" w:lineRule="atLeast"/>
        <w:ind w:left="170" w:right="85"/>
        <w:jc w:val="right"/>
        <w:textAlignment w:val="baseline"/>
        <w:rPr>
          <w:rFonts w:ascii="Times New Roman" w:eastAsia="Times New Roman" w:hAnsi="Times New Roman" w:cs="Times New Roman"/>
          <w:bCs/>
          <w:color w:val="000000"/>
          <w:sz w:val="28"/>
          <w:szCs w:val="28"/>
          <w:bdr w:val="none" w:sz="0" w:space="0" w:color="auto" w:frame="1"/>
          <w:lang w:eastAsia="ru-RU"/>
        </w:rPr>
      </w:pPr>
      <w:r w:rsidRPr="003D0495">
        <w:rPr>
          <w:rFonts w:ascii="Times New Roman" w:eastAsia="Times New Roman" w:hAnsi="Times New Roman" w:cs="Times New Roman"/>
          <w:bCs/>
          <w:color w:val="000000"/>
          <w:sz w:val="28"/>
          <w:szCs w:val="28"/>
          <w:bdr w:val="none" w:sz="0" w:space="0" w:color="auto" w:frame="1"/>
          <w:lang w:eastAsia="ru-RU"/>
        </w:rPr>
        <w:t>Составители программы:</w:t>
      </w:r>
    </w:p>
    <w:p w:rsidR="003D0495" w:rsidRPr="003D0495" w:rsidRDefault="003D0495" w:rsidP="003D0495">
      <w:pPr>
        <w:spacing w:after="150" w:line="330" w:lineRule="atLeast"/>
        <w:jc w:val="right"/>
        <w:textAlignment w:val="baseline"/>
        <w:rPr>
          <w:rFonts w:ascii="Times New Roman" w:eastAsia="Times New Roman" w:hAnsi="Times New Roman" w:cs="Times New Roman"/>
          <w:bCs/>
          <w:color w:val="000000"/>
          <w:sz w:val="28"/>
          <w:szCs w:val="28"/>
          <w:bdr w:val="none" w:sz="0" w:space="0" w:color="auto" w:frame="1"/>
          <w:lang w:eastAsia="ru-RU"/>
        </w:rPr>
      </w:pPr>
      <w:r w:rsidRPr="003D0495">
        <w:rPr>
          <w:rFonts w:ascii="Times New Roman" w:eastAsia="Times New Roman" w:hAnsi="Times New Roman" w:cs="Times New Roman"/>
          <w:bCs/>
          <w:color w:val="000000"/>
          <w:sz w:val="28"/>
          <w:szCs w:val="28"/>
          <w:bdr w:val="none" w:sz="0" w:space="0" w:color="auto" w:frame="1"/>
          <w:lang w:eastAsia="ru-RU"/>
        </w:rPr>
        <w:t xml:space="preserve">Г.А. </w:t>
      </w:r>
      <w:proofErr w:type="spellStart"/>
      <w:r w:rsidRPr="003D0495">
        <w:rPr>
          <w:rFonts w:ascii="Times New Roman" w:eastAsia="Times New Roman" w:hAnsi="Times New Roman" w:cs="Times New Roman"/>
          <w:bCs/>
          <w:color w:val="000000"/>
          <w:sz w:val="28"/>
          <w:szCs w:val="28"/>
          <w:bdr w:val="none" w:sz="0" w:space="0" w:color="auto" w:frame="1"/>
          <w:lang w:eastAsia="ru-RU"/>
        </w:rPr>
        <w:t>Жилкина</w:t>
      </w:r>
      <w:proofErr w:type="spellEnd"/>
      <w:r w:rsidRPr="003D0495">
        <w:rPr>
          <w:rFonts w:ascii="Times New Roman" w:eastAsia="Times New Roman" w:hAnsi="Times New Roman" w:cs="Times New Roman"/>
          <w:bCs/>
          <w:color w:val="000000"/>
          <w:sz w:val="28"/>
          <w:szCs w:val="28"/>
          <w:bdr w:val="none" w:sz="0" w:space="0" w:color="auto" w:frame="1"/>
          <w:lang w:eastAsia="ru-RU"/>
        </w:rPr>
        <w:t xml:space="preserve">, заместитель директора по </w:t>
      </w:r>
      <w:proofErr w:type="gramStart"/>
      <w:r w:rsidRPr="003D0495">
        <w:rPr>
          <w:rFonts w:ascii="Times New Roman" w:eastAsia="Times New Roman" w:hAnsi="Times New Roman" w:cs="Times New Roman"/>
          <w:bCs/>
          <w:color w:val="000000"/>
          <w:sz w:val="28"/>
          <w:szCs w:val="28"/>
          <w:bdr w:val="none" w:sz="0" w:space="0" w:color="auto" w:frame="1"/>
          <w:lang w:eastAsia="ru-RU"/>
        </w:rPr>
        <w:t>СР</w:t>
      </w:r>
      <w:proofErr w:type="gramEnd"/>
    </w:p>
    <w:p w:rsidR="003D0495" w:rsidRPr="003D0495" w:rsidRDefault="003D0495" w:rsidP="003D0495">
      <w:pPr>
        <w:spacing w:after="150" w:line="330"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r w:rsidRPr="003D0495">
        <w:rPr>
          <w:rFonts w:ascii="Times New Roman" w:eastAsia="Times New Roman" w:hAnsi="Times New Roman" w:cs="Times New Roman"/>
          <w:bCs/>
          <w:color w:val="000000"/>
          <w:sz w:val="28"/>
          <w:szCs w:val="28"/>
          <w:bdr w:val="none" w:sz="0" w:space="0" w:color="auto" w:frame="1"/>
          <w:lang w:eastAsia="ru-RU"/>
        </w:rPr>
        <w:t>Л.Н. Зверева, инструктор-методист</w:t>
      </w:r>
      <w:r>
        <w:rPr>
          <w:rFonts w:ascii="Times New Roman" w:eastAsia="Times New Roman" w:hAnsi="Times New Roman" w:cs="Times New Roman"/>
          <w:color w:val="000000"/>
          <w:sz w:val="27"/>
          <w:szCs w:val="27"/>
          <w:lang w:eastAsia="ru-RU"/>
        </w:rPr>
        <w:t xml:space="preserve"> </w:t>
      </w:r>
    </w:p>
    <w:p w:rsidR="003D0495" w:rsidRPr="003D0495" w:rsidRDefault="003D0495" w:rsidP="003D0495">
      <w:pPr>
        <w:spacing w:before="40" w:afterLines="40" w:after="96" w:line="330" w:lineRule="atLeast"/>
        <w:ind w:right="85"/>
        <w:textAlignment w:val="baseline"/>
        <w:rPr>
          <w:rFonts w:ascii="Times New Roman" w:eastAsia="Times New Roman" w:hAnsi="Times New Roman" w:cs="Times New Roman"/>
          <w:color w:val="000000"/>
          <w:sz w:val="28"/>
          <w:szCs w:val="28"/>
          <w:lang w:eastAsia="ru-RU"/>
        </w:rPr>
      </w:pPr>
      <w:r w:rsidRPr="003D0495">
        <w:rPr>
          <w:rFonts w:ascii="Times New Roman" w:eastAsia="Times New Roman" w:hAnsi="Times New Roman" w:cs="Times New Roman"/>
          <w:bCs/>
          <w:color w:val="000000"/>
          <w:sz w:val="28"/>
          <w:szCs w:val="28"/>
          <w:bdr w:val="none" w:sz="0" w:space="0" w:color="auto" w:frame="1"/>
          <w:lang w:eastAsia="ru-RU"/>
        </w:rPr>
        <w:t>Возраст лиц, проходящих спортивную подготовку</w:t>
      </w:r>
      <w:r w:rsidRPr="003D0495">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7</w:t>
      </w:r>
      <w:r w:rsidRPr="003D0495">
        <w:rPr>
          <w:rFonts w:ascii="Times New Roman" w:eastAsia="Times New Roman" w:hAnsi="Times New Roman" w:cs="Times New Roman"/>
          <w:color w:val="000000"/>
          <w:sz w:val="28"/>
          <w:szCs w:val="28"/>
          <w:lang w:eastAsia="ru-RU"/>
        </w:rPr>
        <w:t xml:space="preserve"> лет и старше</w:t>
      </w:r>
    </w:p>
    <w:p w:rsidR="003D0495" w:rsidRPr="003D0495" w:rsidRDefault="003D0495" w:rsidP="003D0495">
      <w:pPr>
        <w:spacing w:before="40" w:afterLines="40" w:after="96" w:line="330" w:lineRule="atLeast"/>
        <w:ind w:left="170" w:right="85"/>
        <w:jc w:val="right"/>
        <w:textAlignment w:val="baseline"/>
        <w:rPr>
          <w:rFonts w:ascii="Arial" w:eastAsia="Times New Roman" w:hAnsi="Arial" w:cs="Arial"/>
          <w:b/>
          <w:bCs/>
          <w:color w:val="000000"/>
          <w:sz w:val="20"/>
          <w:szCs w:val="20"/>
          <w:bdr w:val="none" w:sz="0" w:space="0" w:color="auto" w:frame="1"/>
          <w:lang w:eastAsia="ru-RU"/>
        </w:rPr>
      </w:pPr>
      <w:r w:rsidRPr="003D0495">
        <w:rPr>
          <w:rFonts w:ascii="Arial" w:eastAsia="Times New Roman" w:hAnsi="Arial" w:cs="Arial"/>
          <w:b/>
          <w:bCs/>
          <w:color w:val="000000"/>
          <w:sz w:val="20"/>
          <w:szCs w:val="20"/>
          <w:bdr w:val="none" w:sz="0" w:space="0" w:color="auto" w:frame="1"/>
          <w:lang w:eastAsia="ru-RU"/>
        </w:rPr>
        <w:t xml:space="preserve"> </w:t>
      </w:r>
      <w:r w:rsidRPr="003D0495">
        <w:rPr>
          <w:rFonts w:ascii="Times New Roman" w:eastAsia="Times New Roman" w:hAnsi="Times New Roman" w:cs="Times New Roman"/>
          <w:bCs/>
          <w:color w:val="000000"/>
          <w:sz w:val="28"/>
          <w:szCs w:val="28"/>
          <w:bdr w:val="none" w:sz="0" w:space="0" w:color="auto" w:frame="1"/>
          <w:lang w:eastAsia="ru-RU"/>
        </w:rPr>
        <w:t>Рецензент программы:</w:t>
      </w:r>
    </w:p>
    <w:p w:rsidR="003D0495" w:rsidRPr="003D0495" w:rsidRDefault="003D0495" w:rsidP="003D0495">
      <w:pPr>
        <w:spacing w:before="40" w:afterLines="40" w:after="96" w:line="330" w:lineRule="atLeast"/>
        <w:ind w:left="170" w:right="85"/>
        <w:jc w:val="right"/>
        <w:textAlignment w:val="baseline"/>
        <w:rPr>
          <w:rFonts w:ascii="Times New Roman" w:eastAsia="Times New Roman" w:hAnsi="Times New Roman" w:cs="Times New Roman"/>
          <w:bCs/>
          <w:color w:val="000000"/>
          <w:sz w:val="28"/>
          <w:szCs w:val="28"/>
          <w:bdr w:val="none" w:sz="0" w:space="0" w:color="auto" w:frame="1"/>
          <w:lang w:eastAsia="ru-RU"/>
        </w:rPr>
      </w:pPr>
      <w:r w:rsidRPr="003D0495">
        <w:rPr>
          <w:rFonts w:ascii="Times New Roman" w:eastAsia="Times New Roman" w:hAnsi="Times New Roman" w:cs="Times New Roman"/>
          <w:bCs/>
          <w:color w:val="000000"/>
          <w:sz w:val="28"/>
          <w:szCs w:val="28"/>
          <w:bdr w:val="none" w:sz="0" w:space="0" w:color="auto" w:frame="1"/>
          <w:lang w:eastAsia="ru-RU"/>
        </w:rPr>
        <w:t xml:space="preserve">кандидат </w:t>
      </w:r>
      <w:proofErr w:type="gramStart"/>
      <w:r w:rsidRPr="003D0495">
        <w:rPr>
          <w:rFonts w:ascii="Times New Roman" w:eastAsia="Times New Roman" w:hAnsi="Times New Roman" w:cs="Times New Roman"/>
          <w:bCs/>
          <w:color w:val="000000"/>
          <w:sz w:val="28"/>
          <w:szCs w:val="28"/>
          <w:bdr w:val="none" w:sz="0" w:space="0" w:color="auto" w:frame="1"/>
          <w:lang w:eastAsia="ru-RU"/>
        </w:rPr>
        <w:t>педагогических</w:t>
      </w:r>
      <w:proofErr w:type="gramEnd"/>
    </w:p>
    <w:p w:rsidR="003D0495" w:rsidRPr="003D0495" w:rsidRDefault="003D0495" w:rsidP="003D0495">
      <w:pPr>
        <w:spacing w:before="40" w:afterLines="40" w:after="96" w:line="330" w:lineRule="atLeast"/>
        <w:ind w:left="170" w:right="85"/>
        <w:jc w:val="right"/>
        <w:textAlignment w:val="baseline"/>
        <w:rPr>
          <w:rFonts w:ascii="Times New Roman" w:eastAsia="Times New Roman" w:hAnsi="Times New Roman" w:cs="Times New Roman"/>
          <w:bCs/>
          <w:color w:val="000000"/>
          <w:sz w:val="28"/>
          <w:szCs w:val="28"/>
          <w:bdr w:val="none" w:sz="0" w:space="0" w:color="auto" w:frame="1"/>
          <w:lang w:eastAsia="ru-RU"/>
        </w:rPr>
      </w:pPr>
      <w:r w:rsidRPr="003D0495">
        <w:rPr>
          <w:rFonts w:ascii="Times New Roman" w:eastAsia="Times New Roman" w:hAnsi="Times New Roman" w:cs="Times New Roman"/>
          <w:bCs/>
          <w:color w:val="000000"/>
          <w:sz w:val="28"/>
          <w:szCs w:val="28"/>
          <w:bdr w:val="none" w:sz="0" w:space="0" w:color="auto" w:frame="1"/>
          <w:lang w:eastAsia="ru-RU"/>
        </w:rPr>
        <w:t xml:space="preserve"> наук, доцент Самсонов </w:t>
      </w:r>
    </w:p>
    <w:p w:rsidR="00012DBF" w:rsidRDefault="003D0495" w:rsidP="00012DBF">
      <w:pPr>
        <w:spacing w:before="40" w:afterLines="40" w:after="96" w:line="330" w:lineRule="atLeast"/>
        <w:ind w:left="170" w:right="85"/>
        <w:jc w:val="right"/>
        <w:textAlignment w:val="baseline"/>
        <w:rPr>
          <w:rFonts w:ascii="Times New Roman" w:eastAsia="Times New Roman" w:hAnsi="Times New Roman" w:cs="Times New Roman"/>
          <w:bCs/>
          <w:color w:val="000000"/>
          <w:sz w:val="28"/>
          <w:szCs w:val="28"/>
          <w:bdr w:val="none" w:sz="0" w:space="0" w:color="auto" w:frame="1"/>
          <w:lang w:eastAsia="ru-RU"/>
        </w:rPr>
      </w:pPr>
      <w:r w:rsidRPr="003D0495">
        <w:rPr>
          <w:rFonts w:ascii="Times New Roman" w:eastAsia="Times New Roman" w:hAnsi="Times New Roman" w:cs="Times New Roman"/>
          <w:bCs/>
          <w:color w:val="000000"/>
          <w:sz w:val="28"/>
          <w:szCs w:val="28"/>
          <w:bdr w:val="none" w:sz="0" w:space="0" w:color="auto" w:frame="1"/>
          <w:lang w:eastAsia="ru-RU"/>
        </w:rPr>
        <w:t>Иван Иванович</w:t>
      </w:r>
    </w:p>
    <w:p w:rsidR="003D0495" w:rsidRPr="00012DBF" w:rsidRDefault="003D0495" w:rsidP="00012DBF">
      <w:pPr>
        <w:spacing w:before="40" w:afterLines="40" w:after="96" w:line="330" w:lineRule="atLeast"/>
        <w:ind w:left="170" w:right="85"/>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3D0495">
        <w:rPr>
          <w:rFonts w:ascii="Times New Roman" w:eastAsia="Times New Roman" w:hAnsi="Times New Roman" w:cs="Times New Roman"/>
          <w:color w:val="000000"/>
          <w:sz w:val="28"/>
          <w:szCs w:val="28"/>
          <w:lang w:eastAsia="ru-RU"/>
        </w:rPr>
        <w:t>Барнаул – 2018</w:t>
      </w:r>
    </w:p>
    <w:p w:rsidR="000A6B96" w:rsidRPr="000A6B96" w:rsidRDefault="0038521E" w:rsidP="000A6B96">
      <w:pPr>
        <w:shd w:val="clear" w:color="auto" w:fill="FFFFFF"/>
        <w:spacing w:beforeLines="40" w:before="96" w:after="40" w:line="240" w:lineRule="auto"/>
        <w:ind w:left="170" w:right="8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A6B96" w:rsidRPr="000A6B96">
        <w:rPr>
          <w:rFonts w:ascii="Times New Roman" w:eastAsia="Times New Roman" w:hAnsi="Times New Roman" w:cs="Times New Roman"/>
          <w:color w:val="000000"/>
          <w:sz w:val="28"/>
          <w:szCs w:val="28"/>
          <w:lang w:eastAsia="ru-RU"/>
        </w:rPr>
        <w:t>Оглавление</w:t>
      </w:r>
    </w:p>
    <w:tbl>
      <w:tblPr>
        <w:tblW w:w="9781" w:type="dxa"/>
        <w:tblLayout w:type="fixed"/>
        <w:tblLook w:val="04A0" w:firstRow="1" w:lastRow="0" w:firstColumn="1" w:lastColumn="0" w:noHBand="0" w:noVBand="1"/>
      </w:tblPr>
      <w:tblGrid>
        <w:gridCol w:w="993"/>
        <w:gridCol w:w="8080"/>
        <w:gridCol w:w="708"/>
      </w:tblGrid>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1.</w:t>
            </w:r>
          </w:p>
        </w:tc>
        <w:tc>
          <w:tcPr>
            <w:tcW w:w="8080" w:type="dxa"/>
            <w:shd w:val="clear" w:color="auto" w:fill="auto"/>
          </w:tcPr>
          <w:p w:rsidR="000A6B96" w:rsidRPr="000A6B96" w:rsidRDefault="00FA43B4" w:rsidP="000A6B96">
            <w:pPr>
              <w:spacing w:after="0" w:line="240" w:lineRule="auto"/>
              <w:ind w:right="85"/>
              <w:jc w:val="both"/>
              <w:rPr>
                <w:rFonts w:ascii="Times New Roman" w:eastAsia="Times New Roman" w:hAnsi="Times New Roman" w:cs="Times New Roman"/>
                <w:iCs/>
                <w:color w:val="000000"/>
                <w:sz w:val="28"/>
                <w:szCs w:val="28"/>
                <w:lang w:eastAsia="ru-RU"/>
              </w:rPr>
            </w:pPr>
            <w:hyperlink w:anchor="Пояснительная" w:history="1">
              <w:r w:rsidR="000A6B96" w:rsidRPr="000A6B96">
                <w:rPr>
                  <w:rFonts w:ascii="Times New Roman" w:eastAsia="Times New Roman" w:hAnsi="Times New Roman" w:cs="Times New Roman"/>
                  <w:iCs/>
                  <w:color w:val="000000"/>
                  <w:sz w:val="28"/>
                  <w:szCs w:val="28"/>
                  <w:lang w:eastAsia="ru-RU"/>
                </w:rPr>
                <w:t>Пояснительная</w:t>
              </w:r>
            </w:hyperlink>
            <w:r w:rsidR="000A6B96" w:rsidRPr="000A6B96">
              <w:rPr>
                <w:rFonts w:ascii="Times New Roman" w:eastAsia="Times New Roman" w:hAnsi="Times New Roman" w:cs="Times New Roman"/>
                <w:iCs/>
                <w:color w:val="000000"/>
                <w:sz w:val="28"/>
                <w:szCs w:val="28"/>
                <w:lang w:eastAsia="ru-RU"/>
              </w:rPr>
              <w:t xml:space="preserve"> записка……………………………………………...</w:t>
            </w:r>
          </w:p>
        </w:tc>
        <w:tc>
          <w:tcPr>
            <w:tcW w:w="708"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4</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1.1.</w:t>
            </w:r>
          </w:p>
        </w:tc>
        <w:tc>
          <w:tcPr>
            <w:tcW w:w="8080" w:type="dxa"/>
            <w:shd w:val="clear" w:color="auto" w:fill="auto"/>
          </w:tcPr>
          <w:p w:rsidR="000A6B96" w:rsidRPr="000A6B96" w:rsidRDefault="00FA43B4" w:rsidP="000A6B96">
            <w:pPr>
              <w:spacing w:after="0" w:line="240" w:lineRule="auto"/>
              <w:ind w:right="57"/>
              <w:jc w:val="both"/>
              <w:rPr>
                <w:rFonts w:ascii="Times New Roman" w:eastAsia="Times New Roman" w:hAnsi="Times New Roman" w:cs="Times New Roman"/>
                <w:iCs/>
                <w:color w:val="000000"/>
                <w:sz w:val="28"/>
                <w:szCs w:val="28"/>
                <w:lang w:eastAsia="ru-RU"/>
              </w:rPr>
            </w:pPr>
            <w:hyperlink w:anchor="Характеристика" w:history="1"/>
            <w:r w:rsidR="000A6B96" w:rsidRPr="000A6B96">
              <w:rPr>
                <w:rFonts w:ascii="Times New Roman" w:eastAsia="Calibri" w:hAnsi="Times New Roman" w:cs="Times New Roman"/>
                <w:sz w:val="28"/>
                <w:szCs w:val="28"/>
              </w:rPr>
              <w:t>Характеристика вида спорта, его отличительные особенности и специфика организации тренировочного процесса</w:t>
            </w:r>
            <w:r w:rsidR="000A6B96" w:rsidRPr="000A6B96">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ind w:right="57"/>
              <w:jc w:val="both"/>
              <w:rPr>
                <w:rFonts w:ascii="Times New Roman" w:eastAsia="Times New Roman" w:hAnsi="Times New Roman" w:cs="Times New Roman"/>
                <w:iCs/>
                <w:color w:val="000000"/>
                <w:sz w:val="28"/>
                <w:szCs w:val="28"/>
                <w:lang w:eastAsia="ru-RU"/>
              </w:rPr>
            </w:pPr>
          </w:p>
          <w:p w:rsidR="000A6B96" w:rsidRPr="000A6B96" w:rsidRDefault="000A6B96" w:rsidP="000A6B96">
            <w:pPr>
              <w:spacing w:after="0" w:line="240" w:lineRule="auto"/>
              <w:ind w:right="57"/>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4</w:t>
            </w:r>
          </w:p>
        </w:tc>
      </w:tr>
      <w:tr w:rsidR="000A6B96" w:rsidRPr="000A6B96" w:rsidTr="000A6B96">
        <w:trPr>
          <w:trHeight w:val="642"/>
        </w:trPr>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1.2.</w:t>
            </w:r>
          </w:p>
        </w:tc>
        <w:tc>
          <w:tcPr>
            <w:tcW w:w="8080" w:type="dxa"/>
            <w:shd w:val="clear" w:color="auto" w:fill="auto"/>
          </w:tcPr>
          <w:p w:rsidR="000A6B96" w:rsidRPr="000A6B96" w:rsidRDefault="00FA43B4" w:rsidP="000A6B96">
            <w:pPr>
              <w:spacing w:after="0" w:line="240" w:lineRule="auto"/>
              <w:jc w:val="both"/>
              <w:rPr>
                <w:rFonts w:ascii="Times New Roman" w:eastAsia="Times New Roman" w:hAnsi="Times New Roman" w:cs="Times New Roman"/>
                <w:iCs/>
                <w:color w:val="000000"/>
                <w:sz w:val="28"/>
                <w:szCs w:val="28"/>
                <w:lang w:eastAsia="ru-RU"/>
              </w:rPr>
            </w:pPr>
            <w:hyperlink w:anchor="Специфика" w:history="1">
              <w:r w:rsidR="000A6B96" w:rsidRPr="000A6B96">
                <w:rPr>
                  <w:rFonts w:ascii="Times New Roman" w:eastAsia="Times New Roman" w:hAnsi="Times New Roman" w:cs="Times New Roman"/>
                  <w:iCs/>
                  <w:color w:val="000000"/>
                  <w:sz w:val="28"/>
                  <w:szCs w:val="28"/>
                  <w:lang w:eastAsia="ru-RU"/>
                </w:rPr>
                <w:t>Специфика организации тренировочного процесса, структура системы многолетней подготовки (этапы, уровни, дисциплины)</w:t>
              </w:r>
            </w:hyperlink>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5</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w:t>
            </w:r>
          </w:p>
        </w:tc>
        <w:tc>
          <w:tcPr>
            <w:tcW w:w="8080" w:type="dxa"/>
            <w:shd w:val="clear" w:color="auto" w:fill="auto"/>
          </w:tcPr>
          <w:p w:rsidR="000A6B96" w:rsidRPr="000A6B96" w:rsidRDefault="00FA43B4" w:rsidP="000A6B96">
            <w:pPr>
              <w:spacing w:after="0" w:line="240" w:lineRule="auto"/>
              <w:ind w:right="85"/>
              <w:jc w:val="both"/>
              <w:rPr>
                <w:rFonts w:ascii="Times New Roman" w:eastAsia="Times New Roman" w:hAnsi="Times New Roman" w:cs="Times New Roman"/>
                <w:iCs/>
                <w:color w:val="000000"/>
                <w:sz w:val="28"/>
                <w:szCs w:val="28"/>
                <w:lang w:eastAsia="ru-RU"/>
              </w:rPr>
            </w:pPr>
            <w:hyperlink w:anchor="Нормативная" w:history="1">
              <w:r w:rsidR="000A6B96" w:rsidRPr="000A6B96">
                <w:rPr>
                  <w:rFonts w:ascii="Times New Roman" w:eastAsia="Times New Roman" w:hAnsi="Times New Roman" w:cs="Times New Roman"/>
                  <w:iCs/>
                  <w:color w:val="000000"/>
                  <w:sz w:val="28"/>
                  <w:szCs w:val="28"/>
                  <w:lang w:eastAsia="ru-RU"/>
                </w:rPr>
                <w:t>Нормативная</w:t>
              </w:r>
            </w:hyperlink>
            <w:r w:rsidR="000A6B96" w:rsidRPr="000A6B96">
              <w:rPr>
                <w:rFonts w:ascii="Times New Roman" w:eastAsia="Times New Roman" w:hAnsi="Times New Roman" w:cs="Times New Roman"/>
                <w:iCs/>
                <w:color w:val="000000"/>
                <w:sz w:val="28"/>
                <w:szCs w:val="28"/>
                <w:lang w:eastAsia="ru-RU"/>
              </w:rPr>
              <w:t xml:space="preserve"> часть…………………………………………………..</w:t>
            </w:r>
          </w:p>
        </w:tc>
        <w:tc>
          <w:tcPr>
            <w:tcW w:w="708" w:type="dxa"/>
            <w:shd w:val="clear" w:color="auto" w:fill="auto"/>
          </w:tcPr>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2.1.</w:t>
            </w:r>
          </w:p>
        </w:tc>
        <w:tc>
          <w:tcPr>
            <w:tcW w:w="8080" w:type="dxa"/>
            <w:shd w:val="clear" w:color="auto" w:fill="auto"/>
          </w:tcPr>
          <w:p w:rsidR="000A6B96" w:rsidRPr="000A6B96" w:rsidRDefault="00FA43B4" w:rsidP="000A6B96">
            <w:pPr>
              <w:spacing w:after="0" w:line="240" w:lineRule="auto"/>
              <w:jc w:val="both"/>
              <w:rPr>
                <w:rFonts w:ascii="Times New Roman" w:eastAsia="Times New Roman" w:hAnsi="Times New Roman" w:cs="Times New Roman"/>
                <w:iCs/>
                <w:color w:val="000000"/>
                <w:sz w:val="28"/>
                <w:szCs w:val="28"/>
                <w:lang w:eastAsia="ru-RU"/>
              </w:rPr>
            </w:pPr>
            <w:hyperlink w:anchor="Длительностьэтапов" w:history="1">
              <w:r w:rsidR="000A6B96" w:rsidRPr="000A6B96">
                <w:rPr>
                  <w:rFonts w:ascii="Times New Roman" w:eastAsia="Times New Roman" w:hAnsi="Times New Roman" w:cs="Times New Roman"/>
                  <w:iCs/>
                  <w:color w:val="000000"/>
                  <w:sz w:val="28"/>
                  <w:szCs w:val="28"/>
                  <w:lang w:eastAsia="ru-RU"/>
                </w:rPr>
                <w:t xml:space="preserve">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hyperlink>
            <w:r w:rsidR="000A6B96">
              <w:rPr>
                <w:rFonts w:ascii="Times New Roman" w:eastAsia="Times New Roman" w:hAnsi="Times New Roman" w:cs="Times New Roman"/>
                <w:iCs/>
                <w:color w:val="000000"/>
                <w:sz w:val="28"/>
                <w:szCs w:val="28"/>
                <w:lang w:eastAsia="ru-RU"/>
              </w:rPr>
              <w:t xml:space="preserve"> спортивная аэробика</w:t>
            </w:r>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2.2.</w:t>
            </w:r>
          </w:p>
        </w:tc>
        <w:tc>
          <w:tcPr>
            <w:tcW w:w="8080"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r w:rsidRPr="000A6B96">
              <w:rPr>
                <w:rFonts w:ascii="Times New Roman" w:eastAsia="Calibri" w:hAnsi="Times New Roman" w:cs="Times New Roman"/>
                <w:sz w:val="28"/>
                <w:szCs w:val="28"/>
              </w:rPr>
              <w:t xml:space="preserve">Соотношение объемов тренировочного процесса по видам спортивной подготовки на этапах спортивной подготовки по </w:t>
            </w:r>
            <w:r>
              <w:rPr>
                <w:rFonts w:ascii="Times New Roman" w:eastAsia="Calibri" w:hAnsi="Times New Roman" w:cs="Times New Roman"/>
                <w:sz w:val="28"/>
                <w:szCs w:val="28"/>
              </w:rPr>
              <w:t>виду спорта спортивная аэробика…………………………………..</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2.3.</w:t>
            </w:r>
          </w:p>
        </w:tc>
        <w:tc>
          <w:tcPr>
            <w:tcW w:w="8080" w:type="dxa"/>
            <w:shd w:val="clear" w:color="auto" w:fill="auto"/>
          </w:tcPr>
          <w:p w:rsidR="000A6B96" w:rsidRPr="000A6B96" w:rsidRDefault="000600BB" w:rsidP="000600BB">
            <w:pPr>
              <w:spacing w:after="0" w:line="240" w:lineRule="auto"/>
              <w:jc w:val="both"/>
              <w:rPr>
                <w:rFonts w:ascii="Times New Roman" w:eastAsia="Times New Roman" w:hAnsi="Times New Roman" w:cs="Times New Roman"/>
                <w:iCs/>
                <w:color w:val="000000"/>
                <w:sz w:val="28"/>
                <w:szCs w:val="28"/>
                <w:lang w:eastAsia="ru-RU"/>
              </w:rPr>
            </w:pPr>
            <w:r w:rsidRPr="0038733E">
              <w:rPr>
                <w:rFonts w:ascii="Times New Roman" w:eastAsia="Calibri" w:hAnsi="Times New Roman" w:cs="Times New Roman"/>
                <w:sz w:val="26"/>
                <w:szCs w:val="26"/>
              </w:rPr>
              <w:t xml:space="preserve">Планируемые показатели соревновательной деятельности по виду спорта </w:t>
            </w:r>
            <w:r>
              <w:rPr>
                <w:rFonts w:ascii="Times New Roman" w:eastAsia="Calibri" w:hAnsi="Times New Roman" w:cs="Times New Roman"/>
                <w:sz w:val="26"/>
                <w:szCs w:val="26"/>
              </w:rPr>
              <w:t xml:space="preserve"> </w:t>
            </w:r>
            <w:r w:rsidRPr="000600BB">
              <w:rPr>
                <w:rFonts w:ascii="Times New Roman" w:eastAsia="Calibri" w:hAnsi="Times New Roman" w:cs="Times New Roman"/>
                <w:sz w:val="28"/>
                <w:szCs w:val="28"/>
              </w:rPr>
              <w:t>спортивная аэробика</w:t>
            </w:r>
            <w:r w:rsidRPr="000A6B96">
              <w:rPr>
                <w:rFonts w:ascii="Times New Roman" w:eastAsia="Times New Roman" w:hAnsi="Times New Roman" w:cs="Times New Roman"/>
                <w:iCs/>
                <w:color w:val="000000"/>
                <w:sz w:val="28"/>
                <w:szCs w:val="28"/>
                <w:lang w:eastAsia="ru-RU"/>
              </w:rPr>
              <w:t xml:space="preserve"> </w:t>
            </w:r>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13</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2.4.</w:t>
            </w:r>
          </w:p>
        </w:tc>
        <w:tc>
          <w:tcPr>
            <w:tcW w:w="8080" w:type="dxa"/>
            <w:shd w:val="clear" w:color="auto" w:fill="auto"/>
          </w:tcPr>
          <w:p w:rsidR="000A6B96" w:rsidRPr="000A6B96" w:rsidRDefault="00FA43B4" w:rsidP="000A6B96">
            <w:pPr>
              <w:spacing w:after="0" w:line="240" w:lineRule="auto"/>
              <w:ind w:right="85"/>
              <w:jc w:val="both"/>
              <w:rPr>
                <w:rFonts w:ascii="Times New Roman" w:eastAsia="Times New Roman" w:hAnsi="Times New Roman" w:cs="Times New Roman"/>
                <w:iCs/>
                <w:color w:val="000000"/>
                <w:sz w:val="28"/>
                <w:szCs w:val="28"/>
                <w:lang w:eastAsia="ru-RU"/>
              </w:rPr>
            </w:pPr>
            <w:hyperlink w:anchor="Режимытренировочнойработы" w:history="1">
              <w:r w:rsidR="000A6B96" w:rsidRPr="000A6B96">
                <w:rPr>
                  <w:rFonts w:ascii="Times New Roman" w:eastAsia="Times New Roman" w:hAnsi="Times New Roman" w:cs="Times New Roman"/>
                  <w:iCs/>
                  <w:color w:val="000000"/>
                  <w:sz w:val="28"/>
                  <w:szCs w:val="28"/>
                  <w:lang w:eastAsia="ru-RU"/>
                </w:rPr>
                <w:t>Режимы тренировочной работы</w:t>
              </w:r>
            </w:hyperlink>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16</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2.5.</w:t>
            </w:r>
          </w:p>
        </w:tc>
        <w:tc>
          <w:tcPr>
            <w:tcW w:w="8080" w:type="dxa"/>
            <w:shd w:val="clear" w:color="auto" w:fill="auto"/>
          </w:tcPr>
          <w:p w:rsidR="000A6B96" w:rsidRPr="000A6B96" w:rsidRDefault="00FA43B4" w:rsidP="000A6B96">
            <w:pPr>
              <w:spacing w:after="0" w:line="240" w:lineRule="auto"/>
              <w:jc w:val="both"/>
              <w:rPr>
                <w:rFonts w:ascii="Times New Roman" w:eastAsia="Times New Roman" w:hAnsi="Times New Roman" w:cs="Times New Roman"/>
                <w:iCs/>
                <w:color w:val="000000"/>
                <w:sz w:val="28"/>
                <w:szCs w:val="28"/>
                <w:lang w:eastAsia="ru-RU"/>
              </w:rPr>
            </w:pPr>
            <w:hyperlink w:anchor="Медицинскиевозрастные" w:history="1">
              <w:r w:rsidR="000A6B96" w:rsidRPr="000A6B96">
                <w:rPr>
                  <w:rFonts w:ascii="Times New Roman" w:eastAsia="Times New Roman" w:hAnsi="Times New Roman" w:cs="Times New Roman"/>
                  <w:iCs/>
                  <w:color w:val="000000"/>
                  <w:sz w:val="28"/>
                  <w:szCs w:val="28"/>
                  <w:lang w:eastAsia="ru-RU"/>
                </w:rPr>
                <w:t>Медицинские, возрастные и психофизические требования к лицам, проходящим спортивную подготовку</w:t>
              </w:r>
            </w:hyperlink>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18</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2.6.</w:t>
            </w:r>
          </w:p>
        </w:tc>
        <w:tc>
          <w:tcPr>
            <w:tcW w:w="8080" w:type="dxa"/>
            <w:shd w:val="clear" w:color="auto" w:fill="auto"/>
          </w:tcPr>
          <w:p w:rsidR="000A6B96" w:rsidRPr="000A6B96" w:rsidRDefault="00FA43B4" w:rsidP="000A6B96">
            <w:pPr>
              <w:spacing w:after="0" w:line="240" w:lineRule="auto"/>
              <w:ind w:right="85"/>
              <w:jc w:val="both"/>
              <w:rPr>
                <w:rFonts w:ascii="Times New Roman" w:eastAsia="Times New Roman" w:hAnsi="Times New Roman" w:cs="Times New Roman"/>
                <w:iCs/>
                <w:color w:val="000000"/>
                <w:sz w:val="28"/>
                <w:szCs w:val="28"/>
                <w:lang w:eastAsia="ru-RU"/>
              </w:rPr>
            </w:pPr>
            <w:hyperlink w:anchor="Предельныетренировочные" w:history="1">
              <w:r w:rsidR="000A6B96" w:rsidRPr="000A6B96">
                <w:rPr>
                  <w:rFonts w:ascii="Times New Roman" w:eastAsia="Times New Roman" w:hAnsi="Times New Roman" w:cs="Times New Roman"/>
                  <w:iCs/>
                  <w:color w:val="000000"/>
                  <w:sz w:val="28"/>
                  <w:szCs w:val="28"/>
                  <w:lang w:eastAsia="ru-RU"/>
                </w:rPr>
                <w:t>Предельные тренировочные нагрузки</w:t>
              </w:r>
            </w:hyperlink>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27</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2.7.</w:t>
            </w:r>
          </w:p>
        </w:tc>
        <w:tc>
          <w:tcPr>
            <w:tcW w:w="8080"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fldChar w:fldCharType="begin"/>
            </w:r>
            <w:r w:rsidRPr="000A6B96">
              <w:rPr>
                <w:rFonts w:ascii="Times New Roman" w:eastAsia="Times New Roman" w:hAnsi="Times New Roman" w:cs="Times New Roman"/>
                <w:iCs/>
                <w:color w:val="000000"/>
                <w:sz w:val="28"/>
                <w:szCs w:val="28"/>
                <w:lang w:eastAsia="ru-RU"/>
              </w:rPr>
              <w:instrText xml:space="preserve"> HYPERLINK  \l "Минимальныйипредельный" </w:instrText>
            </w:r>
            <w:r w:rsidRPr="000A6B96">
              <w:rPr>
                <w:rFonts w:ascii="Times New Roman" w:eastAsia="Times New Roman" w:hAnsi="Times New Roman" w:cs="Times New Roman"/>
                <w:iCs/>
                <w:color w:val="000000"/>
                <w:sz w:val="28"/>
                <w:szCs w:val="28"/>
                <w:lang w:eastAsia="ru-RU"/>
              </w:rPr>
              <w:fldChar w:fldCharType="separate"/>
            </w:r>
            <w:r w:rsidRPr="000A6B96">
              <w:rPr>
                <w:rFonts w:ascii="Times New Roman" w:eastAsia="Times New Roman" w:hAnsi="Times New Roman" w:cs="Times New Roman"/>
                <w:iCs/>
                <w:color w:val="000000"/>
                <w:sz w:val="28"/>
                <w:szCs w:val="28"/>
                <w:lang w:eastAsia="ru-RU"/>
              </w:rPr>
              <w:t xml:space="preserve">Минимальный и предельный объем </w:t>
            </w:r>
            <w:proofErr w:type="gramStart"/>
            <w:r w:rsidRPr="000A6B96">
              <w:rPr>
                <w:rFonts w:ascii="Times New Roman" w:eastAsia="Times New Roman" w:hAnsi="Times New Roman" w:cs="Times New Roman"/>
                <w:iCs/>
                <w:color w:val="000000"/>
                <w:sz w:val="28"/>
                <w:szCs w:val="28"/>
                <w:lang w:eastAsia="ru-RU"/>
              </w:rPr>
              <w:t>соревновательной</w:t>
            </w:r>
            <w:proofErr w:type="gramEnd"/>
          </w:p>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 xml:space="preserve"> деятельности</w:t>
            </w:r>
            <w:r w:rsidRPr="000A6B96">
              <w:rPr>
                <w:rFonts w:ascii="Times New Roman" w:eastAsia="Times New Roman" w:hAnsi="Times New Roman" w:cs="Times New Roman"/>
                <w:iCs/>
                <w:color w:val="000000"/>
                <w:sz w:val="28"/>
                <w:szCs w:val="28"/>
                <w:lang w:eastAsia="ru-RU"/>
              </w:rPr>
              <w:fldChar w:fldCharType="end"/>
            </w:r>
            <w:r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29</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2.8.</w:t>
            </w:r>
          </w:p>
        </w:tc>
        <w:tc>
          <w:tcPr>
            <w:tcW w:w="8080"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fldChar w:fldCharType="begin"/>
            </w:r>
            <w:r w:rsidRPr="000A6B96">
              <w:rPr>
                <w:rFonts w:ascii="Times New Roman" w:eastAsia="Times New Roman" w:hAnsi="Times New Roman" w:cs="Times New Roman"/>
                <w:iCs/>
                <w:color w:val="000000"/>
                <w:sz w:val="28"/>
                <w:szCs w:val="28"/>
                <w:lang w:eastAsia="ru-RU"/>
              </w:rPr>
              <w:instrText xml:space="preserve"> HYPERLINK  \l "Требованиякэкипировке" </w:instrText>
            </w:r>
            <w:r w:rsidRPr="000A6B96">
              <w:rPr>
                <w:rFonts w:ascii="Times New Roman" w:eastAsia="Times New Roman" w:hAnsi="Times New Roman" w:cs="Times New Roman"/>
                <w:iCs/>
                <w:color w:val="000000"/>
                <w:sz w:val="28"/>
                <w:szCs w:val="28"/>
                <w:lang w:eastAsia="ru-RU"/>
              </w:rPr>
              <w:fldChar w:fldCharType="separate"/>
            </w:r>
            <w:r w:rsidRPr="000A6B96">
              <w:rPr>
                <w:rFonts w:ascii="Times New Roman" w:eastAsia="Times New Roman" w:hAnsi="Times New Roman" w:cs="Times New Roman"/>
                <w:iCs/>
                <w:color w:val="000000"/>
                <w:sz w:val="28"/>
                <w:szCs w:val="28"/>
                <w:lang w:eastAsia="ru-RU"/>
              </w:rPr>
              <w:t>Требования к экипировке, спортивному инвентарю и</w:t>
            </w:r>
          </w:p>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 xml:space="preserve"> оборудованию</w:t>
            </w:r>
            <w:r w:rsidRPr="000A6B96">
              <w:rPr>
                <w:rFonts w:ascii="Times New Roman" w:eastAsia="Times New Roman" w:hAnsi="Times New Roman" w:cs="Times New Roman"/>
                <w:iCs/>
                <w:color w:val="000000"/>
                <w:sz w:val="28"/>
                <w:szCs w:val="28"/>
                <w:lang w:eastAsia="ru-RU"/>
              </w:rPr>
              <w:fldChar w:fldCharType="end"/>
            </w:r>
            <w:r w:rsidRPr="000A6B96">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31</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2.9.</w:t>
            </w:r>
          </w:p>
        </w:tc>
        <w:tc>
          <w:tcPr>
            <w:tcW w:w="8080" w:type="dxa"/>
            <w:shd w:val="clear" w:color="auto" w:fill="auto"/>
          </w:tcPr>
          <w:p w:rsidR="000A6B96" w:rsidRPr="000A6B96" w:rsidRDefault="000A6B96" w:rsidP="000A6B96">
            <w:pPr>
              <w:shd w:val="clear" w:color="auto" w:fill="FFFFFF"/>
              <w:spacing w:after="0" w:line="240" w:lineRule="auto"/>
              <w:ind w:right="85"/>
              <w:rPr>
                <w:rFonts w:ascii="Times New Roman" w:eastAsia="Times New Roman" w:hAnsi="Times New Roman" w:cs="Times New Roman"/>
                <w:color w:val="000000"/>
                <w:sz w:val="28"/>
                <w:szCs w:val="28"/>
                <w:lang w:eastAsia="ru-RU"/>
              </w:rPr>
            </w:pPr>
            <w:r w:rsidRPr="000A6B96">
              <w:rPr>
                <w:rFonts w:ascii="Times New Roman" w:eastAsia="Times New Roman" w:hAnsi="Times New Roman" w:cs="Times New Roman"/>
                <w:color w:val="000000"/>
                <w:sz w:val="28"/>
                <w:szCs w:val="28"/>
                <w:lang w:eastAsia="ru-RU"/>
              </w:rPr>
              <w:t>Требования к количественному и качественному составу групп</w:t>
            </w:r>
          </w:p>
          <w:p w:rsidR="000A6B96" w:rsidRPr="000A6B96" w:rsidRDefault="000A6B96" w:rsidP="000A6B96">
            <w:pPr>
              <w:shd w:val="clear" w:color="auto" w:fill="FFFFFF"/>
              <w:spacing w:after="0" w:line="240" w:lineRule="auto"/>
              <w:ind w:right="85"/>
              <w:rPr>
                <w:rFonts w:ascii="Times New Roman" w:eastAsia="Times New Roman" w:hAnsi="Times New Roman" w:cs="Times New Roman"/>
                <w:color w:val="000000"/>
                <w:sz w:val="28"/>
                <w:szCs w:val="28"/>
                <w:lang w:eastAsia="ru-RU"/>
              </w:rPr>
            </w:pPr>
            <w:r w:rsidRPr="000A6B96">
              <w:rPr>
                <w:rFonts w:ascii="Times New Roman" w:eastAsia="Times New Roman" w:hAnsi="Times New Roman" w:cs="Times New Roman"/>
                <w:color w:val="000000"/>
                <w:sz w:val="28"/>
                <w:szCs w:val="28"/>
                <w:lang w:eastAsia="ru-RU"/>
              </w:rPr>
              <w:t xml:space="preserve"> подготовки…………………………………………………………..</w:t>
            </w:r>
          </w:p>
        </w:tc>
        <w:tc>
          <w:tcPr>
            <w:tcW w:w="708" w:type="dxa"/>
            <w:shd w:val="clear" w:color="auto" w:fill="auto"/>
          </w:tcPr>
          <w:p w:rsidR="000A6B96" w:rsidRPr="000A6B96" w:rsidRDefault="000A6B96" w:rsidP="000A6B96">
            <w:pPr>
              <w:shd w:val="clear" w:color="auto" w:fill="FFFFFF"/>
              <w:spacing w:after="0" w:line="240" w:lineRule="auto"/>
              <w:ind w:right="85"/>
              <w:rPr>
                <w:rFonts w:ascii="Times New Roman" w:eastAsia="Times New Roman" w:hAnsi="Times New Roman" w:cs="Times New Roman"/>
                <w:color w:val="000000"/>
                <w:sz w:val="28"/>
                <w:szCs w:val="28"/>
                <w:lang w:eastAsia="ru-RU"/>
              </w:rPr>
            </w:pPr>
          </w:p>
          <w:p w:rsidR="000A6B96" w:rsidRPr="000A6B96" w:rsidRDefault="0086481D" w:rsidP="000A6B96">
            <w:pPr>
              <w:shd w:val="clear" w:color="auto" w:fill="FFFFFF"/>
              <w:spacing w:after="0" w:line="240" w:lineRule="auto"/>
              <w:ind w:right="8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2.10</w:t>
            </w:r>
          </w:p>
        </w:tc>
        <w:tc>
          <w:tcPr>
            <w:tcW w:w="8080" w:type="dxa"/>
            <w:shd w:val="clear" w:color="auto" w:fill="auto"/>
          </w:tcPr>
          <w:p w:rsidR="000A6B96" w:rsidRPr="000A6B96" w:rsidRDefault="00FA43B4" w:rsidP="000A6B96">
            <w:pPr>
              <w:spacing w:after="0" w:line="240" w:lineRule="auto"/>
              <w:ind w:right="85"/>
              <w:jc w:val="both"/>
              <w:rPr>
                <w:rFonts w:ascii="Times New Roman" w:eastAsia="Times New Roman" w:hAnsi="Times New Roman" w:cs="Times New Roman"/>
                <w:iCs/>
                <w:color w:val="000000"/>
                <w:sz w:val="28"/>
                <w:szCs w:val="28"/>
                <w:lang w:eastAsia="ru-RU"/>
              </w:rPr>
            </w:pPr>
            <w:hyperlink w:anchor="Объеминдивидуальнойспортивной" w:history="1">
              <w:r w:rsidR="000A6B96" w:rsidRPr="000A6B96">
                <w:rPr>
                  <w:rFonts w:ascii="Times New Roman" w:eastAsia="Times New Roman" w:hAnsi="Times New Roman" w:cs="Times New Roman"/>
                  <w:iCs/>
                  <w:color w:val="000000"/>
                  <w:sz w:val="28"/>
                  <w:szCs w:val="28"/>
                  <w:lang w:eastAsia="ru-RU"/>
                </w:rPr>
                <w:t>Объем индивидуальной спортивной подготовки</w:t>
              </w:r>
            </w:hyperlink>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34</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2.11</w:t>
            </w:r>
          </w:p>
        </w:tc>
        <w:tc>
          <w:tcPr>
            <w:tcW w:w="8080" w:type="dxa"/>
            <w:shd w:val="clear" w:color="auto" w:fill="auto"/>
          </w:tcPr>
          <w:p w:rsidR="000A6B96" w:rsidRPr="000A6B96" w:rsidRDefault="00FA43B4" w:rsidP="000A6B96">
            <w:pPr>
              <w:spacing w:after="0" w:line="240" w:lineRule="auto"/>
              <w:ind w:right="85"/>
              <w:jc w:val="both"/>
              <w:rPr>
                <w:rFonts w:ascii="Times New Roman" w:eastAsia="Times New Roman" w:hAnsi="Times New Roman" w:cs="Times New Roman"/>
                <w:iCs/>
                <w:color w:val="000000"/>
                <w:sz w:val="28"/>
                <w:szCs w:val="28"/>
                <w:lang w:eastAsia="ru-RU"/>
              </w:rPr>
            </w:pPr>
            <w:hyperlink w:anchor="Структурагодичногоцикла" w:history="1">
              <w:r w:rsidR="000A6B96" w:rsidRPr="000A6B96">
                <w:rPr>
                  <w:rFonts w:ascii="Times New Roman" w:eastAsia="Times New Roman" w:hAnsi="Times New Roman" w:cs="Times New Roman"/>
                  <w:iCs/>
                  <w:color w:val="000000"/>
                  <w:sz w:val="28"/>
                  <w:szCs w:val="28"/>
                  <w:lang w:eastAsia="ru-RU"/>
                </w:rPr>
                <w:t>Структура годичного цикла</w:t>
              </w:r>
              <w:r w:rsidR="000600BB">
                <w:rPr>
                  <w:rFonts w:ascii="Times New Roman" w:eastAsia="Times New Roman" w:hAnsi="Times New Roman" w:cs="Times New Roman"/>
                  <w:iCs/>
                  <w:color w:val="000000"/>
                  <w:sz w:val="28"/>
                  <w:szCs w:val="28"/>
                  <w:lang w:eastAsia="ru-RU"/>
                </w:rPr>
                <w:t xml:space="preserve"> </w:t>
              </w:r>
              <w:r w:rsidR="000A6B96" w:rsidRPr="000A6B96">
                <w:rPr>
                  <w:rFonts w:ascii="Times New Roman" w:eastAsia="Times New Roman" w:hAnsi="Times New Roman" w:cs="Times New Roman"/>
                  <w:iCs/>
                  <w:color w:val="000000"/>
                  <w:sz w:val="28"/>
                  <w:szCs w:val="28"/>
                  <w:lang w:eastAsia="ru-RU"/>
                </w:rPr>
                <w:t xml:space="preserve"> (название и продолжительность периодов, этапов, </w:t>
              </w:r>
              <w:proofErr w:type="spellStart"/>
              <w:r w:rsidR="000A6B96" w:rsidRPr="000A6B96">
                <w:rPr>
                  <w:rFonts w:ascii="Times New Roman" w:eastAsia="Times New Roman" w:hAnsi="Times New Roman" w:cs="Times New Roman"/>
                  <w:iCs/>
                  <w:color w:val="000000"/>
                  <w:sz w:val="28"/>
                  <w:szCs w:val="28"/>
                  <w:lang w:eastAsia="ru-RU"/>
                </w:rPr>
                <w:t>мезоциклов</w:t>
              </w:r>
              <w:proofErr w:type="spellEnd"/>
              <w:r w:rsidR="000A6B96" w:rsidRPr="000A6B96">
                <w:rPr>
                  <w:rFonts w:ascii="Times New Roman" w:eastAsia="Times New Roman" w:hAnsi="Times New Roman" w:cs="Times New Roman"/>
                  <w:iCs/>
                  <w:color w:val="000000"/>
                  <w:sz w:val="28"/>
                  <w:szCs w:val="28"/>
                  <w:lang w:eastAsia="ru-RU"/>
                </w:rPr>
                <w:t>)</w:t>
              </w:r>
            </w:hyperlink>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37</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3.</w:t>
            </w:r>
          </w:p>
        </w:tc>
        <w:tc>
          <w:tcPr>
            <w:tcW w:w="8080" w:type="dxa"/>
            <w:shd w:val="clear" w:color="auto" w:fill="auto"/>
          </w:tcPr>
          <w:p w:rsidR="000A6B96" w:rsidRPr="000A6B96" w:rsidRDefault="00FA43B4" w:rsidP="000A6B96">
            <w:pPr>
              <w:spacing w:after="0" w:line="240" w:lineRule="auto"/>
              <w:ind w:right="85"/>
              <w:jc w:val="both"/>
              <w:rPr>
                <w:rFonts w:ascii="Times New Roman" w:eastAsia="Times New Roman" w:hAnsi="Times New Roman" w:cs="Times New Roman"/>
                <w:iCs/>
                <w:color w:val="000000"/>
                <w:sz w:val="28"/>
                <w:szCs w:val="28"/>
                <w:lang w:eastAsia="ru-RU"/>
              </w:rPr>
            </w:pPr>
            <w:hyperlink w:anchor="Методическаячасть" w:history="1">
              <w:r w:rsidR="000A6B96" w:rsidRPr="000A6B96">
                <w:rPr>
                  <w:rFonts w:ascii="Times New Roman" w:eastAsia="Times New Roman" w:hAnsi="Times New Roman" w:cs="Times New Roman"/>
                  <w:iCs/>
                  <w:color w:val="000000"/>
                  <w:sz w:val="28"/>
                  <w:szCs w:val="28"/>
                  <w:lang w:eastAsia="ru-RU"/>
                </w:rPr>
                <w:t>Методическая</w:t>
              </w:r>
            </w:hyperlink>
            <w:r w:rsidR="000A6B96" w:rsidRPr="000A6B96">
              <w:rPr>
                <w:rFonts w:ascii="Times New Roman" w:eastAsia="Times New Roman" w:hAnsi="Times New Roman" w:cs="Times New Roman"/>
                <w:iCs/>
                <w:color w:val="000000"/>
                <w:sz w:val="28"/>
                <w:szCs w:val="28"/>
                <w:lang w:eastAsia="ru-RU"/>
              </w:rPr>
              <w:t xml:space="preserve"> часть ………………………………………………...</w:t>
            </w:r>
          </w:p>
        </w:tc>
        <w:tc>
          <w:tcPr>
            <w:tcW w:w="708" w:type="dxa"/>
            <w:shd w:val="clear" w:color="auto" w:fill="auto"/>
          </w:tcPr>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43</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3.1.</w:t>
            </w:r>
          </w:p>
        </w:tc>
        <w:tc>
          <w:tcPr>
            <w:tcW w:w="8080" w:type="dxa"/>
            <w:shd w:val="clear" w:color="auto" w:fill="auto"/>
          </w:tcPr>
          <w:p w:rsidR="000A6B96" w:rsidRPr="000A6B96" w:rsidRDefault="00FA43B4" w:rsidP="000A6B96">
            <w:pPr>
              <w:spacing w:after="0" w:line="240" w:lineRule="auto"/>
              <w:jc w:val="both"/>
              <w:rPr>
                <w:rFonts w:ascii="Times New Roman" w:eastAsia="Times New Roman" w:hAnsi="Times New Roman" w:cs="Times New Roman"/>
                <w:iCs/>
                <w:color w:val="000000"/>
                <w:sz w:val="28"/>
                <w:szCs w:val="28"/>
                <w:lang w:eastAsia="ru-RU"/>
              </w:rPr>
            </w:pPr>
            <w:hyperlink w:anchor="Провведениетренировочныхзанятий" w:history="1">
              <w:r w:rsidR="000600BB">
                <w:rPr>
                  <w:rFonts w:ascii="Times New Roman" w:eastAsia="Times New Roman" w:hAnsi="Times New Roman" w:cs="Times New Roman"/>
                  <w:iCs/>
                  <w:color w:val="000000"/>
                  <w:sz w:val="28"/>
                  <w:szCs w:val="28"/>
                  <w:lang w:eastAsia="ru-RU"/>
                </w:rPr>
                <w:t>Рекомендации по проведению</w:t>
              </w:r>
              <w:r w:rsidR="000A6B96" w:rsidRPr="000A6B96">
                <w:rPr>
                  <w:rFonts w:ascii="Times New Roman" w:eastAsia="Times New Roman" w:hAnsi="Times New Roman" w:cs="Times New Roman"/>
                  <w:iCs/>
                  <w:color w:val="000000"/>
                  <w:sz w:val="28"/>
                  <w:szCs w:val="28"/>
                  <w:lang w:eastAsia="ru-RU"/>
                </w:rPr>
                <w:t xml:space="preserve"> тренировочных занятий, требования к технике безопасности в условиях тренировочных занятий и соревнований</w:t>
              </w:r>
            </w:hyperlink>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43</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3.2.</w:t>
            </w:r>
          </w:p>
        </w:tc>
        <w:tc>
          <w:tcPr>
            <w:tcW w:w="8080"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Рекомендуемые объемы тренировочных и соревновательных нагрузок……………………………………………………………..</w:t>
            </w:r>
          </w:p>
        </w:tc>
        <w:tc>
          <w:tcPr>
            <w:tcW w:w="708" w:type="dxa"/>
            <w:shd w:val="clear" w:color="auto" w:fill="auto"/>
          </w:tcPr>
          <w:p w:rsidR="000A6B96" w:rsidRPr="000A6B96" w:rsidRDefault="0086481D" w:rsidP="000A6B96">
            <w:pPr>
              <w:spacing w:after="0" w:line="240" w:lineRule="auto"/>
              <w:ind w:right="85"/>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51</w:t>
            </w:r>
          </w:p>
          <w:p w:rsidR="000A6B96" w:rsidRPr="000A6B96" w:rsidRDefault="000A6B96" w:rsidP="000A6B96">
            <w:pPr>
              <w:spacing w:after="0" w:line="240" w:lineRule="auto"/>
              <w:ind w:right="85"/>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3.3.</w:t>
            </w:r>
          </w:p>
        </w:tc>
        <w:tc>
          <w:tcPr>
            <w:tcW w:w="8080" w:type="dxa"/>
            <w:shd w:val="clear" w:color="auto" w:fill="auto"/>
          </w:tcPr>
          <w:p w:rsidR="000A6B96" w:rsidRPr="000A6B96" w:rsidRDefault="00FA43B4" w:rsidP="000A6B96">
            <w:pPr>
              <w:spacing w:after="0" w:line="240" w:lineRule="auto"/>
              <w:ind w:right="85"/>
              <w:jc w:val="both"/>
              <w:rPr>
                <w:rFonts w:ascii="Times New Roman" w:eastAsia="Times New Roman" w:hAnsi="Times New Roman" w:cs="Times New Roman"/>
                <w:iCs/>
                <w:color w:val="000000"/>
                <w:sz w:val="28"/>
                <w:szCs w:val="28"/>
                <w:lang w:eastAsia="ru-RU"/>
              </w:rPr>
            </w:pPr>
            <w:hyperlink w:anchor="Планированиеспортивныхрезультатов" w:history="1">
              <w:r w:rsidR="000A6B96" w:rsidRPr="000A6B96">
                <w:rPr>
                  <w:rFonts w:ascii="Times New Roman" w:eastAsia="Times New Roman" w:hAnsi="Times New Roman" w:cs="Times New Roman"/>
                  <w:iCs/>
                  <w:color w:val="000000"/>
                  <w:sz w:val="28"/>
                  <w:szCs w:val="28"/>
                  <w:lang w:eastAsia="ru-RU"/>
                </w:rPr>
                <w:t>Планирование спортивных результатов</w:t>
              </w:r>
            </w:hyperlink>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54</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3.4.</w:t>
            </w:r>
          </w:p>
        </w:tc>
        <w:tc>
          <w:tcPr>
            <w:tcW w:w="8080" w:type="dxa"/>
            <w:shd w:val="clear" w:color="auto" w:fill="auto"/>
          </w:tcPr>
          <w:p w:rsidR="000A6B96" w:rsidRPr="000A6B96" w:rsidRDefault="00FA43B4" w:rsidP="000A6B96">
            <w:pPr>
              <w:spacing w:after="0" w:line="240" w:lineRule="auto"/>
              <w:jc w:val="both"/>
              <w:rPr>
                <w:rFonts w:ascii="Times New Roman" w:eastAsia="Times New Roman" w:hAnsi="Times New Roman" w:cs="Times New Roman"/>
                <w:iCs/>
                <w:color w:val="000000"/>
                <w:sz w:val="28"/>
                <w:szCs w:val="28"/>
                <w:lang w:eastAsia="ru-RU"/>
              </w:rPr>
            </w:pPr>
            <w:hyperlink w:anchor="Организацияипроведениеврачебногоконтроля" w:history="1">
              <w:r w:rsidR="000A6B96" w:rsidRPr="000A6B96">
                <w:rPr>
                  <w:rFonts w:ascii="Times New Roman" w:eastAsia="Times New Roman" w:hAnsi="Times New Roman" w:cs="Times New Roman"/>
                  <w:iCs/>
                  <w:color w:val="000000"/>
                  <w:sz w:val="28"/>
                  <w:szCs w:val="28"/>
                  <w:lang w:eastAsia="ru-RU"/>
                </w:rPr>
                <w:t>Организация и проведение врачебно-педагогического, психологического и биохимического контроля</w:t>
              </w:r>
            </w:hyperlink>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56</w:t>
            </w: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3.5.</w:t>
            </w:r>
          </w:p>
        </w:tc>
        <w:tc>
          <w:tcPr>
            <w:tcW w:w="8080" w:type="dxa"/>
            <w:shd w:val="clear" w:color="auto" w:fill="auto"/>
          </w:tcPr>
          <w:p w:rsidR="000A6B96" w:rsidRPr="000A6B96" w:rsidRDefault="00FA43B4" w:rsidP="000A6B96">
            <w:pPr>
              <w:spacing w:after="0" w:line="240" w:lineRule="auto"/>
              <w:jc w:val="both"/>
              <w:rPr>
                <w:rFonts w:ascii="Times New Roman" w:eastAsia="Times New Roman" w:hAnsi="Times New Roman" w:cs="Times New Roman"/>
                <w:iCs/>
                <w:color w:val="000000"/>
                <w:sz w:val="28"/>
                <w:szCs w:val="28"/>
                <w:lang w:eastAsia="ru-RU"/>
              </w:rPr>
            </w:pPr>
            <w:hyperlink w:anchor="Програмныйматериал" w:history="1">
              <w:r w:rsidR="000A6B96" w:rsidRPr="000A6B96">
                <w:rPr>
                  <w:rFonts w:ascii="Times New Roman" w:eastAsia="Times New Roman" w:hAnsi="Times New Roman" w:cs="Times New Roman"/>
                  <w:color w:val="000000"/>
                  <w:sz w:val="28"/>
                  <w:szCs w:val="28"/>
                  <w:lang w:eastAsia="ru-RU"/>
                </w:rPr>
                <w:t>Программный материал для практических занятий</w:t>
              </w:r>
            </w:hyperlink>
            <w:r w:rsidR="000600BB">
              <w:rPr>
                <w:rFonts w:ascii="Times New Roman" w:eastAsia="Times New Roman" w:hAnsi="Times New Roman" w:cs="Times New Roman"/>
                <w:color w:val="000000"/>
                <w:sz w:val="28"/>
                <w:szCs w:val="28"/>
                <w:lang w:eastAsia="ru-RU"/>
              </w:rPr>
              <w:t xml:space="preserve"> по каждому этапу спортивной подготовки с разбивкой на периоды подготовки </w:t>
            </w:r>
            <w:r w:rsidR="000A6B96" w:rsidRPr="000A6B96">
              <w:rPr>
                <w:rFonts w:ascii="Times New Roman" w:eastAsia="Times New Roman" w:hAnsi="Times New Roman" w:cs="Times New Roman"/>
                <w:color w:val="000000"/>
                <w:sz w:val="28"/>
                <w:szCs w:val="28"/>
                <w:lang w:eastAsia="ru-RU"/>
              </w:rPr>
              <w:t>………………</w:t>
            </w:r>
            <w:r w:rsidR="000600BB">
              <w:rPr>
                <w:rFonts w:ascii="Times New Roman" w:eastAsia="Times New Roman" w:hAnsi="Times New Roman" w:cs="Times New Roman"/>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68</w:t>
            </w:r>
          </w:p>
        </w:tc>
      </w:tr>
      <w:tr w:rsidR="000A6B96" w:rsidRPr="000A6B96" w:rsidTr="000A6B96">
        <w:tc>
          <w:tcPr>
            <w:tcW w:w="993" w:type="dxa"/>
            <w:shd w:val="clear" w:color="auto" w:fill="auto"/>
          </w:tcPr>
          <w:p w:rsidR="000A6B96" w:rsidRPr="000A6B96" w:rsidRDefault="000600BB"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 xml:space="preserve"> </w:t>
            </w:r>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600BB"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lastRenderedPageBreak/>
              <w:t xml:space="preserve"> </w:t>
            </w:r>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600BB"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 xml:space="preserve"> </w:t>
            </w:r>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600BB"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 xml:space="preserve"> </w:t>
            </w:r>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600BB"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 xml:space="preserve"> </w:t>
            </w:r>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600BB"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 xml:space="preserve"> </w:t>
            </w:r>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rPr>
          <w:trHeight w:val="317"/>
        </w:trPr>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A6B96" w:rsidP="000A6B96">
            <w:pPr>
              <w:spacing w:after="0" w:line="240" w:lineRule="auto"/>
              <w:rPr>
                <w:rFonts w:ascii="Times New Roman" w:eastAsia="Times New Roman" w:hAnsi="Times New Roman" w:cs="Times New Roman"/>
                <w:color w:val="000000"/>
                <w:spacing w:val="-20"/>
                <w:sz w:val="24"/>
                <w:szCs w:val="24"/>
                <w:lang w:eastAsia="ru-RU"/>
              </w:rPr>
            </w:pPr>
            <w:bookmarkStart w:id="0" w:name="_GoBack"/>
            <w:bookmarkEnd w:id="0"/>
          </w:p>
        </w:tc>
        <w:tc>
          <w:tcPr>
            <w:tcW w:w="8080" w:type="dxa"/>
            <w:shd w:val="clear" w:color="auto" w:fill="auto"/>
          </w:tcPr>
          <w:p w:rsidR="000A6B96" w:rsidRPr="000A6B96" w:rsidRDefault="000600BB"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A6B96">
        <w:tc>
          <w:tcPr>
            <w:tcW w:w="993" w:type="dxa"/>
            <w:shd w:val="clear" w:color="auto" w:fill="auto"/>
          </w:tcPr>
          <w:p w:rsidR="000A6B96" w:rsidRPr="000A6B96" w:rsidRDefault="000600BB" w:rsidP="000A6B96">
            <w:pPr>
              <w:spacing w:after="0" w:line="240" w:lineRule="auto"/>
              <w:rPr>
                <w:rFonts w:ascii="Times New Roman" w:eastAsia="Times New Roman" w:hAnsi="Times New Roman" w:cs="Times New Roman"/>
                <w:color w:val="000000"/>
                <w:spacing w:val="-20"/>
                <w:sz w:val="24"/>
                <w:szCs w:val="24"/>
                <w:lang w:eastAsia="ru-RU"/>
              </w:rPr>
            </w:pPr>
            <w:r>
              <w:rPr>
                <w:rFonts w:ascii="Times New Roman" w:eastAsia="Times New Roman" w:hAnsi="Times New Roman" w:cs="Times New Roman"/>
                <w:iCs/>
                <w:color w:val="000000"/>
                <w:spacing w:val="-20"/>
                <w:sz w:val="28"/>
                <w:szCs w:val="28"/>
                <w:lang w:eastAsia="ru-RU"/>
              </w:rPr>
              <w:t xml:space="preserve"> </w:t>
            </w:r>
          </w:p>
        </w:tc>
        <w:tc>
          <w:tcPr>
            <w:tcW w:w="8080"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12DBF">
        <w:trPr>
          <w:trHeight w:val="75"/>
        </w:trPr>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p>
        </w:tc>
        <w:tc>
          <w:tcPr>
            <w:tcW w:w="8080" w:type="dxa"/>
            <w:shd w:val="clear" w:color="auto" w:fill="auto"/>
          </w:tcPr>
          <w:p w:rsidR="000A6B96" w:rsidRPr="000A6B96" w:rsidRDefault="00E8228E"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tc>
      </w:tr>
      <w:tr w:rsidR="000A6B96" w:rsidRPr="000A6B96" w:rsidTr="00012DBF">
        <w:trPr>
          <w:trHeight w:val="371"/>
        </w:trPr>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3.6</w:t>
            </w:r>
            <w:r w:rsidR="000A6B96"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0A6B96" w:rsidRPr="000A6B96" w:rsidRDefault="00E8228E" w:rsidP="00E8228E">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Рекомендации по организации психологической подготовки</w:t>
            </w:r>
            <w:hyperlink w:anchor="Психологическаяподготовка" w:history="1"/>
            <w:r w:rsidR="000A6B96" w:rsidRPr="000A6B96">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99</w:t>
            </w:r>
          </w:p>
        </w:tc>
      </w:tr>
      <w:tr w:rsidR="000A6B96" w:rsidRPr="000A6B96" w:rsidTr="00012DBF">
        <w:trPr>
          <w:trHeight w:val="331"/>
        </w:trPr>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3.7</w:t>
            </w:r>
            <w:r w:rsidR="000A6B96"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E8228E" w:rsidRPr="000A6B96" w:rsidRDefault="00E8228E" w:rsidP="000A6B96">
            <w:pPr>
              <w:spacing w:after="0" w:line="240" w:lineRule="auto"/>
              <w:jc w:val="both"/>
              <w:rPr>
                <w:rFonts w:ascii="Times New Roman" w:eastAsia="Times New Roman" w:hAnsi="Times New Roman" w:cs="Times New Roman"/>
                <w:iCs/>
                <w:color w:val="000000"/>
                <w:sz w:val="28"/>
                <w:szCs w:val="28"/>
                <w:lang w:eastAsia="ru-RU"/>
              </w:rPr>
            </w:pPr>
            <w:r w:rsidRPr="00E8228E">
              <w:rPr>
                <w:rFonts w:ascii="Times New Roman" w:eastAsia="Calibri" w:hAnsi="Times New Roman" w:cs="Times New Roman"/>
                <w:sz w:val="28"/>
                <w:szCs w:val="28"/>
              </w:rPr>
              <w:t>Планы применения восстановительных средств</w:t>
            </w:r>
            <w:r w:rsidRPr="000A6B96">
              <w:rPr>
                <w:rFonts w:ascii="Times New Roman" w:eastAsia="Times New Roman" w:hAnsi="Times New Roman" w:cs="Times New Roman"/>
                <w:iCs/>
                <w:color w:val="000000"/>
                <w:sz w:val="28"/>
                <w:szCs w:val="28"/>
                <w:lang w:eastAsia="ru-RU"/>
              </w:rPr>
              <w:t xml:space="preserve"> </w:t>
            </w:r>
            <w:r w:rsidR="000A6B96" w:rsidRPr="000A6B96">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w:t>
            </w:r>
          </w:p>
        </w:tc>
        <w:tc>
          <w:tcPr>
            <w:tcW w:w="708" w:type="dxa"/>
            <w:shd w:val="clear" w:color="auto" w:fill="auto"/>
          </w:tcPr>
          <w:p w:rsidR="00E8228E"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100</w:t>
            </w:r>
          </w:p>
        </w:tc>
      </w:tr>
      <w:tr w:rsidR="000A6B96" w:rsidRPr="000A6B96" w:rsidTr="00012DBF">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3.8</w:t>
            </w:r>
            <w:r w:rsidR="000A6B96"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0A6B96" w:rsidRPr="000A6B96" w:rsidRDefault="00E8228E" w:rsidP="00E8228E">
            <w:pPr>
              <w:spacing w:after="0" w:line="240" w:lineRule="auto"/>
              <w:jc w:val="both"/>
              <w:rPr>
                <w:rFonts w:ascii="Times New Roman" w:eastAsia="Times New Roman" w:hAnsi="Times New Roman" w:cs="Times New Roman"/>
                <w:iCs/>
                <w:color w:val="000000"/>
                <w:sz w:val="28"/>
                <w:szCs w:val="28"/>
                <w:lang w:eastAsia="ru-RU"/>
              </w:rPr>
            </w:pPr>
            <w:r w:rsidRPr="0038733E">
              <w:rPr>
                <w:rFonts w:ascii="Times New Roman" w:eastAsia="Calibri" w:hAnsi="Times New Roman" w:cs="Times New Roman"/>
                <w:sz w:val="26"/>
                <w:szCs w:val="26"/>
              </w:rPr>
              <w:t>Планы антидопинговых мероприятий</w:t>
            </w:r>
            <w:r w:rsidRPr="000A6B96">
              <w:rPr>
                <w:rFonts w:ascii="Times New Roman" w:eastAsia="Times New Roman" w:hAnsi="Times New Roman" w:cs="Times New Roman"/>
                <w:iCs/>
                <w:color w:val="000000"/>
                <w:sz w:val="28"/>
                <w:szCs w:val="28"/>
                <w:lang w:eastAsia="ru-RU"/>
              </w:rPr>
              <w:t xml:space="preserve"> </w:t>
            </w:r>
            <w:hyperlink w:anchor="Инструкторская" w:history="1"/>
            <w:r>
              <w:rPr>
                <w:rFonts w:ascii="Times New Roman" w:eastAsia="Times New Roman" w:hAnsi="Times New Roman" w:cs="Times New Roman"/>
                <w:iCs/>
                <w:color w:val="000000"/>
                <w:sz w:val="28"/>
                <w:szCs w:val="28"/>
                <w:lang w:eastAsia="ru-RU"/>
              </w:rPr>
              <w:t xml:space="preserve"> </w:t>
            </w:r>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105</w:t>
            </w:r>
          </w:p>
        </w:tc>
      </w:tr>
      <w:tr w:rsidR="000A6B96" w:rsidRPr="000A6B96" w:rsidTr="00012DBF">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3</w:t>
            </w:r>
            <w:r w:rsidR="000A6B96" w:rsidRPr="000A6B96">
              <w:rPr>
                <w:rFonts w:ascii="Times New Roman" w:eastAsia="Times New Roman" w:hAnsi="Times New Roman" w:cs="Times New Roman"/>
                <w:iCs/>
                <w:color w:val="000000"/>
                <w:spacing w:val="-20"/>
                <w:sz w:val="28"/>
                <w:szCs w:val="28"/>
                <w:lang w:eastAsia="ru-RU"/>
              </w:rPr>
              <w:t>.</w:t>
            </w:r>
            <w:r>
              <w:rPr>
                <w:rFonts w:ascii="Times New Roman" w:eastAsia="Times New Roman" w:hAnsi="Times New Roman" w:cs="Times New Roman"/>
                <w:iCs/>
                <w:color w:val="000000"/>
                <w:spacing w:val="-20"/>
                <w:sz w:val="28"/>
                <w:szCs w:val="28"/>
                <w:lang w:eastAsia="ru-RU"/>
              </w:rPr>
              <w:t>9.</w:t>
            </w:r>
          </w:p>
        </w:tc>
        <w:tc>
          <w:tcPr>
            <w:tcW w:w="8080" w:type="dxa"/>
            <w:shd w:val="clear" w:color="auto" w:fill="auto"/>
          </w:tcPr>
          <w:p w:rsidR="000A6B96" w:rsidRPr="000A6B96" w:rsidRDefault="00E8228E" w:rsidP="000A6B96">
            <w:pPr>
              <w:spacing w:after="0" w:line="240" w:lineRule="auto"/>
              <w:jc w:val="both"/>
              <w:rPr>
                <w:rFonts w:ascii="Times New Roman" w:eastAsia="Times New Roman" w:hAnsi="Times New Roman" w:cs="Times New Roman"/>
                <w:iCs/>
                <w:color w:val="000000"/>
                <w:sz w:val="28"/>
                <w:szCs w:val="28"/>
                <w:lang w:eastAsia="ru-RU"/>
              </w:rPr>
            </w:pPr>
            <w:r w:rsidRPr="0038733E">
              <w:rPr>
                <w:rFonts w:ascii="Times New Roman" w:eastAsia="Calibri" w:hAnsi="Times New Roman" w:cs="Times New Roman"/>
                <w:sz w:val="26"/>
                <w:szCs w:val="26"/>
              </w:rPr>
              <w:t>Планы инструкторской и судейской практики</w:t>
            </w:r>
            <w:r w:rsidRPr="000A6B96">
              <w:rPr>
                <w:rFonts w:ascii="Times New Roman" w:eastAsia="Times New Roman" w:hAnsi="Times New Roman" w:cs="Times New Roman"/>
                <w:iCs/>
                <w:color w:val="000000"/>
                <w:sz w:val="28"/>
                <w:szCs w:val="28"/>
                <w:lang w:eastAsia="ru-RU"/>
              </w:rPr>
              <w:t xml:space="preserve"> </w:t>
            </w:r>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110</w:t>
            </w:r>
          </w:p>
        </w:tc>
      </w:tr>
      <w:tr w:rsidR="000A6B96" w:rsidRPr="000A6B96" w:rsidTr="00012DBF">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4.</w:t>
            </w:r>
          </w:p>
        </w:tc>
        <w:tc>
          <w:tcPr>
            <w:tcW w:w="8080" w:type="dxa"/>
            <w:shd w:val="clear" w:color="auto" w:fill="auto"/>
          </w:tcPr>
          <w:p w:rsidR="000A6B96" w:rsidRPr="000A6B96" w:rsidRDefault="00FA43B4" w:rsidP="000A6B96">
            <w:pPr>
              <w:spacing w:after="0" w:line="240" w:lineRule="auto"/>
              <w:jc w:val="both"/>
              <w:rPr>
                <w:rFonts w:ascii="Times New Roman" w:eastAsia="Times New Roman" w:hAnsi="Times New Roman" w:cs="Times New Roman"/>
                <w:iCs/>
                <w:color w:val="000000"/>
                <w:sz w:val="28"/>
                <w:szCs w:val="28"/>
                <w:lang w:eastAsia="ru-RU"/>
              </w:rPr>
            </w:pPr>
            <w:hyperlink w:anchor="Системаконтроляизачетные" w:history="1">
              <w:r w:rsidR="00E8228E" w:rsidRPr="000A6B96">
                <w:rPr>
                  <w:rFonts w:ascii="Times New Roman" w:eastAsia="Times New Roman" w:hAnsi="Times New Roman" w:cs="Times New Roman"/>
                  <w:iCs/>
                  <w:color w:val="000000"/>
                  <w:sz w:val="28"/>
                  <w:szCs w:val="28"/>
                  <w:lang w:eastAsia="ru-RU"/>
                </w:rPr>
                <w:t>Система</w:t>
              </w:r>
            </w:hyperlink>
            <w:r w:rsidR="00E8228E" w:rsidRPr="000A6B96">
              <w:rPr>
                <w:rFonts w:ascii="Times New Roman" w:eastAsia="Times New Roman" w:hAnsi="Times New Roman" w:cs="Times New Roman"/>
                <w:iCs/>
                <w:color w:val="000000"/>
                <w:sz w:val="28"/>
                <w:szCs w:val="28"/>
                <w:lang w:eastAsia="ru-RU"/>
              </w:rPr>
              <w:t xml:space="preserve"> зачета и контрольные требования </w:t>
            </w:r>
            <w:r w:rsidR="000A6B96" w:rsidRPr="000A6B96">
              <w:rPr>
                <w:rFonts w:ascii="Times New Roman" w:eastAsia="Times New Roman" w:hAnsi="Times New Roman" w:cs="Times New Roman"/>
                <w:iCs/>
                <w:color w:val="000000"/>
                <w:sz w:val="28"/>
                <w:szCs w:val="28"/>
                <w:lang w:eastAsia="ru-RU"/>
              </w:rPr>
              <w:t>…………</w:t>
            </w:r>
            <w:r w:rsidR="00E8228E">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114</w:t>
            </w:r>
          </w:p>
        </w:tc>
      </w:tr>
      <w:tr w:rsidR="000A6B96" w:rsidRPr="000A6B96" w:rsidTr="00012DBF">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4.1</w:t>
            </w:r>
            <w:r w:rsidR="000A6B96"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0A6B96" w:rsidRPr="000A6B96" w:rsidRDefault="00E8228E" w:rsidP="000A6B96">
            <w:pPr>
              <w:spacing w:after="0" w:line="240" w:lineRule="auto"/>
              <w:jc w:val="both"/>
              <w:rPr>
                <w:rFonts w:ascii="Times New Roman" w:eastAsia="Times New Roman" w:hAnsi="Times New Roman" w:cs="Times New Roman"/>
                <w:iCs/>
                <w:color w:val="000000"/>
                <w:sz w:val="28"/>
                <w:szCs w:val="28"/>
                <w:lang w:eastAsia="ru-RU"/>
              </w:rPr>
            </w:pPr>
            <w:r w:rsidRPr="00E8228E">
              <w:rPr>
                <w:rFonts w:ascii="Times New Roman" w:eastAsia="Calibri" w:hAnsi="Times New Roman" w:cs="Times New Roman"/>
                <w:sz w:val="28"/>
                <w:szCs w:val="28"/>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спортивная аэробика</w:t>
            </w:r>
            <w:r w:rsidRPr="00E8228E">
              <w:rPr>
                <w:rFonts w:ascii="Times New Roman" w:eastAsia="Times New Roman" w:hAnsi="Times New Roman" w:cs="Times New Roman"/>
                <w:iCs/>
                <w:color w:val="000000"/>
                <w:sz w:val="28"/>
                <w:szCs w:val="28"/>
                <w:lang w:eastAsia="ru-RU"/>
              </w:rPr>
              <w:t xml:space="preserve"> </w:t>
            </w:r>
            <w:r w:rsidR="000A6B96" w:rsidRPr="000A6B96">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114</w:t>
            </w:r>
          </w:p>
        </w:tc>
      </w:tr>
      <w:tr w:rsidR="000A6B96" w:rsidRPr="000A6B96" w:rsidTr="00012DBF">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4.2</w:t>
            </w:r>
            <w:r w:rsidR="000A6B96"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0A6B96" w:rsidRPr="0086481D" w:rsidRDefault="00E8228E" w:rsidP="000A6B96">
            <w:pPr>
              <w:spacing w:after="0" w:line="240" w:lineRule="auto"/>
              <w:jc w:val="both"/>
              <w:rPr>
                <w:rFonts w:ascii="Times New Roman" w:eastAsia="Times New Roman" w:hAnsi="Times New Roman" w:cs="Times New Roman"/>
                <w:iCs/>
                <w:color w:val="000000"/>
                <w:sz w:val="28"/>
                <w:szCs w:val="28"/>
                <w:lang w:eastAsia="ru-RU"/>
              </w:rPr>
            </w:pPr>
            <w:r w:rsidRPr="0086481D">
              <w:rPr>
                <w:rFonts w:ascii="Times New Roman" w:eastAsia="Calibri" w:hAnsi="Times New Roman" w:cs="Times New Roman"/>
                <w:sz w:val="28"/>
                <w:szCs w:val="28"/>
              </w:rPr>
              <w:t>Требования к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116</w:t>
            </w:r>
          </w:p>
        </w:tc>
      </w:tr>
      <w:tr w:rsidR="000A6B96" w:rsidRPr="000A6B96" w:rsidTr="00012DBF">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4.3</w:t>
            </w:r>
            <w:r w:rsidR="000A6B96"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0A6B96" w:rsidRPr="0086481D" w:rsidRDefault="0086481D" w:rsidP="000A6B96">
            <w:pPr>
              <w:spacing w:after="0" w:line="240" w:lineRule="auto"/>
              <w:jc w:val="both"/>
              <w:rPr>
                <w:rFonts w:ascii="Times New Roman" w:eastAsia="Times New Roman" w:hAnsi="Times New Roman" w:cs="Times New Roman"/>
                <w:iCs/>
                <w:color w:val="000000"/>
                <w:sz w:val="28"/>
                <w:szCs w:val="28"/>
                <w:lang w:eastAsia="ru-RU"/>
              </w:rPr>
            </w:pPr>
            <w:r w:rsidRPr="0086481D">
              <w:rPr>
                <w:rFonts w:ascii="Times New Roman" w:eastAsia="Times New Roman" w:hAnsi="Times New Roman" w:cs="Times New Roman"/>
                <w:iCs/>
                <w:color w:val="000000"/>
                <w:sz w:val="28"/>
                <w:szCs w:val="28"/>
                <w:lang w:eastAsia="ru-RU"/>
              </w:rPr>
              <w:t xml:space="preserve"> </w:t>
            </w:r>
            <w:r w:rsidRPr="0086481D">
              <w:rPr>
                <w:rFonts w:ascii="Times New Roman" w:eastAsia="Calibri" w:hAnsi="Times New Roman" w:cs="Times New Roman"/>
                <w:sz w:val="28"/>
                <w:szCs w:val="28"/>
              </w:rPr>
              <w:t>Виды контроля общей и специальной физической, спортивно-технической и тактической подготовленности, комплекс контрольных испытаний и контрольно-переводные нормативы по годам и этапам спортивной подготовки</w:t>
            </w:r>
            <w:r w:rsidR="000A6B96" w:rsidRPr="0086481D">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86481D">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117</w:t>
            </w:r>
          </w:p>
        </w:tc>
      </w:tr>
      <w:tr w:rsidR="000A6B96" w:rsidRPr="000A6B96" w:rsidTr="00012DBF">
        <w:tc>
          <w:tcPr>
            <w:tcW w:w="993" w:type="dxa"/>
            <w:shd w:val="clear" w:color="auto" w:fill="auto"/>
          </w:tcPr>
          <w:p w:rsidR="000A6B96" w:rsidRPr="000A6B96" w:rsidRDefault="00E8228E"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4.4</w:t>
            </w:r>
            <w:r w:rsidR="000A6B96"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0A6B96" w:rsidRPr="000A6B96" w:rsidRDefault="0086481D" w:rsidP="000A6B96">
            <w:pPr>
              <w:spacing w:after="0" w:line="240" w:lineRule="auto"/>
              <w:rPr>
                <w:rFonts w:ascii="Times New Roman" w:eastAsia="Times New Roman" w:hAnsi="Times New Roman" w:cs="Times New Roman"/>
                <w:iCs/>
                <w:color w:val="000000"/>
                <w:sz w:val="28"/>
                <w:szCs w:val="28"/>
                <w:lang w:eastAsia="ru-RU"/>
              </w:rPr>
            </w:pPr>
            <w:r w:rsidRPr="0086481D">
              <w:rPr>
                <w:rFonts w:ascii="Times New Roman" w:eastAsia="Times New Roman" w:hAnsi="Times New Roman" w:cs="Times New Roman"/>
                <w:iCs/>
                <w:color w:val="000000"/>
                <w:sz w:val="28"/>
                <w:szCs w:val="28"/>
                <w:lang w:eastAsia="ru-RU"/>
              </w:rPr>
              <w:t xml:space="preserve">Нормативы общей и специальной физической подготовки для зачисления в группы спортивной подготовки </w:t>
            </w:r>
            <w:r>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0A6B96" w:rsidP="000A6B96">
            <w:pPr>
              <w:spacing w:after="0" w:line="240" w:lineRule="auto"/>
              <w:jc w:val="both"/>
              <w:rPr>
                <w:rFonts w:ascii="Times New Roman" w:eastAsia="Times New Roman" w:hAnsi="Times New Roman" w:cs="Times New Roman"/>
                <w:iCs/>
                <w:color w:val="000000"/>
                <w:sz w:val="28"/>
                <w:szCs w:val="28"/>
                <w:lang w:eastAsia="ru-RU"/>
              </w:rPr>
            </w:pPr>
          </w:p>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120</w:t>
            </w:r>
          </w:p>
        </w:tc>
      </w:tr>
      <w:tr w:rsidR="000A6B96" w:rsidRPr="000A6B96" w:rsidTr="00012DBF">
        <w:tc>
          <w:tcPr>
            <w:tcW w:w="993" w:type="dxa"/>
            <w:shd w:val="clear" w:color="auto" w:fill="auto"/>
          </w:tcPr>
          <w:p w:rsidR="000A6B96" w:rsidRPr="000A6B96" w:rsidRDefault="000A6B96"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sidRPr="000A6B96">
              <w:rPr>
                <w:rFonts w:ascii="Times New Roman" w:eastAsia="Times New Roman" w:hAnsi="Times New Roman" w:cs="Times New Roman"/>
                <w:iCs/>
                <w:color w:val="000000"/>
                <w:spacing w:val="-20"/>
                <w:sz w:val="28"/>
                <w:szCs w:val="28"/>
                <w:lang w:eastAsia="ru-RU"/>
              </w:rPr>
              <w:t>5.</w:t>
            </w:r>
          </w:p>
        </w:tc>
        <w:tc>
          <w:tcPr>
            <w:tcW w:w="8080" w:type="dxa"/>
            <w:shd w:val="clear" w:color="auto" w:fill="auto"/>
          </w:tcPr>
          <w:p w:rsidR="000A6B96" w:rsidRPr="000A6B96" w:rsidRDefault="0086481D" w:rsidP="000A6B96">
            <w:pPr>
              <w:spacing w:after="0" w:line="240" w:lineRule="auto"/>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Перечень информационного обесп</w:t>
            </w:r>
            <w:r>
              <w:rPr>
                <w:rFonts w:ascii="Times New Roman" w:eastAsia="Times New Roman" w:hAnsi="Times New Roman" w:cs="Times New Roman"/>
                <w:iCs/>
                <w:color w:val="000000"/>
                <w:sz w:val="28"/>
                <w:szCs w:val="28"/>
                <w:lang w:eastAsia="ru-RU"/>
              </w:rPr>
              <w:t>е</w:t>
            </w:r>
            <w:r w:rsidRPr="000A6B96">
              <w:rPr>
                <w:rFonts w:ascii="Times New Roman" w:eastAsia="Times New Roman" w:hAnsi="Times New Roman" w:cs="Times New Roman"/>
                <w:iCs/>
                <w:color w:val="000000"/>
                <w:sz w:val="28"/>
                <w:szCs w:val="28"/>
                <w:lang w:eastAsia="ru-RU"/>
              </w:rPr>
              <w:t xml:space="preserve">чения </w:t>
            </w:r>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124</w:t>
            </w:r>
          </w:p>
        </w:tc>
      </w:tr>
      <w:tr w:rsidR="000A6B96" w:rsidRPr="000A6B96" w:rsidTr="00012DBF">
        <w:tc>
          <w:tcPr>
            <w:tcW w:w="993" w:type="dxa"/>
            <w:shd w:val="clear" w:color="auto" w:fill="auto"/>
          </w:tcPr>
          <w:p w:rsidR="000A6B96" w:rsidRPr="000A6B96" w:rsidRDefault="0086481D"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5</w:t>
            </w:r>
            <w:r w:rsidR="000A6B96" w:rsidRPr="000A6B96">
              <w:rPr>
                <w:rFonts w:ascii="Times New Roman" w:eastAsia="Times New Roman" w:hAnsi="Times New Roman" w:cs="Times New Roman"/>
                <w:iCs/>
                <w:color w:val="000000"/>
                <w:spacing w:val="-20"/>
                <w:sz w:val="28"/>
                <w:szCs w:val="28"/>
                <w:lang w:eastAsia="ru-RU"/>
              </w:rPr>
              <w:t>.</w:t>
            </w:r>
            <w:r>
              <w:rPr>
                <w:rFonts w:ascii="Times New Roman" w:eastAsia="Times New Roman" w:hAnsi="Times New Roman" w:cs="Times New Roman"/>
                <w:iCs/>
                <w:color w:val="000000"/>
                <w:spacing w:val="-20"/>
                <w:sz w:val="28"/>
                <w:szCs w:val="28"/>
                <w:lang w:eastAsia="ru-RU"/>
              </w:rPr>
              <w:t>1.</w:t>
            </w:r>
          </w:p>
        </w:tc>
        <w:tc>
          <w:tcPr>
            <w:tcW w:w="8080"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 xml:space="preserve">Список литературы </w:t>
            </w:r>
            <w:r w:rsidR="000A6B96"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124</w:t>
            </w:r>
          </w:p>
        </w:tc>
      </w:tr>
      <w:tr w:rsidR="000A6B96" w:rsidRPr="000A6B96" w:rsidTr="00012DBF">
        <w:tc>
          <w:tcPr>
            <w:tcW w:w="993" w:type="dxa"/>
            <w:shd w:val="clear" w:color="auto" w:fill="auto"/>
          </w:tcPr>
          <w:p w:rsidR="000A6B96" w:rsidRPr="000A6B96" w:rsidRDefault="0086481D"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5.2</w:t>
            </w:r>
            <w:r w:rsidR="000A6B96"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 xml:space="preserve">Перечень аудиовизуальных средств </w:t>
            </w:r>
            <w:r>
              <w:rPr>
                <w:rFonts w:ascii="Times New Roman" w:eastAsia="Times New Roman" w:hAnsi="Times New Roman" w:cs="Times New Roman"/>
                <w:iCs/>
                <w:color w:val="000000"/>
                <w:sz w:val="28"/>
                <w:szCs w:val="28"/>
                <w:lang w:eastAsia="ru-RU"/>
              </w:rPr>
              <w:t>…………………………….</w:t>
            </w:r>
          </w:p>
        </w:tc>
        <w:tc>
          <w:tcPr>
            <w:tcW w:w="708" w:type="dxa"/>
            <w:shd w:val="clear" w:color="auto" w:fill="auto"/>
          </w:tcPr>
          <w:p w:rsidR="000A6B96"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126</w:t>
            </w:r>
          </w:p>
        </w:tc>
      </w:tr>
      <w:tr w:rsidR="0086481D" w:rsidRPr="000A6B96" w:rsidTr="00012DBF">
        <w:tc>
          <w:tcPr>
            <w:tcW w:w="993" w:type="dxa"/>
            <w:shd w:val="clear" w:color="auto" w:fill="auto"/>
          </w:tcPr>
          <w:p w:rsidR="0086481D" w:rsidRPr="000A6B96" w:rsidRDefault="0086481D"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5.3</w:t>
            </w:r>
            <w:r w:rsidRPr="000A6B96">
              <w:rPr>
                <w:rFonts w:ascii="Times New Roman" w:eastAsia="Times New Roman" w:hAnsi="Times New Roman" w:cs="Times New Roman"/>
                <w:iCs/>
                <w:color w:val="000000"/>
                <w:spacing w:val="-20"/>
                <w:sz w:val="28"/>
                <w:szCs w:val="28"/>
                <w:lang w:eastAsia="ru-RU"/>
              </w:rPr>
              <w:t>.</w:t>
            </w:r>
          </w:p>
        </w:tc>
        <w:tc>
          <w:tcPr>
            <w:tcW w:w="8080" w:type="dxa"/>
            <w:shd w:val="clear" w:color="auto" w:fill="auto"/>
          </w:tcPr>
          <w:p w:rsidR="0086481D" w:rsidRPr="000A6B96" w:rsidRDefault="0086481D" w:rsidP="00012DBF">
            <w:pPr>
              <w:spacing w:after="0" w:line="240" w:lineRule="auto"/>
              <w:jc w:val="both"/>
              <w:rPr>
                <w:rFonts w:ascii="Times New Roman" w:eastAsia="Times New Roman" w:hAnsi="Times New Roman" w:cs="Times New Roman"/>
                <w:iCs/>
                <w:color w:val="000000"/>
                <w:sz w:val="28"/>
                <w:szCs w:val="28"/>
                <w:lang w:eastAsia="ru-RU"/>
              </w:rPr>
            </w:pPr>
            <w:r w:rsidRPr="000A6B96">
              <w:rPr>
                <w:rFonts w:ascii="Times New Roman" w:eastAsia="Times New Roman" w:hAnsi="Times New Roman" w:cs="Times New Roman"/>
                <w:iCs/>
                <w:color w:val="000000"/>
                <w:sz w:val="28"/>
                <w:szCs w:val="28"/>
                <w:lang w:eastAsia="ru-RU"/>
              </w:rPr>
              <w:t xml:space="preserve">Перечень Интернет-ресурсов ……….………………………………                                                      </w:t>
            </w:r>
          </w:p>
        </w:tc>
        <w:tc>
          <w:tcPr>
            <w:tcW w:w="708" w:type="dxa"/>
            <w:shd w:val="clear" w:color="auto" w:fill="auto"/>
          </w:tcPr>
          <w:p w:rsidR="0086481D"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126</w:t>
            </w:r>
          </w:p>
        </w:tc>
      </w:tr>
      <w:tr w:rsidR="0086481D" w:rsidRPr="000A6B96" w:rsidTr="00012DBF">
        <w:tc>
          <w:tcPr>
            <w:tcW w:w="993" w:type="dxa"/>
            <w:shd w:val="clear" w:color="auto" w:fill="auto"/>
          </w:tcPr>
          <w:p w:rsidR="0086481D" w:rsidRPr="000A6B96" w:rsidRDefault="0086481D"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r>
              <w:rPr>
                <w:rFonts w:ascii="Times New Roman" w:eastAsia="Times New Roman" w:hAnsi="Times New Roman" w:cs="Times New Roman"/>
                <w:iCs/>
                <w:color w:val="000000"/>
                <w:spacing w:val="-20"/>
                <w:sz w:val="28"/>
                <w:szCs w:val="28"/>
                <w:lang w:eastAsia="ru-RU"/>
              </w:rPr>
              <w:t>6</w:t>
            </w:r>
          </w:p>
        </w:tc>
        <w:tc>
          <w:tcPr>
            <w:tcW w:w="8080" w:type="dxa"/>
            <w:shd w:val="clear" w:color="auto" w:fill="auto"/>
          </w:tcPr>
          <w:p w:rsidR="0086481D" w:rsidRPr="000A6B96" w:rsidRDefault="0086481D" w:rsidP="00012DBF">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Приложения</w:t>
            </w:r>
            <w:r w:rsidRPr="000A6B96">
              <w:rPr>
                <w:rFonts w:ascii="Times New Roman" w:eastAsia="Times New Roman" w:hAnsi="Times New Roman" w:cs="Times New Roman"/>
                <w:iCs/>
                <w:color w:val="000000"/>
                <w:sz w:val="28"/>
                <w:szCs w:val="28"/>
                <w:lang w:eastAsia="ru-RU"/>
              </w:rPr>
              <w:t>…………………………………………………………..</w:t>
            </w:r>
          </w:p>
        </w:tc>
        <w:tc>
          <w:tcPr>
            <w:tcW w:w="708" w:type="dxa"/>
            <w:shd w:val="clear" w:color="auto" w:fill="auto"/>
          </w:tcPr>
          <w:p w:rsidR="0086481D"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127</w:t>
            </w:r>
          </w:p>
        </w:tc>
      </w:tr>
      <w:tr w:rsidR="0086481D" w:rsidRPr="000A6B96" w:rsidTr="00012DBF">
        <w:tc>
          <w:tcPr>
            <w:tcW w:w="993" w:type="dxa"/>
            <w:shd w:val="clear" w:color="auto" w:fill="auto"/>
          </w:tcPr>
          <w:p w:rsidR="0086481D" w:rsidRPr="000A6B96" w:rsidRDefault="0086481D" w:rsidP="000A6B96">
            <w:pPr>
              <w:spacing w:after="0" w:line="240" w:lineRule="auto"/>
              <w:ind w:right="85"/>
              <w:jc w:val="both"/>
              <w:rPr>
                <w:rFonts w:ascii="Times New Roman" w:eastAsia="Times New Roman" w:hAnsi="Times New Roman" w:cs="Times New Roman"/>
                <w:iCs/>
                <w:color w:val="000000"/>
                <w:spacing w:val="-20"/>
                <w:sz w:val="28"/>
                <w:szCs w:val="28"/>
                <w:lang w:eastAsia="ru-RU"/>
              </w:rPr>
            </w:pPr>
          </w:p>
        </w:tc>
        <w:tc>
          <w:tcPr>
            <w:tcW w:w="8080" w:type="dxa"/>
            <w:shd w:val="clear" w:color="auto" w:fill="auto"/>
          </w:tcPr>
          <w:p w:rsidR="0086481D"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p>
        </w:tc>
        <w:tc>
          <w:tcPr>
            <w:tcW w:w="708" w:type="dxa"/>
            <w:shd w:val="clear" w:color="auto" w:fill="auto"/>
          </w:tcPr>
          <w:p w:rsidR="0086481D" w:rsidRPr="000A6B96" w:rsidRDefault="0086481D" w:rsidP="000A6B96">
            <w:pPr>
              <w:spacing w:after="0" w:line="240" w:lineRule="auto"/>
              <w:jc w:val="both"/>
              <w:rPr>
                <w:rFonts w:ascii="Times New Roman" w:eastAsia="Times New Roman" w:hAnsi="Times New Roman" w:cs="Times New Roman"/>
                <w:iCs/>
                <w:color w:val="000000"/>
                <w:sz w:val="28"/>
                <w:szCs w:val="28"/>
                <w:lang w:eastAsia="ru-RU"/>
              </w:rPr>
            </w:pPr>
          </w:p>
        </w:tc>
      </w:tr>
    </w:tbl>
    <w:p w:rsidR="000A6B96" w:rsidRPr="000A6B96" w:rsidRDefault="000A6B96" w:rsidP="000A6B96">
      <w:pPr>
        <w:shd w:val="clear" w:color="auto" w:fill="FFFFFF"/>
        <w:spacing w:beforeLines="40" w:before="96" w:afterLines="40" w:after="96" w:line="240" w:lineRule="auto"/>
        <w:ind w:right="85"/>
        <w:contextualSpacing/>
        <w:rPr>
          <w:rFonts w:ascii="Times New Roman" w:eastAsia="Times New Roman" w:hAnsi="Times New Roman" w:cs="Times New Roman"/>
          <w:b/>
          <w:iCs/>
          <w:color w:val="000000"/>
          <w:sz w:val="24"/>
          <w:szCs w:val="24"/>
          <w:lang w:eastAsia="ru-RU"/>
        </w:rPr>
      </w:pPr>
    </w:p>
    <w:p w:rsidR="000A6B96" w:rsidRPr="000A6B96" w:rsidRDefault="000A6B96" w:rsidP="000A6B96">
      <w:pPr>
        <w:shd w:val="clear" w:color="auto" w:fill="FFFFFF"/>
        <w:spacing w:beforeLines="40" w:before="96" w:afterLines="40" w:after="96" w:line="240" w:lineRule="auto"/>
        <w:ind w:right="85" w:firstLine="709"/>
        <w:contextualSpacing/>
        <w:jc w:val="center"/>
        <w:rPr>
          <w:rFonts w:ascii="Times New Roman" w:eastAsia="Times New Roman" w:hAnsi="Times New Roman" w:cs="Times New Roman"/>
          <w:b/>
          <w:iCs/>
          <w:color w:val="000000"/>
          <w:sz w:val="28"/>
          <w:szCs w:val="28"/>
          <w:lang w:eastAsia="ru-RU"/>
        </w:rPr>
      </w:pPr>
    </w:p>
    <w:p w:rsidR="000A6B96" w:rsidRPr="000A6B96" w:rsidRDefault="000A6B96" w:rsidP="000A6B96">
      <w:pPr>
        <w:shd w:val="clear" w:color="auto" w:fill="FFFFFF"/>
        <w:spacing w:beforeLines="40" w:before="96" w:afterLines="40" w:after="96" w:line="240" w:lineRule="auto"/>
        <w:ind w:right="85" w:firstLine="709"/>
        <w:contextualSpacing/>
        <w:jc w:val="center"/>
        <w:rPr>
          <w:rFonts w:ascii="Times New Roman" w:eastAsia="Times New Roman" w:hAnsi="Times New Roman" w:cs="Times New Roman"/>
          <w:b/>
          <w:iCs/>
          <w:color w:val="000000"/>
          <w:sz w:val="28"/>
          <w:szCs w:val="28"/>
          <w:lang w:eastAsia="ru-RU"/>
        </w:rPr>
      </w:pPr>
    </w:p>
    <w:p w:rsidR="000A6B96" w:rsidRPr="000A6B96" w:rsidRDefault="000A6B96" w:rsidP="004E107C">
      <w:pPr>
        <w:shd w:val="clear" w:color="auto" w:fill="FFFFFF"/>
        <w:spacing w:beforeLines="40" w:before="96" w:afterLines="40" w:after="96" w:line="240" w:lineRule="auto"/>
        <w:ind w:right="85"/>
        <w:contextualSpacing/>
        <w:rPr>
          <w:rFonts w:ascii="Times New Roman" w:eastAsia="Times New Roman" w:hAnsi="Times New Roman" w:cs="Times New Roman"/>
          <w:b/>
          <w:iCs/>
          <w:color w:val="000000"/>
          <w:sz w:val="28"/>
          <w:szCs w:val="28"/>
          <w:lang w:eastAsia="ru-RU"/>
        </w:rPr>
      </w:pPr>
    </w:p>
    <w:p w:rsidR="003D0495" w:rsidRPr="0086481D" w:rsidRDefault="0086481D" w:rsidP="00B40E45">
      <w:pPr>
        <w:shd w:val="clear" w:color="auto" w:fill="FFFFFF"/>
        <w:spacing w:beforeLines="40" w:before="96" w:afterLines="40" w:after="96" w:line="240" w:lineRule="auto"/>
        <w:ind w:right="85"/>
        <w:contextualSpacing/>
        <w:rPr>
          <w:rFonts w:ascii="Times New Roman" w:eastAsia="Times New Roman" w:hAnsi="Times New Roman" w:cs="Times New Roman"/>
          <w:b/>
          <w:iCs/>
          <w:color w:val="000000"/>
          <w:sz w:val="28"/>
          <w:szCs w:val="28"/>
          <w:lang w:eastAsia="ru-RU"/>
        </w:rPr>
      </w:pPr>
      <w:r>
        <w:rPr>
          <w:rFonts w:ascii="Times New Roman" w:eastAsia="Calibri" w:hAnsi="Times New Roman" w:cs="Arial"/>
          <w:color w:val="000000"/>
          <w:sz w:val="28"/>
          <w:szCs w:val="28"/>
          <w:lang w:eastAsia="ru-RU"/>
        </w:rPr>
        <w:t xml:space="preserve"> </w:t>
      </w:r>
    </w:p>
    <w:p w:rsidR="003D0495" w:rsidRPr="00EF538F" w:rsidRDefault="00EF538F" w:rsidP="00EF538F">
      <w:pPr>
        <w:tabs>
          <w:tab w:val="left" w:pos="2285"/>
          <w:tab w:val="center" w:pos="4677"/>
        </w:tabs>
        <w:spacing w:after="150" w:line="330"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204CA4" w:rsidRPr="00204CA4" w:rsidRDefault="00204CA4" w:rsidP="003D0495">
      <w:pPr>
        <w:tabs>
          <w:tab w:val="left" w:pos="2285"/>
          <w:tab w:val="center" w:pos="4677"/>
        </w:tabs>
        <w:spacing w:after="150" w:line="330" w:lineRule="atLeast"/>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b/>
          <w:color w:val="000000"/>
          <w:sz w:val="28"/>
          <w:szCs w:val="28"/>
          <w:lang w:eastAsia="ru-RU"/>
        </w:rPr>
        <w:lastRenderedPageBreak/>
        <w:t>1.</w:t>
      </w:r>
      <w:r w:rsidR="004E107C">
        <w:rPr>
          <w:rFonts w:ascii="Times New Roman" w:eastAsia="Times New Roman" w:hAnsi="Times New Roman" w:cs="Times New Roman"/>
          <w:b/>
          <w:color w:val="000000"/>
          <w:sz w:val="28"/>
          <w:szCs w:val="28"/>
          <w:lang w:eastAsia="ru-RU"/>
        </w:rPr>
        <w:t xml:space="preserve"> Пояснительная записка</w:t>
      </w:r>
    </w:p>
    <w:p w:rsidR="00204CA4" w:rsidRPr="00204CA4" w:rsidRDefault="00204CA4" w:rsidP="00204CA4">
      <w:pPr>
        <w:spacing w:after="0" w:line="330" w:lineRule="atLeast"/>
        <w:jc w:val="both"/>
        <w:textAlignment w:val="baseline"/>
        <w:rPr>
          <w:rFonts w:ascii="Times New Roman" w:eastAsia="Calibri" w:hAnsi="Times New Roman" w:cs="Times New Roman"/>
          <w:iCs/>
          <w:color w:val="000000"/>
          <w:spacing w:val="-6"/>
          <w:sz w:val="28"/>
          <w:szCs w:val="28"/>
        </w:rPr>
      </w:pPr>
      <w:r w:rsidRPr="00204CA4">
        <w:rPr>
          <w:rFonts w:ascii="Times New Roman" w:eastAsia="Times New Roman" w:hAnsi="Times New Roman" w:cs="Times New Roman"/>
          <w:bCs/>
          <w:color w:val="000000"/>
          <w:sz w:val="28"/>
          <w:szCs w:val="28"/>
          <w:bdr w:val="none" w:sz="0" w:space="0" w:color="auto" w:frame="1"/>
          <w:lang w:eastAsia="ru-RU"/>
        </w:rPr>
        <w:t xml:space="preserve">Программа разработана на основании </w:t>
      </w:r>
      <w:r w:rsidRPr="00204CA4">
        <w:rPr>
          <w:rFonts w:ascii="Times New Roman" w:eastAsia="Calibri" w:hAnsi="Times New Roman" w:cs="Times New Roman"/>
          <w:iCs/>
          <w:color w:val="000000"/>
          <w:spacing w:val="-6"/>
          <w:sz w:val="28"/>
          <w:szCs w:val="28"/>
        </w:rPr>
        <w:t xml:space="preserve">Федерального закона от 04.12.2007 </w:t>
      </w:r>
    </w:p>
    <w:p w:rsidR="00204CA4" w:rsidRPr="00204CA4" w:rsidRDefault="00204CA4" w:rsidP="00204CA4">
      <w:pPr>
        <w:spacing w:after="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Calibri" w:hAnsi="Times New Roman" w:cs="Times New Roman"/>
          <w:iCs/>
          <w:color w:val="000000"/>
          <w:spacing w:val="-6"/>
          <w:sz w:val="28"/>
          <w:szCs w:val="28"/>
        </w:rPr>
        <w:t xml:space="preserve">№ 329-ФЗ «О физической культуре и спорте в Российской Федерации», </w:t>
      </w:r>
      <w:r w:rsidRPr="00204CA4">
        <w:rPr>
          <w:rFonts w:ascii="Times New Roman" w:eastAsia="Times New Roman" w:hAnsi="Times New Roman" w:cs="Times New Roman"/>
          <w:b/>
          <w:bCs/>
          <w:color w:val="000000"/>
          <w:sz w:val="28"/>
          <w:szCs w:val="28"/>
          <w:bdr w:val="none" w:sz="0" w:space="0" w:color="auto" w:frame="1"/>
          <w:lang w:eastAsia="ru-RU"/>
        </w:rPr>
        <w:t xml:space="preserve"> </w:t>
      </w:r>
      <w:r w:rsidRPr="00204CA4">
        <w:rPr>
          <w:rFonts w:ascii="Times New Roman" w:eastAsia="Times New Roman" w:hAnsi="Times New Roman" w:cs="Times New Roman"/>
          <w:color w:val="000000"/>
          <w:sz w:val="28"/>
          <w:szCs w:val="28"/>
          <w:lang w:eastAsia="ru-RU"/>
        </w:rPr>
        <w:t xml:space="preserve">Федерального стандарта спортивной подготовки по виду спорта </w:t>
      </w:r>
      <w:hyperlink r:id="rId7" w:tooltip="Художественная гимнастика" w:history="1">
        <w:r w:rsidRPr="00204CA4">
          <w:rPr>
            <w:rFonts w:ascii="Times New Roman" w:eastAsia="Times New Roman" w:hAnsi="Times New Roman" w:cs="Times New Roman"/>
            <w:sz w:val="28"/>
            <w:szCs w:val="28"/>
            <w:lang w:eastAsia="ru-RU"/>
          </w:rPr>
          <w:t>спортивная</w:t>
        </w:r>
      </w:hyperlink>
      <w:r w:rsidRPr="00204CA4">
        <w:rPr>
          <w:rFonts w:ascii="Calibri" w:eastAsia="Calibri" w:hAnsi="Calibri" w:cs="Times New Roman"/>
        </w:rPr>
        <w:t xml:space="preserve"> </w:t>
      </w:r>
      <w:r w:rsidRPr="00204CA4">
        <w:rPr>
          <w:rFonts w:ascii="Times New Roman" w:eastAsia="Calibri" w:hAnsi="Times New Roman" w:cs="Times New Roman"/>
          <w:sz w:val="28"/>
          <w:szCs w:val="28"/>
        </w:rPr>
        <w:t xml:space="preserve">аэробика </w:t>
      </w:r>
      <w:r w:rsidRPr="00204CA4">
        <w:rPr>
          <w:rFonts w:ascii="Times New Roman" w:eastAsia="Times New Roman" w:hAnsi="Times New Roman" w:cs="Times New Roman"/>
          <w:color w:val="000000"/>
          <w:sz w:val="28"/>
          <w:szCs w:val="28"/>
          <w:lang w:eastAsia="ru-RU"/>
        </w:rPr>
        <w:t>(далее – Программа), утвержденного приказом Министерства спорта Российской Федерации от 30.12.2016 г. N 1364, с учётом </w:t>
      </w:r>
      <w:hyperlink r:id="rId8" w:tooltip="Методические рекомендации" w:history="1">
        <w:r w:rsidRPr="00204CA4">
          <w:rPr>
            <w:rFonts w:ascii="Times New Roman" w:eastAsia="Times New Roman" w:hAnsi="Times New Roman" w:cs="Times New Roman"/>
            <w:sz w:val="28"/>
            <w:szCs w:val="28"/>
            <w:lang w:eastAsia="ru-RU"/>
          </w:rPr>
          <w:t>методических рекомендаций</w:t>
        </w:r>
      </w:hyperlink>
      <w:r w:rsidRPr="00204CA4">
        <w:rPr>
          <w:rFonts w:ascii="Times New Roman" w:eastAsia="Times New Roman" w:hAnsi="Times New Roman" w:cs="Times New Roman"/>
          <w:color w:val="000000"/>
          <w:sz w:val="28"/>
          <w:szCs w:val="28"/>
          <w:lang w:eastAsia="ru-RU"/>
        </w:rPr>
        <w:t xml:space="preserve"> по организации спортивной подготовки в Российской Федерации (письмо </w:t>
      </w:r>
      <w:proofErr w:type="spellStart"/>
      <w:r w:rsidRPr="00204CA4">
        <w:rPr>
          <w:rFonts w:ascii="Times New Roman" w:eastAsia="Times New Roman" w:hAnsi="Times New Roman" w:cs="Times New Roman"/>
          <w:color w:val="000000"/>
          <w:sz w:val="28"/>
          <w:szCs w:val="28"/>
          <w:lang w:eastAsia="ru-RU"/>
        </w:rPr>
        <w:t>Минспорта</w:t>
      </w:r>
      <w:proofErr w:type="spellEnd"/>
      <w:r w:rsidRPr="00204CA4">
        <w:rPr>
          <w:rFonts w:ascii="Times New Roman" w:eastAsia="Times New Roman" w:hAnsi="Times New Roman" w:cs="Times New Roman"/>
          <w:color w:val="000000"/>
          <w:sz w:val="28"/>
          <w:szCs w:val="28"/>
          <w:lang w:eastAsia="ru-RU"/>
        </w:rPr>
        <w:t xml:space="preserve"> России от 12.05. 2014 № ВМ-04-10/2554). </w:t>
      </w:r>
    </w:p>
    <w:p w:rsidR="00204CA4" w:rsidRPr="00204CA4" w:rsidRDefault="00204CA4" w:rsidP="00204CA4">
      <w:pPr>
        <w:shd w:val="clear" w:color="auto" w:fill="FFFFFF"/>
        <w:spacing w:after="60"/>
        <w:ind w:firstLine="567"/>
        <w:jc w:val="both"/>
        <w:rPr>
          <w:rFonts w:ascii="Times New Roman" w:eastAsia="Calibri" w:hAnsi="Times New Roman" w:cs="Times New Roman"/>
          <w:b/>
          <w:color w:val="000000"/>
          <w:spacing w:val="-6"/>
          <w:sz w:val="28"/>
          <w:szCs w:val="28"/>
        </w:rPr>
      </w:pPr>
      <w:r w:rsidRPr="00204CA4">
        <w:rPr>
          <w:rFonts w:ascii="Times New Roman" w:eastAsia="Calibri" w:hAnsi="Times New Roman" w:cs="Times New Roman"/>
          <w:color w:val="000000"/>
          <w:spacing w:val="-6"/>
          <w:sz w:val="28"/>
          <w:szCs w:val="28"/>
        </w:rPr>
        <w:t>Программа подготовлена на базе действующих нормативных докумен</w:t>
      </w:r>
      <w:r w:rsidRPr="00204CA4">
        <w:rPr>
          <w:rFonts w:ascii="Times New Roman" w:eastAsia="Calibri" w:hAnsi="Times New Roman" w:cs="Times New Roman"/>
          <w:color w:val="000000"/>
          <w:spacing w:val="-6"/>
          <w:sz w:val="28"/>
          <w:szCs w:val="28"/>
        </w:rPr>
        <w:softHyphen/>
        <w:t>тов, регламентирующих работу спортивных школ  с учетом опыта предыдущих программ, изменений, ко</w:t>
      </w:r>
      <w:r w:rsidRPr="00204CA4">
        <w:rPr>
          <w:rFonts w:ascii="Times New Roman" w:eastAsia="Calibri" w:hAnsi="Times New Roman" w:cs="Times New Roman"/>
          <w:color w:val="000000"/>
          <w:spacing w:val="-6"/>
          <w:sz w:val="28"/>
          <w:szCs w:val="28"/>
        </w:rPr>
        <w:softHyphen/>
        <w:t>торые произошли за последние годы в области теории и методики подго</w:t>
      </w:r>
      <w:r w:rsidRPr="00204CA4">
        <w:rPr>
          <w:rFonts w:ascii="Times New Roman" w:eastAsia="Calibri" w:hAnsi="Times New Roman" w:cs="Times New Roman"/>
          <w:color w:val="000000"/>
          <w:spacing w:val="-6"/>
          <w:sz w:val="28"/>
          <w:szCs w:val="28"/>
        </w:rPr>
        <w:softHyphen/>
        <w:t>товки спортсменов и существенных поправок и добавлений в правилах соревнований по  спортивной аэробике. Программа содержит материал по различным сторонам подготовки спортсменов групп начальной подготовки, тренировочных,  спортивного совершенствования и групп выс</w:t>
      </w:r>
      <w:r w:rsidRPr="00204CA4">
        <w:rPr>
          <w:rFonts w:ascii="Times New Roman" w:eastAsia="Calibri" w:hAnsi="Times New Roman" w:cs="Times New Roman"/>
          <w:color w:val="000000"/>
          <w:spacing w:val="-6"/>
          <w:sz w:val="28"/>
          <w:szCs w:val="28"/>
        </w:rPr>
        <w:softHyphen/>
        <w:t>шего спортивного мастерства.</w:t>
      </w:r>
    </w:p>
    <w:p w:rsidR="00204CA4" w:rsidRPr="00204CA4" w:rsidRDefault="00204CA4" w:rsidP="00204CA4">
      <w:pPr>
        <w:shd w:val="clear" w:color="auto" w:fill="FFFFFF"/>
        <w:spacing w:after="60"/>
        <w:ind w:firstLine="567"/>
        <w:jc w:val="both"/>
        <w:rPr>
          <w:rFonts w:ascii="Times New Roman" w:eastAsia="Calibri" w:hAnsi="Times New Roman" w:cs="Times New Roman"/>
          <w:b/>
          <w:color w:val="000000"/>
          <w:spacing w:val="-6"/>
          <w:sz w:val="28"/>
          <w:szCs w:val="28"/>
        </w:rPr>
      </w:pPr>
      <w:r w:rsidRPr="00204CA4">
        <w:rPr>
          <w:rFonts w:ascii="Times New Roman" w:eastAsia="Times New Roman" w:hAnsi="Times New Roman" w:cs="Times New Roman"/>
          <w:color w:val="000000"/>
          <w:sz w:val="28"/>
          <w:szCs w:val="28"/>
          <w:lang w:eastAsia="ru-RU"/>
        </w:rPr>
        <w:t>В Программе отражены основные цели, задачи, средства и методы на этапах годичного цикла тренировки: этапе начальной подготовки (далее – НП), тренировочном этапе (этапе спортивной специализации) (далее – ТЭ), совершенствования спортивного мастерства (далее – ССМ); распределение объёмов тренировочных нагрузок в микро-, мезо - и макроциклах; участие в спортивных соревнованиях.</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b/>
          <w:bCs/>
          <w:color w:val="000000"/>
          <w:sz w:val="28"/>
          <w:szCs w:val="28"/>
          <w:bdr w:val="none" w:sz="0" w:space="0" w:color="auto" w:frame="1"/>
          <w:lang w:eastAsia="ru-RU"/>
        </w:rPr>
        <w:t>1.1</w:t>
      </w:r>
      <w:r w:rsidR="003D0495">
        <w:rPr>
          <w:rFonts w:ascii="Times New Roman" w:eastAsia="Times New Roman" w:hAnsi="Times New Roman" w:cs="Times New Roman"/>
          <w:b/>
          <w:bCs/>
          <w:color w:val="000000"/>
          <w:sz w:val="28"/>
          <w:szCs w:val="28"/>
          <w:bdr w:val="none" w:sz="0" w:space="0" w:color="auto" w:frame="1"/>
          <w:lang w:eastAsia="ru-RU"/>
        </w:rPr>
        <w:t>.</w:t>
      </w:r>
      <w:r w:rsidRPr="00204CA4">
        <w:rPr>
          <w:rFonts w:ascii="Times New Roman" w:eastAsia="Times New Roman" w:hAnsi="Times New Roman" w:cs="Times New Roman"/>
          <w:b/>
          <w:bCs/>
          <w:color w:val="000000"/>
          <w:sz w:val="28"/>
          <w:szCs w:val="28"/>
          <w:bdr w:val="none" w:sz="0" w:space="0" w:color="auto" w:frame="1"/>
          <w:lang w:eastAsia="ru-RU"/>
        </w:rPr>
        <w:t xml:space="preserve"> Характеристика, особенности вида спорта, специфика организации тренировочного процесса</w:t>
      </w:r>
    </w:p>
    <w:p w:rsidR="00204CA4" w:rsidRDefault="00204CA4" w:rsidP="00204CA4">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b/>
          <w:color w:val="000000"/>
          <w:sz w:val="28"/>
          <w:szCs w:val="28"/>
          <w:lang w:eastAsia="ru-RU"/>
        </w:rPr>
        <w:t xml:space="preserve">Спортивная аэробика (СА) - </w:t>
      </w:r>
      <w:r w:rsidRPr="00204CA4">
        <w:rPr>
          <w:rFonts w:ascii="Times New Roman" w:eastAsia="Calibri" w:hAnsi="Times New Roman" w:cs="Times New Roman"/>
          <w:sz w:val="28"/>
          <w:szCs w:val="28"/>
        </w:rPr>
        <w:t>яркий, динамичный вид спорта, на помосте спортсмены выполняют под музыку непрерывные комбинации упражнений, элементы на силу и гибкость, согласованность с партнерами, выносливость и эмоциональность. СА - это</w:t>
      </w:r>
      <w:r w:rsidRPr="00204CA4">
        <w:rPr>
          <w:rFonts w:ascii="Times New Roman" w:eastAsia="Calibri" w:hAnsi="Times New Roman" w:cs="Times New Roman"/>
          <w:color w:val="777777"/>
          <w:sz w:val="28"/>
          <w:szCs w:val="28"/>
        </w:rPr>
        <w:t xml:space="preserve"> </w:t>
      </w:r>
      <w:r w:rsidRPr="00204CA4">
        <w:rPr>
          <w:rFonts w:ascii="Times New Roman" w:eastAsia="Times New Roman" w:hAnsi="Times New Roman" w:cs="Times New Roman"/>
          <w:color w:val="000000"/>
          <w:sz w:val="28"/>
          <w:szCs w:val="28"/>
          <w:lang w:eastAsia="ru-RU"/>
        </w:rPr>
        <w:t xml:space="preserve">ациклический сложно-координационный вид спорта с выраженной атлетической направленностью, возникший на основе оздоровительной аэробики и включающий элементы из спортивной, художественной гимнастики и акробатики. СА предъявляет высокие требования к организму занимающихся: необходима общая выносливость, динамическая, статическая, взрывная сила гибкость, координация движений, вестибулярная устойчивость. </w:t>
      </w:r>
      <w:proofErr w:type="gramStart"/>
      <w:r w:rsidRPr="00204CA4">
        <w:rPr>
          <w:rFonts w:ascii="Times New Roman" w:eastAsia="Times New Roman" w:hAnsi="Times New Roman" w:cs="Times New Roman"/>
          <w:color w:val="000000"/>
          <w:sz w:val="28"/>
          <w:szCs w:val="28"/>
          <w:lang w:eastAsia="ru-RU"/>
        </w:rPr>
        <w:t xml:space="preserve">Оптимизация компонентного состава тела, положительное влияние на </w:t>
      </w:r>
      <w:proofErr w:type="spellStart"/>
      <w:r w:rsidRPr="00204CA4">
        <w:rPr>
          <w:rFonts w:ascii="Times New Roman" w:eastAsia="Times New Roman" w:hAnsi="Times New Roman" w:cs="Times New Roman"/>
          <w:color w:val="000000"/>
          <w:sz w:val="28"/>
          <w:szCs w:val="28"/>
          <w:lang w:eastAsia="ru-RU"/>
        </w:rPr>
        <w:t>кардиораспираторную</w:t>
      </w:r>
      <w:proofErr w:type="spellEnd"/>
      <w:r w:rsidRPr="00204CA4">
        <w:rPr>
          <w:rFonts w:ascii="Times New Roman" w:eastAsia="Times New Roman" w:hAnsi="Times New Roman" w:cs="Times New Roman"/>
          <w:color w:val="000000"/>
          <w:sz w:val="28"/>
          <w:szCs w:val="28"/>
          <w:lang w:eastAsia="ru-RU"/>
        </w:rPr>
        <w:t xml:space="preserve"> и мышечную системы, преимущество по показателям внимания и мотивации, а также более низкая личностная тревожность спортсменов, занимающихся спортивной аэробикой позволяют говорить об оздоровительном эффекте занятий спортивной аэробикой.</w:t>
      </w:r>
      <w:proofErr w:type="gramEnd"/>
    </w:p>
    <w:p w:rsidR="00BE6EE4" w:rsidRDefault="00BE6EE4" w:rsidP="00EF538F">
      <w:pPr>
        <w:spacing w:after="0" w:line="240" w:lineRule="auto"/>
        <w:ind w:firstLine="709"/>
        <w:jc w:val="center"/>
        <w:rPr>
          <w:rFonts w:ascii="Times New Roman" w:eastAsia="Times New Roman" w:hAnsi="Times New Roman" w:cs="Times New Roman"/>
          <w:color w:val="000000"/>
          <w:sz w:val="28"/>
          <w:szCs w:val="28"/>
          <w:lang w:eastAsia="ru-RU"/>
        </w:rPr>
      </w:pPr>
    </w:p>
    <w:p w:rsidR="00BE6EE4" w:rsidRDefault="00BE6EE4" w:rsidP="00EF538F">
      <w:pPr>
        <w:spacing w:after="0" w:line="240" w:lineRule="auto"/>
        <w:ind w:firstLine="709"/>
        <w:jc w:val="center"/>
        <w:rPr>
          <w:rFonts w:ascii="Times New Roman" w:eastAsia="Times New Roman" w:hAnsi="Times New Roman" w:cs="Times New Roman"/>
          <w:color w:val="000000"/>
          <w:sz w:val="28"/>
          <w:szCs w:val="28"/>
          <w:lang w:eastAsia="ru-RU"/>
        </w:rPr>
      </w:pPr>
    </w:p>
    <w:p w:rsidR="00EF538F" w:rsidRPr="00204CA4" w:rsidRDefault="00EF538F" w:rsidP="00EF538F">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p>
    <w:p w:rsidR="00204CA4" w:rsidRPr="00204CA4" w:rsidRDefault="00204CA4" w:rsidP="0020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333333"/>
          <w:sz w:val="28"/>
          <w:szCs w:val="28"/>
          <w:lang w:eastAsia="ru-RU"/>
        </w:rPr>
      </w:pPr>
      <w:r w:rsidRPr="00204CA4">
        <w:rPr>
          <w:rFonts w:ascii="Times New Roman" w:eastAsia="Times New Roman" w:hAnsi="Times New Roman" w:cs="Times New Roman"/>
          <w:color w:val="333333"/>
          <w:sz w:val="28"/>
          <w:szCs w:val="28"/>
          <w:lang w:eastAsia="ru-RU"/>
        </w:rPr>
        <w:t>Спортивная аэробика - это вид спорта, в котором спортсмены выполняют непрерывный и высокоинтенсивный комплекс упражнений, включающий сочетания ациклических движений со сложной координацией, а также различные по сложности элементы разных структурных групп и взаимодействия между партнерами (в программах смешанных пар, троек и групп). Основу хореографии в этих упражнениях составляют традиционные для аэробики "базовые" аэробные шаги и их разновидности.</w:t>
      </w:r>
    </w:p>
    <w:p w:rsidR="00204CA4" w:rsidRPr="00204CA4" w:rsidRDefault="00204CA4" w:rsidP="00204CA4">
      <w:pPr>
        <w:spacing w:after="60" w:line="300" w:lineRule="exact"/>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 </w:t>
      </w:r>
      <w:r w:rsidRPr="00204CA4">
        <w:rPr>
          <w:rFonts w:ascii="Times New Roman" w:eastAsia="Times New Roman" w:hAnsi="Times New Roman" w:cs="Times New Roman"/>
          <w:color w:val="333333"/>
          <w:sz w:val="28"/>
          <w:szCs w:val="28"/>
          <w:lang w:eastAsia="ru-RU"/>
        </w:rPr>
        <w:t>Все содержание спортивной аэробики представляет собой сочетание и чередование упражнений стоя и в партере, перемещений (бег, шаги, танцевальные шаги), подскоки и прыжки, гимнастические и акробатические элементы – сбалансированные в связках и частях упражнения, оформленного  различными «фоновыми» движениями руками. Такая система циклических действий, объединенных в композицию и выполняемых  в высоком темпе под музыку (в среднем 150 двигательных акцентов в минуту, или 2,5 движения в секунду), несет в себе значительный эмоциональный заряд и воспринимается зрительно как виртуозное двигательное действо.</w:t>
      </w:r>
    </w:p>
    <w:p w:rsidR="00204CA4" w:rsidRPr="00204CA4" w:rsidRDefault="00204CA4" w:rsidP="00204CA4">
      <w:pPr>
        <w:spacing w:after="60" w:line="300" w:lineRule="exact"/>
        <w:ind w:firstLine="567"/>
        <w:jc w:val="both"/>
        <w:rPr>
          <w:rFonts w:ascii="Times New Roman" w:eastAsia="Times New Roman" w:hAnsi="Times New Roman" w:cs="Times New Roman"/>
          <w:color w:val="333333"/>
          <w:sz w:val="28"/>
          <w:szCs w:val="28"/>
          <w:lang w:eastAsia="ru-RU"/>
        </w:rPr>
      </w:pPr>
      <w:r w:rsidRPr="00204CA4">
        <w:rPr>
          <w:rFonts w:ascii="Times New Roman" w:eastAsia="Calibri" w:hAnsi="Times New Roman" w:cs="Times New Roman"/>
          <w:spacing w:val="-6"/>
          <w:sz w:val="28"/>
          <w:szCs w:val="28"/>
        </w:rPr>
        <w:t xml:space="preserve">Соревновательная программа в спортивной аэробике представляет собой вольное упражнение, выполняемое под музыку. Программа длится 1 минута 30 секунд, допускается расхождение в музыке на 5 секунд, как в </w:t>
      </w:r>
      <w:proofErr w:type="gramStart"/>
      <w:r w:rsidRPr="00204CA4">
        <w:rPr>
          <w:rFonts w:ascii="Times New Roman" w:eastAsia="Calibri" w:hAnsi="Times New Roman" w:cs="Times New Roman"/>
          <w:spacing w:val="-6"/>
          <w:sz w:val="28"/>
          <w:szCs w:val="28"/>
        </w:rPr>
        <w:t>большую</w:t>
      </w:r>
      <w:proofErr w:type="gramEnd"/>
      <w:r w:rsidRPr="00204CA4">
        <w:rPr>
          <w:rFonts w:ascii="Times New Roman" w:eastAsia="Calibri" w:hAnsi="Times New Roman" w:cs="Times New Roman"/>
          <w:spacing w:val="-6"/>
          <w:sz w:val="28"/>
          <w:szCs w:val="28"/>
        </w:rPr>
        <w:t>, так и в меньшую стороны. За это  время  спортсмен  обязан  выполнить  10  элементов сложности, может включить в программу 2 акробатических элемента, которые не будут расцениваться  судьями  по  сложности. Всего существует 5  видов соревновательных программ: индивидуальные выступления женщин, индивидуальные выступления мужчин, смешанные пары (один мужчина и одна женщина),  трио,  группы,   танцевальная гимнастика  и  гимнастическая платформа  (допускаются  как  смешанные  составы, так и только со</w:t>
      </w:r>
      <w:r w:rsidR="00CC61A7">
        <w:rPr>
          <w:rFonts w:ascii="Times New Roman" w:eastAsia="Calibri" w:hAnsi="Times New Roman" w:cs="Times New Roman"/>
          <w:spacing w:val="-6"/>
          <w:sz w:val="28"/>
          <w:szCs w:val="28"/>
        </w:rPr>
        <w:t>стоящие из мужчин или женщин).</w:t>
      </w:r>
      <w:r w:rsidRPr="00204CA4">
        <w:rPr>
          <w:rFonts w:ascii="Times New Roman" w:eastAsia="Times New Roman" w:hAnsi="Times New Roman" w:cs="Times New Roman"/>
          <w:color w:val="333333"/>
          <w:sz w:val="28"/>
          <w:szCs w:val="28"/>
          <w:lang w:eastAsia="ru-RU"/>
        </w:rPr>
        <w:t xml:space="preserve"> </w:t>
      </w:r>
    </w:p>
    <w:p w:rsidR="00204CA4" w:rsidRPr="00204CA4" w:rsidRDefault="00204CA4" w:rsidP="00204CA4">
      <w:pPr>
        <w:spacing w:after="60" w:line="300" w:lineRule="exact"/>
        <w:ind w:firstLine="567"/>
        <w:jc w:val="both"/>
        <w:rPr>
          <w:rFonts w:ascii="Times New Roman" w:eastAsia="Times New Roman" w:hAnsi="Times New Roman" w:cs="Times New Roman"/>
          <w:sz w:val="28"/>
          <w:szCs w:val="28"/>
          <w:lang w:eastAsia="x-none"/>
        </w:rPr>
      </w:pPr>
      <w:r w:rsidRPr="00204CA4">
        <w:rPr>
          <w:rFonts w:ascii="Times New Roman" w:eastAsia="Times New Roman" w:hAnsi="Times New Roman" w:cs="Times New Roman"/>
          <w:sz w:val="28"/>
          <w:szCs w:val="28"/>
          <w:lang w:val="x-none" w:eastAsia="x-none"/>
        </w:rPr>
        <w:t>Аэробика является одной из самых распространенных форм массовой физической культуры в мире. Понятие «аэробика» было предложено доктором К. Купером в конце 60-х годов. Аэробика по Куперу – это систематическое применение продолжительных, умеренных по интенсивности физических упражнений для укрепления здоровья.</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x-none"/>
        </w:rPr>
      </w:pPr>
      <w:r w:rsidRPr="00204CA4">
        <w:rPr>
          <w:rFonts w:ascii="Times New Roman" w:eastAsia="Times New Roman" w:hAnsi="Times New Roman" w:cs="Times New Roman"/>
          <w:spacing w:val="-6"/>
          <w:sz w:val="28"/>
          <w:szCs w:val="28"/>
          <w:lang w:val="x-none" w:eastAsia="x-none"/>
        </w:rPr>
        <w:t xml:space="preserve">Спортивная аэробика очень популярна и широко пропагандируется в разных странах мира. С 1995 развитием спортивной аэробики занимаются крупные мировые федерации(FIG)  и европейские (UEG) федерации, которые разрабатывают правила  и положения соревнований, организуют и  проводят чемпионаты мира, Европы и другие международные турниры.  </w:t>
      </w:r>
    </w:p>
    <w:p w:rsidR="00204CA4" w:rsidRPr="00204CA4" w:rsidRDefault="00204CA4" w:rsidP="00204CA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204CA4">
        <w:rPr>
          <w:rFonts w:ascii="Times New Roman" w:eastAsia="Calibri" w:hAnsi="Times New Roman" w:cs="Times New Roman"/>
          <w:sz w:val="28"/>
          <w:szCs w:val="28"/>
        </w:rPr>
        <w:t xml:space="preserve">Оздоровительная и спортивная аэробика тесно </w:t>
      </w:r>
      <w:proofErr w:type="gramStart"/>
      <w:r w:rsidRPr="00204CA4">
        <w:rPr>
          <w:rFonts w:ascii="Times New Roman" w:eastAsia="Calibri" w:hAnsi="Times New Roman" w:cs="Times New Roman"/>
          <w:sz w:val="28"/>
          <w:szCs w:val="28"/>
        </w:rPr>
        <w:t>связаны</w:t>
      </w:r>
      <w:proofErr w:type="gramEnd"/>
      <w:r w:rsidRPr="00204CA4">
        <w:rPr>
          <w:rFonts w:ascii="Times New Roman" w:eastAsia="Calibri" w:hAnsi="Times New Roman" w:cs="Times New Roman"/>
          <w:sz w:val="28"/>
          <w:szCs w:val="28"/>
        </w:rPr>
        <w:t xml:space="preserve"> между собой. Они основываются на одинаковых базовых шагах и имеют один список запрещенных движений. Доступная оздоровительная аэробика привлекает разные возрастные слои населения, обеспечивая массовость занятий. Это позволяет производить более тщательный отбор одаренных детей в группы спортивной аэробики.</w:t>
      </w:r>
    </w:p>
    <w:p w:rsidR="00EF538F" w:rsidRDefault="00204CA4" w:rsidP="00204CA4">
      <w:pPr>
        <w:spacing w:after="60" w:line="300" w:lineRule="exact"/>
        <w:ind w:firstLine="567"/>
        <w:jc w:val="both"/>
        <w:rPr>
          <w:rFonts w:ascii="Times New Roman" w:eastAsia="Times New Roman" w:hAnsi="Times New Roman" w:cs="Times New Roman"/>
          <w:spacing w:val="-6"/>
          <w:sz w:val="28"/>
          <w:szCs w:val="28"/>
          <w:lang w:eastAsia="x-none"/>
        </w:rPr>
      </w:pPr>
      <w:r w:rsidRPr="00204CA4">
        <w:rPr>
          <w:rFonts w:ascii="Times New Roman" w:eastAsia="Times New Roman" w:hAnsi="Times New Roman" w:cs="Times New Roman"/>
          <w:spacing w:val="-6"/>
          <w:sz w:val="28"/>
          <w:szCs w:val="28"/>
          <w:lang w:eastAsia="x-none"/>
        </w:rPr>
        <w:t xml:space="preserve">Новые спортивные дисциплины: танцевальная гимнастика и гимнастическая платформа,  включенные в регламент проведения </w:t>
      </w:r>
      <w:proofErr w:type="gramStart"/>
      <w:r w:rsidRPr="00204CA4">
        <w:rPr>
          <w:rFonts w:ascii="Times New Roman" w:eastAsia="Times New Roman" w:hAnsi="Times New Roman" w:cs="Times New Roman"/>
          <w:spacing w:val="-6"/>
          <w:sz w:val="28"/>
          <w:szCs w:val="28"/>
          <w:lang w:eastAsia="x-none"/>
        </w:rPr>
        <w:t>Всероссийских</w:t>
      </w:r>
      <w:proofErr w:type="gramEnd"/>
      <w:r w:rsidRPr="00204CA4">
        <w:rPr>
          <w:rFonts w:ascii="Times New Roman" w:eastAsia="Times New Roman" w:hAnsi="Times New Roman" w:cs="Times New Roman"/>
          <w:spacing w:val="-6"/>
          <w:sz w:val="28"/>
          <w:szCs w:val="28"/>
          <w:lang w:eastAsia="x-none"/>
        </w:rPr>
        <w:t xml:space="preserve">  </w:t>
      </w:r>
    </w:p>
    <w:p w:rsidR="00012DBF" w:rsidRDefault="00EF538F" w:rsidP="00204CA4">
      <w:pPr>
        <w:spacing w:after="60" w:line="300" w:lineRule="exact"/>
        <w:ind w:firstLine="567"/>
        <w:jc w:val="both"/>
        <w:rPr>
          <w:rFonts w:ascii="Times New Roman" w:eastAsia="Times New Roman" w:hAnsi="Times New Roman" w:cs="Times New Roman"/>
          <w:spacing w:val="-6"/>
          <w:sz w:val="28"/>
          <w:szCs w:val="28"/>
          <w:lang w:eastAsia="x-none"/>
        </w:rPr>
      </w:pPr>
      <w:r>
        <w:rPr>
          <w:rFonts w:ascii="Times New Roman" w:eastAsia="Times New Roman" w:hAnsi="Times New Roman" w:cs="Times New Roman"/>
          <w:spacing w:val="-6"/>
          <w:sz w:val="28"/>
          <w:szCs w:val="28"/>
          <w:lang w:eastAsia="x-none"/>
        </w:rPr>
        <w:lastRenderedPageBreak/>
        <w:t xml:space="preserve">                                                    </w:t>
      </w:r>
    </w:p>
    <w:p w:rsidR="00EF538F" w:rsidRDefault="00EF538F" w:rsidP="00012DBF">
      <w:pPr>
        <w:spacing w:after="60" w:line="300" w:lineRule="exact"/>
        <w:ind w:firstLine="567"/>
        <w:jc w:val="center"/>
        <w:rPr>
          <w:rFonts w:ascii="Times New Roman" w:eastAsia="Times New Roman" w:hAnsi="Times New Roman" w:cs="Times New Roman"/>
          <w:spacing w:val="-6"/>
          <w:sz w:val="28"/>
          <w:szCs w:val="28"/>
          <w:lang w:eastAsia="x-none"/>
        </w:rPr>
      </w:pPr>
      <w:r>
        <w:rPr>
          <w:rFonts w:ascii="Times New Roman" w:eastAsia="Times New Roman" w:hAnsi="Times New Roman" w:cs="Times New Roman"/>
          <w:spacing w:val="-6"/>
          <w:sz w:val="28"/>
          <w:szCs w:val="28"/>
          <w:lang w:eastAsia="x-none"/>
        </w:rPr>
        <w:t>6</w:t>
      </w:r>
    </w:p>
    <w:p w:rsidR="00204CA4" w:rsidRPr="00204CA4" w:rsidRDefault="00204CA4" w:rsidP="00EF538F">
      <w:pPr>
        <w:spacing w:after="60" w:line="300" w:lineRule="exact"/>
        <w:ind w:firstLine="567"/>
        <w:rPr>
          <w:rFonts w:ascii="Times New Roman" w:eastAsia="Times New Roman" w:hAnsi="Times New Roman" w:cs="Times New Roman"/>
          <w:spacing w:val="-6"/>
          <w:sz w:val="28"/>
          <w:szCs w:val="28"/>
          <w:lang w:eastAsia="x-none"/>
        </w:rPr>
      </w:pPr>
      <w:r w:rsidRPr="00204CA4">
        <w:rPr>
          <w:rFonts w:ascii="Times New Roman" w:eastAsia="Times New Roman" w:hAnsi="Times New Roman" w:cs="Times New Roman"/>
          <w:spacing w:val="-6"/>
          <w:sz w:val="28"/>
          <w:szCs w:val="28"/>
          <w:lang w:eastAsia="x-none"/>
        </w:rPr>
        <w:t xml:space="preserve">соревнований  и  первенств  </w:t>
      </w:r>
      <w:proofErr w:type="spellStart"/>
      <w:r w:rsidRPr="00204CA4">
        <w:rPr>
          <w:rFonts w:ascii="Times New Roman" w:eastAsia="Times New Roman" w:hAnsi="Times New Roman" w:cs="Times New Roman"/>
          <w:spacing w:val="-6"/>
          <w:sz w:val="28"/>
          <w:szCs w:val="28"/>
          <w:lang w:eastAsia="x-none"/>
        </w:rPr>
        <w:t>СибФО</w:t>
      </w:r>
      <w:proofErr w:type="spellEnd"/>
      <w:r w:rsidRPr="00204CA4">
        <w:rPr>
          <w:rFonts w:ascii="Times New Roman" w:eastAsia="Times New Roman" w:hAnsi="Times New Roman" w:cs="Times New Roman"/>
          <w:spacing w:val="-6"/>
          <w:sz w:val="28"/>
          <w:szCs w:val="28"/>
          <w:lang w:eastAsia="x-none"/>
        </w:rPr>
        <w:t xml:space="preserve">  и  России,  позволяют  в групповом  исполнении  с  элементами  чуть  меньшей  сложности  привлечь большее количество спортсменов к участию в соревнованиях и мотивации их  спортивной успешности.</w:t>
      </w:r>
    </w:p>
    <w:p w:rsidR="00204CA4" w:rsidRPr="00204CA4" w:rsidRDefault="00204CA4" w:rsidP="00204CA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333333"/>
          <w:sz w:val="28"/>
          <w:szCs w:val="28"/>
          <w:lang w:eastAsia="ru-RU"/>
        </w:rPr>
      </w:pPr>
      <w:r w:rsidRPr="00204CA4">
        <w:rPr>
          <w:rFonts w:ascii="Times New Roman" w:eastAsia="Times New Roman" w:hAnsi="Times New Roman" w:cs="Times New Roman"/>
          <w:color w:val="333333"/>
          <w:sz w:val="28"/>
          <w:szCs w:val="28"/>
          <w:lang w:eastAsia="ru-RU"/>
        </w:rPr>
        <w:t xml:space="preserve">Выполнение упражнений сопровождается функциональными сдвигами в организме спортсмена, аритмичным дыханием, его задержками и </w:t>
      </w:r>
      <w:proofErr w:type="spellStart"/>
      <w:r w:rsidRPr="00204CA4">
        <w:rPr>
          <w:rFonts w:ascii="Times New Roman" w:eastAsia="Times New Roman" w:hAnsi="Times New Roman" w:cs="Times New Roman"/>
          <w:color w:val="333333"/>
          <w:sz w:val="28"/>
          <w:szCs w:val="28"/>
          <w:lang w:eastAsia="ru-RU"/>
        </w:rPr>
        <w:t>натуживанием</w:t>
      </w:r>
      <w:proofErr w:type="spellEnd"/>
      <w:r w:rsidRPr="00204CA4">
        <w:rPr>
          <w:rFonts w:ascii="Times New Roman" w:eastAsia="Times New Roman" w:hAnsi="Times New Roman" w:cs="Times New Roman"/>
          <w:color w:val="333333"/>
          <w:sz w:val="28"/>
          <w:szCs w:val="28"/>
          <w:lang w:eastAsia="ru-RU"/>
        </w:rPr>
        <w:t xml:space="preserve">. По своему характеру такую работу сравнивают с бегом на 800 м (В. Е. </w:t>
      </w:r>
      <w:proofErr w:type="spellStart"/>
      <w:r w:rsidRPr="00204CA4">
        <w:rPr>
          <w:rFonts w:ascii="Times New Roman" w:eastAsia="Times New Roman" w:hAnsi="Times New Roman" w:cs="Times New Roman"/>
          <w:color w:val="333333"/>
          <w:sz w:val="28"/>
          <w:szCs w:val="28"/>
          <w:lang w:eastAsia="ru-RU"/>
        </w:rPr>
        <w:t>Борискевич</w:t>
      </w:r>
      <w:proofErr w:type="spellEnd"/>
      <w:r w:rsidRPr="00204CA4">
        <w:rPr>
          <w:rFonts w:ascii="Times New Roman" w:eastAsia="Times New Roman" w:hAnsi="Times New Roman" w:cs="Times New Roman"/>
          <w:color w:val="333333"/>
          <w:sz w:val="28"/>
          <w:szCs w:val="28"/>
          <w:lang w:eastAsia="ru-RU"/>
        </w:rPr>
        <w:t xml:space="preserve"> и др., 1998 г.).</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
    <w:p w:rsidR="00204CA4" w:rsidRPr="00204CA4" w:rsidRDefault="00204CA4" w:rsidP="00204CA4">
      <w:pPr>
        <w:spacing w:after="60" w:line="300" w:lineRule="exact"/>
        <w:ind w:firstLine="567"/>
        <w:jc w:val="both"/>
        <w:rPr>
          <w:rFonts w:ascii="Times New Roman" w:eastAsia="Calibri" w:hAnsi="Times New Roman" w:cs="Times New Roman"/>
          <w:b/>
          <w:color w:val="000000"/>
          <w:spacing w:val="-6"/>
          <w:sz w:val="28"/>
          <w:szCs w:val="28"/>
        </w:rPr>
      </w:pPr>
      <w:r w:rsidRPr="00204CA4">
        <w:rPr>
          <w:rFonts w:ascii="Times New Roman" w:eastAsia="Calibri" w:hAnsi="Times New Roman" w:cs="Times New Roman"/>
          <w:b/>
          <w:color w:val="000000"/>
          <w:spacing w:val="-6"/>
          <w:sz w:val="28"/>
          <w:szCs w:val="28"/>
        </w:rPr>
        <w:t>1.2. Специфика организации тренировочного процесса, структура системы многолетней подготовки (этапы, уровни, дисциплины).</w:t>
      </w:r>
    </w:p>
    <w:p w:rsidR="00204CA4" w:rsidRPr="00204CA4" w:rsidRDefault="00204CA4" w:rsidP="00204CA4">
      <w:pPr>
        <w:spacing w:after="60" w:line="300" w:lineRule="exact"/>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Спортивная подготовка в спортивной аэробике – это многолетний, круглогодичный, специально организованный процесс всестороннего развития, обучения и воспитания спортсменов.</w:t>
      </w:r>
    </w:p>
    <w:p w:rsidR="00204CA4" w:rsidRPr="00204CA4" w:rsidRDefault="00204CA4" w:rsidP="00204CA4">
      <w:pPr>
        <w:spacing w:after="60" w:line="300" w:lineRule="exact"/>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Многолетняя подготовка базируется на системе специфических средств и методов, применяемых поэтапно, с учетом возрастных особенностей занимающихся.</w:t>
      </w:r>
    </w:p>
    <w:p w:rsidR="00204CA4" w:rsidRPr="00204CA4" w:rsidRDefault="00204CA4" w:rsidP="00204CA4">
      <w:pPr>
        <w:spacing w:after="60" w:line="300" w:lineRule="exact"/>
        <w:ind w:firstLine="567"/>
        <w:jc w:val="both"/>
        <w:rPr>
          <w:rFonts w:ascii="Times New Roman" w:eastAsia="Calibri" w:hAnsi="Times New Roman" w:cs="Times New Roman"/>
          <w:i/>
          <w:spacing w:val="-6"/>
          <w:sz w:val="28"/>
          <w:szCs w:val="28"/>
        </w:rPr>
      </w:pPr>
      <w:r w:rsidRPr="00204CA4">
        <w:rPr>
          <w:rFonts w:ascii="Times New Roman" w:eastAsia="Calibri" w:hAnsi="Times New Roman" w:cs="Times New Roman"/>
          <w:i/>
          <w:spacing w:val="-6"/>
          <w:sz w:val="28"/>
          <w:szCs w:val="28"/>
        </w:rPr>
        <w:t>Многолетнюю подготовку спортсменов принято делить на 4 этапа:</w:t>
      </w:r>
    </w:p>
    <w:p w:rsidR="00204CA4" w:rsidRPr="00204CA4" w:rsidRDefault="00204CA4" w:rsidP="00204CA4">
      <w:pPr>
        <w:tabs>
          <w:tab w:val="left" w:pos="567"/>
        </w:tabs>
        <w:spacing w:after="60" w:line="300" w:lineRule="exact"/>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lang w:val="en-US"/>
        </w:rPr>
        <w:t>I</w:t>
      </w:r>
      <w:r w:rsidR="00CC61A7">
        <w:rPr>
          <w:rFonts w:ascii="Times New Roman" w:eastAsia="Calibri" w:hAnsi="Times New Roman" w:cs="Times New Roman"/>
          <w:spacing w:val="-6"/>
          <w:sz w:val="28"/>
          <w:szCs w:val="28"/>
        </w:rPr>
        <w:t xml:space="preserve">   – </w:t>
      </w:r>
      <w:r w:rsidRPr="00204CA4">
        <w:rPr>
          <w:rFonts w:ascii="Times New Roman" w:eastAsia="Calibri" w:hAnsi="Times New Roman" w:cs="Times New Roman"/>
          <w:spacing w:val="-6"/>
          <w:sz w:val="28"/>
          <w:szCs w:val="28"/>
        </w:rPr>
        <w:t xml:space="preserve">этап начальной подготовки </w:t>
      </w:r>
      <w:proofErr w:type="gramStart"/>
      <w:r w:rsidRPr="00204CA4">
        <w:rPr>
          <w:rFonts w:ascii="Times New Roman" w:eastAsia="Calibri" w:hAnsi="Times New Roman" w:cs="Times New Roman"/>
          <w:spacing w:val="-6"/>
          <w:sz w:val="28"/>
          <w:szCs w:val="28"/>
        </w:rPr>
        <w:t>–</w:t>
      </w:r>
      <w:r w:rsidR="003D0495">
        <w:rPr>
          <w:rFonts w:ascii="Times New Roman" w:eastAsia="Calibri" w:hAnsi="Times New Roman" w:cs="Times New Roman"/>
          <w:spacing w:val="-6"/>
          <w:sz w:val="28"/>
          <w:szCs w:val="28"/>
        </w:rPr>
        <w:t xml:space="preserve">  </w:t>
      </w:r>
      <w:r w:rsidRPr="00204CA4">
        <w:rPr>
          <w:rFonts w:ascii="Times New Roman" w:eastAsia="Calibri" w:hAnsi="Times New Roman" w:cs="Times New Roman"/>
          <w:spacing w:val="-6"/>
          <w:sz w:val="28"/>
          <w:szCs w:val="28"/>
        </w:rPr>
        <w:t>возраст</w:t>
      </w:r>
      <w:proofErr w:type="gramEnd"/>
      <w:r w:rsidRPr="00204CA4">
        <w:rPr>
          <w:rFonts w:ascii="Times New Roman" w:eastAsia="Calibri" w:hAnsi="Times New Roman" w:cs="Times New Roman"/>
          <w:spacing w:val="-6"/>
          <w:sz w:val="28"/>
          <w:szCs w:val="28"/>
        </w:rPr>
        <w:t xml:space="preserve">  занимающихся от 7 до 8 лет;</w:t>
      </w:r>
    </w:p>
    <w:p w:rsidR="00204CA4" w:rsidRPr="00204CA4" w:rsidRDefault="00204CA4" w:rsidP="00204CA4">
      <w:pPr>
        <w:tabs>
          <w:tab w:val="left" w:pos="567"/>
        </w:tabs>
        <w:spacing w:after="60" w:line="300" w:lineRule="exact"/>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lang w:val="en-US"/>
        </w:rPr>
        <w:t>II</w:t>
      </w:r>
      <w:r w:rsidRPr="00204CA4">
        <w:rPr>
          <w:rFonts w:ascii="Times New Roman" w:eastAsia="Calibri" w:hAnsi="Times New Roman" w:cs="Times New Roman"/>
          <w:spacing w:val="-6"/>
          <w:sz w:val="28"/>
          <w:szCs w:val="28"/>
        </w:rPr>
        <w:t xml:space="preserve"> – тренировочный этап (спортивной специализации) – возраст занимающихся 8-14 лет;</w:t>
      </w:r>
    </w:p>
    <w:p w:rsidR="00204CA4" w:rsidRPr="00204CA4" w:rsidRDefault="00204CA4" w:rsidP="00204CA4">
      <w:pPr>
        <w:tabs>
          <w:tab w:val="left" w:pos="567"/>
        </w:tabs>
        <w:spacing w:after="60" w:line="300" w:lineRule="exact"/>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lang w:val="en-US"/>
        </w:rPr>
        <w:t>III</w:t>
      </w:r>
      <w:r w:rsidRPr="00204CA4">
        <w:rPr>
          <w:rFonts w:ascii="Times New Roman" w:eastAsia="Calibri" w:hAnsi="Times New Roman" w:cs="Times New Roman"/>
          <w:spacing w:val="-6"/>
          <w:sz w:val="28"/>
          <w:szCs w:val="28"/>
        </w:rPr>
        <w:t xml:space="preserve"> – </w:t>
      </w:r>
      <w:proofErr w:type="gramStart"/>
      <w:r w:rsidRPr="00204CA4">
        <w:rPr>
          <w:rFonts w:ascii="Times New Roman" w:eastAsia="Calibri" w:hAnsi="Times New Roman" w:cs="Times New Roman"/>
          <w:spacing w:val="-6"/>
          <w:sz w:val="28"/>
          <w:szCs w:val="28"/>
        </w:rPr>
        <w:t>этап  совершенствования</w:t>
      </w:r>
      <w:proofErr w:type="gramEnd"/>
      <w:r w:rsidRPr="00204CA4">
        <w:rPr>
          <w:rFonts w:ascii="Times New Roman" w:eastAsia="Calibri" w:hAnsi="Times New Roman" w:cs="Times New Roman"/>
          <w:spacing w:val="-6"/>
          <w:sz w:val="28"/>
          <w:szCs w:val="28"/>
        </w:rPr>
        <w:t xml:space="preserve"> спортивного мастерства – 14-16 лет;</w:t>
      </w:r>
    </w:p>
    <w:p w:rsidR="00204CA4" w:rsidRPr="00204CA4" w:rsidRDefault="00204CA4" w:rsidP="00204CA4">
      <w:pPr>
        <w:tabs>
          <w:tab w:val="left" w:pos="567"/>
        </w:tabs>
        <w:spacing w:after="60" w:line="300" w:lineRule="exact"/>
        <w:ind w:firstLine="284"/>
        <w:jc w:val="both"/>
        <w:rPr>
          <w:rFonts w:ascii="Times New Roman" w:eastAsia="Calibri" w:hAnsi="Times New Roman" w:cs="Times New Roman"/>
          <w:spacing w:val="-6"/>
          <w:sz w:val="28"/>
          <w:szCs w:val="28"/>
        </w:rPr>
      </w:pPr>
      <w:proofErr w:type="gramStart"/>
      <w:r w:rsidRPr="00204CA4">
        <w:rPr>
          <w:rFonts w:ascii="Times New Roman" w:eastAsia="Calibri" w:hAnsi="Times New Roman" w:cs="Times New Roman"/>
          <w:spacing w:val="-6"/>
          <w:sz w:val="28"/>
          <w:szCs w:val="28"/>
          <w:lang w:val="en-US"/>
        </w:rPr>
        <w:t>VI</w:t>
      </w:r>
      <w:r w:rsidRPr="00204CA4">
        <w:rPr>
          <w:rFonts w:ascii="Times New Roman" w:eastAsia="Calibri" w:hAnsi="Times New Roman" w:cs="Times New Roman"/>
          <w:spacing w:val="-6"/>
          <w:sz w:val="28"/>
          <w:szCs w:val="28"/>
        </w:rPr>
        <w:t xml:space="preserve"> – этап высшего спортивного мастерства – 17 лет и старше.</w:t>
      </w:r>
      <w:proofErr w:type="gramEnd"/>
    </w:p>
    <w:p w:rsidR="00204CA4" w:rsidRPr="00204CA4" w:rsidRDefault="00204CA4" w:rsidP="00204CA4">
      <w:pPr>
        <w:tabs>
          <w:tab w:val="left" w:pos="567"/>
        </w:tabs>
        <w:spacing w:after="60" w:line="300" w:lineRule="exact"/>
        <w:ind w:firstLine="567"/>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Переход с этапа на этап предусматривает выполнение программно-нормативных требований.</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Основной задачей спортивной школы является подготовка спортсменов высокой квалификации, кандидатов в сборные команды Алтайского края и Российской Федерации.</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Реализация Программы рассчитана на весь период спортивной подготовки спортсмена. Задачи и содержание тренировочного процесса зависят от этапа спортивной подготовки.</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На </w:t>
      </w:r>
      <w:r w:rsidRPr="00204CA4">
        <w:rPr>
          <w:rFonts w:ascii="Times New Roman" w:eastAsia="Times New Roman" w:hAnsi="Times New Roman" w:cs="Times New Roman"/>
          <w:b/>
          <w:color w:val="000000"/>
          <w:spacing w:val="-6"/>
          <w:sz w:val="28"/>
          <w:szCs w:val="28"/>
          <w:lang w:eastAsia="ru-RU"/>
        </w:rPr>
        <w:t>этапе начальной подготовки</w:t>
      </w:r>
      <w:r w:rsidRPr="00204CA4">
        <w:rPr>
          <w:rFonts w:ascii="Times New Roman" w:eastAsia="Times New Roman" w:hAnsi="Times New Roman" w:cs="Times New Roman"/>
          <w:color w:val="000000"/>
          <w:spacing w:val="-6"/>
          <w:sz w:val="28"/>
          <w:szCs w:val="28"/>
          <w:lang w:eastAsia="ru-RU"/>
        </w:rPr>
        <w:t xml:space="preserve"> решаются следующие задачи:</w:t>
      </w:r>
    </w:p>
    <w:p w:rsidR="00204CA4" w:rsidRPr="00204CA4" w:rsidRDefault="00204CA4" w:rsidP="00204CA4">
      <w:pPr>
        <w:numPr>
          <w:ilvl w:val="0"/>
          <w:numId w:val="1"/>
        </w:numPr>
        <w:shd w:val="clear" w:color="auto" w:fill="FFFFFF"/>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формирование устойчивого интереса к занятиям спортом;</w:t>
      </w:r>
    </w:p>
    <w:p w:rsidR="00204CA4" w:rsidRPr="00204CA4" w:rsidRDefault="00204CA4" w:rsidP="00204CA4">
      <w:pPr>
        <w:numPr>
          <w:ilvl w:val="0"/>
          <w:numId w:val="1"/>
        </w:numPr>
        <w:shd w:val="clear" w:color="auto" w:fill="FFFFFF"/>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формирование широкого круга двигательных умений и навыков;</w:t>
      </w:r>
    </w:p>
    <w:p w:rsidR="00204CA4" w:rsidRPr="00204CA4" w:rsidRDefault="00204CA4" w:rsidP="00204CA4">
      <w:pPr>
        <w:numPr>
          <w:ilvl w:val="0"/>
          <w:numId w:val="1"/>
        </w:numPr>
        <w:shd w:val="clear" w:color="auto" w:fill="FFFFFF"/>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освоение основ техники по виду спорта;</w:t>
      </w:r>
    </w:p>
    <w:p w:rsidR="00204CA4" w:rsidRPr="00204CA4" w:rsidRDefault="00204CA4" w:rsidP="00204CA4">
      <w:pPr>
        <w:numPr>
          <w:ilvl w:val="0"/>
          <w:numId w:val="1"/>
        </w:numPr>
        <w:shd w:val="clear" w:color="auto" w:fill="FFFFFF"/>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всестороннее гармоничное развитие физических качеств;</w:t>
      </w:r>
    </w:p>
    <w:p w:rsidR="00204CA4" w:rsidRPr="00204CA4" w:rsidRDefault="00204CA4" w:rsidP="00204CA4">
      <w:pPr>
        <w:numPr>
          <w:ilvl w:val="0"/>
          <w:numId w:val="1"/>
        </w:numPr>
        <w:shd w:val="clear" w:color="auto" w:fill="FFFFFF"/>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укрепление здоровья спортсменов;</w:t>
      </w:r>
    </w:p>
    <w:p w:rsidR="00204CA4" w:rsidRPr="00204CA4" w:rsidRDefault="00204CA4" w:rsidP="00204CA4">
      <w:pPr>
        <w:numPr>
          <w:ilvl w:val="0"/>
          <w:numId w:val="1"/>
        </w:numPr>
        <w:shd w:val="clear" w:color="auto" w:fill="FFFFFF"/>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отбор перспективных спортсменов для дальнейших занятий по виду спорта.</w:t>
      </w:r>
    </w:p>
    <w:p w:rsidR="00BE6EE4" w:rsidRDefault="00204CA4" w:rsidP="00BE6EE4">
      <w:pPr>
        <w:shd w:val="clear" w:color="auto" w:fill="FFFFFF"/>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На </w:t>
      </w:r>
      <w:r w:rsidRPr="00204CA4">
        <w:rPr>
          <w:rFonts w:ascii="Times New Roman" w:eastAsia="Times New Roman" w:hAnsi="Times New Roman" w:cs="Times New Roman"/>
          <w:b/>
          <w:color w:val="000000"/>
          <w:spacing w:val="-6"/>
          <w:sz w:val="28"/>
          <w:szCs w:val="28"/>
          <w:lang w:eastAsia="ru-RU"/>
        </w:rPr>
        <w:t>тренировочном этапе</w:t>
      </w:r>
      <w:r w:rsidRPr="00204CA4">
        <w:rPr>
          <w:rFonts w:ascii="Times New Roman" w:eastAsia="Times New Roman" w:hAnsi="Times New Roman" w:cs="Times New Roman"/>
          <w:color w:val="000000"/>
          <w:spacing w:val="-6"/>
          <w:sz w:val="28"/>
          <w:szCs w:val="28"/>
          <w:lang w:eastAsia="ru-RU"/>
        </w:rPr>
        <w:t xml:space="preserve"> решаются следующие</w:t>
      </w:r>
      <w:r w:rsidR="00BE6EE4">
        <w:rPr>
          <w:rFonts w:ascii="Times New Roman" w:eastAsia="Times New Roman" w:hAnsi="Times New Roman" w:cs="Times New Roman"/>
          <w:color w:val="000000"/>
          <w:spacing w:val="-6"/>
          <w:sz w:val="28"/>
          <w:szCs w:val="28"/>
          <w:lang w:eastAsia="ru-RU"/>
        </w:rPr>
        <w:t xml:space="preserve"> задачи:</w:t>
      </w:r>
    </w:p>
    <w:p w:rsidR="00204CA4" w:rsidRPr="00BE6EE4" w:rsidRDefault="00204CA4" w:rsidP="00BE6EE4">
      <w:pPr>
        <w:pStyle w:val="a4"/>
        <w:numPr>
          <w:ilvl w:val="0"/>
          <w:numId w:val="98"/>
        </w:numPr>
        <w:shd w:val="clear" w:color="auto" w:fill="FFFFFF"/>
        <w:spacing w:after="60" w:line="300" w:lineRule="exact"/>
        <w:jc w:val="both"/>
        <w:rPr>
          <w:rFonts w:ascii="Times New Roman" w:eastAsia="Times New Roman" w:hAnsi="Times New Roman" w:cs="Times New Roman"/>
          <w:color w:val="000000"/>
          <w:spacing w:val="-6"/>
          <w:sz w:val="28"/>
          <w:szCs w:val="28"/>
          <w:lang w:eastAsia="ru-RU"/>
        </w:rPr>
      </w:pPr>
      <w:r w:rsidRPr="00BE6EE4">
        <w:rPr>
          <w:rFonts w:ascii="Times New Roman" w:eastAsia="Times New Roman" w:hAnsi="Times New Roman" w:cs="Times New Roman"/>
          <w:color w:val="000000"/>
          <w:spacing w:val="-6"/>
          <w:sz w:val="28"/>
          <w:szCs w:val="28"/>
          <w:lang w:eastAsia="ru-RU"/>
        </w:rPr>
        <w:lastRenderedPageBreak/>
        <w:t>общая и специальная физическая, техническая, тактическая и психологическая подготовка;</w:t>
      </w:r>
    </w:p>
    <w:p w:rsidR="00EF538F" w:rsidRPr="00204CA4" w:rsidRDefault="00EF538F" w:rsidP="00EF538F">
      <w:pPr>
        <w:shd w:val="clear" w:color="auto" w:fill="FFFFFF"/>
        <w:tabs>
          <w:tab w:val="left" w:pos="567"/>
        </w:tabs>
        <w:spacing w:after="60" w:line="300" w:lineRule="exact"/>
        <w:ind w:left="1287"/>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7</w:t>
      </w:r>
    </w:p>
    <w:p w:rsidR="00204CA4" w:rsidRPr="00204CA4" w:rsidRDefault="00204CA4" w:rsidP="003D0495">
      <w:pPr>
        <w:numPr>
          <w:ilvl w:val="0"/>
          <w:numId w:val="2"/>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приобретение опыта и стабильность выступления на официальных спортивных соревнованиях по виду спорта;</w:t>
      </w:r>
    </w:p>
    <w:p w:rsidR="00204CA4" w:rsidRPr="00204CA4" w:rsidRDefault="00204CA4" w:rsidP="003D0495">
      <w:pPr>
        <w:numPr>
          <w:ilvl w:val="0"/>
          <w:numId w:val="2"/>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формирование спортивной мотивации;</w:t>
      </w:r>
    </w:p>
    <w:p w:rsidR="00204CA4" w:rsidRPr="00204CA4" w:rsidRDefault="00204CA4" w:rsidP="003D0495">
      <w:pPr>
        <w:numPr>
          <w:ilvl w:val="0"/>
          <w:numId w:val="2"/>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укрепление здоровья спортсменов;</w:t>
      </w:r>
    </w:p>
    <w:p w:rsidR="00204CA4" w:rsidRPr="00204CA4" w:rsidRDefault="00204CA4" w:rsidP="003D0495">
      <w:pPr>
        <w:numPr>
          <w:ilvl w:val="0"/>
          <w:numId w:val="2"/>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выполнение контрольно-переводных требований по физической и специальной подготовке и переход на этап спортивной специализации.</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На </w:t>
      </w:r>
      <w:r w:rsidRPr="00204CA4">
        <w:rPr>
          <w:rFonts w:ascii="Times New Roman" w:eastAsia="Times New Roman" w:hAnsi="Times New Roman" w:cs="Times New Roman"/>
          <w:b/>
          <w:bCs/>
          <w:color w:val="000000"/>
          <w:spacing w:val="-6"/>
          <w:sz w:val="28"/>
          <w:szCs w:val="28"/>
          <w:lang w:eastAsia="ru-RU"/>
        </w:rPr>
        <w:t xml:space="preserve">этап (ССМ) </w:t>
      </w:r>
      <w:r w:rsidRPr="00204CA4">
        <w:rPr>
          <w:rFonts w:ascii="Times New Roman" w:eastAsia="Times New Roman" w:hAnsi="Times New Roman" w:cs="Times New Roman"/>
          <w:color w:val="000000"/>
          <w:spacing w:val="-6"/>
          <w:sz w:val="28"/>
          <w:szCs w:val="28"/>
          <w:lang w:eastAsia="ru-RU"/>
        </w:rPr>
        <w:t>прием не проводится, зачисляются спортсмены, переведенные с тренировочного этапа и выполнившие контрольно-переводные требования.</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На этапе </w:t>
      </w:r>
      <w:r w:rsidRPr="00204CA4">
        <w:rPr>
          <w:rFonts w:ascii="Times New Roman" w:eastAsia="Times New Roman" w:hAnsi="Times New Roman" w:cs="Times New Roman"/>
          <w:b/>
          <w:bCs/>
          <w:color w:val="000000"/>
          <w:spacing w:val="-6"/>
          <w:sz w:val="28"/>
          <w:szCs w:val="28"/>
          <w:lang w:eastAsia="ru-RU"/>
        </w:rPr>
        <w:t xml:space="preserve">совершенствования спортивного мастерства </w:t>
      </w:r>
      <w:r w:rsidRPr="00204CA4">
        <w:rPr>
          <w:rFonts w:ascii="Times New Roman" w:eastAsia="Times New Roman" w:hAnsi="Times New Roman" w:cs="Times New Roman"/>
          <w:color w:val="000000"/>
          <w:spacing w:val="-6"/>
          <w:sz w:val="28"/>
          <w:szCs w:val="28"/>
          <w:lang w:eastAsia="ru-RU"/>
        </w:rPr>
        <w:t>решаются следующие задачи</w:t>
      </w:r>
    </w:p>
    <w:p w:rsidR="00204CA4" w:rsidRPr="00204CA4" w:rsidRDefault="00204CA4" w:rsidP="003D0495">
      <w:pPr>
        <w:numPr>
          <w:ilvl w:val="0"/>
          <w:numId w:val="3"/>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повышение функциональных возможностей организма спортсменов;</w:t>
      </w:r>
    </w:p>
    <w:p w:rsidR="00204CA4" w:rsidRPr="00204CA4" w:rsidRDefault="00204CA4" w:rsidP="003D0495">
      <w:pPr>
        <w:numPr>
          <w:ilvl w:val="0"/>
          <w:numId w:val="3"/>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совершенствование общих и специальных физических качеств, технической, тактической и психологической подготовки;</w:t>
      </w:r>
    </w:p>
    <w:p w:rsidR="00204CA4" w:rsidRPr="00204CA4" w:rsidRDefault="00204CA4" w:rsidP="003D0495">
      <w:pPr>
        <w:numPr>
          <w:ilvl w:val="0"/>
          <w:numId w:val="3"/>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стабильность демонстрации высоких спортивных результатов на региональных и всероссийских официальных спортивных соревнованиях;</w:t>
      </w:r>
    </w:p>
    <w:p w:rsidR="00204CA4" w:rsidRPr="00204CA4" w:rsidRDefault="00204CA4" w:rsidP="003D0495">
      <w:pPr>
        <w:numPr>
          <w:ilvl w:val="0"/>
          <w:numId w:val="3"/>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поддержание высокого уровня спортивной мотивации;</w:t>
      </w:r>
    </w:p>
    <w:p w:rsidR="00204CA4" w:rsidRPr="00204CA4" w:rsidRDefault="00204CA4" w:rsidP="003D0495">
      <w:pPr>
        <w:numPr>
          <w:ilvl w:val="0"/>
          <w:numId w:val="3"/>
        </w:numPr>
        <w:shd w:val="clear" w:color="auto" w:fill="FFFFFF"/>
        <w:tabs>
          <w:tab w:val="left" w:pos="567"/>
        </w:tabs>
        <w:spacing w:after="60" w:line="300" w:lineRule="exact"/>
        <w:ind w:hanging="153"/>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сохранение здоровья спортсменов.</w:t>
      </w:r>
    </w:p>
    <w:p w:rsidR="00204CA4" w:rsidRPr="00204CA4" w:rsidRDefault="00204CA4" w:rsidP="00204CA4">
      <w:pPr>
        <w:tabs>
          <w:tab w:val="left" w:pos="567"/>
        </w:tabs>
        <w:spacing w:after="60" w:line="300" w:lineRule="exact"/>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В содержании спортивной подготовки по  спортивной аэробике выделяют следующие виды: физическую, техническую, тактическую, психологическую, теоретическую и соревновательную подготовку.</w:t>
      </w:r>
    </w:p>
    <w:p w:rsidR="00204CA4" w:rsidRPr="00204CA4" w:rsidRDefault="00204CA4" w:rsidP="00204CA4">
      <w:pPr>
        <w:spacing w:after="120"/>
        <w:ind w:firstLine="567"/>
        <w:rPr>
          <w:rFonts w:ascii="Times New Roman" w:eastAsia="Calibri" w:hAnsi="Times New Roman" w:cs="Times New Roman"/>
          <w:b/>
          <w:bCs/>
          <w:sz w:val="28"/>
          <w:szCs w:val="28"/>
        </w:rPr>
      </w:pPr>
    </w:p>
    <w:p w:rsidR="00204CA4" w:rsidRPr="00FD64D9" w:rsidRDefault="00FD64D9" w:rsidP="00FD64D9">
      <w:pPr>
        <w:spacing w:after="120"/>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 Нормативная часть</w:t>
      </w:r>
    </w:p>
    <w:p w:rsidR="00204CA4" w:rsidRDefault="00204CA4" w:rsidP="00204CA4">
      <w:pPr>
        <w:autoSpaceDE w:val="0"/>
        <w:autoSpaceDN w:val="0"/>
        <w:adjustRightInd w:val="0"/>
        <w:spacing w:after="40" w:line="300" w:lineRule="exact"/>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Нормативная часть программы содержит основные требования по возрасту, численному составу занимающихся, объему тренировочной и соревновательной деятельности,  перечень тренировочных сборов, требования к экипировке, спортивному оборудованию и инвентарю, необходимому для организации </w:t>
      </w:r>
      <w:proofErr w:type="spellStart"/>
      <w:r w:rsidRPr="00204CA4">
        <w:rPr>
          <w:rFonts w:ascii="Times New Roman" w:eastAsia="Calibri" w:hAnsi="Times New Roman" w:cs="Times New Roman"/>
          <w:spacing w:val="-6"/>
          <w:sz w:val="28"/>
          <w:szCs w:val="28"/>
        </w:rPr>
        <w:t>тренировочно</w:t>
      </w:r>
      <w:proofErr w:type="spellEnd"/>
      <w:r w:rsidRPr="00204CA4">
        <w:rPr>
          <w:rFonts w:ascii="Times New Roman" w:eastAsia="Calibri" w:hAnsi="Times New Roman" w:cs="Times New Roman"/>
          <w:spacing w:val="-6"/>
          <w:sz w:val="28"/>
          <w:szCs w:val="28"/>
        </w:rPr>
        <w:t xml:space="preserve">-соревновательного процесса. </w:t>
      </w:r>
    </w:p>
    <w:p w:rsidR="00FD64D9" w:rsidRPr="00204CA4" w:rsidRDefault="00FD64D9" w:rsidP="00204CA4">
      <w:pPr>
        <w:autoSpaceDE w:val="0"/>
        <w:autoSpaceDN w:val="0"/>
        <w:adjustRightInd w:val="0"/>
        <w:spacing w:after="40" w:line="300" w:lineRule="exact"/>
        <w:ind w:firstLine="567"/>
        <w:jc w:val="both"/>
        <w:rPr>
          <w:rFonts w:ascii="Times New Roman" w:eastAsia="Calibri" w:hAnsi="Times New Roman" w:cs="Times New Roman"/>
          <w:sz w:val="28"/>
          <w:szCs w:val="28"/>
        </w:rPr>
      </w:pPr>
    </w:p>
    <w:p w:rsidR="00204CA4" w:rsidRPr="00204CA4" w:rsidRDefault="00204CA4" w:rsidP="00204CA4">
      <w:pPr>
        <w:spacing w:before="120" w:line="300" w:lineRule="exact"/>
        <w:ind w:firstLine="567"/>
        <w:jc w:val="both"/>
        <w:rPr>
          <w:rFonts w:ascii="Times New Roman" w:eastAsia="Calibri" w:hAnsi="Times New Roman" w:cs="Times New Roman"/>
          <w:b/>
          <w:color w:val="000000"/>
          <w:spacing w:val="-6"/>
          <w:sz w:val="28"/>
          <w:szCs w:val="28"/>
        </w:rPr>
      </w:pPr>
      <w:r w:rsidRPr="00204CA4">
        <w:rPr>
          <w:rFonts w:ascii="Times New Roman" w:eastAsia="Calibri" w:hAnsi="Times New Roman" w:cs="Times New Roman"/>
          <w:b/>
          <w:color w:val="000000"/>
          <w:sz w:val="28"/>
          <w:szCs w:val="28"/>
        </w:rPr>
        <w:t>2.1.</w:t>
      </w:r>
      <w:r w:rsidRPr="00204CA4">
        <w:rPr>
          <w:rFonts w:ascii="Times New Roman" w:eastAsia="Calibri" w:hAnsi="Times New Roman" w:cs="Times New Roman"/>
          <w:b/>
          <w:color w:val="000000"/>
          <w:sz w:val="28"/>
          <w:szCs w:val="28"/>
        </w:rPr>
        <w:tab/>
        <w:t>Длительность</w:t>
      </w:r>
      <w:r w:rsidRPr="00204CA4">
        <w:rPr>
          <w:rFonts w:ascii="Times New Roman" w:eastAsia="Calibri" w:hAnsi="Times New Roman" w:cs="Times New Roman"/>
          <w:b/>
          <w:color w:val="000000"/>
          <w:spacing w:val="-6"/>
          <w:sz w:val="28"/>
          <w:szCs w:val="28"/>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аэробика.</w:t>
      </w:r>
    </w:p>
    <w:p w:rsidR="00EF538F" w:rsidRDefault="00204CA4" w:rsidP="00BE6EE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Продолжительность этапов спортивной подготовки, минимальный возраст, требования для зачисления на этапы спортивной подготовки и минимальное количество лиц в группах на этапах спортивной подготовки представлено в таблице 1.</w:t>
      </w:r>
    </w:p>
    <w:p w:rsidR="00EF538F" w:rsidRDefault="00EF538F"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EF538F" w:rsidRPr="00204CA4" w:rsidRDefault="00EF538F" w:rsidP="00EF538F">
      <w:pPr>
        <w:shd w:val="clear" w:color="auto" w:fill="FFFFFF"/>
        <w:spacing w:after="15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204CA4" w:rsidRPr="00204CA4" w:rsidRDefault="00CC61A7" w:rsidP="00204CA4">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tbl>
      <w:tblPr>
        <w:tblW w:w="0" w:type="auto"/>
        <w:tblCellMar>
          <w:left w:w="0" w:type="dxa"/>
          <w:right w:w="0" w:type="dxa"/>
        </w:tblCellMar>
        <w:tblLook w:val="04A0" w:firstRow="1" w:lastRow="0" w:firstColumn="1" w:lastColumn="0" w:noHBand="0" w:noVBand="1"/>
      </w:tblPr>
      <w:tblGrid>
        <w:gridCol w:w="2653"/>
        <w:gridCol w:w="2633"/>
        <w:gridCol w:w="1989"/>
        <w:gridCol w:w="2080"/>
      </w:tblGrid>
      <w:tr w:rsidR="00204CA4" w:rsidRPr="00204CA4" w:rsidTr="00CC61A7">
        <w:trPr>
          <w:trHeight w:val="15"/>
        </w:trPr>
        <w:tc>
          <w:tcPr>
            <w:tcW w:w="2653" w:type="dxa"/>
            <w:hideMark/>
          </w:tcPr>
          <w:p w:rsidR="00204CA4" w:rsidRPr="00204CA4" w:rsidRDefault="00204CA4" w:rsidP="00204CA4">
            <w:pPr>
              <w:spacing w:after="0" w:line="240" w:lineRule="auto"/>
              <w:contextualSpacing/>
              <w:rPr>
                <w:rFonts w:ascii="Times New Roman" w:eastAsia="Times New Roman" w:hAnsi="Times New Roman" w:cs="Times New Roman"/>
                <w:sz w:val="28"/>
                <w:szCs w:val="28"/>
                <w:lang w:eastAsia="ru-RU"/>
              </w:rPr>
            </w:pPr>
          </w:p>
        </w:tc>
        <w:tc>
          <w:tcPr>
            <w:tcW w:w="2633" w:type="dxa"/>
            <w:hideMark/>
          </w:tcPr>
          <w:p w:rsidR="00204CA4" w:rsidRPr="00204CA4" w:rsidRDefault="00204CA4" w:rsidP="00204CA4">
            <w:pPr>
              <w:spacing w:after="0" w:line="240" w:lineRule="auto"/>
              <w:contextualSpacing/>
              <w:rPr>
                <w:rFonts w:ascii="Times New Roman" w:eastAsia="Times New Roman" w:hAnsi="Times New Roman" w:cs="Times New Roman"/>
                <w:sz w:val="28"/>
                <w:szCs w:val="28"/>
                <w:lang w:eastAsia="ru-RU"/>
              </w:rPr>
            </w:pPr>
          </w:p>
        </w:tc>
        <w:tc>
          <w:tcPr>
            <w:tcW w:w="1989" w:type="dxa"/>
            <w:hideMark/>
          </w:tcPr>
          <w:p w:rsidR="00204CA4" w:rsidRPr="00204CA4" w:rsidRDefault="00204CA4" w:rsidP="00204CA4">
            <w:pPr>
              <w:spacing w:after="0" w:line="240" w:lineRule="auto"/>
              <w:contextualSpacing/>
              <w:rPr>
                <w:rFonts w:ascii="Times New Roman" w:eastAsia="Times New Roman" w:hAnsi="Times New Roman" w:cs="Times New Roman"/>
                <w:sz w:val="28"/>
                <w:szCs w:val="28"/>
                <w:lang w:eastAsia="ru-RU"/>
              </w:rPr>
            </w:pPr>
          </w:p>
        </w:tc>
        <w:tc>
          <w:tcPr>
            <w:tcW w:w="2080" w:type="dxa"/>
            <w:hideMark/>
          </w:tcPr>
          <w:p w:rsidR="00204CA4" w:rsidRPr="00204CA4" w:rsidRDefault="00204CA4" w:rsidP="00204CA4">
            <w:pPr>
              <w:shd w:val="clear" w:color="auto" w:fill="FFFFFF"/>
              <w:spacing w:after="150" w:line="330" w:lineRule="atLeast"/>
              <w:jc w:val="right"/>
              <w:textAlignment w:val="baseline"/>
              <w:rPr>
                <w:rFonts w:ascii="Times New Roman" w:eastAsia="Times New Roman" w:hAnsi="Times New Roman" w:cs="Times New Roman"/>
                <w:i/>
                <w:color w:val="000000"/>
                <w:lang w:eastAsia="ru-RU"/>
              </w:rPr>
            </w:pPr>
          </w:p>
          <w:p w:rsidR="00204CA4" w:rsidRPr="00204CA4" w:rsidRDefault="00204CA4" w:rsidP="00204CA4">
            <w:pPr>
              <w:shd w:val="clear" w:color="auto" w:fill="FFFFFF"/>
              <w:spacing w:after="150" w:line="330" w:lineRule="atLeast"/>
              <w:jc w:val="right"/>
              <w:textAlignment w:val="baseline"/>
              <w:rPr>
                <w:rFonts w:ascii="Times New Roman" w:eastAsia="Times New Roman" w:hAnsi="Times New Roman" w:cs="Times New Roman"/>
                <w:color w:val="000000"/>
                <w:lang w:eastAsia="ru-RU"/>
              </w:rPr>
            </w:pPr>
            <w:r w:rsidRPr="00204CA4">
              <w:rPr>
                <w:rFonts w:ascii="Times New Roman" w:eastAsia="Times New Roman" w:hAnsi="Times New Roman" w:cs="Times New Roman"/>
                <w:i/>
                <w:color w:val="000000"/>
                <w:lang w:eastAsia="ru-RU"/>
              </w:rPr>
              <w:t>Таблица 1.</w:t>
            </w:r>
            <w:r w:rsidRPr="00204CA4">
              <w:rPr>
                <w:rFonts w:ascii="Times New Roman" w:eastAsia="Times New Roman" w:hAnsi="Times New Roman" w:cs="Times New Roman"/>
                <w:color w:val="000000"/>
                <w:lang w:eastAsia="ru-RU"/>
              </w:rPr>
              <w:t xml:space="preserve">  </w:t>
            </w:r>
          </w:p>
          <w:p w:rsidR="00204CA4" w:rsidRPr="00204CA4" w:rsidRDefault="00204CA4" w:rsidP="00204CA4">
            <w:pPr>
              <w:spacing w:after="0" w:line="240" w:lineRule="auto"/>
              <w:contextualSpacing/>
              <w:rPr>
                <w:rFonts w:ascii="Times New Roman" w:eastAsia="Times New Roman" w:hAnsi="Times New Roman" w:cs="Times New Roman"/>
                <w:lang w:eastAsia="ru-RU"/>
              </w:rPr>
            </w:pPr>
          </w:p>
        </w:tc>
      </w:tr>
      <w:tr w:rsidR="00204CA4" w:rsidRPr="00204CA4" w:rsidTr="00CC61A7">
        <w:tc>
          <w:tcPr>
            <w:tcW w:w="2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Этапы спортивной подготовки</w:t>
            </w: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Продолжительность этапов (в годах)</w:t>
            </w:r>
          </w:p>
        </w:tc>
        <w:tc>
          <w:tcPr>
            <w:tcW w:w="1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Минимальный возраст для зачисления в группы (лет)</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Наполняемость групп (человек)</w:t>
            </w:r>
          </w:p>
        </w:tc>
      </w:tr>
      <w:tr w:rsidR="00204CA4" w:rsidRPr="00204CA4" w:rsidTr="00CC61A7">
        <w:tc>
          <w:tcPr>
            <w:tcW w:w="2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Этап начальной подготовки</w:t>
            </w: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2</w:t>
            </w:r>
          </w:p>
        </w:tc>
        <w:tc>
          <w:tcPr>
            <w:tcW w:w="1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7</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12-20</w:t>
            </w:r>
          </w:p>
        </w:tc>
      </w:tr>
      <w:tr w:rsidR="00204CA4" w:rsidRPr="00204CA4" w:rsidTr="00CC61A7">
        <w:tc>
          <w:tcPr>
            <w:tcW w:w="2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Тренировочный этап (этап спортивной специализации)</w:t>
            </w: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4</w:t>
            </w:r>
          </w:p>
        </w:tc>
        <w:tc>
          <w:tcPr>
            <w:tcW w:w="1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8</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8-14</w:t>
            </w:r>
          </w:p>
        </w:tc>
      </w:tr>
      <w:tr w:rsidR="00204CA4" w:rsidRPr="00204CA4" w:rsidTr="00CC61A7">
        <w:tc>
          <w:tcPr>
            <w:tcW w:w="2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Этап совершенствования спортивного мастерства</w:t>
            </w: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Без ограничений*</w:t>
            </w:r>
          </w:p>
        </w:tc>
        <w:tc>
          <w:tcPr>
            <w:tcW w:w="1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14</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4-10</w:t>
            </w:r>
          </w:p>
        </w:tc>
      </w:tr>
    </w:tbl>
    <w:p w:rsidR="00204CA4" w:rsidRPr="00204CA4" w:rsidRDefault="00204CA4" w:rsidP="00204CA4">
      <w:pPr>
        <w:shd w:val="clear" w:color="auto" w:fill="FFFFFF"/>
        <w:spacing w:after="150" w:line="330" w:lineRule="atLeast"/>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Calibri" w:hAnsi="Times New Roman" w:cs="Times New Roman"/>
          <w:sz w:val="28"/>
          <w:szCs w:val="28"/>
        </w:rPr>
        <w:t>*продлевается в зависимости от результатов выступления на всероссийских и международных соревнованиях.</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В группы начальной подготовки могут быть зачислены лица, достигшие возраста 7 лет, имеющие медицинский допуск к занятиям спортивной аэробикой, сдавшие нормативы общей физической подготовки. Наполняемость ГНП – </w:t>
      </w:r>
      <w:r w:rsidRPr="00204CA4">
        <w:rPr>
          <w:rFonts w:ascii="Times New Roman" w:eastAsia="Times New Roman" w:hAnsi="Times New Roman" w:cs="Times New Roman"/>
          <w:sz w:val="28"/>
          <w:szCs w:val="28"/>
          <w:lang w:eastAsia="ru-RU"/>
        </w:rPr>
        <w:t>12-20 чел.</w:t>
      </w:r>
      <w:r w:rsidRPr="00204CA4">
        <w:rPr>
          <w:rFonts w:ascii="Times New Roman" w:eastAsia="Times New Roman" w:hAnsi="Times New Roman" w:cs="Times New Roman"/>
          <w:color w:val="000000"/>
          <w:sz w:val="28"/>
          <w:szCs w:val="28"/>
          <w:lang w:eastAsia="ru-RU"/>
        </w:rPr>
        <w:t xml:space="preserve"> Длительность прохождения спортивной подготовки на этапе начальной подготовки – до 2-х лет.</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тренировочные группы могут быть зачислены лица, достигшие возраста 8 лет, прошедшие медицинское обследование. Минимальная наполняемость ТГ – 8-14 чел. Длительность прохождения спортивной подготовки на тренировочном этапе (этапе спортивной специализации) – до 4 лет.</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группы совершенствования спортивного мастерства могут быть зачислены лица, достигшие возраста 14 лет, прошедшие медицинское обследование, сдавшие нормативы общей и специальной физической подготовки, выполнившие норматив КМС. Наполняемость группы ССМ – 4-10 чел. Длительность прохождения спортивной подготовки на этапе ССМ – до 2-х лет, возможность дальнейшей спортивной подготовки на этапе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КГБУ СП «СШ «Жемчужина Алтая».</w:t>
      </w:r>
    </w:p>
    <w:p w:rsid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Для наиболее перспективных  спортсменов,  на этапе ССМ, может быть предоставлена возможность прохождения стажировок сроком до четырех лет (до 10% от количества лиц, проходящих спортивную подготовку).</w:t>
      </w:r>
    </w:p>
    <w:p w:rsidR="00EF538F" w:rsidRDefault="00EF538F"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p>
    <w:p w:rsidR="00EF538F" w:rsidRPr="00204CA4" w:rsidRDefault="00EF538F" w:rsidP="00EF538F">
      <w:pPr>
        <w:spacing w:after="150" w:line="240" w:lineRule="auto"/>
        <w:ind w:firstLine="709"/>
        <w:contextualSpacing/>
        <w:jc w:val="center"/>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9</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spacing w:val="2"/>
          <w:sz w:val="28"/>
          <w:szCs w:val="28"/>
          <w:lang w:eastAsia="ru-RU"/>
        </w:rPr>
        <w:t>Порядок формирования групп спортивной подго</w:t>
      </w:r>
      <w:r w:rsidR="00FD64D9">
        <w:rPr>
          <w:rFonts w:ascii="Times New Roman" w:eastAsia="Times New Roman" w:hAnsi="Times New Roman" w:cs="Times New Roman"/>
          <w:spacing w:val="2"/>
          <w:sz w:val="28"/>
          <w:szCs w:val="28"/>
          <w:lang w:eastAsia="ru-RU"/>
        </w:rPr>
        <w:t>товки определяется организацией</w:t>
      </w:r>
      <w:r w:rsidR="00B40E45">
        <w:rPr>
          <w:rFonts w:ascii="Times New Roman" w:eastAsia="Times New Roman" w:hAnsi="Times New Roman" w:cs="Times New Roman"/>
          <w:spacing w:val="2"/>
          <w:sz w:val="28"/>
          <w:szCs w:val="28"/>
          <w:lang w:eastAsia="ru-RU"/>
        </w:rPr>
        <w:t>, осуществляющей</w:t>
      </w:r>
      <w:r w:rsidRPr="00204CA4">
        <w:rPr>
          <w:rFonts w:ascii="Times New Roman" w:eastAsia="Times New Roman" w:hAnsi="Times New Roman" w:cs="Times New Roman"/>
          <w:spacing w:val="2"/>
          <w:sz w:val="28"/>
          <w:szCs w:val="28"/>
          <w:lang w:eastAsia="ru-RU"/>
        </w:rPr>
        <w:t xml:space="preserve"> спортивную подготовку, самостоятельно.</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Для обеспечения этапов спортивной подготовки используется система спортивного отбора, представляющего собой целевой поиск и определение состава перспективных спортсменов для достижения высоких спортивных результатов.</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Система спортивного отбора включает:</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а) массовый просмотр и тестирование детей с целью ориентирования их на занятия спортом;</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б) отбор перспективных юных спортсменов для комплектования групп спортивной подготовки по виду спорта;</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просмотр и отбор перспективных юных спортсменок на тренировочных сборах и соревнованиях.</w:t>
      </w:r>
    </w:p>
    <w:p w:rsidR="00204CA4" w:rsidRPr="00204CA4" w:rsidRDefault="00204CA4" w:rsidP="00204CA4">
      <w:pPr>
        <w:spacing w:before="240" w:after="120" w:line="300" w:lineRule="exact"/>
        <w:jc w:val="both"/>
        <w:rPr>
          <w:rFonts w:ascii="Times New Roman" w:eastAsia="Calibri" w:hAnsi="Times New Roman" w:cs="Times New Roman"/>
          <w:sz w:val="28"/>
          <w:szCs w:val="28"/>
        </w:rPr>
      </w:pPr>
    </w:p>
    <w:p w:rsidR="00204CA4" w:rsidRPr="00204CA4" w:rsidRDefault="00204CA4" w:rsidP="00FD64D9">
      <w:pPr>
        <w:spacing w:before="240" w:after="120" w:line="300" w:lineRule="exact"/>
        <w:ind w:firstLine="567"/>
        <w:jc w:val="center"/>
        <w:rPr>
          <w:rFonts w:ascii="Times New Roman" w:eastAsia="Calibri" w:hAnsi="Times New Roman" w:cs="Times New Roman"/>
          <w:spacing w:val="-6"/>
          <w:sz w:val="28"/>
          <w:szCs w:val="28"/>
        </w:rPr>
      </w:pPr>
      <w:r w:rsidRPr="00204CA4">
        <w:rPr>
          <w:rFonts w:ascii="Times New Roman" w:eastAsia="Calibri" w:hAnsi="Times New Roman" w:cs="Times New Roman"/>
          <w:b/>
          <w:sz w:val="28"/>
          <w:szCs w:val="28"/>
        </w:rPr>
        <w:t>2.2.</w:t>
      </w:r>
      <w:r w:rsidRPr="00204CA4">
        <w:rPr>
          <w:rFonts w:ascii="Times New Roman" w:eastAsia="Calibri" w:hAnsi="Times New Roman" w:cs="Times New Roman"/>
          <w:b/>
          <w:sz w:val="28"/>
          <w:szCs w:val="28"/>
        </w:rPr>
        <w:tab/>
      </w:r>
      <w:r w:rsidRPr="00204CA4">
        <w:rPr>
          <w:rFonts w:ascii="Times New Roman" w:eastAsia="Calibri" w:hAnsi="Times New Roman" w:cs="Times New Roman"/>
          <w:b/>
          <w:spacing w:val="-6"/>
          <w:sz w:val="28"/>
          <w:szCs w:val="28"/>
        </w:rPr>
        <w:t xml:space="preserve">Соотношение объемов тренировочного процесса по видам </w:t>
      </w:r>
      <w:r w:rsidR="00C96477">
        <w:rPr>
          <w:rFonts w:ascii="Times New Roman" w:eastAsia="Calibri" w:hAnsi="Times New Roman" w:cs="Times New Roman"/>
          <w:b/>
          <w:spacing w:val="-6"/>
          <w:sz w:val="28"/>
          <w:szCs w:val="28"/>
        </w:rPr>
        <w:t xml:space="preserve">спортивной </w:t>
      </w:r>
      <w:r w:rsidRPr="00204CA4">
        <w:rPr>
          <w:rFonts w:ascii="Times New Roman" w:eastAsia="Calibri" w:hAnsi="Times New Roman" w:cs="Times New Roman"/>
          <w:b/>
          <w:spacing w:val="-6"/>
          <w:sz w:val="28"/>
          <w:szCs w:val="28"/>
        </w:rPr>
        <w:t xml:space="preserve">подготовки на этапах спортивной подготовки по </w:t>
      </w:r>
      <w:r w:rsidR="00FD64D9">
        <w:rPr>
          <w:rFonts w:ascii="Times New Roman" w:eastAsia="Calibri" w:hAnsi="Times New Roman" w:cs="Times New Roman"/>
          <w:b/>
          <w:spacing w:val="-6"/>
          <w:sz w:val="28"/>
          <w:szCs w:val="28"/>
        </w:rPr>
        <w:t>виду спорта спортивная аэробика</w:t>
      </w:r>
    </w:p>
    <w:p w:rsidR="00204CA4" w:rsidRPr="00204CA4" w:rsidRDefault="00204CA4" w:rsidP="00204CA4">
      <w:pPr>
        <w:autoSpaceDE w:val="0"/>
        <w:autoSpaceDN w:val="0"/>
        <w:adjustRightInd w:val="0"/>
        <w:spacing w:after="60"/>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Одним из главных методических положений при построении многолетней подготовки является изменение процентного соотношения средств общей физической, специальной физической и технической подготовки. Этапные нормативы и их процентное соотношение представлены в таблице.</w:t>
      </w:r>
    </w:p>
    <w:p w:rsidR="00204CA4" w:rsidRPr="00204CA4" w:rsidRDefault="00204CA4" w:rsidP="00204CA4">
      <w:pPr>
        <w:autoSpaceDE w:val="0"/>
        <w:autoSpaceDN w:val="0"/>
        <w:adjustRightInd w:val="0"/>
        <w:spacing w:after="120"/>
        <w:jc w:val="right"/>
        <w:rPr>
          <w:rFonts w:ascii="Times New Roman" w:eastAsia="Calibri" w:hAnsi="Times New Roman" w:cs="Times New Roman"/>
          <w:i/>
          <w:iCs/>
        </w:rPr>
      </w:pPr>
      <w:r w:rsidRPr="00204CA4">
        <w:rPr>
          <w:rFonts w:ascii="Times New Roman" w:eastAsia="Calibri" w:hAnsi="Times New Roman" w:cs="Times New Roman"/>
          <w:i/>
          <w:iCs/>
        </w:rPr>
        <w:t>Таблица 2</w:t>
      </w:r>
    </w:p>
    <w:p w:rsidR="00204CA4" w:rsidRPr="00204CA4" w:rsidRDefault="00204CA4" w:rsidP="00204CA4">
      <w:pPr>
        <w:autoSpaceDE w:val="0"/>
        <w:autoSpaceDN w:val="0"/>
        <w:adjustRightInd w:val="0"/>
        <w:spacing w:before="60" w:after="120"/>
        <w:jc w:val="center"/>
        <w:rPr>
          <w:rFonts w:ascii="Times New Roman" w:eastAsia="Calibri" w:hAnsi="Times New Roman" w:cs="Times New Roman"/>
          <w:b/>
          <w:bCs/>
          <w:spacing w:val="-4"/>
          <w:sz w:val="26"/>
          <w:szCs w:val="26"/>
        </w:rPr>
      </w:pPr>
      <w:r w:rsidRPr="00204CA4">
        <w:rPr>
          <w:rFonts w:ascii="Times New Roman" w:eastAsia="Calibri" w:hAnsi="Times New Roman" w:cs="Times New Roman"/>
          <w:b/>
          <w:bCs/>
          <w:spacing w:val="-4"/>
          <w:sz w:val="26"/>
          <w:szCs w:val="26"/>
        </w:rPr>
        <w:t>Соотношение объемов тренировочного процесса по видам подготовки на этапах спортивной подготовки по виду спорта спортивная аэробика</w:t>
      </w:r>
      <w:proofErr w:type="gramStart"/>
      <w:r w:rsidRPr="00204CA4">
        <w:rPr>
          <w:rFonts w:ascii="Times New Roman" w:eastAsia="Calibri" w:hAnsi="Times New Roman" w:cs="Times New Roman"/>
          <w:b/>
          <w:bCs/>
          <w:spacing w:val="-4"/>
          <w:sz w:val="26"/>
          <w:szCs w:val="26"/>
        </w:rPr>
        <w:t xml:space="preserve"> (%)</w:t>
      </w:r>
      <w:proofErr w:type="gramEnd"/>
    </w:p>
    <w:p w:rsidR="00204CA4" w:rsidRPr="00204CA4" w:rsidRDefault="00204CA4" w:rsidP="00204CA4">
      <w:pPr>
        <w:keepNext/>
        <w:keepLines/>
        <w:spacing w:before="200" w:after="0"/>
        <w:outlineLvl w:val="2"/>
        <w:rPr>
          <w:rFonts w:ascii="Times New Roman" w:eastAsia="Times New Roman" w:hAnsi="Times New Roman" w:cs="Times New Roman"/>
          <w:bCs/>
          <w:color w:val="4F81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849"/>
        <w:gridCol w:w="1974"/>
        <w:gridCol w:w="1280"/>
      </w:tblGrid>
      <w:tr w:rsidR="00204CA4" w:rsidRPr="00204CA4" w:rsidTr="00CC61A7">
        <w:tc>
          <w:tcPr>
            <w:tcW w:w="3652" w:type="dxa"/>
            <w:vMerge w:val="restart"/>
            <w:vAlign w:val="center"/>
          </w:tcPr>
          <w:p w:rsidR="00204CA4" w:rsidRPr="00204CA4" w:rsidRDefault="00204CA4" w:rsidP="00204CA4">
            <w:pPr>
              <w:autoSpaceDE w:val="0"/>
              <w:autoSpaceDN w:val="0"/>
              <w:adjustRightInd w:val="0"/>
              <w:spacing w:before="40" w:after="40" w:line="200" w:lineRule="exact"/>
              <w:ind w:left="-57" w:right="-57"/>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Разделы спортивной подготовки</w:t>
            </w:r>
          </w:p>
        </w:tc>
        <w:tc>
          <w:tcPr>
            <w:tcW w:w="6379" w:type="dxa"/>
            <w:gridSpan w:val="4"/>
            <w:vAlign w:val="center"/>
          </w:tcPr>
          <w:p w:rsidR="00204CA4" w:rsidRPr="00204CA4" w:rsidRDefault="00204CA4" w:rsidP="00204CA4">
            <w:pPr>
              <w:autoSpaceDE w:val="0"/>
              <w:autoSpaceDN w:val="0"/>
              <w:adjustRightInd w:val="0"/>
              <w:spacing w:before="40" w:after="40" w:line="200" w:lineRule="exact"/>
              <w:ind w:left="-57" w:right="-57"/>
              <w:jc w:val="center"/>
              <w:rPr>
                <w:rFonts w:ascii="Times New Roman" w:eastAsia="Calibri" w:hAnsi="Times New Roman" w:cs="Times New Roman"/>
                <w:b/>
                <w:spacing w:val="-4"/>
              </w:rPr>
            </w:pPr>
            <w:r w:rsidRPr="00204CA4">
              <w:rPr>
                <w:rFonts w:ascii="Times New Roman" w:eastAsia="Calibri" w:hAnsi="Times New Roman" w:cs="Times New Roman"/>
                <w:b/>
                <w:spacing w:val="-4"/>
              </w:rPr>
              <w:t>Этапы и годы спортивной подготовки</w:t>
            </w:r>
          </w:p>
        </w:tc>
      </w:tr>
      <w:tr w:rsidR="00204CA4" w:rsidRPr="00204CA4" w:rsidTr="00CC61A7">
        <w:trPr>
          <w:trHeight w:val="415"/>
        </w:trPr>
        <w:tc>
          <w:tcPr>
            <w:tcW w:w="3652" w:type="dxa"/>
            <w:vMerge/>
            <w:vAlign w:val="center"/>
          </w:tcPr>
          <w:p w:rsidR="00204CA4" w:rsidRPr="00204CA4" w:rsidRDefault="00204CA4" w:rsidP="00204CA4">
            <w:pPr>
              <w:autoSpaceDE w:val="0"/>
              <w:autoSpaceDN w:val="0"/>
              <w:adjustRightInd w:val="0"/>
              <w:spacing w:before="40" w:after="40" w:line="200" w:lineRule="exact"/>
              <w:ind w:left="-57" w:right="-57"/>
              <w:jc w:val="center"/>
              <w:rPr>
                <w:rFonts w:ascii="Times New Roman" w:eastAsia="Calibri" w:hAnsi="Times New Roman" w:cs="Times New Roman"/>
                <w:b/>
                <w:spacing w:val="-4"/>
                <w:sz w:val="21"/>
                <w:szCs w:val="21"/>
              </w:rPr>
            </w:pPr>
          </w:p>
        </w:tc>
        <w:tc>
          <w:tcPr>
            <w:tcW w:w="1276" w:type="dxa"/>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spacing w:val="-4"/>
                <w:sz w:val="20"/>
                <w:szCs w:val="20"/>
              </w:rPr>
            </w:pPr>
            <w:r w:rsidRPr="00204CA4">
              <w:rPr>
                <w:rFonts w:ascii="Times New Roman" w:eastAsia="Calibri" w:hAnsi="Times New Roman" w:cs="Times New Roman"/>
                <w:b/>
                <w:spacing w:val="-4"/>
                <w:sz w:val="20"/>
                <w:szCs w:val="20"/>
              </w:rPr>
              <w:t>Начальной подготовки</w:t>
            </w:r>
          </w:p>
        </w:tc>
        <w:tc>
          <w:tcPr>
            <w:tcW w:w="1849" w:type="dxa"/>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spacing w:val="-4"/>
                <w:sz w:val="20"/>
                <w:szCs w:val="20"/>
              </w:rPr>
            </w:pPr>
            <w:r w:rsidRPr="00204CA4">
              <w:rPr>
                <w:rFonts w:ascii="Times New Roman" w:eastAsia="Calibri" w:hAnsi="Times New Roman" w:cs="Times New Roman"/>
                <w:b/>
                <w:spacing w:val="-4"/>
                <w:sz w:val="20"/>
                <w:szCs w:val="20"/>
              </w:rPr>
              <w:t>Тренировочный                  (этап спортивной специализации)</w:t>
            </w:r>
          </w:p>
        </w:tc>
        <w:tc>
          <w:tcPr>
            <w:tcW w:w="1974" w:type="dxa"/>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spacing w:val="-4"/>
                <w:sz w:val="20"/>
                <w:szCs w:val="20"/>
              </w:rPr>
            </w:pPr>
            <w:r w:rsidRPr="00204CA4">
              <w:rPr>
                <w:rFonts w:ascii="Times New Roman" w:eastAsia="Calibri" w:hAnsi="Times New Roman" w:cs="Times New Roman"/>
                <w:b/>
                <w:spacing w:val="-4"/>
                <w:sz w:val="20"/>
                <w:szCs w:val="20"/>
              </w:rPr>
              <w:t>Совершенствование спортивного мастерства</w:t>
            </w:r>
          </w:p>
        </w:tc>
        <w:tc>
          <w:tcPr>
            <w:tcW w:w="1280" w:type="dxa"/>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spacing w:val="-4"/>
                <w:sz w:val="20"/>
                <w:szCs w:val="20"/>
              </w:rPr>
            </w:pPr>
            <w:r w:rsidRPr="00204CA4">
              <w:rPr>
                <w:rFonts w:ascii="Times New Roman" w:eastAsia="Calibri" w:hAnsi="Times New Roman" w:cs="Times New Roman"/>
                <w:b/>
                <w:spacing w:val="-4"/>
                <w:sz w:val="20"/>
                <w:szCs w:val="20"/>
              </w:rPr>
              <w:t>Высшего спортивного мастерства</w:t>
            </w:r>
          </w:p>
        </w:tc>
      </w:tr>
      <w:tr w:rsidR="00204CA4" w:rsidRPr="00204CA4" w:rsidTr="00CC61A7">
        <w:tc>
          <w:tcPr>
            <w:tcW w:w="3652" w:type="dxa"/>
          </w:tcPr>
          <w:p w:rsidR="00204CA4" w:rsidRPr="00204CA4" w:rsidRDefault="00204CA4" w:rsidP="00204CA4">
            <w:pPr>
              <w:spacing w:before="40" w:after="40"/>
              <w:rPr>
                <w:rFonts w:ascii="Times New Roman" w:eastAsia="Calibri" w:hAnsi="Times New Roman" w:cs="Times New Roman"/>
                <w:sz w:val="26"/>
                <w:szCs w:val="26"/>
              </w:rPr>
            </w:pPr>
            <w:r w:rsidRPr="00204CA4">
              <w:rPr>
                <w:rFonts w:ascii="Times New Roman" w:eastAsia="Calibri" w:hAnsi="Times New Roman" w:cs="Times New Roman"/>
                <w:sz w:val="26"/>
                <w:szCs w:val="26"/>
              </w:rPr>
              <w:t>Общая физическая подготовка</w:t>
            </w:r>
          </w:p>
        </w:tc>
        <w:tc>
          <w:tcPr>
            <w:tcW w:w="1276"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40-55</w:t>
            </w:r>
          </w:p>
        </w:tc>
        <w:tc>
          <w:tcPr>
            <w:tcW w:w="1849"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20-39</w:t>
            </w:r>
          </w:p>
        </w:tc>
        <w:tc>
          <w:tcPr>
            <w:tcW w:w="1974"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26-37</w:t>
            </w:r>
          </w:p>
        </w:tc>
        <w:tc>
          <w:tcPr>
            <w:tcW w:w="1280"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31-41</w:t>
            </w:r>
          </w:p>
        </w:tc>
      </w:tr>
      <w:tr w:rsidR="00204CA4" w:rsidRPr="00204CA4" w:rsidTr="00CC61A7">
        <w:tc>
          <w:tcPr>
            <w:tcW w:w="3652" w:type="dxa"/>
          </w:tcPr>
          <w:p w:rsidR="00204CA4" w:rsidRPr="00204CA4" w:rsidRDefault="00204CA4" w:rsidP="00204CA4">
            <w:pPr>
              <w:spacing w:before="40" w:after="40" w:line="240" w:lineRule="exact"/>
              <w:rPr>
                <w:rFonts w:ascii="Times New Roman" w:eastAsia="Calibri" w:hAnsi="Times New Roman" w:cs="Times New Roman"/>
                <w:sz w:val="26"/>
                <w:szCs w:val="26"/>
              </w:rPr>
            </w:pPr>
            <w:r w:rsidRPr="00204CA4">
              <w:rPr>
                <w:rFonts w:ascii="Times New Roman" w:eastAsia="Calibri" w:hAnsi="Times New Roman" w:cs="Times New Roman"/>
                <w:sz w:val="26"/>
                <w:szCs w:val="26"/>
              </w:rPr>
              <w:t>Специальная физическая подготовка</w:t>
            </w:r>
          </w:p>
        </w:tc>
        <w:tc>
          <w:tcPr>
            <w:tcW w:w="1276"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30-40</w:t>
            </w:r>
          </w:p>
        </w:tc>
        <w:tc>
          <w:tcPr>
            <w:tcW w:w="1849"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16-24</w:t>
            </w:r>
          </w:p>
        </w:tc>
        <w:tc>
          <w:tcPr>
            <w:tcW w:w="1974"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21-24</w:t>
            </w:r>
          </w:p>
        </w:tc>
        <w:tc>
          <w:tcPr>
            <w:tcW w:w="1280"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22-24</w:t>
            </w:r>
          </w:p>
        </w:tc>
      </w:tr>
      <w:tr w:rsidR="00204CA4" w:rsidRPr="00204CA4" w:rsidTr="00CC61A7">
        <w:tc>
          <w:tcPr>
            <w:tcW w:w="3652" w:type="dxa"/>
          </w:tcPr>
          <w:p w:rsidR="00204CA4" w:rsidRPr="00204CA4" w:rsidRDefault="00204CA4" w:rsidP="00204CA4">
            <w:pPr>
              <w:spacing w:before="40" w:after="40" w:line="240" w:lineRule="exact"/>
              <w:rPr>
                <w:rFonts w:ascii="Times New Roman" w:eastAsia="Calibri" w:hAnsi="Times New Roman" w:cs="Times New Roman"/>
                <w:sz w:val="26"/>
                <w:szCs w:val="26"/>
              </w:rPr>
            </w:pPr>
            <w:r w:rsidRPr="00204CA4">
              <w:rPr>
                <w:rFonts w:ascii="Times New Roman" w:eastAsia="Calibri" w:hAnsi="Times New Roman" w:cs="Times New Roman"/>
                <w:sz w:val="26"/>
                <w:szCs w:val="26"/>
              </w:rPr>
              <w:t>Техническая подготовка</w:t>
            </w:r>
          </w:p>
        </w:tc>
        <w:tc>
          <w:tcPr>
            <w:tcW w:w="1276"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7-10</w:t>
            </w:r>
          </w:p>
        </w:tc>
        <w:tc>
          <w:tcPr>
            <w:tcW w:w="1849"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20-25</w:t>
            </w:r>
          </w:p>
        </w:tc>
        <w:tc>
          <w:tcPr>
            <w:tcW w:w="1974"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13-17</w:t>
            </w:r>
          </w:p>
        </w:tc>
        <w:tc>
          <w:tcPr>
            <w:tcW w:w="1280"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8-12</w:t>
            </w:r>
          </w:p>
        </w:tc>
      </w:tr>
      <w:tr w:rsidR="00204CA4" w:rsidRPr="00204CA4" w:rsidTr="00CC61A7">
        <w:tc>
          <w:tcPr>
            <w:tcW w:w="3652" w:type="dxa"/>
          </w:tcPr>
          <w:p w:rsidR="00204CA4" w:rsidRPr="00204CA4" w:rsidRDefault="00204CA4" w:rsidP="00204CA4">
            <w:pPr>
              <w:spacing w:before="40" w:after="40" w:line="240" w:lineRule="exact"/>
              <w:rPr>
                <w:rFonts w:ascii="Times New Roman" w:eastAsia="Calibri" w:hAnsi="Times New Roman" w:cs="Times New Roman"/>
                <w:sz w:val="26"/>
                <w:szCs w:val="26"/>
              </w:rPr>
            </w:pPr>
            <w:r w:rsidRPr="00204CA4">
              <w:rPr>
                <w:rFonts w:ascii="Times New Roman" w:eastAsia="Calibri" w:hAnsi="Times New Roman" w:cs="Times New Roman"/>
                <w:sz w:val="26"/>
                <w:szCs w:val="26"/>
              </w:rPr>
              <w:t>Тактическая, теоретическая и психологическая подготовка</w:t>
            </w:r>
          </w:p>
          <w:p w:rsidR="00204CA4" w:rsidRPr="00204CA4" w:rsidRDefault="00204CA4" w:rsidP="00204CA4">
            <w:pPr>
              <w:spacing w:before="40" w:after="40" w:line="240" w:lineRule="exact"/>
              <w:rPr>
                <w:rFonts w:ascii="Times New Roman" w:eastAsia="Calibri" w:hAnsi="Times New Roman" w:cs="Times New Roman"/>
                <w:sz w:val="26"/>
                <w:szCs w:val="26"/>
              </w:rPr>
            </w:pPr>
          </w:p>
          <w:p w:rsidR="00204CA4" w:rsidRPr="00204CA4" w:rsidRDefault="00204CA4" w:rsidP="00204CA4">
            <w:pPr>
              <w:spacing w:before="40" w:after="40" w:line="240" w:lineRule="exact"/>
              <w:rPr>
                <w:rFonts w:ascii="Times New Roman" w:eastAsia="Calibri" w:hAnsi="Times New Roman" w:cs="Times New Roman"/>
                <w:sz w:val="26"/>
                <w:szCs w:val="26"/>
              </w:rPr>
            </w:pPr>
          </w:p>
        </w:tc>
        <w:tc>
          <w:tcPr>
            <w:tcW w:w="1276"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4-6</w:t>
            </w:r>
          </w:p>
        </w:tc>
        <w:tc>
          <w:tcPr>
            <w:tcW w:w="1849"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12-18</w:t>
            </w:r>
          </w:p>
        </w:tc>
        <w:tc>
          <w:tcPr>
            <w:tcW w:w="1974"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12-18</w:t>
            </w:r>
          </w:p>
        </w:tc>
        <w:tc>
          <w:tcPr>
            <w:tcW w:w="1280"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12-18</w:t>
            </w:r>
          </w:p>
        </w:tc>
      </w:tr>
      <w:tr w:rsidR="00204CA4" w:rsidRPr="00204CA4" w:rsidTr="00CC61A7">
        <w:tc>
          <w:tcPr>
            <w:tcW w:w="3652" w:type="dxa"/>
          </w:tcPr>
          <w:p w:rsidR="00204CA4" w:rsidRPr="00204CA4" w:rsidRDefault="00204CA4" w:rsidP="00204CA4">
            <w:pPr>
              <w:spacing w:before="40" w:after="40" w:line="240" w:lineRule="exact"/>
              <w:rPr>
                <w:rFonts w:ascii="Times New Roman" w:eastAsia="Calibri" w:hAnsi="Times New Roman" w:cs="Times New Roman"/>
                <w:sz w:val="26"/>
                <w:szCs w:val="26"/>
              </w:rPr>
            </w:pPr>
            <w:r w:rsidRPr="00204CA4">
              <w:rPr>
                <w:rFonts w:ascii="Times New Roman" w:eastAsia="Calibri" w:hAnsi="Times New Roman" w:cs="Times New Roman"/>
                <w:sz w:val="26"/>
                <w:szCs w:val="26"/>
              </w:rPr>
              <w:t xml:space="preserve">Участие в соревнованиях, инструкторская и судейская практика </w:t>
            </w:r>
          </w:p>
        </w:tc>
        <w:tc>
          <w:tcPr>
            <w:tcW w:w="1276"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highlight w:val="yellow"/>
              </w:rPr>
              <w:t>4-6</w:t>
            </w:r>
          </w:p>
        </w:tc>
        <w:tc>
          <w:tcPr>
            <w:tcW w:w="1849"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13-17</w:t>
            </w:r>
          </w:p>
        </w:tc>
        <w:tc>
          <w:tcPr>
            <w:tcW w:w="1974"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17-23</w:t>
            </w:r>
          </w:p>
        </w:tc>
        <w:tc>
          <w:tcPr>
            <w:tcW w:w="1280" w:type="dxa"/>
            <w:vAlign w:val="center"/>
          </w:tcPr>
          <w:p w:rsidR="00204CA4" w:rsidRPr="00204CA4" w:rsidRDefault="00204CA4" w:rsidP="00204CA4">
            <w:pPr>
              <w:spacing w:before="40" w:after="40" w:line="24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17-23</w:t>
            </w:r>
          </w:p>
        </w:tc>
      </w:tr>
    </w:tbl>
    <w:p w:rsidR="00204CA4" w:rsidRDefault="00204CA4" w:rsidP="00204CA4">
      <w:pPr>
        <w:spacing w:after="60"/>
        <w:ind w:firstLine="567"/>
        <w:jc w:val="both"/>
        <w:rPr>
          <w:rFonts w:ascii="Times New Roman" w:eastAsia="Calibri" w:hAnsi="Times New Roman" w:cs="Times New Roman"/>
          <w:spacing w:val="-6"/>
          <w:sz w:val="28"/>
          <w:szCs w:val="28"/>
        </w:rPr>
      </w:pPr>
    </w:p>
    <w:p w:rsidR="00EF538F" w:rsidRPr="00204CA4" w:rsidRDefault="00EF538F" w:rsidP="00EF538F">
      <w:pPr>
        <w:spacing w:after="60"/>
        <w:ind w:firstLine="567"/>
        <w:jc w:val="center"/>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lastRenderedPageBreak/>
        <w:t>10</w:t>
      </w:r>
    </w:p>
    <w:p w:rsidR="00204CA4" w:rsidRPr="00204CA4" w:rsidRDefault="00204CA4" w:rsidP="00204CA4">
      <w:pPr>
        <w:spacing w:after="60"/>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Общая физическая подготовка (ОФП) – это система занятий физическими упражнениями, которая направлена на развитие всех </w:t>
      </w:r>
      <w:hyperlink r:id="rId9" w:history="1">
        <w:r w:rsidRPr="00204CA4">
          <w:rPr>
            <w:rFonts w:ascii="Times New Roman" w:eastAsia="Calibri" w:hAnsi="Times New Roman" w:cs="Times New Roman"/>
            <w:sz w:val="28"/>
            <w:szCs w:val="28"/>
          </w:rPr>
          <w:t>физических качеств</w:t>
        </w:r>
      </w:hyperlink>
      <w:r w:rsidRPr="00204CA4">
        <w:rPr>
          <w:rFonts w:ascii="Times New Roman" w:eastAsia="Calibri" w:hAnsi="Times New Roman" w:cs="Times New Roman"/>
          <w:sz w:val="28"/>
          <w:szCs w:val="28"/>
        </w:rPr>
        <w:t xml:space="preserve"> (сила, выносливость, скорость, ловкость, гибкость) в их гармоничном сочетании.</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 xml:space="preserve">ОФП является фоновым видом подготовки в аэробике. Именно с ОФП начинается работа </w:t>
      </w:r>
      <w:proofErr w:type="gramStart"/>
      <w:r w:rsidRPr="00204CA4">
        <w:rPr>
          <w:rFonts w:ascii="Times New Roman" w:eastAsia="Times New Roman" w:hAnsi="Times New Roman" w:cs="Times New Roman"/>
          <w:color w:val="000000"/>
          <w:sz w:val="28"/>
          <w:szCs w:val="28"/>
          <w:shd w:val="clear" w:color="auto" w:fill="FFFFFF"/>
          <w:lang w:eastAsia="ru-RU"/>
        </w:rPr>
        <w:t>с</w:t>
      </w:r>
      <w:proofErr w:type="gramEnd"/>
      <w:r w:rsidRPr="00204CA4">
        <w:rPr>
          <w:rFonts w:ascii="Times New Roman" w:eastAsia="Times New Roman" w:hAnsi="Times New Roman" w:cs="Times New Roman"/>
          <w:color w:val="000000"/>
          <w:sz w:val="28"/>
          <w:szCs w:val="28"/>
          <w:shd w:val="clear" w:color="auto" w:fill="FFFFFF"/>
          <w:lang w:eastAsia="ru-RU"/>
        </w:rPr>
        <w:t xml:space="preserve"> спортсменами. В дальнейшем же ОФП становится важным поддерживающим средством тренировки и для квалифицированных спортсменов. ОФП предполагает разностороннее комплексное воздействие упражнений на организм спортсмена, совершенствование способностей, необходимых для достижения высоких спортивных результатов, двигательных качеств и через них создание "функциональной базы" общего характера, оздоровление организма, создание условий для активного отдыха. ОФП не только способствует повышению уровня физической подготовленности спортсмена, но и ускоряет освоение специальных двигательных качеств. При планировании ОФП из большого набора средств необходимо выбирать оптимальные, которые могут обеспечить эффективное воздействие на организм спортсмена на каждом этапе подготовки.</w:t>
      </w:r>
    </w:p>
    <w:p w:rsidR="00204CA4" w:rsidRPr="00204CA4" w:rsidRDefault="00204CA4" w:rsidP="00204CA4">
      <w:pPr>
        <w:spacing w:after="60"/>
        <w:ind w:firstLine="567"/>
        <w:jc w:val="both"/>
        <w:rPr>
          <w:rFonts w:ascii="Times New Roman" w:eastAsia="Calibri" w:hAnsi="Times New Roman" w:cs="Times New Roman"/>
          <w:sz w:val="28"/>
          <w:szCs w:val="28"/>
        </w:rPr>
      </w:pPr>
      <w:r w:rsidRPr="00204CA4">
        <w:rPr>
          <w:rFonts w:ascii="Times New Roman" w:eastAsia="Calibri" w:hAnsi="Times New Roman" w:cs="Times New Roman"/>
          <w:bCs/>
          <w:sz w:val="28"/>
          <w:szCs w:val="28"/>
        </w:rPr>
        <w:t xml:space="preserve">Специальная физическая подготовка (СФП) </w:t>
      </w:r>
      <w:r w:rsidRPr="00204CA4">
        <w:rPr>
          <w:rFonts w:ascii="Times New Roman" w:eastAsia="Calibri" w:hAnsi="Times New Roman" w:cs="Times New Roman"/>
          <w:sz w:val="28"/>
          <w:szCs w:val="28"/>
        </w:rPr>
        <w:t>– это процесс  развития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избранном виде спорта.</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 xml:space="preserve">Решая основные задачи, такие как: увеличение показателей силы, силовой выносливости, развитие общей выносливости, ловкости возможно и необходимо параллельно решать сопутствующие задачи физической подготовки.  Развитие правильной осанки, повышение способности концентрировать внимание и усилия на определенных группах мышц, воспитывать волю к проявлению максимальных усилий, улучшение эластичности и подвижности суставов, развитие способности к проявлению взрывной силы, а также воспитание силы воли и решительности. Средства СФП должны быть максимально приближены по динамическим характеристикам и режиму работы организма к условиям спортивной деятельности. </w:t>
      </w:r>
    </w:p>
    <w:p w:rsidR="00204CA4" w:rsidRPr="00204CA4" w:rsidRDefault="00204CA4" w:rsidP="00204CA4">
      <w:pPr>
        <w:spacing w:after="60" w:line="240" w:lineRule="auto"/>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shd w:val="clear" w:color="auto" w:fill="FFFFFF"/>
          <w:lang w:eastAsia="ru-RU"/>
        </w:rPr>
        <w:t xml:space="preserve">В зависимости от этапа подготовки и квалификации спортсмена процентное распределение времени, отводимого на ОФП и СФП, различно, но данные разделы присутствуют на протяжении всего многолетнего периода подготовки спортсмена. </w:t>
      </w: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Техническая подготовка - это процесс формирования знаний, умений и навыков выполнения, свойственных виду спорта упражнений и совершенствование их до максимально возможного уровня. </w:t>
      </w:r>
    </w:p>
    <w:p w:rsidR="00EF538F"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bookmarkStart w:id="1" w:name="126"/>
      <w:r w:rsidRPr="00204CA4">
        <w:rPr>
          <w:rFonts w:ascii="Times New Roman" w:eastAsia="Times New Roman" w:hAnsi="Times New Roman" w:cs="Times New Roman"/>
          <w:color w:val="000000"/>
          <w:sz w:val="28"/>
          <w:szCs w:val="28"/>
          <w:shd w:val="clear" w:color="auto" w:fill="FFFFFF"/>
          <w:lang w:eastAsia="ru-RU"/>
        </w:rPr>
        <w:t xml:space="preserve">Значительное увеличение количества элементов разных структурных групп обусловливает необходимость целенаправленной технической </w:t>
      </w:r>
    </w:p>
    <w:p w:rsidR="00EF538F" w:rsidRDefault="00EF538F" w:rsidP="00EF538F">
      <w:pPr>
        <w:spacing w:after="60" w:line="240" w:lineRule="auto"/>
        <w:ind w:firstLine="567"/>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11</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подготовки спортсменов, обеспечивающей становление необходимого уровня технического мастерства. Техническое мастерство специалистами рассматривается, как способность демонстрировать движения с максимальной точностью в соответствии с соответствующей моделью техники.</w:t>
      </w:r>
    </w:p>
    <w:p w:rsidR="00204CA4" w:rsidRPr="00204CA4" w:rsidRDefault="00204CA4" w:rsidP="00204CA4">
      <w:pPr>
        <w:spacing w:after="60" w:line="240" w:lineRule="auto"/>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 xml:space="preserve">  Спортсмены в упражнении должны демонстрировать точные положения тела и так называемую "гимнастическую осанку", обеспеченные высоким уровнем физической подготовленности - активной и пассивной гибкостью, силой, прыгучестью и мышечной выносливостью.</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 xml:space="preserve"> В гимнастических дисциплинах, в том числе и в спортивной аэробике рассматриваются:</w:t>
      </w:r>
    </w:p>
    <w:p w:rsidR="00204CA4" w:rsidRPr="00204CA4" w:rsidRDefault="00204CA4" w:rsidP="00204CA4">
      <w:pPr>
        <w:numPr>
          <w:ilvl w:val="0"/>
          <w:numId w:val="4"/>
        </w:numPr>
        <w:tabs>
          <w:tab w:val="left" w:pos="567"/>
        </w:tabs>
        <w:spacing w:after="60" w:line="240" w:lineRule="auto"/>
        <w:ind w:firstLine="284"/>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форма движений поза и осанка. В соответствии с требованиями правил соревнований спортсмен должен быть способность поддерживать - естественное положение позвоночника на протяжении исполнения всех элементов, входящих в упражнение, а также в комплексах аэробных шагов и переходах;</w:t>
      </w:r>
    </w:p>
    <w:p w:rsidR="00204CA4" w:rsidRPr="00204CA4" w:rsidRDefault="00204CA4" w:rsidP="00204CA4">
      <w:pPr>
        <w:numPr>
          <w:ilvl w:val="0"/>
          <w:numId w:val="4"/>
        </w:numPr>
        <w:tabs>
          <w:tab w:val="left" w:pos="567"/>
        </w:tabs>
        <w:spacing w:after="60" w:line="240" w:lineRule="auto"/>
        <w:ind w:firstLine="284"/>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точность - под которой подразумевается способность контролировать исходное положение, все фазы движения и завершения</w:t>
      </w:r>
      <w:proofErr w:type="gramStart"/>
      <w:r w:rsidRPr="00204CA4">
        <w:rPr>
          <w:rFonts w:ascii="Times New Roman" w:eastAsia="Times New Roman" w:hAnsi="Times New Roman" w:cs="Times New Roman"/>
          <w:color w:val="000000"/>
          <w:sz w:val="28"/>
          <w:szCs w:val="28"/>
          <w:shd w:val="clear" w:color="auto" w:fill="FFFFFF"/>
          <w:lang w:eastAsia="ru-RU"/>
        </w:rPr>
        <w:t>.</w:t>
      </w:r>
      <w:proofErr w:type="gramEnd"/>
      <w:r w:rsidRPr="00204CA4">
        <w:rPr>
          <w:rFonts w:ascii="Times New Roman" w:eastAsia="Times New Roman" w:hAnsi="Times New Roman" w:cs="Times New Roman"/>
          <w:color w:val="000000"/>
          <w:sz w:val="28"/>
          <w:szCs w:val="28"/>
          <w:shd w:val="clear" w:color="auto" w:fill="FFFFFF"/>
          <w:lang w:eastAsia="ru-RU"/>
        </w:rPr>
        <w:t xml:space="preserve"> </w:t>
      </w:r>
      <w:proofErr w:type="gramStart"/>
      <w:r w:rsidRPr="00204CA4">
        <w:rPr>
          <w:rFonts w:ascii="Times New Roman" w:eastAsia="Times New Roman" w:hAnsi="Times New Roman" w:cs="Times New Roman"/>
          <w:color w:val="000000"/>
          <w:sz w:val="28"/>
          <w:szCs w:val="28"/>
          <w:shd w:val="clear" w:color="auto" w:fill="FFFFFF"/>
          <w:lang w:eastAsia="ru-RU"/>
        </w:rPr>
        <w:t>и</w:t>
      </w:r>
      <w:proofErr w:type="gramEnd"/>
      <w:r w:rsidRPr="00204CA4">
        <w:rPr>
          <w:rFonts w:ascii="Times New Roman" w:eastAsia="Times New Roman" w:hAnsi="Times New Roman" w:cs="Times New Roman"/>
          <w:color w:val="000000"/>
          <w:sz w:val="28"/>
          <w:szCs w:val="28"/>
          <w:shd w:val="clear" w:color="auto" w:fill="FFFFFF"/>
          <w:lang w:eastAsia="ru-RU"/>
        </w:rPr>
        <w:t xml:space="preserve"> конечное положение. Спортсмен должен сохранять устойчивость (равновесие) в элементах сложности, переходах, поддержках и приземлениях, а также в сложных соединениях аэробных движений;</w:t>
      </w:r>
    </w:p>
    <w:p w:rsidR="00204CA4" w:rsidRPr="00204CA4" w:rsidRDefault="00204CA4" w:rsidP="00204CA4">
      <w:pPr>
        <w:numPr>
          <w:ilvl w:val="0"/>
          <w:numId w:val="4"/>
        </w:numPr>
        <w:tabs>
          <w:tab w:val="left" w:pos="567"/>
        </w:tabs>
        <w:spacing w:after="60" w:line="240" w:lineRule="auto"/>
        <w:ind w:firstLine="284"/>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уровень проявления физической подготовленности силы, прыгучести, выносливости, которые обеспечивают необходимую амплитуду движений.</w:t>
      </w:r>
    </w:p>
    <w:p w:rsid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Общепризнанным является тот факт, что подготовка спортсменов является длительным (многолетним) процессом, включающим в себя  развитие, подготовку и повышение функциональных возможностей. Понятие подготовка охватывает все частные, относительно самостоятельные виды и формы подготовки.</w:t>
      </w:r>
    </w:p>
    <w:p w:rsidR="00FD64D9" w:rsidRPr="00204CA4" w:rsidRDefault="00FD64D9"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spacing w:val="2"/>
          <w:sz w:val="28"/>
          <w:szCs w:val="28"/>
          <w:lang w:eastAsia="ru-RU"/>
        </w:rPr>
        <w:t>Тренировочный процесс в организации, осуществляющей спортивную подготовку, ведется в соответствии с годовым тренировочным пла</w:t>
      </w:r>
      <w:r>
        <w:rPr>
          <w:rFonts w:ascii="Times New Roman" w:eastAsia="Times New Roman" w:hAnsi="Times New Roman" w:cs="Times New Roman"/>
          <w:spacing w:val="2"/>
          <w:sz w:val="28"/>
          <w:szCs w:val="28"/>
          <w:lang w:eastAsia="ru-RU"/>
        </w:rPr>
        <w:t>ном, рассчитанным на 52 недели.</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Технической подготовке в тренировке отводится ведущая роль. К данному разделу подготовки относится любая тренировка, связанная с разучиванием и совершенствованием движений.</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Психологическая подготовка заключается в систематическом использовании средств, формирующих личность спортсмена, его эмоциональную сферу и волевые качества для обеспечения успеха в спорте.</w:t>
      </w:r>
    </w:p>
    <w:p w:rsidR="00EF538F"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 xml:space="preserve">Теоретическая подготовка заключается в формировании у спортсменов знаний, касающихся вопросов гигиены, правил поведения </w:t>
      </w:r>
      <w:proofErr w:type="gramStart"/>
      <w:r w:rsidRPr="00204CA4">
        <w:rPr>
          <w:rFonts w:ascii="Times New Roman" w:eastAsia="Times New Roman" w:hAnsi="Times New Roman" w:cs="Times New Roman"/>
          <w:color w:val="000000"/>
          <w:sz w:val="28"/>
          <w:szCs w:val="28"/>
          <w:shd w:val="clear" w:color="auto" w:fill="FFFFFF"/>
          <w:lang w:eastAsia="ru-RU"/>
        </w:rPr>
        <w:t>на</w:t>
      </w:r>
      <w:proofErr w:type="gramEnd"/>
      <w:r w:rsidRPr="00204CA4">
        <w:rPr>
          <w:rFonts w:ascii="Times New Roman" w:eastAsia="Times New Roman" w:hAnsi="Times New Roman" w:cs="Times New Roman"/>
          <w:color w:val="000000"/>
          <w:sz w:val="28"/>
          <w:szCs w:val="28"/>
          <w:shd w:val="clear" w:color="auto" w:fill="FFFFFF"/>
          <w:lang w:eastAsia="ru-RU"/>
        </w:rPr>
        <w:t xml:space="preserve"> тренировочных </w:t>
      </w:r>
    </w:p>
    <w:p w:rsidR="00EF538F" w:rsidRDefault="00EF538F" w:rsidP="00EF538F">
      <w:pPr>
        <w:spacing w:after="60" w:line="240" w:lineRule="auto"/>
        <w:ind w:firstLine="567"/>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12</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204CA4">
        <w:rPr>
          <w:rFonts w:ascii="Times New Roman" w:eastAsia="Times New Roman" w:hAnsi="Times New Roman" w:cs="Times New Roman"/>
          <w:color w:val="000000"/>
          <w:sz w:val="28"/>
          <w:szCs w:val="28"/>
          <w:shd w:val="clear" w:color="auto" w:fill="FFFFFF"/>
          <w:lang w:eastAsia="ru-RU"/>
        </w:rPr>
        <w:t>занятиях</w:t>
      </w:r>
      <w:proofErr w:type="gramEnd"/>
      <w:r w:rsidRPr="00204CA4">
        <w:rPr>
          <w:rFonts w:ascii="Times New Roman" w:eastAsia="Times New Roman" w:hAnsi="Times New Roman" w:cs="Times New Roman"/>
          <w:color w:val="000000"/>
          <w:sz w:val="28"/>
          <w:szCs w:val="28"/>
          <w:shd w:val="clear" w:color="auto" w:fill="FFFFFF"/>
          <w:lang w:eastAsia="ru-RU"/>
        </w:rPr>
        <w:t xml:space="preserve"> и соревнованиях, видах тренировки и их влиянии на организм, разнообразии средств и методов подготовки и т.п.</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Роль тактической подготовки возрастает по мере повышения квалификации спортсмена, и ее результат проявляется в поведении спортсменов во время соревнований (режим дня, питания в дни соревнований, характер разминки, особенностей "настраивания" на выступление и т.п.)</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04CA4">
        <w:rPr>
          <w:rFonts w:ascii="Times New Roman" w:eastAsia="Times New Roman" w:hAnsi="Times New Roman" w:cs="Times New Roman"/>
          <w:color w:val="000000"/>
          <w:sz w:val="28"/>
          <w:szCs w:val="28"/>
          <w:shd w:val="clear" w:color="auto" w:fill="FFFFFF"/>
          <w:lang w:eastAsia="ru-RU"/>
        </w:rPr>
        <w:t>Интегральная подготовка заключается в объединении различных видов подготовки в одном тренировочном процессе (могут смещаться акценты, в связи с преимущественным проявлением двигательной, функциональной или интеллектуальной активности).</w:t>
      </w:r>
    </w:p>
    <w:bookmarkEnd w:id="1"/>
    <w:p w:rsidR="00204CA4" w:rsidRPr="00204CA4" w:rsidRDefault="00204CA4" w:rsidP="00204CA4">
      <w:pPr>
        <w:autoSpaceDE w:val="0"/>
        <w:autoSpaceDN w:val="0"/>
        <w:adjustRightInd w:val="0"/>
        <w:spacing w:after="60"/>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На различных этапах многолетней подготовки соотношение средств объемов тренировочного процесса изменяется, в соответствии с законами становления спортивного мастерства.</w:t>
      </w:r>
    </w:p>
    <w:p w:rsidR="00204CA4" w:rsidRPr="00204CA4" w:rsidRDefault="00CC61A7"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Лицам, </w:t>
      </w:r>
      <w:r w:rsidR="00204CA4" w:rsidRPr="00204CA4">
        <w:rPr>
          <w:rFonts w:ascii="Times New Roman" w:eastAsia="Times New Roman" w:hAnsi="Times New Roman" w:cs="Times New Roman"/>
          <w:color w:val="000000"/>
          <w:sz w:val="28"/>
          <w:szCs w:val="28"/>
          <w:lang w:eastAsia="ru-RU"/>
        </w:rPr>
        <w:t>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EF538F" w:rsidRDefault="00204CA4" w:rsidP="00204CA4">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sidRPr="00204CA4">
        <w:rPr>
          <w:rFonts w:ascii="Times New Roman" w:eastAsia="Times New Roman" w:hAnsi="Times New Roman" w:cs="Times New Roman"/>
          <w:spacing w:val="2"/>
          <w:sz w:val="28"/>
          <w:szCs w:val="28"/>
          <w:lang w:eastAsia="ru-RU"/>
        </w:rPr>
        <w:t xml:space="preserve">       Особенности осуществления спортивной подготовки по отдельным спортивным дисциплинам вида спорта спортивная аэробика определяются в Программе и учитываются при:</w:t>
      </w:r>
      <w:r w:rsidRPr="00204CA4">
        <w:rPr>
          <w:rFonts w:ascii="Times New Roman" w:eastAsia="Times New Roman" w:hAnsi="Times New Roman" w:cs="Times New Roman"/>
          <w:spacing w:val="2"/>
          <w:sz w:val="28"/>
          <w:szCs w:val="28"/>
          <w:lang w:eastAsia="ru-RU"/>
        </w:rPr>
        <w:br/>
        <w:t>- составлении планов спортивной подготовки, начиная с этапа совершенствования спортивного мастерства;</w:t>
      </w:r>
      <w:r w:rsidRPr="00204CA4">
        <w:rPr>
          <w:rFonts w:ascii="Times New Roman" w:eastAsia="Times New Roman" w:hAnsi="Times New Roman" w:cs="Times New Roman"/>
          <w:spacing w:val="2"/>
          <w:sz w:val="28"/>
          <w:szCs w:val="28"/>
          <w:lang w:eastAsia="ru-RU"/>
        </w:rPr>
        <w:br/>
        <w:t>- составлении плана физкультурных мероприятий и спортивных мероприятий.</w:t>
      </w:r>
      <w:r w:rsidRPr="00204CA4">
        <w:rPr>
          <w:rFonts w:ascii="Times New Roman" w:eastAsia="Times New Roman" w:hAnsi="Times New Roman" w:cs="Times New Roman"/>
          <w:spacing w:val="2"/>
          <w:sz w:val="28"/>
          <w:szCs w:val="28"/>
          <w:lang w:eastAsia="ru-RU"/>
        </w:rPr>
        <w:br/>
      </w:r>
      <w:r w:rsidR="00FD64D9">
        <w:rPr>
          <w:rFonts w:ascii="Times New Roman" w:eastAsia="Times New Roman" w:hAnsi="Times New Roman" w:cs="Times New Roman"/>
          <w:spacing w:val="2"/>
          <w:sz w:val="28"/>
          <w:szCs w:val="28"/>
          <w:lang w:eastAsia="ru-RU"/>
        </w:rPr>
        <w:t xml:space="preserve"> </w:t>
      </w:r>
      <w:r w:rsidRPr="00204CA4">
        <w:rPr>
          <w:rFonts w:ascii="Times New Roman" w:eastAsia="Times New Roman" w:hAnsi="Times New Roman" w:cs="Times New Roman"/>
          <w:spacing w:val="2"/>
          <w:sz w:val="28"/>
          <w:szCs w:val="28"/>
          <w:lang w:eastAsia="ru-RU"/>
        </w:rPr>
        <w:t xml:space="preserve"> Основными формами осуществления спортивной подготовки являются:</w:t>
      </w:r>
      <w:r w:rsidRPr="00204CA4">
        <w:rPr>
          <w:rFonts w:ascii="Times New Roman" w:eastAsia="Times New Roman" w:hAnsi="Times New Roman" w:cs="Times New Roman"/>
          <w:spacing w:val="2"/>
          <w:sz w:val="28"/>
          <w:szCs w:val="28"/>
          <w:lang w:eastAsia="ru-RU"/>
        </w:rPr>
        <w:br/>
        <w:t>- групповые и индивидуальные тренировочные и теоретические занятия;</w:t>
      </w:r>
      <w:r w:rsidRPr="00204CA4">
        <w:rPr>
          <w:rFonts w:ascii="Times New Roman" w:eastAsia="Times New Roman" w:hAnsi="Times New Roman" w:cs="Times New Roman"/>
          <w:spacing w:val="2"/>
          <w:sz w:val="28"/>
          <w:szCs w:val="28"/>
          <w:lang w:eastAsia="ru-RU"/>
        </w:rPr>
        <w:br/>
        <w:t>- работа по индивидуальным планам;</w:t>
      </w:r>
      <w:r w:rsidRPr="00204CA4">
        <w:rPr>
          <w:rFonts w:ascii="Times New Roman" w:eastAsia="Times New Roman" w:hAnsi="Times New Roman" w:cs="Times New Roman"/>
          <w:spacing w:val="2"/>
          <w:sz w:val="28"/>
          <w:szCs w:val="28"/>
          <w:lang w:eastAsia="ru-RU"/>
        </w:rPr>
        <w:br/>
        <w:t>- тренировочные сборы;</w:t>
      </w:r>
      <w:r w:rsidRPr="00204CA4">
        <w:rPr>
          <w:rFonts w:ascii="Times New Roman" w:eastAsia="Times New Roman" w:hAnsi="Times New Roman" w:cs="Times New Roman"/>
          <w:spacing w:val="2"/>
          <w:sz w:val="28"/>
          <w:szCs w:val="28"/>
          <w:lang w:eastAsia="ru-RU"/>
        </w:rPr>
        <w:br/>
        <w:t>- участие в спортивных соревнованиях и мероприятиях;</w:t>
      </w:r>
      <w:r w:rsidRPr="00204CA4">
        <w:rPr>
          <w:rFonts w:ascii="Times New Roman" w:eastAsia="Times New Roman" w:hAnsi="Times New Roman" w:cs="Times New Roman"/>
          <w:spacing w:val="2"/>
          <w:sz w:val="28"/>
          <w:szCs w:val="28"/>
          <w:lang w:eastAsia="ru-RU"/>
        </w:rPr>
        <w:br/>
        <w:t>- инструкторская и судейская практика;</w:t>
      </w:r>
      <w:r w:rsidRPr="00204CA4">
        <w:rPr>
          <w:rFonts w:ascii="Times New Roman" w:eastAsia="Times New Roman" w:hAnsi="Times New Roman" w:cs="Times New Roman"/>
          <w:spacing w:val="2"/>
          <w:sz w:val="28"/>
          <w:szCs w:val="28"/>
          <w:lang w:eastAsia="ru-RU"/>
        </w:rPr>
        <w:br/>
        <w:t>- медико-восстановительные мероприятия;</w:t>
      </w:r>
      <w:r w:rsidRPr="00204CA4">
        <w:rPr>
          <w:rFonts w:ascii="Times New Roman" w:eastAsia="Times New Roman" w:hAnsi="Times New Roman" w:cs="Times New Roman"/>
          <w:spacing w:val="2"/>
          <w:sz w:val="28"/>
          <w:szCs w:val="28"/>
          <w:lang w:eastAsia="ru-RU"/>
        </w:rPr>
        <w:br/>
        <w:t>- тестирование и контроль.</w:t>
      </w:r>
      <w:r w:rsidRPr="00204CA4">
        <w:rPr>
          <w:rFonts w:ascii="Times New Roman" w:eastAsia="Times New Roman" w:hAnsi="Times New Roman" w:cs="Times New Roman"/>
          <w:spacing w:val="2"/>
          <w:sz w:val="28"/>
          <w:szCs w:val="28"/>
          <w:lang w:eastAsia="ru-RU"/>
        </w:rPr>
        <w:b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r w:rsidRPr="00204CA4">
        <w:rPr>
          <w:rFonts w:ascii="Times New Roman" w:eastAsia="Times New Roman" w:hAnsi="Times New Roman" w:cs="Times New Roman"/>
          <w:spacing w:val="2"/>
          <w:sz w:val="28"/>
          <w:szCs w:val="28"/>
          <w:lang w:eastAsia="ru-RU"/>
        </w:rPr>
        <w:br/>
        <w:t xml:space="preserve">     Для проведения занятий на этапах совершенствования спортивного мастерства и высшего спортивного мастерства, кроме основного тренера   по виду спорта спортивная аэробика допускается привлечение дополнительно второго тренера  по общей физической и специальной физической подготовке при условии их одновременной работы с лицами, проходящими спортивную подготовку.</w:t>
      </w:r>
      <w:r w:rsidRPr="00204CA4">
        <w:rPr>
          <w:rFonts w:ascii="Times New Roman" w:eastAsia="Times New Roman" w:hAnsi="Times New Roman" w:cs="Times New Roman"/>
          <w:spacing w:val="2"/>
          <w:sz w:val="28"/>
          <w:szCs w:val="28"/>
          <w:lang w:eastAsia="ru-RU"/>
        </w:rPr>
        <w:br/>
        <w:t xml:space="preserve">Кроме второго тренера к работе со спортсменами могут привлекаться и </w:t>
      </w:r>
    </w:p>
    <w:p w:rsidR="00EF538F" w:rsidRDefault="00EF538F" w:rsidP="00EF538F">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13</w:t>
      </w:r>
    </w:p>
    <w:p w:rsidR="00204CA4" w:rsidRPr="00204CA4" w:rsidRDefault="00204CA4" w:rsidP="00204CA4">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sidRPr="00204CA4">
        <w:rPr>
          <w:rFonts w:ascii="Times New Roman" w:eastAsia="Times New Roman" w:hAnsi="Times New Roman" w:cs="Times New Roman"/>
          <w:spacing w:val="2"/>
          <w:sz w:val="28"/>
          <w:szCs w:val="28"/>
          <w:lang w:eastAsia="ru-RU"/>
        </w:rPr>
        <w:t xml:space="preserve">другие специалисты (например: хореографы, аккомпаниаторы, звукорежиссеры). </w:t>
      </w:r>
    </w:p>
    <w:p w:rsidR="00204CA4" w:rsidRPr="00204CA4" w:rsidRDefault="00204CA4" w:rsidP="00204CA4">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roofErr w:type="gramStart"/>
      <w:r w:rsidRPr="00204CA4">
        <w:rPr>
          <w:rFonts w:ascii="Times New Roman" w:eastAsia="Times New Roman" w:hAnsi="Times New Roman" w:cs="Times New Roman"/>
          <w:spacing w:val="2"/>
          <w:sz w:val="28"/>
          <w:szCs w:val="28"/>
          <w:lang w:eastAsia="ru-RU"/>
        </w:rPr>
        <w:t>Уровень квалификации лиц, осуществляющих спортивную подготовку, должен соответствовать требованиям, определенным </w:t>
      </w:r>
      <w:hyperlink r:id="rId10" w:history="1">
        <w:r w:rsidRPr="00204CA4">
          <w:rPr>
            <w:rFonts w:ascii="Times New Roman" w:eastAsia="Times New Roman" w:hAnsi="Times New Roman" w:cs="Times New Roman"/>
            <w:spacing w:val="2"/>
            <w:sz w:val="28"/>
            <w:szCs w:val="28"/>
            <w:u w:val="single"/>
            <w:lang w:eastAsia="ru-RU"/>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hyperlink>
      <w:r w:rsidRPr="00204CA4">
        <w:rPr>
          <w:rFonts w:ascii="Times New Roman" w:eastAsia="Times New Roman" w:hAnsi="Times New Roman" w:cs="Times New Roman"/>
          <w:spacing w:val="2"/>
          <w:sz w:val="28"/>
          <w:szCs w:val="28"/>
          <w:lang w:eastAsia="ru-RU"/>
        </w:rPr>
        <w:t>, утвержденным </w:t>
      </w:r>
      <w:hyperlink r:id="rId11" w:history="1">
        <w:r w:rsidRPr="00204CA4">
          <w:rPr>
            <w:rFonts w:ascii="Times New Roman" w:eastAsia="Times New Roman" w:hAnsi="Times New Roman" w:cs="Times New Roman"/>
            <w:spacing w:val="2"/>
            <w:sz w:val="28"/>
            <w:szCs w:val="28"/>
            <w:u w:val="single"/>
            <w:lang w:eastAsia="ru-RU"/>
          </w:rPr>
          <w:t xml:space="preserve">приказом </w:t>
        </w:r>
        <w:proofErr w:type="spellStart"/>
        <w:r w:rsidRPr="00204CA4">
          <w:rPr>
            <w:rFonts w:ascii="Times New Roman" w:eastAsia="Times New Roman" w:hAnsi="Times New Roman" w:cs="Times New Roman"/>
            <w:spacing w:val="2"/>
            <w:sz w:val="28"/>
            <w:szCs w:val="28"/>
            <w:u w:val="single"/>
            <w:lang w:eastAsia="ru-RU"/>
          </w:rPr>
          <w:t>Минздравсоцразвития</w:t>
        </w:r>
        <w:proofErr w:type="spellEnd"/>
        <w:r w:rsidRPr="00204CA4">
          <w:rPr>
            <w:rFonts w:ascii="Times New Roman" w:eastAsia="Times New Roman" w:hAnsi="Times New Roman" w:cs="Times New Roman"/>
            <w:spacing w:val="2"/>
            <w:sz w:val="28"/>
            <w:szCs w:val="28"/>
            <w:u w:val="single"/>
            <w:lang w:eastAsia="ru-RU"/>
          </w:rPr>
          <w:t xml:space="preserve"> России от 15.08.2011 N 916н</w:t>
        </w:r>
      </w:hyperlink>
      <w:r w:rsidRPr="00204CA4">
        <w:rPr>
          <w:rFonts w:ascii="Times New Roman" w:eastAsia="Times New Roman" w:hAnsi="Times New Roman" w:cs="Times New Roman"/>
          <w:spacing w:val="2"/>
          <w:sz w:val="28"/>
          <w:szCs w:val="28"/>
          <w:lang w:eastAsia="ru-RU"/>
        </w:rPr>
        <w:t> (зарегистрирован Минюстом России 14.10.2011, регистрационный N 22054) (далее - </w:t>
      </w:r>
      <w:hyperlink r:id="rId12" w:history="1">
        <w:r w:rsidRPr="00204CA4">
          <w:rPr>
            <w:rFonts w:ascii="Times New Roman" w:eastAsia="Times New Roman" w:hAnsi="Times New Roman" w:cs="Times New Roman"/>
            <w:spacing w:val="2"/>
            <w:sz w:val="28"/>
            <w:szCs w:val="28"/>
            <w:u w:val="single"/>
            <w:lang w:eastAsia="ru-RU"/>
          </w:rPr>
          <w:t>ЕКСД</w:t>
        </w:r>
      </w:hyperlink>
      <w:r w:rsidRPr="00204CA4">
        <w:rPr>
          <w:rFonts w:ascii="Times New Roman" w:eastAsia="Times New Roman" w:hAnsi="Times New Roman" w:cs="Times New Roman"/>
          <w:spacing w:val="2"/>
          <w:sz w:val="28"/>
          <w:szCs w:val="28"/>
          <w:lang w:eastAsia="ru-RU"/>
        </w:rPr>
        <w:t>), в том числе:</w:t>
      </w:r>
      <w:r w:rsidRPr="00204CA4">
        <w:rPr>
          <w:rFonts w:ascii="Times New Roman" w:eastAsia="Times New Roman" w:hAnsi="Times New Roman" w:cs="Times New Roman"/>
          <w:spacing w:val="2"/>
          <w:sz w:val="28"/>
          <w:szCs w:val="28"/>
          <w:lang w:eastAsia="ru-RU"/>
        </w:rPr>
        <w:br/>
        <w:t>- на этапе начальной подготовки - наличие среднего профессионального образования или высшего профессионального</w:t>
      </w:r>
      <w:proofErr w:type="gramEnd"/>
      <w:r w:rsidRPr="00204CA4">
        <w:rPr>
          <w:rFonts w:ascii="Times New Roman" w:eastAsia="Times New Roman" w:hAnsi="Times New Roman" w:cs="Times New Roman"/>
          <w:spacing w:val="2"/>
          <w:sz w:val="28"/>
          <w:szCs w:val="28"/>
          <w:lang w:eastAsia="ru-RU"/>
        </w:rPr>
        <w:t xml:space="preserve"> </w:t>
      </w:r>
      <w:proofErr w:type="gramStart"/>
      <w:r w:rsidRPr="00204CA4">
        <w:rPr>
          <w:rFonts w:ascii="Times New Roman" w:eastAsia="Times New Roman" w:hAnsi="Times New Roman" w:cs="Times New Roman"/>
          <w:spacing w:val="2"/>
          <w:sz w:val="28"/>
          <w:szCs w:val="28"/>
          <w:lang w:eastAsia="ru-RU"/>
        </w:rPr>
        <w:t>образования без предъявления требований к стажу работы по специальности;</w:t>
      </w:r>
      <w:r w:rsidRPr="00204CA4">
        <w:rPr>
          <w:rFonts w:ascii="Times New Roman" w:eastAsia="Times New Roman" w:hAnsi="Times New Roman" w:cs="Times New Roman"/>
          <w:spacing w:val="2"/>
          <w:sz w:val="28"/>
          <w:szCs w:val="28"/>
          <w:lang w:eastAsia="ru-RU"/>
        </w:rPr>
        <w:b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r w:rsidRPr="00204CA4">
        <w:rPr>
          <w:rFonts w:ascii="Times New Roman" w:eastAsia="Times New Roman" w:hAnsi="Times New Roman" w:cs="Times New Roman"/>
          <w:spacing w:val="2"/>
          <w:sz w:val="28"/>
          <w:szCs w:val="28"/>
          <w:lang w:eastAsia="ru-RU"/>
        </w:rPr>
        <w:b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roofErr w:type="gramEnd"/>
    </w:p>
    <w:p w:rsidR="00204CA4" w:rsidRPr="00204CA4" w:rsidRDefault="00204CA4" w:rsidP="00204CA4">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sidRPr="00204CA4">
        <w:rPr>
          <w:rFonts w:ascii="Times New Roman" w:eastAsia="Times New Roman" w:hAnsi="Times New Roman" w:cs="Times New Roman"/>
          <w:spacing w:val="2"/>
          <w:sz w:val="28"/>
          <w:szCs w:val="28"/>
          <w:lang w:eastAsia="ru-RU"/>
        </w:rPr>
        <w:t xml:space="preserve">      </w:t>
      </w:r>
    </w:p>
    <w:p w:rsidR="00204CA4" w:rsidRPr="00204CA4" w:rsidRDefault="00204CA4" w:rsidP="00FD64D9">
      <w:pPr>
        <w:shd w:val="clear" w:color="auto" w:fill="FFFFFF"/>
        <w:spacing w:after="15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Calibri" w:hAnsi="Times New Roman" w:cs="Times New Roman"/>
          <w:b/>
          <w:color w:val="000000"/>
          <w:spacing w:val="-6"/>
          <w:sz w:val="28"/>
          <w:szCs w:val="28"/>
        </w:rPr>
        <w:t xml:space="preserve">2.3. </w:t>
      </w:r>
      <w:r w:rsidR="00FD64D9">
        <w:rPr>
          <w:rFonts w:ascii="Times New Roman" w:eastAsia="Calibri" w:hAnsi="Times New Roman" w:cs="Times New Roman"/>
          <w:b/>
          <w:color w:val="000000"/>
          <w:spacing w:val="-6"/>
          <w:sz w:val="28"/>
          <w:szCs w:val="28"/>
        </w:rPr>
        <w:t xml:space="preserve"> </w:t>
      </w:r>
      <w:r w:rsidRPr="00204CA4">
        <w:rPr>
          <w:rFonts w:ascii="Times New Roman" w:eastAsia="Calibri" w:hAnsi="Times New Roman" w:cs="Times New Roman"/>
          <w:b/>
          <w:color w:val="000000"/>
          <w:spacing w:val="-6"/>
          <w:sz w:val="28"/>
          <w:szCs w:val="28"/>
        </w:rPr>
        <w:t xml:space="preserve">Планируемые показатели соревновательной деятельности по </w:t>
      </w:r>
      <w:r w:rsidR="00FD64D9">
        <w:rPr>
          <w:rFonts w:ascii="Times New Roman" w:eastAsia="Calibri" w:hAnsi="Times New Roman" w:cs="Times New Roman"/>
          <w:b/>
          <w:color w:val="000000"/>
          <w:spacing w:val="-6"/>
          <w:sz w:val="28"/>
          <w:szCs w:val="28"/>
        </w:rPr>
        <w:t>виду спорта спортивная аэробика</w:t>
      </w:r>
    </w:p>
    <w:p w:rsidR="00FD64D9" w:rsidRDefault="00204CA4" w:rsidP="00FD64D9">
      <w:pPr>
        <w:tabs>
          <w:tab w:val="left" w:pos="6379"/>
        </w:tabs>
        <w:ind w:firstLine="567"/>
        <w:jc w:val="both"/>
        <w:rPr>
          <w:rFonts w:ascii="Times New Roman" w:eastAsia="Calibri" w:hAnsi="Times New Roman" w:cs="Times New Roman"/>
          <w:sz w:val="28"/>
          <w:szCs w:val="28"/>
        </w:rPr>
      </w:pPr>
      <w:r w:rsidRPr="00204CA4">
        <w:rPr>
          <w:rFonts w:ascii="Times New Roman" w:eastAsia="Calibri" w:hAnsi="Times New Roman" w:cs="Times New Roman"/>
          <w:spacing w:val="-4"/>
          <w:sz w:val="28"/>
          <w:szCs w:val="28"/>
        </w:rPr>
        <w:t xml:space="preserve">Спортивная подготовка предполагает обязательное систематичное участие в спортивных соревнованиях на основе утвержденных правил и регламента. В качестве исходного требования к участию спортсменов в соревнованиях устанавливается наличие запланированного календаря соревнований на текущий год.  В календаре соревнований должны быть отражены:  статус каждого спортивного соревнования в соответствии с утвержденным реестром, сроки и место проведения,  определены правила соревнований и контингент лиц  (по возрастному или квалификационному критерию)  для участия в соревновании,  а также иные необходимые сведения. </w:t>
      </w:r>
    </w:p>
    <w:p w:rsidR="00204CA4" w:rsidRDefault="00204CA4" w:rsidP="00FD64D9">
      <w:pPr>
        <w:tabs>
          <w:tab w:val="left" w:pos="6379"/>
        </w:tabs>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Календарный план спортивных и тренировочных мероприятий отделения по виду спорта спортивная аэробика с учетом планируемых показателей соревновательной деятельности для спортсменов соответствующих этапов в</w:t>
      </w:r>
      <w:r w:rsidR="00FD64D9">
        <w:rPr>
          <w:rFonts w:ascii="Times New Roman" w:eastAsia="Times New Roman" w:hAnsi="Times New Roman" w:cs="Times New Roman"/>
          <w:color w:val="000000"/>
          <w:sz w:val="28"/>
          <w:szCs w:val="28"/>
          <w:lang w:eastAsia="ru-RU"/>
        </w:rPr>
        <w:t xml:space="preserve"> рамках индивидуальных планов (т</w:t>
      </w:r>
      <w:r w:rsidRPr="00204CA4">
        <w:rPr>
          <w:rFonts w:ascii="Times New Roman" w:eastAsia="Times New Roman" w:hAnsi="Times New Roman" w:cs="Times New Roman"/>
          <w:color w:val="000000"/>
          <w:sz w:val="28"/>
          <w:szCs w:val="28"/>
          <w:lang w:eastAsia="ru-RU"/>
        </w:rPr>
        <w:t>аблица 3).</w:t>
      </w:r>
    </w:p>
    <w:p w:rsidR="00CC445D" w:rsidRDefault="00CC445D" w:rsidP="00FD64D9">
      <w:pPr>
        <w:tabs>
          <w:tab w:val="left" w:pos="6379"/>
        </w:tabs>
        <w:ind w:firstLine="567"/>
        <w:jc w:val="both"/>
        <w:rPr>
          <w:rFonts w:ascii="Times New Roman" w:eastAsia="Times New Roman" w:hAnsi="Times New Roman" w:cs="Times New Roman"/>
          <w:color w:val="000000"/>
          <w:sz w:val="28"/>
          <w:szCs w:val="28"/>
          <w:lang w:eastAsia="ru-RU"/>
        </w:rPr>
      </w:pPr>
    </w:p>
    <w:p w:rsidR="00CC445D" w:rsidRDefault="00CC445D" w:rsidP="00FD64D9">
      <w:pPr>
        <w:tabs>
          <w:tab w:val="left" w:pos="6379"/>
        </w:tabs>
        <w:ind w:firstLine="567"/>
        <w:jc w:val="both"/>
        <w:rPr>
          <w:rFonts w:ascii="Times New Roman" w:eastAsia="Times New Roman" w:hAnsi="Times New Roman" w:cs="Times New Roman"/>
          <w:color w:val="000000"/>
          <w:sz w:val="28"/>
          <w:szCs w:val="28"/>
          <w:lang w:eastAsia="ru-RU"/>
        </w:rPr>
      </w:pPr>
    </w:p>
    <w:p w:rsidR="00CC445D" w:rsidRPr="00204CA4" w:rsidRDefault="00CC445D" w:rsidP="00FD64D9">
      <w:pPr>
        <w:tabs>
          <w:tab w:val="left" w:pos="6379"/>
        </w:tabs>
        <w:ind w:firstLine="567"/>
        <w:jc w:val="both"/>
        <w:rPr>
          <w:rFonts w:ascii="Times New Roman" w:eastAsia="Calibri" w:hAnsi="Times New Roman" w:cs="Times New Roman"/>
          <w:sz w:val="28"/>
          <w:szCs w:val="28"/>
        </w:rPr>
      </w:pPr>
    </w:p>
    <w:p w:rsidR="00CC445D" w:rsidRPr="00CC445D" w:rsidRDefault="00CC445D" w:rsidP="00CC445D">
      <w:pPr>
        <w:tabs>
          <w:tab w:val="left" w:pos="6379"/>
        </w:tabs>
        <w:autoSpaceDE w:val="0"/>
        <w:autoSpaceDN w:val="0"/>
        <w:adjustRightInd w:val="0"/>
        <w:jc w:val="center"/>
        <w:rPr>
          <w:rFonts w:ascii="Times New Roman" w:eastAsia="Calibri" w:hAnsi="Times New Roman" w:cs="Times New Roman"/>
          <w:b/>
          <w:iCs/>
        </w:rPr>
      </w:pPr>
      <w:r>
        <w:rPr>
          <w:rFonts w:ascii="Times New Roman" w:eastAsia="Calibri" w:hAnsi="Times New Roman" w:cs="Times New Roman"/>
          <w:b/>
          <w:iCs/>
        </w:rPr>
        <w:lastRenderedPageBreak/>
        <w:t>14</w:t>
      </w:r>
    </w:p>
    <w:p w:rsidR="00204CA4" w:rsidRPr="00204CA4" w:rsidRDefault="00204CA4" w:rsidP="00204CA4">
      <w:pPr>
        <w:tabs>
          <w:tab w:val="left" w:pos="6379"/>
        </w:tabs>
        <w:autoSpaceDE w:val="0"/>
        <w:autoSpaceDN w:val="0"/>
        <w:adjustRightInd w:val="0"/>
        <w:jc w:val="right"/>
        <w:rPr>
          <w:rFonts w:ascii="Times New Roman" w:eastAsia="Calibri" w:hAnsi="Times New Roman" w:cs="Times New Roman"/>
          <w:i/>
          <w:iCs/>
        </w:rPr>
      </w:pPr>
      <w:r w:rsidRPr="00204CA4">
        <w:rPr>
          <w:rFonts w:ascii="Times New Roman" w:eastAsia="Calibri" w:hAnsi="Times New Roman" w:cs="Times New Roman"/>
          <w:i/>
          <w:iCs/>
        </w:rPr>
        <w:t>Таблица 3</w:t>
      </w:r>
    </w:p>
    <w:p w:rsidR="00204CA4" w:rsidRPr="00204CA4" w:rsidRDefault="00204CA4" w:rsidP="00204CA4">
      <w:pPr>
        <w:tabs>
          <w:tab w:val="left" w:pos="6379"/>
        </w:tabs>
        <w:spacing w:after="120"/>
        <w:jc w:val="center"/>
        <w:rPr>
          <w:rFonts w:ascii="Times New Roman" w:eastAsia="Calibri" w:hAnsi="Times New Roman" w:cs="Times New Roman"/>
          <w:b/>
          <w:spacing w:val="-4"/>
          <w:sz w:val="26"/>
          <w:szCs w:val="26"/>
        </w:rPr>
      </w:pPr>
      <w:r w:rsidRPr="00204CA4">
        <w:rPr>
          <w:rFonts w:ascii="Times New Roman" w:eastAsia="Calibri" w:hAnsi="Times New Roman" w:cs="Times New Roman"/>
          <w:b/>
          <w:spacing w:val="-4"/>
          <w:sz w:val="26"/>
          <w:szCs w:val="26"/>
        </w:rPr>
        <w:t>Планируемые показатели соревновательной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072"/>
        <w:gridCol w:w="1072"/>
        <w:gridCol w:w="1137"/>
        <w:gridCol w:w="1137"/>
        <w:gridCol w:w="1872"/>
        <w:gridCol w:w="1451"/>
      </w:tblGrid>
      <w:tr w:rsidR="00204CA4" w:rsidRPr="00204CA4" w:rsidTr="00CC61A7">
        <w:trPr>
          <w:trHeight w:val="247"/>
          <w:jc w:val="center"/>
        </w:trPr>
        <w:tc>
          <w:tcPr>
            <w:tcW w:w="956" w:type="pct"/>
            <w:vMerge w:val="restart"/>
            <w:vAlign w:val="center"/>
          </w:tcPr>
          <w:p w:rsidR="00204CA4" w:rsidRPr="00204CA4" w:rsidRDefault="00204CA4" w:rsidP="00204CA4">
            <w:pPr>
              <w:tabs>
                <w:tab w:val="left" w:pos="6379"/>
              </w:tabs>
              <w:spacing w:before="20" w:after="20" w:line="200" w:lineRule="exact"/>
              <w:ind w:left="-57" w:right="-57"/>
              <w:jc w:val="center"/>
              <w:rPr>
                <w:rFonts w:ascii="Times New Roman" w:eastAsia="Calibri" w:hAnsi="Times New Roman" w:cs="Times New Roman"/>
                <w:b/>
                <w:color w:val="000000"/>
                <w:spacing w:val="-4"/>
              </w:rPr>
            </w:pPr>
            <w:r w:rsidRPr="00204CA4">
              <w:rPr>
                <w:rFonts w:ascii="Times New Roman" w:eastAsia="Calibri" w:hAnsi="Times New Roman" w:cs="Times New Roman"/>
                <w:b/>
                <w:color w:val="000000"/>
                <w:spacing w:val="-4"/>
              </w:rPr>
              <w:t>Виды</w:t>
            </w:r>
            <w:r w:rsidRPr="00204CA4">
              <w:rPr>
                <w:rFonts w:ascii="Times New Roman" w:eastAsia="Calibri" w:hAnsi="Times New Roman" w:cs="Times New Roman"/>
                <w:b/>
                <w:color w:val="000000"/>
                <w:spacing w:val="-4"/>
              </w:rPr>
              <w:br/>
              <w:t>соревнований</w:t>
            </w:r>
          </w:p>
        </w:tc>
        <w:tc>
          <w:tcPr>
            <w:tcW w:w="4044" w:type="pct"/>
            <w:gridSpan w:val="6"/>
            <w:vAlign w:val="center"/>
          </w:tcPr>
          <w:p w:rsidR="00204CA4" w:rsidRPr="00204CA4" w:rsidRDefault="00204CA4" w:rsidP="00204CA4">
            <w:pPr>
              <w:tabs>
                <w:tab w:val="left" w:pos="6379"/>
              </w:tabs>
              <w:spacing w:before="20" w:after="20" w:line="200" w:lineRule="exact"/>
              <w:ind w:left="-57" w:right="-57"/>
              <w:jc w:val="center"/>
              <w:rPr>
                <w:rFonts w:ascii="Times New Roman" w:eastAsia="Calibri" w:hAnsi="Times New Roman" w:cs="Times New Roman"/>
                <w:b/>
                <w:color w:val="000000"/>
                <w:spacing w:val="-4"/>
              </w:rPr>
            </w:pPr>
            <w:r w:rsidRPr="00204CA4">
              <w:rPr>
                <w:rFonts w:ascii="Times New Roman" w:eastAsia="Calibri" w:hAnsi="Times New Roman" w:cs="Times New Roman"/>
                <w:b/>
                <w:color w:val="000000"/>
                <w:spacing w:val="-4"/>
              </w:rPr>
              <w:t>Этапы и годы спортивной подготовки</w:t>
            </w:r>
          </w:p>
        </w:tc>
      </w:tr>
      <w:tr w:rsidR="00204CA4" w:rsidRPr="00204CA4" w:rsidTr="00CC61A7">
        <w:trPr>
          <w:trHeight w:val="145"/>
          <w:jc w:val="center"/>
        </w:trPr>
        <w:tc>
          <w:tcPr>
            <w:tcW w:w="956" w:type="pct"/>
            <w:vMerge/>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rPr>
            </w:pPr>
          </w:p>
        </w:tc>
        <w:tc>
          <w:tcPr>
            <w:tcW w:w="1120" w:type="pct"/>
            <w:gridSpan w:val="2"/>
            <w:shd w:val="clear" w:color="auto" w:fill="auto"/>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Этап начальной подготовки</w:t>
            </w:r>
          </w:p>
        </w:tc>
        <w:tc>
          <w:tcPr>
            <w:tcW w:w="1188" w:type="pct"/>
            <w:gridSpan w:val="2"/>
            <w:shd w:val="clear" w:color="auto" w:fill="auto"/>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 xml:space="preserve">Тренировочный этап </w:t>
            </w:r>
            <w:r w:rsidRPr="00204CA4">
              <w:rPr>
                <w:rFonts w:ascii="Times New Roman" w:eastAsia="Calibri" w:hAnsi="Times New Roman" w:cs="Times New Roman"/>
                <w:b/>
                <w:spacing w:val="-4"/>
                <w:sz w:val="21"/>
                <w:szCs w:val="21"/>
              </w:rPr>
              <w:br/>
              <w:t>(этап спортивной специализации)</w:t>
            </w:r>
          </w:p>
        </w:tc>
        <w:tc>
          <w:tcPr>
            <w:tcW w:w="978" w:type="pct"/>
            <w:vMerge w:val="restart"/>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Этап совершенствования спортивного мастерства</w:t>
            </w:r>
          </w:p>
        </w:tc>
        <w:tc>
          <w:tcPr>
            <w:tcW w:w="758" w:type="pct"/>
            <w:vMerge w:val="restart"/>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Этап высшего спортивного мастерства</w:t>
            </w:r>
          </w:p>
        </w:tc>
      </w:tr>
      <w:tr w:rsidR="00204CA4" w:rsidRPr="00204CA4" w:rsidTr="00CC61A7">
        <w:trPr>
          <w:trHeight w:val="70"/>
          <w:jc w:val="center"/>
        </w:trPr>
        <w:tc>
          <w:tcPr>
            <w:tcW w:w="956" w:type="pct"/>
            <w:vMerge/>
            <w:vAlign w:val="center"/>
          </w:tcPr>
          <w:p w:rsidR="00204CA4" w:rsidRPr="00204CA4" w:rsidRDefault="00204CA4" w:rsidP="00204CA4">
            <w:pPr>
              <w:tabs>
                <w:tab w:val="left" w:pos="6379"/>
              </w:tabs>
              <w:spacing w:before="20" w:after="20"/>
              <w:ind w:left="-57" w:right="-57"/>
              <w:contextualSpacing/>
              <w:rPr>
                <w:rFonts w:ascii="Times New Roman" w:eastAsia="Calibri" w:hAnsi="Times New Roman" w:cs="Times New Roman"/>
                <w:spacing w:val="-4"/>
                <w:sz w:val="26"/>
                <w:szCs w:val="26"/>
              </w:rPr>
            </w:pPr>
          </w:p>
        </w:tc>
        <w:tc>
          <w:tcPr>
            <w:tcW w:w="560" w:type="pct"/>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rPr>
            </w:pPr>
            <w:r w:rsidRPr="00204CA4">
              <w:rPr>
                <w:rFonts w:ascii="Times New Roman" w:eastAsia="Calibri" w:hAnsi="Times New Roman" w:cs="Times New Roman"/>
                <w:b/>
                <w:spacing w:val="-4"/>
              </w:rPr>
              <w:t>до года</w:t>
            </w:r>
          </w:p>
        </w:tc>
        <w:tc>
          <w:tcPr>
            <w:tcW w:w="560" w:type="pct"/>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rPr>
            </w:pPr>
            <w:r w:rsidRPr="00204CA4">
              <w:rPr>
                <w:rFonts w:ascii="Times New Roman" w:eastAsia="Calibri" w:hAnsi="Times New Roman" w:cs="Times New Roman"/>
                <w:b/>
                <w:spacing w:val="-4"/>
              </w:rPr>
              <w:t>свыше года</w:t>
            </w:r>
          </w:p>
        </w:tc>
        <w:tc>
          <w:tcPr>
            <w:tcW w:w="594" w:type="pct"/>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rPr>
            </w:pPr>
            <w:r w:rsidRPr="00204CA4">
              <w:rPr>
                <w:rFonts w:ascii="Times New Roman" w:eastAsia="Calibri" w:hAnsi="Times New Roman" w:cs="Times New Roman"/>
                <w:b/>
                <w:spacing w:val="-4"/>
              </w:rPr>
              <w:t>до года</w:t>
            </w:r>
          </w:p>
        </w:tc>
        <w:tc>
          <w:tcPr>
            <w:tcW w:w="594" w:type="pct"/>
            <w:vAlign w:val="center"/>
          </w:tcPr>
          <w:p w:rsidR="00204CA4" w:rsidRPr="00204CA4" w:rsidRDefault="00204CA4" w:rsidP="00204CA4">
            <w:pPr>
              <w:tabs>
                <w:tab w:val="left" w:pos="6379"/>
              </w:tabs>
              <w:spacing w:before="20" w:after="20" w:line="200" w:lineRule="exact"/>
              <w:ind w:left="-57" w:right="-57"/>
              <w:contextualSpacing/>
              <w:jc w:val="center"/>
              <w:rPr>
                <w:rFonts w:ascii="Times New Roman" w:eastAsia="Calibri" w:hAnsi="Times New Roman" w:cs="Times New Roman"/>
                <w:b/>
                <w:spacing w:val="-4"/>
              </w:rPr>
            </w:pPr>
            <w:r w:rsidRPr="00204CA4">
              <w:rPr>
                <w:rFonts w:ascii="Times New Roman" w:eastAsia="Calibri" w:hAnsi="Times New Roman" w:cs="Times New Roman"/>
                <w:b/>
                <w:spacing w:val="-4"/>
              </w:rPr>
              <w:t>свыше года</w:t>
            </w:r>
          </w:p>
        </w:tc>
        <w:tc>
          <w:tcPr>
            <w:tcW w:w="978" w:type="pct"/>
            <w:vMerge/>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p>
        </w:tc>
        <w:tc>
          <w:tcPr>
            <w:tcW w:w="758" w:type="pct"/>
            <w:vMerge/>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p>
        </w:tc>
      </w:tr>
      <w:tr w:rsidR="00204CA4" w:rsidRPr="00204CA4" w:rsidTr="00CC61A7">
        <w:trPr>
          <w:trHeight w:val="70"/>
          <w:jc w:val="center"/>
        </w:trPr>
        <w:tc>
          <w:tcPr>
            <w:tcW w:w="956" w:type="pct"/>
            <w:vAlign w:val="center"/>
          </w:tcPr>
          <w:p w:rsidR="00204CA4" w:rsidRPr="00204CA4" w:rsidRDefault="00204CA4" w:rsidP="00204CA4">
            <w:pPr>
              <w:tabs>
                <w:tab w:val="left" w:pos="6379"/>
              </w:tabs>
              <w:spacing w:before="20" w:after="20"/>
              <w:ind w:left="-57" w:right="-57"/>
              <w:contextualSpacing/>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Контрольные</w:t>
            </w:r>
          </w:p>
        </w:tc>
        <w:tc>
          <w:tcPr>
            <w:tcW w:w="560"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w:t>
            </w:r>
          </w:p>
        </w:tc>
        <w:tc>
          <w:tcPr>
            <w:tcW w:w="560"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w:t>
            </w:r>
          </w:p>
        </w:tc>
        <w:tc>
          <w:tcPr>
            <w:tcW w:w="594"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2</w:t>
            </w:r>
          </w:p>
        </w:tc>
        <w:tc>
          <w:tcPr>
            <w:tcW w:w="594"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2</w:t>
            </w:r>
          </w:p>
        </w:tc>
        <w:tc>
          <w:tcPr>
            <w:tcW w:w="978"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3</w:t>
            </w:r>
          </w:p>
        </w:tc>
        <w:tc>
          <w:tcPr>
            <w:tcW w:w="758"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3</w:t>
            </w:r>
          </w:p>
        </w:tc>
      </w:tr>
      <w:tr w:rsidR="00204CA4" w:rsidRPr="00204CA4" w:rsidTr="00CC61A7">
        <w:trPr>
          <w:trHeight w:val="70"/>
          <w:jc w:val="center"/>
        </w:trPr>
        <w:tc>
          <w:tcPr>
            <w:tcW w:w="956" w:type="pct"/>
            <w:vAlign w:val="center"/>
          </w:tcPr>
          <w:p w:rsidR="00204CA4" w:rsidRPr="00204CA4" w:rsidRDefault="00204CA4" w:rsidP="00204CA4">
            <w:pPr>
              <w:tabs>
                <w:tab w:val="left" w:pos="6379"/>
              </w:tabs>
              <w:spacing w:before="20" w:after="20"/>
              <w:ind w:left="-57" w:right="-57"/>
              <w:contextualSpacing/>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Отборочные</w:t>
            </w:r>
          </w:p>
        </w:tc>
        <w:tc>
          <w:tcPr>
            <w:tcW w:w="560"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w:t>
            </w:r>
          </w:p>
        </w:tc>
        <w:tc>
          <w:tcPr>
            <w:tcW w:w="560"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w:t>
            </w:r>
          </w:p>
        </w:tc>
        <w:tc>
          <w:tcPr>
            <w:tcW w:w="594"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2</w:t>
            </w:r>
          </w:p>
        </w:tc>
        <w:tc>
          <w:tcPr>
            <w:tcW w:w="594"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2</w:t>
            </w:r>
          </w:p>
        </w:tc>
        <w:tc>
          <w:tcPr>
            <w:tcW w:w="978"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2</w:t>
            </w:r>
          </w:p>
        </w:tc>
        <w:tc>
          <w:tcPr>
            <w:tcW w:w="758"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3</w:t>
            </w:r>
          </w:p>
        </w:tc>
      </w:tr>
      <w:tr w:rsidR="00204CA4" w:rsidRPr="00204CA4" w:rsidTr="00CC61A7">
        <w:trPr>
          <w:trHeight w:val="70"/>
          <w:jc w:val="center"/>
        </w:trPr>
        <w:tc>
          <w:tcPr>
            <w:tcW w:w="956" w:type="pct"/>
            <w:vAlign w:val="center"/>
          </w:tcPr>
          <w:p w:rsidR="00204CA4" w:rsidRPr="00204CA4" w:rsidRDefault="00204CA4" w:rsidP="00204CA4">
            <w:pPr>
              <w:tabs>
                <w:tab w:val="left" w:pos="6379"/>
              </w:tabs>
              <w:spacing w:before="20" w:after="20"/>
              <w:ind w:left="-57" w:right="-57"/>
              <w:contextualSpacing/>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Основные</w:t>
            </w:r>
          </w:p>
        </w:tc>
        <w:tc>
          <w:tcPr>
            <w:tcW w:w="560"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w:t>
            </w:r>
          </w:p>
        </w:tc>
        <w:tc>
          <w:tcPr>
            <w:tcW w:w="560"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w:t>
            </w:r>
          </w:p>
        </w:tc>
        <w:tc>
          <w:tcPr>
            <w:tcW w:w="594"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w:t>
            </w:r>
          </w:p>
        </w:tc>
        <w:tc>
          <w:tcPr>
            <w:tcW w:w="594"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2</w:t>
            </w:r>
          </w:p>
        </w:tc>
        <w:tc>
          <w:tcPr>
            <w:tcW w:w="978"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2</w:t>
            </w:r>
          </w:p>
        </w:tc>
        <w:tc>
          <w:tcPr>
            <w:tcW w:w="758" w:type="pct"/>
            <w:vAlign w:val="center"/>
          </w:tcPr>
          <w:p w:rsidR="00204CA4" w:rsidRPr="00204CA4" w:rsidRDefault="00204CA4" w:rsidP="00204CA4">
            <w:pPr>
              <w:tabs>
                <w:tab w:val="left" w:pos="6379"/>
              </w:tabs>
              <w:spacing w:before="20" w:after="20"/>
              <w:ind w:left="-57" w:right="-57"/>
              <w:contextualSpacing/>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3</w:t>
            </w:r>
          </w:p>
        </w:tc>
      </w:tr>
    </w:tbl>
    <w:p w:rsidR="00204CA4" w:rsidRPr="00204CA4" w:rsidRDefault="00204CA4" w:rsidP="00EF538F">
      <w:pPr>
        <w:tabs>
          <w:tab w:val="left" w:pos="6180"/>
          <w:tab w:val="left" w:pos="6379"/>
        </w:tabs>
        <w:spacing w:after="60"/>
        <w:jc w:val="center"/>
        <w:rPr>
          <w:rFonts w:ascii="Times New Roman" w:eastAsia="Calibri" w:hAnsi="Times New Roman" w:cs="Times New Roman"/>
          <w:b/>
          <w:spacing w:val="-4"/>
          <w:sz w:val="16"/>
          <w:szCs w:val="16"/>
        </w:rPr>
      </w:pPr>
    </w:p>
    <w:p w:rsidR="00204CA4" w:rsidRPr="00204CA4" w:rsidRDefault="00204CA4" w:rsidP="00CC445D">
      <w:pPr>
        <w:tabs>
          <w:tab w:val="left" w:pos="6379"/>
        </w:tabs>
        <w:spacing w:after="60"/>
        <w:ind w:firstLine="567"/>
        <w:contextualSpacing/>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Роль и место различных соревнований существенно зависит от этапа многолетней подготовки. Так на начальных этапах спортивной подготовки планируют контрольные и основные соревнования. Они проводятся редко, специальной подготовки к ним не ведется. По мере роста квалификации лиц, проходящих спортивную подготовку, на последующих этапах многолетней подготовки число соревнований увеличивается. </w:t>
      </w:r>
    </w:p>
    <w:p w:rsidR="00204CA4" w:rsidRPr="00204CA4" w:rsidRDefault="00204CA4" w:rsidP="00204CA4">
      <w:pPr>
        <w:tabs>
          <w:tab w:val="left" w:pos="6379"/>
        </w:tabs>
        <w:spacing w:after="60" w:line="300" w:lineRule="exact"/>
        <w:ind w:firstLine="567"/>
        <w:contextualSpacing/>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Немаловажное значение имеет количество соревнований, в которых участвует спортсмен в течение соревновательного сезона и их уровень.</w:t>
      </w:r>
    </w:p>
    <w:p w:rsidR="00204CA4" w:rsidRPr="00204CA4" w:rsidRDefault="00204CA4" w:rsidP="00204CA4">
      <w:pPr>
        <w:tabs>
          <w:tab w:val="left" w:pos="6379"/>
        </w:tabs>
        <w:spacing w:after="60" w:line="300" w:lineRule="exact"/>
        <w:ind w:firstLine="567"/>
        <w:contextualSpacing/>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 xml:space="preserve"> С учетом результата контрольных соревнований разрабатывается программа последующей подготовки, предусматривается устранение выявленных недостатков.</w:t>
      </w:r>
    </w:p>
    <w:p w:rsidR="00204CA4" w:rsidRPr="00204CA4" w:rsidRDefault="00204CA4" w:rsidP="00204CA4">
      <w:pPr>
        <w:tabs>
          <w:tab w:val="left" w:pos="6379"/>
        </w:tabs>
        <w:spacing w:after="60" w:line="300" w:lineRule="exact"/>
        <w:ind w:firstLine="567"/>
        <w:contextualSpacing/>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 xml:space="preserve">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отличатся от программы отборочных или основных соревнований, и может быть составлена с учетом необходимости </w:t>
      </w:r>
      <w:proofErr w:type="gramStart"/>
      <w:r w:rsidRPr="00204CA4">
        <w:rPr>
          <w:rFonts w:ascii="Times New Roman" w:eastAsia="Calibri" w:hAnsi="Times New Roman" w:cs="Times New Roman"/>
          <w:spacing w:val="-4"/>
          <w:sz w:val="28"/>
          <w:szCs w:val="28"/>
        </w:rPr>
        <w:t>контроля за</w:t>
      </w:r>
      <w:proofErr w:type="gramEnd"/>
      <w:r w:rsidRPr="00204CA4">
        <w:rPr>
          <w:rFonts w:ascii="Times New Roman" w:eastAsia="Calibri" w:hAnsi="Times New Roman" w:cs="Times New Roman"/>
          <w:spacing w:val="-4"/>
          <w:sz w:val="28"/>
          <w:szCs w:val="28"/>
        </w:rPr>
        <w:t xml:space="preserve"> уровнем отдельных сторон подготовленности.</w:t>
      </w:r>
    </w:p>
    <w:p w:rsidR="00CC61A7" w:rsidRDefault="00204CA4" w:rsidP="00CC61A7">
      <w:pPr>
        <w:tabs>
          <w:tab w:val="left" w:pos="6379"/>
        </w:tabs>
        <w:spacing w:after="60"/>
        <w:ind w:firstLine="567"/>
        <w:contextualSpacing/>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Функции соревнований в спортивной подготовке значительны и многообразны. В зависимости от их функциональной направленности можно выделить следующие виды соревнований:</w:t>
      </w:r>
    </w:p>
    <w:p w:rsidR="00204CA4" w:rsidRPr="00CC61A7" w:rsidRDefault="00204CA4" w:rsidP="00235D3A">
      <w:pPr>
        <w:pStyle w:val="a4"/>
        <w:numPr>
          <w:ilvl w:val="0"/>
          <w:numId w:val="82"/>
        </w:numPr>
        <w:tabs>
          <w:tab w:val="left" w:pos="709"/>
          <w:tab w:val="left" w:pos="6379"/>
        </w:tabs>
        <w:spacing w:after="0" w:line="240" w:lineRule="auto"/>
        <w:jc w:val="both"/>
        <w:rPr>
          <w:rFonts w:ascii="Times New Roman" w:eastAsia="Calibri" w:hAnsi="Times New Roman" w:cs="Times New Roman"/>
          <w:spacing w:val="-4"/>
          <w:sz w:val="28"/>
          <w:szCs w:val="28"/>
        </w:rPr>
      </w:pPr>
      <w:r w:rsidRPr="00CC61A7">
        <w:rPr>
          <w:rFonts w:ascii="Times New Roman" w:eastAsia="Calibri" w:hAnsi="Times New Roman" w:cs="Times New Roman"/>
          <w:spacing w:val="-4"/>
          <w:sz w:val="28"/>
          <w:szCs w:val="28"/>
        </w:rPr>
        <w:t>контрольные соревнования,</w:t>
      </w:r>
    </w:p>
    <w:p w:rsidR="00204CA4" w:rsidRPr="00CC61A7" w:rsidRDefault="00CC61A7" w:rsidP="00235D3A">
      <w:pPr>
        <w:pStyle w:val="a4"/>
        <w:numPr>
          <w:ilvl w:val="0"/>
          <w:numId w:val="82"/>
        </w:numPr>
        <w:tabs>
          <w:tab w:val="left" w:pos="709"/>
          <w:tab w:val="left" w:pos="6379"/>
        </w:tabs>
        <w:spacing w:after="0" w:line="240" w:lineRule="auto"/>
        <w:jc w:val="both"/>
        <w:rPr>
          <w:rFonts w:ascii="Times New Roman" w:eastAsia="Calibri" w:hAnsi="Times New Roman" w:cs="Times New Roman"/>
          <w:spacing w:val="-4"/>
          <w:sz w:val="28"/>
          <w:szCs w:val="28"/>
        </w:rPr>
      </w:pPr>
      <w:r w:rsidRPr="00CC61A7">
        <w:rPr>
          <w:rFonts w:ascii="Times New Roman" w:eastAsia="Calibri" w:hAnsi="Times New Roman" w:cs="Times New Roman"/>
          <w:spacing w:val="-4"/>
          <w:sz w:val="28"/>
          <w:szCs w:val="28"/>
        </w:rPr>
        <w:t xml:space="preserve">отборочные </w:t>
      </w:r>
      <w:r w:rsidR="00204CA4" w:rsidRPr="00CC61A7">
        <w:rPr>
          <w:rFonts w:ascii="Times New Roman" w:eastAsia="Calibri" w:hAnsi="Times New Roman" w:cs="Times New Roman"/>
          <w:spacing w:val="-4"/>
          <w:sz w:val="28"/>
          <w:szCs w:val="28"/>
        </w:rPr>
        <w:t>соревнования,</w:t>
      </w:r>
    </w:p>
    <w:p w:rsidR="00204CA4" w:rsidRPr="00CC61A7" w:rsidRDefault="00204CA4" w:rsidP="00235D3A">
      <w:pPr>
        <w:pStyle w:val="a4"/>
        <w:numPr>
          <w:ilvl w:val="0"/>
          <w:numId w:val="82"/>
        </w:numPr>
        <w:tabs>
          <w:tab w:val="left" w:pos="709"/>
          <w:tab w:val="left" w:pos="6379"/>
        </w:tabs>
        <w:spacing w:after="0" w:line="240" w:lineRule="auto"/>
        <w:jc w:val="both"/>
        <w:rPr>
          <w:rFonts w:ascii="Times New Roman" w:eastAsia="Calibri" w:hAnsi="Times New Roman" w:cs="Times New Roman"/>
          <w:spacing w:val="-4"/>
          <w:sz w:val="28"/>
          <w:szCs w:val="28"/>
        </w:rPr>
      </w:pPr>
      <w:r w:rsidRPr="00CC61A7">
        <w:rPr>
          <w:rFonts w:ascii="Times New Roman" w:eastAsia="Calibri" w:hAnsi="Times New Roman" w:cs="Times New Roman"/>
          <w:spacing w:val="-4"/>
          <w:sz w:val="28"/>
          <w:szCs w:val="28"/>
        </w:rPr>
        <w:t>основные соревнования.</w:t>
      </w:r>
    </w:p>
    <w:p w:rsidR="00EF538F" w:rsidRPr="00CC445D" w:rsidRDefault="00204CA4" w:rsidP="00CC445D">
      <w:pPr>
        <w:tabs>
          <w:tab w:val="left" w:pos="6379"/>
        </w:tabs>
        <w:spacing w:after="60"/>
        <w:ind w:firstLine="567"/>
        <w:contextualSpacing/>
        <w:jc w:val="both"/>
        <w:rPr>
          <w:rFonts w:ascii="Times New Roman" w:eastAsia="Calibri" w:hAnsi="Times New Roman" w:cs="Times New Roman"/>
          <w:sz w:val="28"/>
          <w:szCs w:val="28"/>
        </w:rPr>
      </w:pPr>
      <w:r w:rsidRPr="00204CA4">
        <w:rPr>
          <w:rFonts w:ascii="Times New Roman" w:eastAsia="Calibri" w:hAnsi="Times New Roman" w:cs="Times New Roman"/>
          <w:bCs/>
          <w:i/>
          <w:spacing w:val="-4"/>
          <w:sz w:val="28"/>
          <w:szCs w:val="28"/>
        </w:rPr>
        <w:t>Контрольные соревнования</w:t>
      </w:r>
      <w:r w:rsidRPr="00204CA4">
        <w:rPr>
          <w:rFonts w:ascii="Times New Roman" w:eastAsia="Calibri" w:hAnsi="Times New Roman" w:cs="Times New Roman"/>
          <w:spacing w:val="-4"/>
          <w:sz w:val="28"/>
          <w:szCs w:val="28"/>
        </w:rPr>
        <w:t> - </w:t>
      </w:r>
      <w:r w:rsidRPr="00204CA4">
        <w:rPr>
          <w:rFonts w:ascii="Times New Roman" w:eastAsia="Calibri" w:hAnsi="Times New Roman" w:cs="Times New Roman"/>
          <w:iCs/>
          <w:spacing w:val="-4"/>
          <w:sz w:val="28"/>
          <w:szCs w:val="28"/>
        </w:rPr>
        <w:t xml:space="preserve">проводятся с целью </w:t>
      </w:r>
      <w:proofErr w:type="gramStart"/>
      <w:r w:rsidRPr="00204CA4">
        <w:rPr>
          <w:rFonts w:ascii="Times New Roman" w:eastAsia="Calibri" w:hAnsi="Times New Roman" w:cs="Times New Roman"/>
          <w:iCs/>
          <w:spacing w:val="-4"/>
          <w:sz w:val="28"/>
          <w:szCs w:val="28"/>
        </w:rPr>
        <w:t>контроля за</w:t>
      </w:r>
      <w:proofErr w:type="gramEnd"/>
      <w:r w:rsidRPr="00204CA4">
        <w:rPr>
          <w:rFonts w:ascii="Times New Roman" w:eastAsia="Calibri" w:hAnsi="Times New Roman" w:cs="Times New Roman"/>
          <w:iCs/>
          <w:spacing w:val="-4"/>
          <w:sz w:val="28"/>
          <w:szCs w:val="28"/>
        </w:rPr>
        <w:t xml:space="preserve"> уровнем подготовленности спортсмена</w:t>
      </w:r>
      <w:r w:rsidRPr="00204CA4">
        <w:rPr>
          <w:rFonts w:ascii="Times New Roman" w:eastAsia="Calibri" w:hAnsi="Times New Roman" w:cs="Times New Roman"/>
          <w:spacing w:val="-4"/>
          <w:sz w:val="28"/>
          <w:szCs w:val="28"/>
        </w:rPr>
        <w:t>. В них проверяется эффективность прошедшего этапа подготовки, оценивается уровень развития физических качеств, технико-тактического совершенства, выявляются сильные и слабые стороны в структуре соревновательной деятельности.</w:t>
      </w:r>
      <w:r w:rsidRPr="00204CA4">
        <w:rPr>
          <w:rFonts w:ascii="Times New Roman" w:eastAsia="Calibri" w:hAnsi="Times New Roman" w:cs="Times New Roman"/>
          <w:sz w:val="28"/>
          <w:szCs w:val="28"/>
        </w:rPr>
        <w:t xml:space="preserve"> </w:t>
      </w:r>
    </w:p>
    <w:p w:rsidR="00CC445D" w:rsidRDefault="00204CA4" w:rsidP="00204CA4">
      <w:pPr>
        <w:tabs>
          <w:tab w:val="left" w:pos="6379"/>
        </w:tabs>
        <w:spacing w:after="60"/>
        <w:ind w:firstLine="567"/>
        <w:contextualSpacing/>
        <w:jc w:val="both"/>
        <w:rPr>
          <w:rFonts w:ascii="Times New Roman" w:eastAsia="Calibri" w:hAnsi="Times New Roman" w:cs="Times New Roman"/>
          <w:spacing w:val="-4"/>
          <w:sz w:val="28"/>
          <w:szCs w:val="28"/>
        </w:rPr>
      </w:pPr>
      <w:r w:rsidRPr="00204CA4">
        <w:rPr>
          <w:rFonts w:ascii="Times New Roman" w:eastAsia="Calibri" w:hAnsi="Times New Roman" w:cs="Times New Roman"/>
          <w:bCs/>
          <w:i/>
          <w:spacing w:val="-4"/>
          <w:sz w:val="28"/>
          <w:szCs w:val="28"/>
        </w:rPr>
        <w:t xml:space="preserve">Отборочные соревнования – </w:t>
      </w:r>
      <w:r w:rsidRPr="00204CA4">
        <w:rPr>
          <w:rFonts w:ascii="Times New Roman" w:eastAsia="Calibri" w:hAnsi="Times New Roman" w:cs="Times New Roman"/>
          <w:bCs/>
          <w:spacing w:val="-4"/>
          <w:sz w:val="28"/>
          <w:szCs w:val="28"/>
        </w:rPr>
        <w:t>п</w:t>
      </w:r>
      <w:r w:rsidRPr="00204CA4">
        <w:rPr>
          <w:rFonts w:ascii="Times New Roman" w:eastAsia="Calibri" w:hAnsi="Times New Roman" w:cs="Times New Roman"/>
          <w:spacing w:val="-4"/>
          <w:sz w:val="28"/>
          <w:szCs w:val="28"/>
        </w:rPr>
        <w:t xml:space="preserve">о  результатам этих соревнований комплектуют команды, отбирают участников основных соревнований. В зависимости от принципа, положенного в основу комплектования состава </w:t>
      </w:r>
    </w:p>
    <w:p w:rsidR="00CC445D" w:rsidRPr="00CC445D" w:rsidRDefault="00CC445D" w:rsidP="00CC445D">
      <w:pPr>
        <w:tabs>
          <w:tab w:val="left" w:pos="6379"/>
        </w:tabs>
        <w:spacing w:after="60"/>
        <w:ind w:firstLine="567"/>
        <w:contextualSpacing/>
        <w:jc w:val="center"/>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lastRenderedPageBreak/>
        <w:t>15</w:t>
      </w:r>
    </w:p>
    <w:p w:rsidR="00204CA4" w:rsidRPr="00204CA4" w:rsidRDefault="00204CA4" w:rsidP="00CC445D">
      <w:pPr>
        <w:tabs>
          <w:tab w:val="left" w:pos="6379"/>
        </w:tabs>
        <w:spacing w:after="60"/>
        <w:contextualSpacing/>
        <w:jc w:val="both"/>
        <w:rPr>
          <w:rFonts w:ascii="Times New Roman" w:eastAsia="Calibri" w:hAnsi="Times New Roman" w:cs="Times New Roman"/>
          <w:sz w:val="28"/>
          <w:szCs w:val="28"/>
        </w:rPr>
      </w:pPr>
      <w:r w:rsidRPr="00204CA4">
        <w:rPr>
          <w:rFonts w:ascii="Times New Roman" w:eastAsia="Calibri" w:hAnsi="Times New Roman" w:cs="Times New Roman"/>
          <w:spacing w:val="-4"/>
          <w:sz w:val="28"/>
          <w:szCs w:val="28"/>
        </w:rPr>
        <w:t>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w:t>
      </w:r>
      <w:r w:rsidRPr="00204CA4">
        <w:rPr>
          <w:rFonts w:ascii="Times New Roman" w:eastAsia="Calibri" w:hAnsi="Times New Roman" w:cs="Times New Roman"/>
          <w:sz w:val="28"/>
          <w:szCs w:val="28"/>
        </w:rPr>
        <w:t xml:space="preserve"> </w:t>
      </w:r>
    </w:p>
    <w:p w:rsidR="00204CA4" w:rsidRPr="00204CA4" w:rsidRDefault="00204CA4" w:rsidP="00204CA4">
      <w:pPr>
        <w:tabs>
          <w:tab w:val="left" w:pos="6379"/>
        </w:tabs>
        <w:spacing w:after="60" w:line="300" w:lineRule="exact"/>
        <w:ind w:firstLine="567"/>
        <w:contextualSpacing/>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Отборочные и контрольные соревнования занимают большое место в тренировочном процессе.</w:t>
      </w:r>
    </w:p>
    <w:p w:rsidR="00204CA4" w:rsidRPr="00204CA4" w:rsidRDefault="00204CA4" w:rsidP="00204CA4">
      <w:pPr>
        <w:tabs>
          <w:tab w:val="left" w:pos="6379"/>
        </w:tabs>
        <w:spacing w:after="60" w:line="300" w:lineRule="exact"/>
        <w:ind w:firstLine="567"/>
        <w:contextualSpacing/>
        <w:jc w:val="both"/>
        <w:rPr>
          <w:rFonts w:ascii="Times New Roman" w:eastAsia="Calibri" w:hAnsi="Times New Roman" w:cs="Times New Roman"/>
          <w:spacing w:val="-4"/>
          <w:sz w:val="28"/>
          <w:szCs w:val="28"/>
        </w:rPr>
      </w:pPr>
      <w:r w:rsidRPr="00204CA4">
        <w:rPr>
          <w:rFonts w:ascii="Times New Roman" w:eastAsia="Calibri" w:hAnsi="Times New Roman" w:cs="Times New Roman"/>
          <w:i/>
          <w:spacing w:val="-4"/>
          <w:sz w:val="28"/>
          <w:szCs w:val="28"/>
        </w:rPr>
        <w:t>Осно</w:t>
      </w:r>
      <w:r w:rsidRPr="00204CA4">
        <w:rPr>
          <w:rFonts w:ascii="Times New Roman" w:eastAsia="Calibri" w:hAnsi="Times New Roman" w:cs="Times New Roman"/>
          <w:bCs/>
          <w:i/>
          <w:spacing w:val="-4"/>
          <w:sz w:val="28"/>
          <w:szCs w:val="28"/>
        </w:rPr>
        <w:t xml:space="preserve">вные соревнования, </w:t>
      </w:r>
      <w:r w:rsidRPr="00204CA4">
        <w:rPr>
          <w:rFonts w:ascii="Times New Roman" w:eastAsia="Calibri" w:hAnsi="Times New Roman" w:cs="Times New Roman"/>
          <w:bCs/>
          <w:spacing w:val="-4"/>
          <w:sz w:val="28"/>
          <w:szCs w:val="28"/>
        </w:rPr>
        <w:t>в</w:t>
      </w:r>
      <w:r w:rsidRPr="00204CA4">
        <w:rPr>
          <w:rFonts w:ascii="Times New Roman" w:eastAsia="Calibri" w:hAnsi="Times New Roman" w:cs="Times New Roman"/>
          <w:spacing w:val="-4"/>
          <w:sz w:val="28"/>
          <w:szCs w:val="28"/>
        </w:rPr>
        <w:t xml:space="preserve">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rsidR="00204CA4" w:rsidRPr="00204CA4" w:rsidRDefault="00204CA4" w:rsidP="00204CA4">
      <w:pPr>
        <w:tabs>
          <w:tab w:val="left" w:pos="6379"/>
        </w:tabs>
        <w:spacing w:after="60"/>
        <w:ind w:firstLine="567"/>
        <w:contextualSpacing/>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Роль и место различных соревнований существенно зависит от этапа многолетней подготовки спортсменов. </w:t>
      </w:r>
    </w:p>
    <w:p w:rsidR="00204CA4" w:rsidRPr="00204CA4" w:rsidRDefault="00204CA4" w:rsidP="00204CA4">
      <w:pPr>
        <w:tabs>
          <w:tab w:val="left" w:pos="6379"/>
        </w:tabs>
        <w:spacing w:after="60"/>
        <w:ind w:firstLine="567"/>
        <w:contextualSpacing/>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Планируя соревнования, необходимо учитывать ряд положений:</w:t>
      </w:r>
    </w:p>
    <w:p w:rsidR="00204CA4" w:rsidRPr="00CC61A7" w:rsidRDefault="00204CA4" w:rsidP="00235D3A">
      <w:pPr>
        <w:pStyle w:val="a4"/>
        <w:numPr>
          <w:ilvl w:val="0"/>
          <w:numId w:val="83"/>
        </w:numPr>
        <w:tabs>
          <w:tab w:val="left" w:pos="567"/>
          <w:tab w:val="left" w:pos="709"/>
          <w:tab w:val="left" w:pos="6379"/>
        </w:tabs>
        <w:spacing w:after="60" w:line="240" w:lineRule="auto"/>
        <w:jc w:val="both"/>
        <w:rPr>
          <w:rFonts w:ascii="Times New Roman" w:eastAsia="Calibri" w:hAnsi="Times New Roman" w:cs="Times New Roman"/>
          <w:sz w:val="28"/>
          <w:szCs w:val="28"/>
        </w:rPr>
      </w:pPr>
      <w:r w:rsidRPr="00CC61A7">
        <w:rPr>
          <w:rFonts w:ascii="Times New Roman" w:eastAsia="Calibri" w:hAnsi="Times New Roman" w:cs="Times New Roman"/>
          <w:sz w:val="28"/>
          <w:szCs w:val="28"/>
        </w:rPr>
        <w:t>привлекать спортсмена к участию в соревнованиях следует лишь в том случае, он по своим физическим, технико-тактическим и психическим возможностям способен к решению поставленных задач;</w:t>
      </w:r>
    </w:p>
    <w:p w:rsidR="00204CA4" w:rsidRPr="00CC61A7" w:rsidRDefault="00204CA4" w:rsidP="00235D3A">
      <w:pPr>
        <w:pStyle w:val="a4"/>
        <w:numPr>
          <w:ilvl w:val="0"/>
          <w:numId w:val="83"/>
        </w:numPr>
        <w:tabs>
          <w:tab w:val="left" w:pos="567"/>
          <w:tab w:val="left" w:pos="709"/>
          <w:tab w:val="left" w:pos="6379"/>
        </w:tabs>
        <w:spacing w:after="60" w:line="240" w:lineRule="auto"/>
        <w:jc w:val="both"/>
        <w:rPr>
          <w:rFonts w:ascii="Times New Roman" w:eastAsia="Calibri" w:hAnsi="Times New Roman" w:cs="Times New Roman"/>
          <w:sz w:val="28"/>
          <w:szCs w:val="28"/>
        </w:rPr>
      </w:pPr>
      <w:r w:rsidRPr="00CC61A7">
        <w:rPr>
          <w:rFonts w:ascii="Times New Roman" w:eastAsia="Calibri" w:hAnsi="Times New Roman" w:cs="Times New Roman"/>
          <w:sz w:val="28"/>
          <w:szCs w:val="28"/>
        </w:rPr>
        <w:t>соревнования должны подбираться таким образом, чтобы по направленности и степени трудности они строго соответствовали задачам и особенностям построения многолетней подготовки;</w:t>
      </w:r>
    </w:p>
    <w:p w:rsidR="00204CA4" w:rsidRPr="00CC61A7" w:rsidRDefault="00204CA4" w:rsidP="00235D3A">
      <w:pPr>
        <w:pStyle w:val="a4"/>
        <w:numPr>
          <w:ilvl w:val="0"/>
          <w:numId w:val="83"/>
        </w:numPr>
        <w:tabs>
          <w:tab w:val="left" w:pos="567"/>
          <w:tab w:val="left" w:pos="709"/>
          <w:tab w:val="left" w:pos="6379"/>
        </w:tabs>
        <w:spacing w:after="60" w:line="240" w:lineRule="auto"/>
        <w:jc w:val="both"/>
        <w:rPr>
          <w:rFonts w:ascii="Times New Roman" w:eastAsia="Calibri" w:hAnsi="Times New Roman" w:cs="Times New Roman"/>
          <w:sz w:val="28"/>
          <w:szCs w:val="28"/>
        </w:rPr>
      </w:pPr>
      <w:r w:rsidRPr="00CC61A7">
        <w:rPr>
          <w:rFonts w:ascii="Times New Roman" w:eastAsia="Calibri" w:hAnsi="Times New Roman" w:cs="Times New Roman"/>
          <w:sz w:val="28"/>
          <w:szCs w:val="28"/>
        </w:rPr>
        <w:t>необходимо так планировать соотношение соревновательной и тренировочной практики, чтобы наиболее эффективно осуществлялся процесс подготовки спортсмена, и чтобы наиболее полно раскрывались возможности спортсмена в отборочных и основных соревнованиях.</w:t>
      </w:r>
    </w:p>
    <w:p w:rsidR="00204CA4" w:rsidRPr="00204CA4" w:rsidRDefault="00204CA4" w:rsidP="00204CA4">
      <w:pPr>
        <w:tabs>
          <w:tab w:val="left" w:pos="6379"/>
        </w:tabs>
        <w:spacing w:after="60" w:line="300" w:lineRule="exact"/>
        <w:ind w:firstLine="567"/>
        <w:contextualSpacing/>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Требования к спортсменам по участию в спортивных соревнованиях:</w:t>
      </w:r>
    </w:p>
    <w:p w:rsidR="00204CA4" w:rsidRPr="00CC61A7" w:rsidRDefault="00204CA4" w:rsidP="00FD64D9">
      <w:pPr>
        <w:pStyle w:val="a4"/>
        <w:numPr>
          <w:ilvl w:val="0"/>
          <w:numId w:val="84"/>
        </w:numPr>
        <w:spacing w:after="60" w:line="300" w:lineRule="exact"/>
        <w:ind w:left="1418" w:firstLine="142"/>
        <w:jc w:val="both"/>
        <w:rPr>
          <w:rFonts w:ascii="Times New Roman" w:eastAsia="Calibri" w:hAnsi="Times New Roman" w:cs="Times New Roman"/>
          <w:spacing w:val="-4"/>
          <w:sz w:val="28"/>
          <w:szCs w:val="28"/>
        </w:rPr>
      </w:pPr>
      <w:r w:rsidRPr="00CC61A7">
        <w:rPr>
          <w:rFonts w:ascii="Times New Roman" w:eastAsia="Calibri" w:hAnsi="Times New Roman" w:cs="Times New Roman"/>
          <w:spacing w:val="-4"/>
          <w:sz w:val="28"/>
          <w:szCs w:val="28"/>
        </w:rPr>
        <w:t>соответствие возраста и пола участника положению (регламенту) об официальных спортивных соревнованиях и правилам вида спорта биатлон;</w:t>
      </w:r>
    </w:p>
    <w:p w:rsidR="00204CA4" w:rsidRPr="00CC61A7" w:rsidRDefault="00204CA4" w:rsidP="00FD64D9">
      <w:pPr>
        <w:pStyle w:val="a4"/>
        <w:numPr>
          <w:ilvl w:val="0"/>
          <w:numId w:val="84"/>
        </w:numPr>
        <w:spacing w:after="60" w:line="300" w:lineRule="exact"/>
        <w:ind w:left="1418" w:firstLine="142"/>
        <w:jc w:val="both"/>
        <w:rPr>
          <w:rFonts w:ascii="Times New Roman" w:eastAsia="Calibri" w:hAnsi="Times New Roman" w:cs="Times New Roman"/>
          <w:spacing w:val="-4"/>
          <w:sz w:val="28"/>
          <w:szCs w:val="28"/>
        </w:rPr>
      </w:pPr>
      <w:r w:rsidRPr="00CC61A7">
        <w:rPr>
          <w:rFonts w:ascii="Times New Roman" w:eastAsia="Calibri" w:hAnsi="Times New Roman" w:cs="Times New Roman"/>
          <w:spacing w:val="-4"/>
          <w:sz w:val="28"/>
          <w:szCs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биатлон;</w:t>
      </w:r>
    </w:p>
    <w:p w:rsidR="00204CA4" w:rsidRPr="00CC61A7" w:rsidRDefault="00204CA4" w:rsidP="00FD64D9">
      <w:pPr>
        <w:pStyle w:val="a4"/>
        <w:numPr>
          <w:ilvl w:val="0"/>
          <w:numId w:val="84"/>
        </w:numPr>
        <w:spacing w:after="60" w:line="300" w:lineRule="exact"/>
        <w:ind w:left="1418" w:firstLine="142"/>
        <w:jc w:val="both"/>
        <w:rPr>
          <w:rFonts w:ascii="Times New Roman" w:eastAsia="Calibri" w:hAnsi="Times New Roman" w:cs="Times New Roman"/>
          <w:spacing w:val="-4"/>
          <w:sz w:val="28"/>
          <w:szCs w:val="28"/>
        </w:rPr>
      </w:pPr>
      <w:r w:rsidRPr="00CC61A7">
        <w:rPr>
          <w:rFonts w:ascii="Times New Roman" w:eastAsia="Calibri" w:hAnsi="Times New Roman" w:cs="Times New Roman"/>
          <w:spacing w:val="-4"/>
          <w:sz w:val="28"/>
          <w:szCs w:val="28"/>
        </w:rPr>
        <w:t>выполнение плана спортивной подготовки;</w:t>
      </w:r>
    </w:p>
    <w:p w:rsidR="00204CA4" w:rsidRPr="00CC61A7" w:rsidRDefault="00204CA4" w:rsidP="00FD64D9">
      <w:pPr>
        <w:pStyle w:val="a4"/>
        <w:numPr>
          <w:ilvl w:val="0"/>
          <w:numId w:val="84"/>
        </w:numPr>
        <w:spacing w:after="60" w:line="300" w:lineRule="exact"/>
        <w:ind w:left="1418" w:firstLine="142"/>
        <w:jc w:val="both"/>
        <w:rPr>
          <w:rFonts w:ascii="Times New Roman" w:eastAsia="Calibri" w:hAnsi="Times New Roman" w:cs="Times New Roman"/>
          <w:spacing w:val="-4"/>
          <w:sz w:val="28"/>
          <w:szCs w:val="28"/>
        </w:rPr>
      </w:pPr>
      <w:r w:rsidRPr="00CC61A7">
        <w:rPr>
          <w:rFonts w:ascii="Times New Roman" w:eastAsia="Calibri" w:hAnsi="Times New Roman" w:cs="Times New Roman"/>
          <w:spacing w:val="-4"/>
          <w:sz w:val="28"/>
          <w:szCs w:val="28"/>
        </w:rPr>
        <w:t>прохождение предварительного соревновательного отбора;</w:t>
      </w:r>
    </w:p>
    <w:p w:rsidR="00204CA4" w:rsidRPr="00CC61A7" w:rsidRDefault="00204CA4" w:rsidP="00FD64D9">
      <w:pPr>
        <w:pStyle w:val="a4"/>
        <w:numPr>
          <w:ilvl w:val="0"/>
          <w:numId w:val="84"/>
        </w:numPr>
        <w:spacing w:after="60" w:line="300" w:lineRule="exact"/>
        <w:ind w:left="1418" w:firstLine="142"/>
        <w:jc w:val="both"/>
        <w:rPr>
          <w:rFonts w:ascii="Times New Roman" w:eastAsia="Calibri" w:hAnsi="Times New Roman" w:cs="Times New Roman"/>
          <w:spacing w:val="-4"/>
          <w:sz w:val="28"/>
          <w:szCs w:val="28"/>
        </w:rPr>
      </w:pPr>
      <w:r w:rsidRPr="00CC61A7">
        <w:rPr>
          <w:rFonts w:ascii="Times New Roman" w:eastAsia="Calibri" w:hAnsi="Times New Roman" w:cs="Times New Roman"/>
          <w:spacing w:val="-4"/>
          <w:sz w:val="28"/>
          <w:szCs w:val="28"/>
        </w:rPr>
        <w:t>наличие соответствующего медицинского заключения о допуске к участию в спортивных соревнованиях;</w:t>
      </w:r>
    </w:p>
    <w:p w:rsidR="00204CA4" w:rsidRDefault="00204CA4" w:rsidP="00CC445D">
      <w:pPr>
        <w:pStyle w:val="a4"/>
        <w:numPr>
          <w:ilvl w:val="0"/>
          <w:numId w:val="84"/>
        </w:numPr>
        <w:spacing w:after="60" w:line="300" w:lineRule="exact"/>
        <w:ind w:left="1560" w:firstLine="0"/>
        <w:rPr>
          <w:rFonts w:ascii="Times New Roman" w:eastAsia="Calibri" w:hAnsi="Times New Roman" w:cs="Times New Roman"/>
          <w:spacing w:val="-4"/>
          <w:sz w:val="28"/>
          <w:szCs w:val="28"/>
        </w:rPr>
      </w:pPr>
      <w:r w:rsidRPr="00CC445D">
        <w:rPr>
          <w:rFonts w:ascii="Times New Roman" w:eastAsia="Calibri" w:hAnsi="Times New Roman" w:cs="Times New Roman"/>
          <w:spacing w:val="-4"/>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CC445D" w:rsidRDefault="00CC445D" w:rsidP="00CC445D">
      <w:pPr>
        <w:spacing w:after="60" w:line="300" w:lineRule="exact"/>
        <w:rPr>
          <w:rFonts w:ascii="Times New Roman" w:eastAsia="Calibri" w:hAnsi="Times New Roman" w:cs="Times New Roman"/>
          <w:spacing w:val="-4"/>
          <w:sz w:val="28"/>
          <w:szCs w:val="28"/>
        </w:rPr>
      </w:pPr>
    </w:p>
    <w:p w:rsidR="00CC445D" w:rsidRPr="00CC445D" w:rsidRDefault="00CC445D" w:rsidP="00CC445D">
      <w:pPr>
        <w:spacing w:after="60" w:line="300" w:lineRule="exact"/>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lastRenderedPageBreak/>
        <w:t>16</w:t>
      </w:r>
    </w:p>
    <w:p w:rsidR="00204CA4" w:rsidRPr="00204CA4" w:rsidRDefault="00204CA4" w:rsidP="00593F51">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Лицо, проходящее спортивную подготовку, направляется на спортивные соревнования в соответствии </w:t>
      </w:r>
      <w:r w:rsidR="00FD64D9">
        <w:rPr>
          <w:rFonts w:ascii="Times New Roman" w:eastAsia="Times New Roman" w:hAnsi="Times New Roman" w:cs="Times New Roman"/>
          <w:color w:val="000000"/>
          <w:sz w:val="28"/>
          <w:szCs w:val="28"/>
          <w:lang w:eastAsia="ru-RU"/>
        </w:rPr>
        <w:t>с</w:t>
      </w:r>
      <w:r w:rsidRPr="00204CA4">
        <w:rPr>
          <w:rFonts w:ascii="Times New Roman" w:eastAsia="Times New Roman" w:hAnsi="Times New Roman" w:cs="Times New Roman"/>
          <w:color w:val="000000"/>
          <w:sz w:val="28"/>
          <w:szCs w:val="28"/>
          <w:lang w:eastAsia="ru-RU"/>
        </w:rPr>
        <w:t xml:space="preserve"> планом физкультурных </w:t>
      </w:r>
      <w:r w:rsidR="00CC61A7">
        <w:rPr>
          <w:rFonts w:ascii="Times New Roman" w:eastAsia="Times New Roman" w:hAnsi="Times New Roman" w:cs="Times New Roman"/>
          <w:color w:val="000000"/>
          <w:sz w:val="28"/>
          <w:szCs w:val="28"/>
          <w:lang w:eastAsia="ru-RU"/>
        </w:rPr>
        <w:t>и спортивных мероприятий,</w:t>
      </w:r>
      <w:r w:rsidRPr="00204CA4">
        <w:rPr>
          <w:rFonts w:ascii="Times New Roman" w:eastAsia="Times New Roman" w:hAnsi="Times New Roman" w:cs="Times New Roman"/>
          <w:color w:val="000000"/>
          <w:sz w:val="28"/>
          <w:szCs w:val="28"/>
          <w:lang w:eastAsia="ru-RU"/>
        </w:rPr>
        <w:t xml:space="preserve"> положениями (регламентами) о спортивных соревнова</w:t>
      </w:r>
      <w:r w:rsidR="00593F51">
        <w:rPr>
          <w:rFonts w:ascii="Times New Roman" w:eastAsia="Times New Roman" w:hAnsi="Times New Roman" w:cs="Times New Roman"/>
          <w:color w:val="000000"/>
          <w:sz w:val="28"/>
          <w:szCs w:val="28"/>
          <w:lang w:eastAsia="ru-RU"/>
        </w:rPr>
        <w:t>ниях и спортивных мероприятиях.</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Calibri" w:hAnsi="Times New Roman" w:cs="Times New Roman"/>
          <w:sz w:val="28"/>
          <w:szCs w:val="28"/>
        </w:rPr>
        <w:t xml:space="preserve"> </w:t>
      </w:r>
    </w:p>
    <w:p w:rsidR="00204CA4" w:rsidRDefault="00204CA4" w:rsidP="00CC61A7">
      <w:pPr>
        <w:shd w:val="clear" w:color="auto" w:fill="FFFFFF"/>
        <w:spacing w:after="150" w:line="240" w:lineRule="auto"/>
        <w:contextualSpacing/>
        <w:jc w:val="center"/>
        <w:textAlignment w:val="baseline"/>
        <w:rPr>
          <w:rFonts w:ascii="Times New Roman" w:eastAsia="Times New Roman" w:hAnsi="Times New Roman" w:cs="Times New Roman"/>
          <w:b/>
          <w:color w:val="000000"/>
          <w:sz w:val="28"/>
          <w:szCs w:val="28"/>
          <w:lang w:eastAsia="ru-RU"/>
        </w:rPr>
      </w:pPr>
      <w:r w:rsidRPr="00204CA4">
        <w:rPr>
          <w:rFonts w:ascii="Times New Roman" w:eastAsia="Times New Roman" w:hAnsi="Times New Roman" w:cs="Times New Roman"/>
          <w:b/>
          <w:color w:val="000000"/>
          <w:sz w:val="28"/>
          <w:szCs w:val="28"/>
          <w:lang w:eastAsia="ru-RU"/>
        </w:rPr>
        <w:t>2.4. Режим тренировочной работы</w:t>
      </w:r>
    </w:p>
    <w:p w:rsidR="00593F51" w:rsidRPr="00204CA4" w:rsidRDefault="00593F51" w:rsidP="00CC61A7">
      <w:pPr>
        <w:shd w:val="clear" w:color="auto" w:fill="FFFFFF"/>
        <w:spacing w:after="150" w:line="240" w:lineRule="auto"/>
        <w:contextualSpacing/>
        <w:jc w:val="center"/>
        <w:textAlignment w:val="baseline"/>
        <w:rPr>
          <w:rFonts w:ascii="Times New Roman" w:eastAsia="Times New Roman" w:hAnsi="Times New Roman" w:cs="Times New Roman"/>
          <w:b/>
          <w:color w:val="000000"/>
          <w:sz w:val="28"/>
          <w:szCs w:val="28"/>
          <w:lang w:eastAsia="ru-RU"/>
        </w:rPr>
      </w:pPr>
    </w:p>
    <w:p w:rsidR="00204CA4" w:rsidRPr="00204CA4" w:rsidRDefault="00593F51"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sz w:val="28"/>
          <w:szCs w:val="28"/>
          <w:lang w:eastAsia="ru-RU"/>
        </w:rPr>
        <w:t>Спортивная подготовка в организации осуществляется в соответствии с годовым тренировочным планом, рассчитанным на 52 недели, в соответствии с федеральным с</w:t>
      </w:r>
      <w:r>
        <w:rPr>
          <w:rFonts w:ascii="Times New Roman" w:eastAsia="Times New Roman" w:hAnsi="Times New Roman" w:cs="Times New Roman"/>
          <w:sz w:val="28"/>
          <w:szCs w:val="28"/>
          <w:lang w:eastAsia="ru-RU"/>
        </w:rPr>
        <w:t xml:space="preserve">тандартом спортивной подготовки, </w:t>
      </w:r>
      <w:r w:rsidR="00204CA4" w:rsidRPr="00204CA4">
        <w:rPr>
          <w:rFonts w:ascii="Times New Roman" w:eastAsia="Times New Roman" w:hAnsi="Times New Roman" w:cs="Times New Roman"/>
          <w:color w:val="000000"/>
          <w:sz w:val="28"/>
          <w:szCs w:val="28"/>
          <w:lang w:eastAsia="ru-RU"/>
        </w:rPr>
        <w:t xml:space="preserve">в условиях СШ и тренировочных сборов, </w:t>
      </w:r>
      <w:r>
        <w:rPr>
          <w:rFonts w:ascii="Times New Roman" w:eastAsia="Times New Roman" w:hAnsi="Times New Roman" w:cs="Times New Roman"/>
          <w:color w:val="000000"/>
          <w:sz w:val="28"/>
          <w:szCs w:val="28"/>
          <w:lang w:eastAsia="ru-RU"/>
        </w:rPr>
        <w:t xml:space="preserve"> индивидуальной</w:t>
      </w:r>
      <w:r w:rsidR="00204CA4" w:rsidRPr="00204CA4">
        <w:rPr>
          <w:rFonts w:ascii="Times New Roman" w:eastAsia="Times New Roman" w:hAnsi="Times New Roman" w:cs="Times New Roman"/>
          <w:color w:val="000000"/>
          <w:sz w:val="28"/>
          <w:szCs w:val="28"/>
          <w:lang w:eastAsia="ru-RU"/>
        </w:rPr>
        <w:t xml:space="preserve"> работы по заданию тренера. </w:t>
      </w:r>
      <w:r w:rsidR="00204CA4" w:rsidRPr="00204CA4">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Режим работы СШ: с 8:00 до 21:00 ежедневно. Режим работы групп по уровням подготовки устанавливается перед началом учебного года приказом директора в соответствии с требованиями Федерального стандарта спортивной подготовки по виду спорта спортивная аэробика, режимом обучения.  </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Предельная продолжительность тренировочных занятий:</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на этапе начальной подготовки – 2 </w:t>
      </w:r>
      <w:proofErr w:type="gramStart"/>
      <w:r w:rsidRPr="00204CA4">
        <w:rPr>
          <w:rFonts w:ascii="Times New Roman" w:eastAsia="Times New Roman" w:hAnsi="Times New Roman" w:cs="Times New Roman"/>
          <w:color w:val="000000"/>
          <w:sz w:val="28"/>
          <w:szCs w:val="28"/>
          <w:lang w:eastAsia="ru-RU"/>
        </w:rPr>
        <w:t>астрономических</w:t>
      </w:r>
      <w:proofErr w:type="gramEnd"/>
      <w:r w:rsidRPr="00204CA4">
        <w:rPr>
          <w:rFonts w:ascii="Times New Roman" w:eastAsia="Times New Roman" w:hAnsi="Times New Roman" w:cs="Times New Roman"/>
          <w:color w:val="000000"/>
          <w:sz w:val="28"/>
          <w:szCs w:val="28"/>
          <w:lang w:eastAsia="ru-RU"/>
        </w:rPr>
        <w:t xml:space="preserve"> часа;</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на тренировочном этапе (спортивной специализации) – </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3 </w:t>
      </w:r>
      <w:proofErr w:type="gramStart"/>
      <w:r w:rsidRPr="00204CA4">
        <w:rPr>
          <w:rFonts w:ascii="Times New Roman" w:eastAsia="Times New Roman" w:hAnsi="Times New Roman" w:cs="Times New Roman"/>
          <w:color w:val="000000"/>
          <w:sz w:val="28"/>
          <w:szCs w:val="28"/>
          <w:lang w:eastAsia="ru-RU"/>
        </w:rPr>
        <w:t>астрономических</w:t>
      </w:r>
      <w:proofErr w:type="gramEnd"/>
      <w:r w:rsidRPr="00204CA4">
        <w:rPr>
          <w:rFonts w:ascii="Times New Roman" w:eastAsia="Times New Roman" w:hAnsi="Times New Roman" w:cs="Times New Roman"/>
          <w:color w:val="000000"/>
          <w:sz w:val="28"/>
          <w:szCs w:val="28"/>
          <w:lang w:eastAsia="ru-RU"/>
        </w:rPr>
        <w:t xml:space="preserve"> часа;</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на этапе совершенствования спортивного мастерства – </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4 </w:t>
      </w:r>
      <w:proofErr w:type="gramStart"/>
      <w:r w:rsidRPr="00204CA4">
        <w:rPr>
          <w:rFonts w:ascii="Times New Roman" w:eastAsia="Times New Roman" w:hAnsi="Times New Roman" w:cs="Times New Roman"/>
          <w:color w:val="000000"/>
          <w:sz w:val="28"/>
          <w:szCs w:val="28"/>
          <w:lang w:eastAsia="ru-RU"/>
        </w:rPr>
        <w:t>астрономических</w:t>
      </w:r>
      <w:proofErr w:type="gramEnd"/>
      <w:r w:rsidRPr="00204CA4">
        <w:rPr>
          <w:rFonts w:ascii="Times New Roman" w:eastAsia="Times New Roman" w:hAnsi="Times New Roman" w:cs="Times New Roman"/>
          <w:color w:val="000000"/>
          <w:sz w:val="28"/>
          <w:szCs w:val="28"/>
          <w:lang w:eastAsia="ru-RU"/>
        </w:rPr>
        <w:t xml:space="preserve"> часа.</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Один астрономический час составляет 60 минут.</w:t>
      </w:r>
    </w:p>
    <w:p w:rsidR="00204CA4" w:rsidRPr="00204CA4" w:rsidRDefault="00204CA4" w:rsidP="00204CA4">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bCs/>
          <w:color w:val="000000"/>
          <w:sz w:val="28"/>
          <w:szCs w:val="28"/>
          <w:bdr w:val="none" w:sz="0" w:space="0" w:color="auto" w:frame="1"/>
          <w:lang w:eastAsia="ru-RU"/>
        </w:rPr>
        <w:t>Основными формами тренировочного процесса</w:t>
      </w:r>
      <w:r w:rsidRPr="00204CA4">
        <w:rPr>
          <w:rFonts w:ascii="Times New Roman" w:eastAsia="Times New Roman" w:hAnsi="Times New Roman" w:cs="Times New Roman"/>
          <w:color w:val="000000"/>
          <w:sz w:val="28"/>
          <w:szCs w:val="28"/>
          <w:lang w:eastAsia="ru-RU"/>
        </w:rPr>
        <w:t> являются: групповые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мероприятия; тестирование и контроль.</w:t>
      </w:r>
    </w:p>
    <w:p w:rsidR="00204CA4" w:rsidRPr="00204CA4" w:rsidRDefault="00204CA4" w:rsidP="00204CA4">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Расписание тренировочных занятий составляется по представлению тренера в целях установления благоприятного режима тренировок, отдыха занимающихся, обучения их в общеобразовательных школах, средних специальных и высших профессиональных образовательных организаций.</w:t>
      </w:r>
    </w:p>
    <w:p w:rsidR="00204CA4" w:rsidRPr="00204CA4" w:rsidRDefault="00204CA4" w:rsidP="00204CA4">
      <w:pPr>
        <w:widowControl w:val="0"/>
        <w:tabs>
          <w:tab w:val="num" w:pos="0"/>
          <w:tab w:val="center" w:pos="709"/>
          <w:tab w:val="center" w:pos="2520"/>
          <w:tab w:val="right" w:pos="4962"/>
          <w:tab w:val="right" w:pos="5040"/>
          <w:tab w:val="left" w:pos="5760"/>
          <w:tab w:val="center" w:pos="7797"/>
          <w:tab w:val="center" w:pos="7920"/>
          <w:tab w:val="right" w:pos="9990"/>
        </w:tabs>
        <w:spacing w:after="60" w:line="240" w:lineRule="auto"/>
        <w:ind w:right="-2" w:firstLine="567"/>
        <w:jc w:val="both"/>
        <w:rPr>
          <w:rFonts w:ascii="Times New Roman" w:eastAsia="Times New Roman" w:hAnsi="Times New Roman" w:cs="Times New Roman"/>
          <w:noProof/>
          <w:sz w:val="28"/>
          <w:szCs w:val="28"/>
          <w:lang w:eastAsia="ru-RU"/>
        </w:rPr>
      </w:pPr>
      <w:r w:rsidRPr="00204CA4">
        <w:rPr>
          <w:rFonts w:ascii="Times New Roman" w:eastAsia="Times New Roman" w:hAnsi="Times New Roman" w:cs="Times New Roman"/>
          <w:noProof/>
          <w:sz w:val="28"/>
          <w:szCs w:val="28"/>
          <w:lang w:eastAsia="ru-RU"/>
        </w:rPr>
        <w:t>При проведении более одного тренировочного занятия в один день суммарная продолжительность занятий - до 8 а</w:t>
      </w:r>
      <w:r w:rsidR="00B40E45">
        <w:rPr>
          <w:rFonts w:ascii="Times New Roman" w:eastAsia="Times New Roman" w:hAnsi="Times New Roman" w:cs="Times New Roman"/>
          <w:noProof/>
          <w:sz w:val="28"/>
          <w:szCs w:val="28"/>
          <w:lang w:eastAsia="ru-RU"/>
        </w:rPr>
        <w:t xml:space="preserve"> кадемиче</w:t>
      </w:r>
      <w:r w:rsidRPr="00204CA4">
        <w:rPr>
          <w:rFonts w:ascii="Times New Roman" w:eastAsia="Times New Roman" w:hAnsi="Times New Roman" w:cs="Times New Roman"/>
          <w:noProof/>
          <w:sz w:val="28"/>
          <w:szCs w:val="28"/>
          <w:lang w:eastAsia="ru-RU"/>
        </w:rPr>
        <w:t>с</w:t>
      </w:r>
      <w:r w:rsidR="00B40E45">
        <w:rPr>
          <w:rFonts w:ascii="Times New Roman" w:eastAsia="Times New Roman" w:hAnsi="Times New Roman" w:cs="Times New Roman"/>
          <w:noProof/>
          <w:sz w:val="28"/>
          <w:szCs w:val="28"/>
          <w:lang w:eastAsia="ru-RU"/>
        </w:rPr>
        <w:t>к</w:t>
      </w:r>
      <w:r w:rsidRPr="00204CA4">
        <w:rPr>
          <w:rFonts w:ascii="Times New Roman" w:eastAsia="Times New Roman" w:hAnsi="Times New Roman" w:cs="Times New Roman"/>
          <w:noProof/>
          <w:sz w:val="28"/>
          <w:szCs w:val="28"/>
          <w:lang w:eastAsia="ru-RU"/>
        </w:rPr>
        <w:t>их часов.</w:t>
      </w: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Допускается проведение тренировочных занятий одновременно со спортсменами  из разных групп. </w:t>
      </w: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 этом предлагается соблюдать все, перечисленные ниже условия:</w:t>
      </w:r>
    </w:p>
    <w:p w:rsidR="00204CA4" w:rsidRPr="00204CA4" w:rsidRDefault="00204CA4" w:rsidP="00235D3A">
      <w:pPr>
        <w:numPr>
          <w:ilvl w:val="0"/>
          <w:numId w:val="5"/>
        </w:numPr>
        <w:shd w:val="clear" w:color="auto" w:fill="FFFFFF"/>
        <w:tabs>
          <w:tab w:val="left" w:pos="567"/>
        </w:tabs>
        <w:spacing w:after="60" w:line="240" w:lineRule="auto"/>
        <w:ind w:firstLine="284"/>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разница в уровне подготовки занимающихся не превышает двух спортивных разрядов и (или) спортивных званий;</w:t>
      </w:r>
    </w:p>
    <w:p w:rsidR="00204CA4" w:rsidRPr="00CC445D" w:rsidRDefault="00204CA4" w:rsidP="00CC445D">
      <w:pPr>
        <w:pStyle w:val="a4"/>
        <w:numPr>
          <w:ilvl w:val="0"/>
          <w:numId w:val="97"/>
        </w:numPr>
        <w:shd w:val="clear" w:color="auto" w:fill="FFFFFF"/>
        <w:tabs>
          <w:tab w:val="left" w:pos="567"/>
        </w:tabs>
        <w:spacing w:after="60" w:line="240" w:lineRule="auto"/>
        <w:ind w:left="1418" w:firstLine="0"/>
        <w:jc w:val="both"/>
        <w:rPr>
          <w:rFonts w:ascii="Times New Roman" w:eastAsia="Times New Roman" w:hAnsi="Times New Roman" w:cs="Times New Roman"/>
          <w:color w:val="000000"/>
          <w:sz w:val="28"/>
          <w:szCs w:val="28"/>
          <w:lang w:eastAsia="ru-RU"/>
        </w:rPr>
      </w:pPr>
      <w:r w:rsidRPr="00CC445D">
        <w:rPr>
          <w:rFonts w:ascii="Times New Roman" w:eastAsia="Times New Roman" w:hAnsi="Times New Roman" w:cs="Times New Roman"/>
          <w:color w:val="000000"/>
          <w:sz w:val="28"/>
          <w:szCs w:val="28"/>
          <w:lang w:eastAsia="ru-RU"/>
        </w:rPr>
        <w:t>не превышена единовременная пропускная способность спортивного сооружения.</w:t>
      </w:r>
    </w:p>
    <w:p w:rsidR="00CC445D" w:rsidRDefault="00CC445D" w:rsidP="00593F51">
      <w:pPr>
        <w:spacing w:after="60"/>
        <w:ind w:firstLine="567"/>
        <w:jc w:val="both"/>
        <w:rPr>
          <w:rFonts w:ascii="Times New Roman" w:eastAsia="Calibri" w:hAnsi="Times New Roman" w:cs="Times New Roman"/>
          <w:sz w:val="28"/>
          <w:szCs w:val="28"/>
        </w:rPr>
      </w:pPr>
    </w:p>
    <w:p w:rsidR="00CC445D" w:rsidRDefault="00CC445D" w:rsidP="00CC445D">
      <w:pPr>
        <w:spacing w:after="60"/>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17</w:t>
      </w:r>
    </w:p>
    <w:p w:rsidR="00204CA4" w:rsidRPr="00593F51" w:rsidRDefault="00204CA4" w:rsidP="00593F51">
      <w:pPr>
        <w:spacing w:after="60"/>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Недельный режим тренировочной работы является максимальным </w:t>
      </w:r>
      <w:r w:rsidRPr="00204CA4">
        <w:rPr>
          <w:rFonts w:ascii="Times New Roman" w:eastAsia="Calibri" w:hAnsi="Times New Roman" w:cs="Times New Roman"/>
          <w:sz w:val="28"/>
          <w:szCs w:val="28"/>
        </w:rPr>
        <w:br/>
        <w:t>и устанавливается в зависимости от перио</w:t>
      </w:r>
      <w:r w:rsidR="00593F51">
        <w:rPr>
          <w:rFonts w:ascii="Times New Roman" w:eastAsia="Calibri" w:hAnsi="Times New Roman" w:cs="Times New Roman"/>
          <w:sz w:val="28"/>
          <w:szCs w:val="28"/>
        </w:rPr>
        <w:t xml:space="preserve">да и задач этапа подготовки. </w:t>
      </w:r>
      <w:r w:rsidRPr="00204CA4">
        <w:rPr>
          <w:rFonts w:ascii="Times New Roman" w:eastAsia="Times New Roman" w:hAnsi="Times New Roman" w:cs="Times New Roman"/>
          <w:noProof/>
          <w:sz w:val="28"/>
          <w:szCs w:val="28"/>
          <w:lang w:eastAsia="ru-RU"/>
        </w:rPr>
        <w:tab/>
      </w:r>
    </w:p>
    <w:p w:rsidR="00204CA4" w:rsidRPr="00204CA4" w:rsidRDefault="00204CA4" w:rsidP="00204CA4">
      <w:pPr>
        <w:widowControl w:val="0"/>
        <w:tabs>
          <w:tab w:val="num" w:pos="0"/>
          <w:tab w:val="center" w:pos="709"/>
          <w:tab w:val="center" w:pos="2520"/>
          <w:tab w:val="right" w:pos="4962"/>
          <w:tab w:val="right" w:pos="5040"/>
          <w:tab w:val="left" w:pos="5760"/>
          <w:tab w:val="center" w:pos="7797"/>
          <w:tab w:val="center" w:pos="7920"/>
          <w:tab w:val="right" w:pos="9990"/>
        </w:tabs>
        <w:spacing w:after="60" w:line="240" w:lineRule="auto"/>
        <w:ind w:right="-2" w:firstLine="567"/>
        <w:jc w:val="both"/>
        <w:rPr>
          <w:rFonts w:ascii="Times New Roman" w:eastAsia="Times New Roman" w:hAnsi="Times New Roman" w:cs="Times New Roman"/>
          <w:noProof/>
          <w:sz w:val="28"/>
          <w:szCs w:val="28"/>
          <w:lang w:eastAsia="ru-RU"/>
        </w:rPr>
      </w:pPr>
      <w:r w:rsidRPr="00204CA4">
        <w:rPr>
          <w:rFonts w:ascii="Times New Roman" w:eastAsia="Times New Roman" w:hAnsi="Times New Roman" w:cs="Times New Roman"/>
          <w:noProof/>
          <w:sz w:val="28"/>
          <w:szCs w:val="28"/>
          <w:lang w:eastAsia="ru-RU"/>
        </w:rPr>
        <w:t xml:space="preserve">Для обеспечения круглогодичного  цикла спортивных занятий, подготовки к спортивным соревнованиям  и активного отдыха спортсменов в период каникул организуются тренировочные сборы. </w:t>
      </w:r>
    </w:p>
    <w:p w:rsidR="00204CA4" w:rsidRPr="00204CA4" w:rsidRDefault="00204CA4" w:rsidP="00204CA4">
      <w:pPr>
        <w:autoSpaceDE w:val="0"/>
        <w:autoSpaceDN w:val="0"/>
        <w:adjustRightInd w:val="0"/>
        <w:jc w:val="right"/>
        <w:rPr>
          <w:rFonts w:ascii="Times New Roman" w:eastAsia="Calibri" w:hAnsi="Times New Roman" w:cs="Times New Roman"/>
          <w:i/>
          <w:iCs/>
        </w:rPr>
      </w:pPr>
      <w:r w:rsidRPr="00204CA4">
        <w:rPr>
          <w:rFonts w:ascii="Times New Roman" w:eastAsia="Calibri" w:hAnsi="Times New Roman" w:cs="Times New Roman"/>
          <w:i/>
          <w:iCs/>
        </w:rPr>
        <w:t>Таблица  4</w:t>
      </w:r>
    </w:p>
    <w:p w:rsidR="00204CA4" w:rsidRPr="00204CA4" w:rsidRDefault="00204CA4" w:rsidP="00204CA4">
      <w:pPr>
        <w:autoSpaceDE w:val="0"/>
        <w:autoSpaceDN w:val="0"/>
        <w:adjustRightInd w:val="0"/>
        <w:spacing w:after="120"/>
        <w:ind w:left="357"/>
        <w:jc w:val="center"/>
        <w:rPr>
          <w:rFonts w:ascii="Times New Roman" w:eastAsia="Calibri" w:hAnsi="Times New Roman" w:cs="Times New Roman"/>
          <w:b/>
          <w:bCs/>
          <w:sz w:val="28"/>
          <w:szCs w:val="28"/>
        </w:rPr>
      </w:pPr>
      <w:r w:rsidRPr="00204CA4">
        <w:rPr>
          <w:rFonts w:ascii="Times New Roman" w:eastAsia="Calibri" w:hAnsi="Times New Roman" w:cs="Times New Roman"/>
          <w:b/>
          <w:bCs/>
          <w:sz w:val="28"/>
          <w:szCs w:val="28"/>
        </w:rPr>
        <w:t>Перечень тренировочных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784"/>
        <w:gridCol w:w="850"/>
        <w:gridCol w:w="993"/>
        <w:gridCol w:w="850"/>
        <w:gridCol w:w="851"/>
        <w:gridCol w:w="2232"/>
      </w:tblGrid>
      <w:tr w:rsidR="00204CA4" w:rsidRPr="00204CA4" w:rsidTr="00CC61A7">
        <w:tc>
          <w:tcPr>
            <w:tcW w:w="577" w:type="dxa"/>
            <w:vMerge w:val="restart"/>
            <w:vAlign w:val="center"/>
          </w:tcPr>
          <w:p w:rsidR="00204CA4" w:rsidRPr="00204CA4" w:rsidRDefault="00204CA4" w:rsidP="00204CA4">
            <w:pPr>
              <w:autoSpaceDE w:val="0"/>
              <w:autoSpaceDN w:val="0"/>
              <w:adjustRightInd w:val="0"/>
              <w:spacing w:before="40" w:line="200" w:lineRule="exact"/>
              <w:ind w:left="-57" w:right="-57"/>
              <w:jc w:val="center"/>
              <w:rPr>
                <w:rFonts w:ascii="Times New Roman" w:eastAsia="Calibri" w:hAnsi="Times New Roman" w:cs="Times New Roman"/>
                <w:b/>
                <w:bCs/>
                <w:sz w:val="21"/>
                <w:szCs w:val="21"/>
              </w:rPr>
            </w:pPr>
            <w:r w:rsidRPr="00204CA4">
              <w:rPr>
                <w:rFonts w:ascii="Times New Roman" w:eastAsia="Calibri" w:hAnsi="Times New Roman" w:cs="Times New Roman"/>
                <w:b/>
                <w:bCs/>
                <w:sz w:val="21"/>
                <w:szCs w:val="21"/>
              </w:rPr>
              <w:t xml:space="preserve">№ </w:t>
            </w:r>
            <w:proofErr w:type="gramStart"/>
            <w:r w:rsidRPr="00204CA4">
              <w:rPr>
                <w:rFonts w:ascii="Times New Roman" w:eastAsia="Calibri" w:hAnsi="Times New Roman" w:cs="Times New Roman"/>
                <w:b/>
                <w:bCs/>
                <w:sz w:val="21"/>
                <w:szCs w:val="21"/>
              </w:rPr>
              <w:t>п</w:t>
            </w:r>
            <w:proofErr w:type="gramEnd"/>
            <w:r w:rsidRPr="00204CA4">
              <w:rPr>
                <w:rFonts w:ascii="Times New Roman" w:eastAsia="Calibri" w:hAnsi="Times New Roman" w:cs="Times New Roman"/>
                <w:b/>
                <w:bCs/>
                <w:sz w:val="21"/>
                <w:szCs w:val="21"/>
              </w:rPr>
              <w:t>/п</w:t>
            </w:r>
          </w:p>
        </w:tc>
        <w:tc>
          <w:tcPr>
            <w:tcW w:w="3784" w:type="dxa"/>
            <w:vMerge w:val="restart"/>
            <w:vAlign w:val="center"/>
          </w:tcPr>
          <w:p w:rsidR="00204CA4" w:rsidRPr="00204CA4" w:rsidRDefault="00204CA4" w:rsidP="00204CA4">
            <w:pPr>
              <w:autoSpaceDE w:val="0"/>
              <w:autoSpaceDN w:val="0"/>
              <w:adjustRightInd w:val="0"/>
              <w:spacing w:before="40" w:line="200" w:lineRule="exact"/>
              <w:ind w:left="-57" w:right="-57"/>
              <w:jc w:val="center"/>
              <w:rPr>
                <w:rFonts w:ascii="Times New Roman" w:eastAsia="Calibri" w:hAnsi="Times New Roman" w:cs="Times New Roman"/>
                <w:b/>
                <w:bCs/>
                <w:sz w:val="21"/>
                <w:szCs w:val="21"/>
              </w:rPr>
            </w:pPr>
            <w:r w:rsidRPr="00204CA4">
              <w:rPr>
                <w:rFonts w:ascii="Times New Roman" w:eastAsia="Calibri" w:hAnsi="Times New Roman" w:cs="Times New Roman"/>
                <w:b/>
                <w:bCs/>
                <w:sz w:val="21"/>
                <w:szCs w:val="21"/>
              </w:rPr>
              <w:t>Вид тренировочных сборов</w:t>
            </w:r>
          </w:p>
        </w:tc>
        <w:tc>
          <w:tcPr>
            <w:tcW w:w="3544" w:type="dxa"/>
            <w:gridSpan w:val="4"/>
            <w:vAlign w:val="center"/>
          </w:tcPr>
          <w:p w:rsidR="00204CA4" w:rsidRPr="00204CA4" w:rsidRDefault="00204CA4" w:rsidP="00204CA4">
            <w:pPr>
              <w:autoSpaceDE w:val="0"/>
              <w:autoSpaceDN w:val="0"/>
              <w:adjustRightInd w:val="0"/>
              <w:spacing w:before="40" w:line="200" w:lineRule="exact"/>
              <w:ind w:left="-57" w:right="-57"/>
              <w:jc w:val="center"/>
              <w:rPr>
                <w:rFonts w:ascii="Times New Roman" w:eastAsia="Calibri" w:hAnsi="Times New Roman" w:cs="Times New Roman"/>
                <w:b/>
                <w:bCs/>
                <w:sz w:val="20"/>
                <w:szCs w:val="20"/>
              </w:rPr>
            </w:pPr>
            <w:r w:rsidRPr="00204CA4">
              <w:rPr>
                <w:rFonts w:ascii="Times New Roman" w:eastAsia="Calibri" w:hAnsi="Times New Roman" w:cs="Times New Roman"/>
                <w:b/>
                <w:sz w:val="20"/>
                <w:szCs w:val="20"/>
              </w:rPr>
              <w:t>Предельная продолжительность сборов по этапам спортивной подготовки  (количество дней)</w:t>
            </w:r>
          </w:p>
        </w:tc>
        <w:tc>
          <w:tcPr>
            <w:tcW w:w="2232" w:type="dxa"/>
            <w:vMerge w:val="restart"/>
            <w:vAlign w:val="center"/>
          </w:tcPr>
          <w:p w:rsidR="00204CA4" w:rsidRPr="00204CA4" w:rsidRDefault="00204CA4" w:rsidP="00204CA4">
            <w:pPr>
              <w:autoSpaceDE w:val="0"/>
              <w:autoSpaceDN w:val="0"/>
              <w:adjustRightInd w:val="0"/>
              <w:spacing w:before="40" w:after="40" w:line="200" w:lineRule="exact"/>
              <w:ind w:left="-57" w:right="-57"/>
              <w:jc w:val="center"/>
              <w:rPr>
                <w:rFonts w:ascii="Times New Roman" w:eastAsia="Calibri" w:hAnsi="Times New Roman" w:cs="Times New Roman"/>
                <w:b/>
                <w:bCs/>
                <w:sz w:val="21"/>
                <w:szCs w:val="21"/>
              </w:rPr>
            </w:pPr>
            <w:r w:rsidRPr="00204CA4">
              <w:rPr>
                <w:rFonts w:ascii="Times New Roman" w:eastAsia="Calibri" w:hAnsi="Times New Roman" w:cs="Times New Roman"/>
                <w:b/>
                <w:sz w:val="21"/>
                <w:szCs w:val="21"/>
              </w:rPr>
              <w:t>Оптимальное число участников сбора</w:t>
            </w:r>
          </w:p>
        </w:tc>
      </w:tr>
      <w:tr w:rsidR="00204CA4" w:rsidRPr="00204CA4" w:rsidTr="00CC61A7">
        <w:trPr>
          <w:cantSplit/>
          <w:trHeight w:val="2008"/>
        </w:trPr>
        <w:tc>
          <w:tcPr>
            <w:tcW w:w="577" w:type="dxa"/>
            <w:vMerge/>
          </w:tcPr>
          <w:p w:rsidR="00204CA4" w:rsidRPr="00204CA4" w:rsidRDefault="00204CA4" w:rsidP="00204CA4">
            <w:pPr>
              <w:autoSpaceDE w:val="0"/>
              <w:autoSpaceDN w:val="0"/>
              <w:adjustRightInd w:val="0"/>
              <w:spacing w:before="40" w:line="200" w:lineRule="exact"/>
              <w:ind w:left="-57" w:right="-57"/>
              <w:jc w:val="center"/>
              <w:rPr>
                <w:rFonts w:ascii="Times New Roman" w:eastAsia="Calibri" w:hAnsi="Times New Roman" w:cs="Times New Roman"/>
                <w:b/>
                <w:bCs/>
                <w:sz w:val="21"/>
                <w:szCs w:val="21"/>
              </w:rPr>
            </w:pPr>
          </w:p>
        </w:tc>
        <w:tc>
          <w:tcPr>
            <w:tcW w:w="3784" w:type="dxa"/>
            <w:vMerge/>
          </w:tcPr>
          <w:p w:rsidR="00204CA4" w:rsidRPr="00204CA4" w:rsidRDefault="00204CA4" w:rsidP="00204CA4">
            <w:pPr>
              <w:autoSpaceDE w:val="0"/>
              <w:autoSpaceDN w:val="0"/>
              <w:adjustRightInd w:val="0"/>
              <w:spacing w:before="40" w:line="200" w:lineRule="exact"/>
              <w:ind w:left="-57" w:right="-57"/>
              <w:jc w:val="center"/>
              <w:rPr>
                <w:rFonts w:ascii="Times New Roman" w:eastAsia="Calibri" w:hAnsi="Times New Roman" w:cs="Times New Roman"/>
                <w:b/>
                <w:bCs/>
                <w:sz w:val="21"/>
                <w:szCs w:val="21"/>
              </w:rPr>
            </w:pPr>
          </w:p>
        </w:tc>
        <w:tc>
          <w:tcPr>
            <w:tcW w:w="850" w:type="dxa"/>
            <w:textDirection w:val="btLr"/>
            <w:vAlign w:val="center"/>
          </w:tcPr>
          <w:p w:rsidR="00204CA4" w:rsidRPr="00204CA4" w:rsidRDefault="00204CA4" w:rsidP="00204CA4">
            <w:pPr>
              <w:widowControl w:val="0"/>
              <w:autoSpaceDE w:val="0"/>
              <w:autoSpaceDN w:val="0"/>
              <w:adjustRightInd w:val="0"/>
              <w:spacing w:before="40" w:after="0" w:line="200" w:lineRule="exact"/>
              <w:jc w:val="center"/>
              <w:rPr>
                <w:rFonts w:ascii="Times New Roman" w:eastAsia="Times New Roman" w:hAnsi="Times New Roman" w:cs="Times New Roman"/>
                <w:b/>
                <w:sz w:val="20"/>
                <w:szCs w:val="20"/>
                <w:lang w:eastAsia="ru-RU"/>
              </w:rPr>
            </w:pPr>
            <w:r w:rsidRPr="00204CA4">
              <w:rPr>
                <w:rFonts w:ascii="Times New Roman" w:eastAsia="Times New Roman" w:hAnsi="Times New Roman" w:cs="Times New Roman"/>
                <w:b/>
                <w:sz w:val="20"/>
                <w:szCs w:val="20"/>
                <w:lang w:eastAsia="ru-RU"/>
              </w:rPr>
              <w:t>этап высшего спортивного мастерства</w:t>
            </w:r>
          </w:p>
        </w:tc>
        <w:tc>
          <w:tcPr>
            <w:tcW w:w="993" w:type="dxa"/>
            <w:textDirection w:val="btLr"/>
            <w:vAlign w:val="center"/>
          </w:tcPr>
          <w:p w:rsidR="00204CA4" w:rsidRPr="00204CA4" w:rsidRDefault="00204CA4" w:rsidP="00204CA4">
            <w:pPr>
              <w:widowControl w:val="0"/>
              <w:autoSpaceDE w:val="0"/>
              <w:autoSpaceDN w:val="0"/>
              <w:adjustRightInd w:val="0"/>
              <w:spacing w:before="40" w:after="0" w:line="200" w:lineRule="exact"/>
              <w:jc w:val="center"/>
              <w:rPr>
                <w:rFonts w:ascii="Times New Roman" w:eastAsia="Times New Roman" w:hAnsi="Times New Roman" w:cs="Times New Roman"/>
                <w:b/>
                <w:sz w:val="20"/>
                <w:szCs w:val="20"/>
                <w:lang w:eastAsia="ru-RU"/>
              </w:rPr>
            </w:pPr>
            <w:r w:rsidRPr="00204CA4">
              <w:rPr>
                <w:rFonts w:ascii="Times New Roman" w:eastAsia="Times New Roman" w:hAnsi="Times New Roman" w:cs="Times New Roman"/>
                <w:b/>
                <w:sz w:val="20"/>
                <w:szCs w:val="20"/>
                <w:lang w:eastAsia="ru-RU"/>
              </w:rPr>
              <w:t>этап совершенствования спортивного мастерства</w:t>
            </w:r>
          </w:p>
        </w:tc>
        <w:tc>
          <w:tcPr>
            <w:tcW w:w="850" w:type="dxa"/>
            <w:textDirection w:val="btLr"/>
            <w:vAlign w:val="center"/>
          </w:tcPr>
          <w:p w:rsidR="00204CA4" w:rsidRPr="00204CA4" w:rsidRDefault="00204CA4" w:rsidP="00204CA4">
            <w:pPr>
              <w:widowControl w:val="0"/>
              <w:autoSpaceDE w:val="0"/>
              <w:autoSpaceDN w:val="0"/>
              <w:adjustRightInd w:val="0"/>
              <w:spacing w:before="40" w:after="0" w:line="200" w:lineRule="exact"/>
              <w:jc w:val="center"/>
              <w:rPr>
                <w:rFonts w:ascii="Times New Roman" w:eastAsia="Times New Roman" w:hAnsi="Times New Roman" w:cs="Times New Roman"/>
                <w:b/>
                <w:sz w:val="20"/>
                <w:szCs w:val="20"/>
                <w:lang w:eastAsia="ru-RU"/>
              </w:rPr>
            </w:pPr>
            <w:r w:rsidRPr="00204CA4">
              <w:rPr>
                <w:rFonts w:ascii="Times New Roman" w:eastAsia="Times New Roman" w:hAnsi="Times New Roman" w:cs="Times New Roman"/>
                <w:b/>
                <w:sz w:val="20"/>
                <w:szCs w:val="20"/>
                <w:lang w:eastAsia="ru-RU"/>
              </w:rPr>
              <w:t>тренировочный этап (этап спортивной специализации)</w:t>
            </w:r>
          </w:p>
        </w:tc>
        <w:tc>
          <w:tcPr>
            <w:tcW w:w="851" w:type="dxa"/>
            <w:textDirection w:val="btLr"/>
            <w:vAlign w:val="center"/>
          </w:tcPr>
          <w:p w:rsidR="00204CA4" w:rsidRPr="00204CA4" w:rsidRDefault="00204CA4" w:rsidP="00204CA4">
            <w:pPr>
              <w:widowControl w:val="0"/>
              <w:autoSpaceDE w:val="0"/>
              <w:autoSpaceDN w:val="0"/>
              <w:adjustRightInd w:val="0"/>
              <w:spacing w:before="40" w:after="0" w:line="200" w:lineRule="exact"/>
              <w:jc w:val="center"/>
              <w:rPr>
                <w:rFonts w:ascii="Times New Roman" w:eastAsia="Times New Roman" w:hAnsi="Times New Roman" w:cs="Times New Roman"/>
                <w:b/>
                <w:sz w:val="20"/>
                <w:szCs w:val="20"/>
                <w:lang w:eastAsia="ru-RU"/>
              </w:rPr>
            </w:pPr>
            <w:r w:rsidRPr="00204CA4">
              <w:rPr>
                <w:rFonts w:ascii="Times New Roman" w:eastAsia="Times New Roman" w:hAnsi="Times New Roman" w:cs="Times New Roman"/>
                <w:b/>
                <w:sz w:val="20"/>
                <w:szCs w:val="20"/>
                <w:lang w:eastAsia="ru-RU"/>
              </w:rPr>
              <w:t>этап начальной подготовки</w:t>
            </w:r>
          </w:p>
        </w:tc>
        <w:tc>
          <w:tcPr>
            <w:tcW w:w="2232" w:type="dxa"/>
            <w:vMerge/>
          </w:tcPr>
          <w:p w:rsidR="00204CA4" w:rsidRPr="00204CA4" w:rsidRDefault="00204CA4" w:rsidP="00204CA4">
            <w:pPr>
              <w:autoSpaceDE w:val="0"/>
              <w:autoSpaceDN w:val="0"/>
              <w:adjustRightInd w:val="0"/>
              <w:spacing w:before="40" w:after="40" w:line="200" w:lineRule="exact"/>
              <w:ind w:left="-57" w:right="-57"/>
              <w:jc w:val="center"/>
              <w:rPr>
                <w:rFonts w:ascii="Times New Roman" w:eastAsia="Calibri" w:hAnsi="Times New Roman" w:cs="Times New Roman"/>
                <w:b/>
                <w:bCs/>
                <w:sz w:val="21"/>
                <w:szCs w:val="21"/>
              </w:rPr>
            </w:pPr>
          </w:p>
        </w:tc>
      </w:tr>
      <w:tr w:rsidR="00204CA4" w:rsidRPr="00204CA4" w:rsidTr="00CC61A7">
        <w:tc>
          <w:tcPr>
            <w:tcW w:w="10137" w:type="dxa"/>
            <w:gridSpan w:val="7"/>
            <w:vAlign w:val="center"/>
          </w:tcPr>
          <w:p w:rsidR="00204CA4" w:rsidRPr="00204CA4" w:rsidRDefault="00204CA4" w:rsidP="00204CA4">
            <w:pPr>
              <w:widowControl w:val="0"/>
              <w:autoSpaceDE w:val="0"/>
              <w:autoSpaceDN w:val="0"/>
              <w:adjustRightInd w:val="0"/>
              <w:spacing w:before="120" w:after="120" w:line="240" w:lineRule="auto"/>
              <w:jc w:val="center"/>
              <w:outlineLvl w:val="0"/>
              <w:rPr>
                <w:rFonts w:ascii="Times New Roman" w:eastAsia="Times New Roman" w:hAnsi="Times New Roman" w:cs="Times New Roman"/>
                <w:b/>
                <w:color w:val="26282F"/>
                <w:sz w:val="26"/>
                <w:szCs w:val="26"/>
              </w:rPr>
            </w:pPr>
            <w:r w:rsidRPr="00204CA4">
              <w:rPr>
                <w:rFonts w:ascii="Times New Roman" w:eastAsia="Times New Roman" w:hAnsi="Times New Roman" w:cs="Times New Roman"/>
                <w:b/>
                <w:bCs/>
                <w:color w:val="26282F"/>
                <w:sz w:val="26"/>
                <w:szCs w:val="26"/>
              </w:rPr>
              <w:t>1. Тренировочные сборы по подготовке к спортивным соревнованиям</w:t>
            </w:r>
          </w:p>
        </w:tc>
      </w:tr>
      <w:tr w:rsidR="00204CA4" w:rsidRPr="00204CA4" w:rsidTr="00CC61A7">
        <w:tc>
          <w:tcPr>
            <w:tcW w:w="577" w:type="dxa"/>
            <w:vAlign w:val="center"/>
          </w:tcPr>
          <w:p w:rsidR="00204CA4" w:rsidRPr="00204CA4" w:rsidRDefault="00204CA4" w:rsidP="00204CA4">
            <w:pPr>
              <w:autoSpaceDE w:val="0"/>
              <w:autoSpaceDN w:val="0"/>
              <w:adjustRightInd w:val="0"/>
              <w:spacing w:before="40" w:after="40" w:line="220" w:lineRule="exact"/>
              <w:jc w:val="center"/>
              <w:rPr>
                <w:rFonts w:ascii="Times New Roman" w:eastAsia="Calibri" w:hAnsi="Times New Roman" w:cs="Times New Roman"/>
                <w:bCs/>
              </w:rPr>
            </w:pPr>
            <w:r w:rsidRPr="00204CA4">
              <w:rPr>
                <w:rFonts w:ascii="Times New Roman" w:eastAsia="Calibri" w:hAnsi="Times New Roman" w:cs="Times New Roman"/>
                <w:bCs/>
              </w:rPr>
              <w:t>1.1.</w:t>
            </w:r>
          </w:p>
        </w:tc>
        <w:tc>
          <w:tcPr>
            <w:tcW w:w="3784" w:type="dxa"/>
            <w:vAlign w:val="center"/>
          </w:tcPr>
          <w:p w:rsidR="00204CA4" w:rsidRPr="00204CA4" w:rsidRDefault="00204CA4" w:rsidP="00204CA4">
            <w:pPr>
              <w:widowControl w:val="0"/>
              <w:autoSpaceDE w:val="0"/>
              <w:autoSpaceDN w:val="0"/>
              <w:adjustRightInd w:val="0"/>
              <w:spacing w:before="40" w:after="40" w:line="240" w:lineRule="exact"/>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Тренировочные сборы по подготовке к международным соревнованиям</w:t>
            </w:r>
          </w:p>
        </w:tc>
        <w:tc>
          <w:tcPr>
            <w:tcW w:w="850"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21</w:t>
            </w:r>
          </w:p>
        </w:tc>
        <w:tc>
          <w:tcPr>
            <w:tcW w:w="993"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21</w:t>
            </w:r>
          </w:p>
        </w:tc>
        <w:tc>
          <w:tcPr>
            <w:tcW w:w="850"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18</w:t>
            </w:r>
          </w:p>
        </w:tc>
        <w:tc>
          <w:tcPr>
            <w:tcW w:w="851"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2232" w:type="dxa"/>
            <w:vMerge w:val="restart"/>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bCs/>
                <w:sz w:val="26"/>
                <w:szCs w:val="26"/>
              </w:rPr>
            </w:pPr>
            <w:r w:rsidRPr="00204CA4">
              <w:rPr>
                <w:rFonts w:ascii="Times New Roman" w:eastAsia="Calibri" w:hAnsi="Times New Roman" w:cs="Times New Roman"/>
                <w:sz w:val="26"/>
                <w:szCs w:val="26"/>
              </w:rPr>
              <w:t>определяется организацией, осуществляющей спортивную подготовку</w:t>
            </w:r>
          </w:p>
        </w:tc>
      </w:tr>
      <w:tr w:rsidR="00204CA4" w:rsidRPr="00204CA4" w:rsidTr="00CC61A7">
        <w:tc>
          <w:tcPr>
            <w:tcW w:w="577" w:type="dxa"/>
            <w:vAlign w:val="center"/>
          </w:tcPr>
          <w:p w:rsidR="00204CA4" w:rsidRPr="00204CA4" w:rsidRDefault="00204CA4" w:rsidP="00204CA4">
            <w:pPr>
              <w:autoSpaceDE w:val="0"/>
              <w:autoSpaceDN w:val="0"/>
              <w:adjustRightInd w:val="0"/>
              <w:spacing w:before="40" w:after="40" w:line="220" w:lineRule="exact"/>
              <w:jc w:val="center"/>
              <w:rPr>
                <w:rFonts w:ascii="Times New Roman" w:eastAsia="Calibri" w:hAnsi="Times New Roman" w:cs="Times New Roman"/>
                <w:bCs/>
              </w:rPr>
            </w:pPr>
            <w:r w:rsidRPr="00204CA4">
              <w:rPr>
                <w:rFonts w:ascii="Times New Roman" w:eastAsia="Calibri" w:hAnsi="Times New Roman" w:cs="Times New Roman"/>
                <w:bCs/>
              </w:rPr>
              <w:t>1.2.</w:t>
            </w:r>
          </w:p>
        </w:tc>
        <w:tc>
          <w:tcPr>
            <w:tcW w:w="3784" w:type="dxa"/>
            <w:vAlign w:val="center"/>
          </w:tcPr>
          <w:p w:rsidR="00204CA4" w:rsidRPr="00204CA4" w:rsidRDefault="00204CA4" w:rsidP="00204CA4">
            <w:pPr>
              <w:widowControl w:val="0"/>
              <w:autoSpaceDE w:val="0"/>
              <w:autoSpaceDN w:val="0"/>
              <w:adjustRightInd w:val="0"/>
              <w:spacing w:before="40" w:after="40" w:line="240" w:lineRule="exact"/>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Тренировочные сборы по подготовке к чемпионатам, кубкам, первенствам России</w:t>
            </w:r>
          </w:p>
        </w:tc>
        <w:tc>
          <w:tcPr>
            <w:tcW w:w="850"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21</w:t>
            </w:r>
          </w:p>
        </w:tc>
        <w:tc>
          <w:tcPr>
            <w:tcW w:w="993"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18</w:t>
            </w:r>
          </w:p>
        </w:tc>
        <w:tc>
          <w:tcPr>
            <w:tcW w:w="850"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14</w:t>
            </w:r>
          </w:p>
        </w:tc>
        <w:tc>
          <w:tcPr>
            <w:tcW w:w="851"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2232" w:type="dxa"/>
            <w:vMerge/>
            <w:vAlign w:val="center"/>
          </w:tcPr>
          <w:p w:rsidR="00204CA4" w:rsidRPr="00204CA4" w:rsidRDefault="00204CA4" w:rsidP="00204CA4">
            <w:pPr>
              <w:autoSpaceDE w:val="0"/>
              <w:autoSpaceDN w:val="0"/>
              <w:adjustRightInd w:val="0"/>
              <w:spacing w:before="40" w:after="40" w:line="200" w:lineRule="exact"/>
              <w:jc w:val="center"/>
              <w:rPr>
                <w:rFonts w:ascii="Times New Roman" w:eastAsia="Calibri" w:hAnsi="Times New Roman" w:cs="Times New Roman"/>
                <w:bCs/>
              </w:rPr>
            </w:pPr>
          </w:p>
        </w:tc>
      </w:tr>
      <w:tr w:rsidR="00204CA4" w:rsidRPr="00204CA4" w:rsidTr="00CC61A7">
        <w:tc>
          <w:tcPr>
            <w:tcW w:w="577" w:type="dxa"/>
            <w:vAlign w:val="center"/>
          </w:tcPr>
          <w:p w:rsidR="00204CA4" w:rsidRPr="00204CA4" w:rsidRDefault="00204CA4" w:rsidP="00204CA4">
            <w:pPr>
              <w:autoSpaceDE w:val="0"/>
              <w:autoSpaceDN w:val="0"/>
              <w:adjustRightInd w:val="0"/>
              <w:spacing w:before="40" w:after="40" w:line="220" w:lineRule="exact"/>
              <w:jc w:val="center"/>
              <w:rPr>
                <w:rFonts w:ascii="Times New Roman" w:eastAsia="Calibri" w:hAnsi="Times New Roman" w:cs="Times New Roman"/>
                <w:bCs/>
              </w:rPr>
            </w:pPr>
            <w:r w:rsidRPr="00204CA4">
              <w:rPr>
                <w:rFonts w:ascii="Times New Roman" w:eastAsia="Calibri" w:hAnsi="Times New Roman" w:cs="Times New Roman"/>
                <w:bCs/>
              </w:rPr>
              <w:t>1.3.</w:t>
            </w:r>
          </w:p>
        </w:tc>
        <w:tc>
          <w:tcPr>
            <w:tcW w:w="3784" w:type="dxa"/>
            <w:vAlign w:val="center"/>
          </w:tcPr>
          <w:p w:rsidR="00204CA4" w:rsidRPr="00204CA4" w:rsidRDefault="00204CA4" w:rsidP="00204CA4">
            <w:pPr>
              <w:widowControl w:val="0"/>
              <w:autoSpaceDE w:val="0"/>
              <w:autoSpaceDN w:val="0"/>
              <w:adjustRightInd w:val="0"/>
              <w:spacing w:before="40" w:after="40" w:line="240" w:lineRule="exact"/>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Тренировочные сборы по подготовке к другим всероссийским соревнованиям</w:t>
            </w:r>
          </w:p>
        </w:tc>
        <w:tc>
          <w:tcPr>
            <w:tcW w:w="850"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18</w:t>
            </w:r>
          </w:p>
        </w:tc>
        <w:tc>
          <w:tcPr>
            <w:tcW w:w="993"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18</w:t>
            </w:r>
          </w:p>
        </w:tc>
        <w:tc>
          <w:tcPr>
            <w:tcW w:w="850"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14</w:t>
            </w:r>
          </w:p>
        </w:tc>
        <w:tc>
          <w:tcPr>
            <w:tcW w:w="851"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2232" w:type="dxa"/>
            <w:vMerge/>
            <w:vAlign w:val="center"/>
          </w:tcPr>
          <w:p w:rsidR="00204CA4" w:rsidRPr="00204CA4" w:rsidRDefault="00204CA4" w:rsidP="00204CA4">
            <w:pPr>
              <w:autoSpaceDE w:val="0"/>
              <w:autoSpaceDN w:val="0"/>
              <w:adjustRightInd w:val="0"/>
              <w:spacing w:before="40" w:after="40" w:line="200" w:lineRule="exact"/>
              <w:jc w:val="center"/>
              <w:rPr>
                <w:rFonts w:ascii="Times New Roman" w:eastAsia="Calibri" w:hAnsi="Times New Roman" w:cs="Times New Roman"/>
                <w:bCs/>
              </w:rPr>
            </w:pPr>
          </w:p>
        </w:tc>
      </w:tr>
      <w:tr w:rsidR="00204CA4" w:rsidRPr="00204CA4" w:rsidTr="00CC61A7">
        <w:tc>
          <w:tcPr>
            <w:tcW w:w="577" w:type="dxa"/>
            <w:vAlign w:val="center"/>
          </w:tcPr>
          <w:p w:rsidR="00204CA4" w:rsidRPr="00204CA4" w:rsidRDefault="00204CA4" w:rsidP="00204CA4">
            <w:pPr>
              <w:autoSpaceDE w:val="0"/>
              <w:autoSpaceDN w:val="0"/>
              <w:adjustRightInd w:val="0"/>
              <w:spacing w:before="40" w:after="40" w:line="220" w:lineRule="exact"/>
              <w:jc w:val="center"/>
              <w:rPr>
                <w:rFonts w:ascii="Times New Roman" w:eastAsia="Calibri" w:hAnsi="Times New Roman" w:cs="Times New Roman"/>
                <w:bCs/>
              </w:rPr>
            </w:pPr>
            <w:r w:rsidRPr="00204CA4">
              <w:rPr>
                <w:rFonts w:ascii="Times New Roman" w:eastAsia="Calibri" w:hAnsi="Times New Roman" w:cs="Times New Roman"/>
                <w:bCs/>
              </w:rPr>
              <w:t>1.4.</w:t>
            </w:r>
          </w:p>
        </w:tc>
        <w:tc>
          <w:tcPr>
            <w:tcW w:w="3784" w:type="dxa"/>
            <w:vAlign w:val="center"/>
          </w:tcPr>
          <w:p w:rsidR="00204CA4" w:rsidRPr="00204CA4" w:rsidRDefault="00204CA4" w:rsidP="00204CA4">
            <w:pPr>
              <w:widowControl w:val="0"/>
              <w:autoSpaceDE w:val="0"/>
              <w:autoSpaceDN w:val="0"/>
              <w:adjustRightInd w:val="0"/>
              <w:spacing w:before="40" w:after="40" w:line="240" w:lineRule="exact"/>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Тренировочные сборы по подготовке к официальным соревнованиям субъекта Российской Федерации</w:t>
            </w:r>
          </w:p>
        </w:tc>
        <w:tc>
          <w:tcPr>
            <w:tcW w:w="850"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14</w:t>
            </w:r>
          </w:p>
        </w:tc>
        <w:tc>
          <w:tcPr>
            <w:tcW w:w="993"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14</w:t>
            </w:r>
          </w:p>
        </w:tc>
        <w:tc>
          <w:tcPr>
            <w:tcW w:w="850"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14</w:t>
            </w:r>
          </w:p>
        </w:tc>
        <w:tc>
          <w:tcPr>
            <w:tcW w:w="851" w:type="dxa"/>
            <w:vAlign w:val="center"/>
          </w:tcPr>
          <w:p w:rsidR="00204CA4" w:rsidRPr="00204CA4" w:rsidRDefault="00204CA4" w:rsidP="00204CA4">
            <w:pPr>
              <w:autoSpaceDE w:val="0"/>
              <w:autoSpaceDN w:val="0"/>
              <w:adjustRightInd w:val="0"/>
              <w:spacing w:after="0" w:line="220" w:lineRule="exact"/>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2232" w:type="dxa"/>
            <w:vMerge/>
            <w:vAlign w:val="center"/>
          </w:tcPr>
          <w:p w:rsidR="00204CA4" w:rsidRPr="00204CA4" w:rsidRDefault="00204CA4" w:rsidP="00204CA4">
            <w:pPr>
              <w:autoSpaceDE w:val="0"/>
              <w:autoSpaceDN w:val="0"/>
              <w:adjustRightInd w:val="0"/>
              <w:spacing w:before="40" w:after="40" w:line="200" w:lineRule="exact"/>
              <w:jc w:val="center"/>
              <w:rPr>
                <w:rFonts w:ascii="Times New Roman" w:eastAsia="Calibri" w:hAnsi="Times New Roman" w:cs="Times New Roman"/>
                <w:bCs/>
              </w:rPr>
            </w:pPr>
          </w:p>
        </w:tc>
      </w:tr>
      <w:tr w:rsidR="00204CA4" w:rsidRPr="00204CA4" w:rsidTr="00CC61A7">
        <w:tc>
          <w:tcPr>
            <w:tcW w:w="10137" w:type="dxa"/>
            <w:gridSpan w:val="7"/>
            <w:vAlign w:val="center"/>
          </w:tcPr>
          <w:p w:rsidR="00204CA4" w:rsidRPr="00204CA4" w:rsidRDefault="00204CA4" w:rsidP="00204CA4">
            <w:pPr>
              <w:widowControl w:val="0"/>
              <w:autoSpaceDE w:val="0"/>
              <w:autoSpaceDN w:val="0"/>
              <w:adjustRightInd w:val="0"/>
              <w:spacing w:before="120" w:after="120" w:line="200" w:lineRule="exact"/>
              <w:jc w:val="center"/>
              <w:outlineLvl w:val="0"/>
              <w:rPr>
                <w:rFonts w:ascii="Times New Roman" w:eastAsia="Times New Roman" w:hAnsi="Times New Roman" w:cs="Times New Roman"/>
                <w:b/>
                <w:color w:val="26282F"/>
                <w:sz w:val="26"/>
                <w:szCs w:val="26"/>
              </w:rPr>
            </w:pPr>
            <w:r w:rsidRPr="00204CA4">
              <w:rPr>
                <w:rFonts w:ascii="Times New Roman" w:eastAsia="Times New Roman" w:hAnsi="Times New Roman" w:cs="Times New Roman"/>
                <w:b/>
                <w:bCs/>
                <w:color w:val="26282F"/>
                <w:sz w:val="26"/>
                <w:szCs w:val="26"/>
              </w:rPr>
              <w:t>2. Специальные тренировочные сборы</w:t>
            </w:r>
          </w:p>
        </w:tc>
      </w:tr>
      <w:tr w:rsidR="00204CA4" w:rsidRPr="00204CA4" w:rsidTr="00CC61A7">
        <w:tc>
          <w:tcPr>
            <w:tcW w:w="577" w:type="dxa"/>
            <w:vAlign w:val="center"/>
          </w:tcPr>
          <w:p w:rsidR="00204CA4" w:rsidRPr="00204CA4" w:rsidRDefault="00204CA4" w:rsidP="00204CA4">
            <w:pPr>
              <w:widowControl w:val="0"/>
              <w:autoSpaceDE w:val="0"/>
              <w:autoSpaceDN w:val="0"/>
              <w:adjustRightInd w:val="0"/>
              <w:spacing w:before="40" w:after="40" w:line="20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2.1.</w:t>
            </w:r>
          </w:p>
        </w:tc>
        <w:tc>
          <w:tcPr>
            <w:tcW w:w="3784" w:type="dxa"/>
            <w:vAlign w:val="center"/>
          </w:tcPr>
          <w:p w:rsidR="00204CA4" w:rsidRPr="00204CA4" w:rsidRDefault="00204CA4" w:rsidP="00204CA4">
            <w:pPr>
              <w:widowControl w:val="0"/>
              <w:autoSpaceDE w:val="0"/>
              <w:autoSpaceDN w:val="0"/>
              <w:adjustRightInd w:val="0"/>
              <w:spacing w:before="40" w:after="40" w:line="240" w:lineRule="exact"/>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Тренировочные сборы по общей или специальной физической подготовке</w:t>
            </w:r>
          </w:p>
        </w:tc>
        <w:tc>
          <w:tcPr>
            <w:tcW w:w="850" w:type="dxa"/>
            <w:vAlign w:val="center"/>
          </w:tcPr>
          <w:p w:rsidR="00204CA4" w:rsidRPr="00204CA4" w:rsidRDefault="00204CA4" w:rsidP="00204CA4">
            <w:pPr>
              <w:widowControl w:val="0"/>
              <w:autoSpaceDE w:val="0"/>
              <w:autoSpaceDN w:val="0"/>
              <w:adjustRightInd w:val="0"/>
              <w:spacing w:before="40" w:after="40" w:line="20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18</w:t>
            </w:r>
          </w:p>
        </w:tc>
        <w:tc>
          <w:tcPr>
            <w:tcW w:w="993" w:type="dxa"/>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18</w:t>
            </w:r>
          </w:p>
        </w:tc>
        <w:tc>
          <w:tcPr>
            <w:tcW w:w="850" w:type="dxa"/>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14</w:t>
            </w:r>
          </w:p>
        </w:tc>
        <w:tc>
          <w:tcPr>
            <w:tcW w:w="851" w:type="dxa"/>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w:t>
            </w:r>
          </w:p>
        </w:tc>
        <w:tc>
          <w:tcPr>
            <w:tcW w:w="2232" w:type="dxa"/>
            <w:vAlign w:val="center"/>
          </w:tcPr>
          <w:p w:rsidR="00204CA4" w:rsidRPr="00204CA4" w:rsidRDefault="00204CA4" w:rsidP="00204CA4">
            <w:pPr>
              <w:widowControl w:val="0"/>
              <w:autoSpaceDE w:val="0"/>
              <w:autoSpaceDN w:val="0"/>
              <w:adjustRightInd w:val="0"/>
              <w:spacing w:before="40" w:after="40" w:line="240" w:lineRule="exact"/>
              <w:ind w:left="-57" w:right="-57"/>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не менее 70% от состава группы лиц, проходящих спортивную подготовку на определенном этапе</w:t>
            </w:r>
          </w:p>
        </w:tc>
      </w:tr>
      <w:tr w:rsidR="00204CA4" w:rsidRPr="00204CA4" w:rsidTr="00CC61A7">
        <w:tc>
          <w:tcPr>
            <w:tcW w:w="577" w:type="dxa"/>
            <w:vAlign w:val="center"/>
          </w:tcPr>
          <w:p w:rsidR="00204CA4" w:rsidRPr="00204CA4" w:rsidRDefault="00204CA4" w:rsidP="00204CA4">
            <w:pPr>
              <w:widowControl w:val="0"/>
              <w:autoSpaceDE w:val="0"/>
              <w:autoSpaceDN w:val="0"/>
              <w:adjustRightInd w:val="0"/>
              <w:spacing w:before="40" w:after="40" w:line="20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2.2.</w:t>
            </w:r>
          </w:p>
        </w:tc>
        <w:tc>
          <w:tcPr>
            <w:tcW w:w="3784" w:type="dxa"/>
            <w:vAlign w:val="center"/>
          </w:tcPr>
          <w:p w:rsidR="00204CA4" w:rsidRPr="00204CA4" w:rsidRDefault="00204CA4" w:rsidP="00204CA4">
            <w:pPr>
              <w:widowControl w:val="0"/>
              <w:autoSpaceDE w:val="0"/>
              <w:autoSpaceDN w:val="0"/>
              <w:adjustRightInd w:val="0"/>
              <w:spacing w:before="40" w:after="40" w:line="240" w:lineRule="exact"/>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Восстановительные тренировочные сборы</w:t>
            </w:r>
          </w:p>
        </w:tc>
        <w:tc>
          <w:tcPr>
            <w:tcW w:w="2693" w:type="dxa"/>
            <w:gridSpan w:val="3"/>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до 14 дней</w:t>
            </w:r>
          </w:p>
        </w:tc>
        <w:tc>
          <w:tcPr>
            <w:tcW w:w="851" w:type="dxa"/>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w:t>
            </w:r>
          </w:p>
        </w:tc>
        <w:tc>
          <w:tcPr>
            <w:tcW w:w="2232" w:type="dxa"/>
            <w:vAlign w:val="center"/>
          </w:tcPr>
          <w:p w:rsidR="00204CA4" w:rsidRPr="00204CA4" w:rsidRDefault="00204CA4" w:rsidP="00204CA4">
            <w:pPr>
              <w:widowControl w:val="0"/>
              <w:autoSpaceDE w:val="0"/>
              <w:autoSpaceDN w:val="0"/>
              <w:adjustRightInd w:val="0"/>
              <w:spacing w:before="40" w:after="40" w:line="240" w:lineRule="exact"/>
              <w:ind w:left="-57" w:right="-57"/>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участники соревнований</w:t>
            </w:r>
          </w:p>
        </w:tc>
      </w:tr>
      <w:tr w:rsidR="00204CA4" w:rsidRPr="00204CA4" w:rsidTr="00CC61A7">
        <w:tc>
          <w:tcPr>
            <w:tcW w:w="577" w:type="dxa"/>
            <w:vAlign w:val="center"/>
          </w:tcPr>
          <w:p w:rsidR="00204CA4" w:rsidRPr="00204CA4" w:rsidRDefault="00204CA4" w:rsidP="00204CA4">
            <w:pPr>
              <w:widowControl w:val="0"/>
              <w:autoSpaceDE w:val="0"/>
              <w:autoSpaceDN w:val="0"/>
              <w:adjustRightInd w:val="0"/>
              <w:spacing w:before="40" w:after="40" w:line="20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2.3.</w:t>
            </w:r>
          </w:p>
        </w:tc>
        <w:tc>
          <w:tcPr>
            <w:tcW w:w="3784" w:type="dxa"/>
            <w:vAlign w:val="center"/>
          </w:tcPr>
          <w:p w:rsidR="00204CA4" w:rsidRPr="00204CA4" w:rsidRDefault="00204CA4" w:rsidP="00204CA4">
            <w:pPr>
              <w:widowControl w:val="0"/>
              <w:autoSpaceDE w:val="0"/>
              <w:autoSpaceDN w:val="0"/>
              <w:adjustRightInd w:val="0"/>
              <w:spacing w:before="40" w:after="40" w:line="240" w:lineRule="exact"/>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Тренировочные сборы для комплексного медицинского обследования</w:t>
            </w:r>
          </w:p>
        </w:tc>
        <w:tc>
          <w:tcPr>
            <w:tcW w:w="2693" w:type="dxa"/>
            <w:gridSpan w:val="3"/>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до 5 дней, но не более 2 раз в год</w:t>
            </w:r>
          </w:p>
        </w:tc>
        <w:tc>
          <w:tcPr>
            <w:tcW w:w="851" w:type="dxa"/>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w:t>
            </w:r>
          </w:p>
        </w:tc>
        <w:tc>
          <w:tcPr>
            <w:tcW w:w="2232" w:type="dxa"/>
            <w:vAlign w:val="center"/>
          </w:tcPr>
          <w:p w:rsidR="00204CA4" w:rsidRPr="00204CA4" w:rsidRDefault="00204CA4" w:rsidP="00204CA4">
            <w:pPr>
              <w:widowControl w:val="0"/>
              <w:autoSpaceDE w:val="0"/>
              <w:autoSpaceDN w:val="0"/>
              <w:adjustRightInd w:val="0"/>
              <w:spacing w:before="40" w:after="40" w:line="240" w:lineRule="exact"/>
              <w:ind w:left="-57" w:right="-57"/>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в соответствии с планом комплексного медицинского обследования</w:t>
            </w:r>
          </w:p>
        </w:tc>
      </w:tr>
      <w:tr w:rsidR="00204CA4" w:rsidRPr="00204CA4" w:rsidTr="00CC61A7">
        <w:tc>
          <w:tcPr>
            <w:tcW w:w="577" w:type="dxa"/>
            <w:vAlign w:val="center"/>
          </w:tcPr>
          <w:p w:rsidR="00204CA4" w:rsidRPr="00204CA4" w:rsidRDefault="00204CA4" w:rsidP="00204CA4">
            <w:pPr>
              <w:widowControl w:val="0"/>
              <w:autoSpaceDE w:val="0"/>
              <w:autoSpaceDN w:val="0"/>
              <w:adjustRightInd w:val="0"/>
              <w:spacing w:before="40" w:after="40" w:line="20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2.4.</w:t>
            </w:r>
          </w:p>
        </w:tc>
        <w:tc>
          <w:tcPr>
            <w:tcW w:w="3784" w:type="dxa"/>
            <w:vAlign w:val="center"/>
          </w:tcPr>
          <w:p w:rsidR="00204CA4" w:rsidRPr="00204CA4" w:rsidRDefault="00204CA4" w:rsidP="00204CA4">
            <w:pPr>
              <w:widowControl w:val="0"/>
              <w:autoSpaceDE w:val="0"/>
              <w:autoSpaceDN w:val="0"/>
              <w:adjustRightInd w:val="0"/>
              <w:spacing w:before="40" w:after="40" w:line="240" w:lineRule="exact"/>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 xml:space="preserve">Тренировочные сборы в </w:t>
            </w:r>
            <w:r w:rsidRPr="00204CA4">
              <w:rPr>
                <w:rFonts w:ascii="Times New Roman" w:eastAsia="Times New Roman" w:hAnsi="Times New Roman" w:cs="Times New Roman"/>
                <w:sz w:val="26"/>
                <w:szCs w:val="26"/>
                <w:lang w:eastAsia="ru-RU"/>
              </w:rPr>
              <w:lastRenderedPageBreak/>
              <w:t>каникулярный период</w:t>
            </w:r>
          </w:p>
        </w:tc>
        <w:tc>
          <w:tcPr>
            <w:tcW w:w="850" w:type="dxa"/>
            <w:vAlign w:val="center"/>
          </w:tcPr>
          <w:p w:rsidR="00204CA4" w:rsidRPr="00204CA4" w:rsidRDefault="00204CA4" w:rsidP="00204CA4">
            <w:pPr>
              <w:widowControl w:val="0"/>
              <w:autoSpaceDE w:val="0"/>
              <w:autoSpaceDN w:val="0"/>
              <w:adjustRightInd w:val="0"/>
              <w:spacing w:before="40" w:after="40" w:line="20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lastRenderedPageBreak/>
              <w:t>-</w:t>
            </w:r>
          </w:p>
        </w:tc>
        <w:tc>
          <w:tcPr>
            <w:tcW w:w="993" w:type="dxa"/>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w:t>
            </w:r>
          </w:p>
        </w:tc>
        <w:tc>
          <w:tcPr>
            <w:tcW w:w="1701" w:type="dxa"/>
            <w:gridSpan w:val="2"/>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 xml:space="preserve">до 21 дня </w:t>
            </w:r>
            <w:r w:rsidRPr="00204CA4">
              <w:rPr>
                <w:rFonts w:ascii="Times New Roman" w:eastAsia="Times New Roman" w:hAnsi="Times New Roman" w:cs="Times New Roman"/>
                <w:sz w:val="26"/>
                <w:szCs w:val="26"/>
                <w:lang w:eastAsia="ru-RU"/>
              </w:rPr>
              <w:lastRenderedPageBreak/>
              <w:t>подряд и не более двух сборов в год</w:t>
            </w:r>
          </w:p>
        </w:tc>
        <w:tc>
          <w:tcPr>
            <w:tcW w:w="2232" w:type="dxa"/>
            <w:vAlign w:val="center"/>
          </w:tcPr>
          <w:p w:rsidR="00204CA4" w:rsidRPr="00204CA4" w:rsidRDefault="00204CA4" w:rsidP="00204CA4">
            <w:pPr>
              <w:widowControl w:val="0"/>
              <w:autoSpaceDE w:val="0"/>
              <w:autoSpaceDN w:val="0"/>
              <w:adjustRightInd w:val="0"/>
              <w:spacing w:before="40" w:after="40" w:line="240" w:lineRule="exact"/>
              <w:ind w:left="-57" w:right="-57"/>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lastRenderedPageBreak/>
              <w:t xml:space="preserve">не менее 60% от </w:t>
            </w:r>
            <w:r w:rsidRPr="00204CA4">
              <w:rPr>
                <w:rFonts w:ascii="Times New Roman" w:eastAsia="Times New Roman" w:hAnsi="Times New Roman" w:cs="Times New Roman"/>
                <w:sz w:val="26"/>
                <w:szCs w:val="26"/>
                <w:lang w:eastAsia="ru-RU"/>
              </w:rPr>
              <w:lastRenderedPageBreak/>
              <w:t>состава группы лиц, проходящих спортивную подготовку на определенном этапе</w:t>
            </w:r>
          </w:p>
        </w:tc>
      </w:tr>
      <w:tr w:rsidR="00204CA4" w:rsidRPr="00204CA4" w:rsidTr="00CC61A7">
        <w:tc>
          <w:tcPr>
            <w:tcW w:w="577" w:type="dxa"/>
            <w:vAlign w:val="center"/>
          </w:tcPr>
          <w:p w:rsidR="00204CA4" w:rsidRPr="00204CA4" w:rsidRDefault="00204CA4" w:rsidP="00204CA4">
            <w:pPr>
              <w:widowControl w:val="0"/>
              <w:autoSpaceDE w:val="0"/>
              <w:autoSpaceDN w:val="0"/>
              <w:adjustRightInd w:val="0"/>
              <w:spacing w:before="40" w:after="40" w:line="20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lastRenderedPageBreak/>
              <w:t>2.5.</w:t>
            </w:r>
          </w:p>
        </w:tc>
        <w:tc>
          <w:tcPr>
            <w:tcW w:w="3784" w:type="dxa"/>
            <w:vAlign w:val="center"/>
          </w:tcPr>
          <w:p w:rsidR="00204CA4" w:rsidRPr="00204CA4" w:rsidRDefault="00204CA4" w:rsidP="00204CA4">
            <w:pPr>
              <w:widowControl w:val="0"/>
              <w:autoSpaceDE w:val="0"/>
              <w:autoSpaceDN w:val="0"/>
              <w:adjustRightInd w:val="0"/>
              <w:spacing w:before="40" w:after="40" w:line="240" w:lineRule="exact"/>
              <w:ind w:right="-57"/>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0" w:type="dxa"/>
            <w:vAlign w:val="center"/>
          </w:tcPr>
          <w:p w:rsidR="00204CA4" w:rsidRPr="00204CA4" w:rsidRDefault="00204CA4" w:rsidP="00204CA4">
            <w:pPr>
              <w:widowControl w:val="0"/>
              <w:autoSpaceDE w:val="0"/>
              <w:autoSpaceDN w:val="0"/>
              <w:adjustRightInd w:val="0"/>
              <w:spacing w:before="40" w:after="40" w:line="20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w:t>
            </w:r>
          </w:p>
        </w:tc>
        <w:tc>
          <w:tcPr>
            <w:tcW w:w="1843" w:type="dxa"/>
            <w:gridSpan w:val="2"/>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до 60 дней</w:t>
            </w:r>
          </w:p>
        </w:tc>
        <w:tc>
          <w:tcPr>
            <w:tcW w:w="851" w:type="dxa"/>
            <w:vAlign w:val="center"/>
          </w:tcPr>
          <w:p w:rsidR="00204CA4" w:rsidRPr="00204CA4" w:rsidRDefault="00204CA4" w:rsidP="00204CA4">
            <w:pPr>
              <w:widowControl w:val="0"/>
              <w:autoSpaceDE w:val="0"/>
              <w:autoSpaceDN w:val="0"/>
              <w:adjustRightInd w:val="0"/>
              <w:spacing w:before="40" w:after="40" w:line="22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sz w:val="24"/>
                <w:szCs w:val="24"/>
                <w:lang w:eastAsia="ru-RU"/>
              </w:rPr>
              <w:t>-</w:t>
            </w:r>
          </w:p>
        </w:tc>
        <w:tc>
          <w:tcPr>
            <w:tcW w:w="2232" w:type="dxa"/>
            <w:vAlign w:val="center"/>
          </w:tcPr>
          <w:p w:rsidR="00204CA4" w:rsidRPr="00204CA4" w:rsidRDefault="00204CA4" w:rsidP="00204CA4">
            <w:pPr>
              <w:widowControl w:val="0"/>
              <w:autoSpaceDE w:val="0"/>
              <w:autoSpaceDN w:val="0"/>
              <w:adjustRightInd w:val="0"/>
              <w:spacing w:before="40" w:after="40" w:line="240" w:lineRule="exact"/>
              <w:ind w:left="-57" w:right="-57"/>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в соответствии с правилами приема</w:t>
            </w:r>
          </w:p>
        </w:tc>
      </w:tr>
    </w:tbl>
    <w:p w:rsidR="00204CA4" w:rsidRPr="00204CA4" w:rsidRDefault="00CC445D" w:rsidP="00EF538F">
      <w:pPr>
        <w:spacing w:after="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04CA4" w:rsidRPr="00593F51" w:rsidRDefault="00204CA4" w:rsidP="00204CA4">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 xml:space="preserve">Работа по индивидуальным планам осуществляется на этапе совершенствования спортивного </w:t>
      </w:r>
      <w:r w:rsidRPr="00593F51">
        <w:rPr>
          <w:rFonts w:ascii="Times New Roman" w:eastAsia="Times New Roman" w:hAnsi="Times New Roman" w:cs="Times New Roman"/>
          <w:color w:val="000000"/>
          <w:sz w:val="28"/>
          <w:szCs w:val="28"/>
          <w:lang w:eastAsia="ru-RU"/>
        </w:rPr>
        <w:t xml:space="preserve">мастерства </w:t>
      </w:r>
      <w:r w:rsidR="00593F51">
        <w:rPr>
          <w:rFonts w:ascii="Times New Roman" w:eastAsia="Times New Roman" w:hAnsi="Times New Roman" w:cs="Times New Roman"/>
          <w:sz w:val="28"/>
          <w:szCs w:val="28"/>
          <w:lang w:eastAsia="ru-RU"/>
        </w:rPr>
        <w:t>(п</w:t>
      </w:r>
      <w:r w:rsidRPr="00593F51">
        <w:rPr>
          <w:rFonts w:ascii="Times New Roman" w:eastAsia="Times New Roman" w:hAnsi="Times New Roman" w:cs="Times New Roman"/>
          <w:sz w:val="28"/>
          <w:szCs w:val="28"/>
          <w:lang w:eastAsia="ru-RU"/>
        </w:rPr>
        <w:t>риложение №1).</w:t>
      </w:r>
    </w:p>
    <w:p w:rsidR="00204CA4" w:rsidRPr="00593F51" w:rsidRDefault="00204CA4" w:rsidP="00204CA4">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04CA4" w:rsidRPr="00204CA4" w:rsidRDefault="00204CA4" w:rsidP="00204CA4">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204CA4" w:rsidRPr="00204CA4" w:rsidRDefault="00593F51" w:rsidP="00593F51">
      <w:pPr>
        <w:shd w:val="clear" w:color="auto" w:fill="FFFFFF"/>
        <w:spacing w:after="120"/>
        <w:ind w:firstLine="567"/>
        <w:jc w:val="center"/>
        <w:rPr>
          <w:rFonts w:ascii="Times New Roman" w:eastAsia="Calibri" w:hAnsi="Times New Roman" w:cs="Times New Roman"/>
          <w:b/>
          <w:color w:val="000000"/>
          <w:spacing w:val="-4"/>
          <w:sz w:val="28"/>
          <w:szCs w:val="28"/>
        </w:rPr>
      </w:pPr>
      <w:r>
        <w:rPr>
          <w:rFonts w:ascii="Times New Roman" w:eastAsia="Calibri" w:hAnsi="Times New Roman" w:cs="Times New Roman"/>
          <w:b/>
          <w:color w:val="000000"/>
          <w:spacing w:val="-4"/>
          <w:sz w:val="28"/>
          <w:szCs w:val="28"/>
        </w:rPr>
        <w:t xml:space="preserve">2.5. </w:t>
      </w:r>
      <w:r w:rsidR="00204CA4" w:rsidRPr="00204CA4">
        <w:rPr>
          <w:rFonts w:ascii="Times New Roman" w:eastAsia="Calibri" w:hAnsi="Times New Roman" w:cs="Times New Roman"/>
          <w:b/>
          <w:color w:val="000000"/>
          <w:spacing w:val="-4"/>
          <w:sz w:val="28"/>
          <w:szCs w:val="28"/>
        </w:rPr>
        <w:t>Медицинские, возрастные и психофизические требования к лицам, п</w:t>
      </w:r>
      <w:r>
        <w:rPr>
          <w:rFonts w:ascii="Times New Roman" w:eastAsia="Calibri" w:hAnsi="Times New Roman" w:cs="Times New Roman"/>
          <w:b/>
          <w:color w:val="000000"/>
          <w:spacing w:val="-4"/>
          <w:sz w:val="28"/>
          <w:szCs w:val="28"/>
        </w:rPr>
        <w:t>роходящим спортивную подготовку</w:t>
      </w:r>
    </w:p>
    <w:p w:rsidR="00204CA4" w:rsidRPr="00204CA4" w:rsidRDefault="00204CA4" w:rsidP="00204CA4">
      <w:pPr>
        <w:autoSpaceDE w:val="0"/>
        <w:autoSpaceDN w:val="0"/>
        <w:adjustRightInd w:val="0"/>
        <w:spacing w:after="60" w:line="300" w:lineRule="exact"/>
        <w:ind w:firstLine="567"/>
        <w:jc w:val="both"/>
        <w:rPr>
          <w:rFonts w:ascii="Times New Roman" w:eastAsia="Calibri" w:hAnsi="Times New Roman" w:cs="Times New Roman"/>
          <w:spacing w:val="-4"/>
          <w:sz w:val="28"/>
          <w:szCs w:val="28"/>
        </w:rPr>
      </w:pPr>
      <w:r w:rsidRPr="00204CA4">
        <w:rPr>
          <w:rFonts w:ascii="Times New Roman" w:eastAsia="Calibri" w:hAnsi="Times New Roman" w:cs="Times New Roman"/>
          <w:b/>
          <w:i/>
          <w:spacing w:val="-4"/>
          <w:sz w:val="28"/>
          <w:szCs w:val="28"/>
          <w:u w:val="single"/>
        </w:rPr>
        <w:t>Медицинские требования</w:t>
      </w:r>
      <w:r w:rsidRPr="00204CA4">
        <w:rPr>
          <w:rFonts w:ascii="Times New Roman" w:eastAsia="Calibri" w:hAnsi="Times New Roman" w:cs="Times New Roman"/>
          <w:i/>
          <w:spacing w:val="-4"/>
          <w:sz w:val="28"/>
          <w:szCs w:val="28"/>
          <w:u w:val="single"/>
        </w:rPr>
        <w:t>.</w:t>
      </w:r>
    </w:p>
    <w:p w:rsidR="00204CA4" w:rsidRPr="00204CA4" w:rsidRDefault="00204CA4" w:rsidP="00204CA4">
      <w:pPr>
        <w:autoSpaceDE w:val="0"/>
        <w:autoSpaceDN w:val="0"/>
        <w:adjustRightInd w:val="0"/>
        <w:spacing w:after="60" w:line="300" w:lineRule="exact"/>
        <w:ind w:firstLine="567"/>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 xml:space="preserve">Для прохождения спортивной подготовки по виду спорта спортивная аэробика допускаются лица, не имеющие отклонения в состоянии здоровья,  получившие в установленном законодательством Российской Федерации порядке медицинское заключение об отсутствии медицинских противопоказаний для выполнения физических нагрузок. Упражнения спортивной аэробики предъявляют значительные требования к </w:t>
      </w:r>
      <w:proofErr w:type="spellStart"/>
      <w:r w:rsidRPr="00204CA4">
        <w:rPr>
          <w:rFonts w:ascii="Times New Roman" w:eastAsia="Calibri" w:hAnsi="Times New Roman" w:cs="Times New Roman"/>
          <w:spacing w:val="-4"/>
          <w:sz w:val="28"/>
          <w:szCs w:val="28"/>
        </w:rPr>
        <w:t>сердечнососудистой</w:t>
      </w:r>
      <w:proofErr w:type="spellEnd"/>
      <w:r w:rsidRPr="00204CA4">
        <w:rPr>
          <w:rFonts w:ascii="Times New Roman" w:eastAsia="Calibri" w:hAnsi="Times New Roman" w:cs="Times New Roman"/>
          <w:spacing w:val="-4"/>
          <w:sz w:val="28"/>
          <w:szCs w:val="28"/>
        </w:rPr>
        <w:t xml:space="preserve"> и дыхательной системам организма </w:t>
      </w:r>
      <w:proofErr w:type="gramStart"/>
      <w:r w:rsidRPr="00204CA4">
        <w:rPr>
          <w:rFonts w:ascii="Times New Roman" w:eastAsia="Calibri" w:hAnsi="Times New Roman" w:cs="Times New Roman"/>
          <w:spacing w:val="-4"/>
          <w:sz w:val="28"/>
          <w:szCs w:val="28"/>
        </w:rPr>
        <w:t>занимающихся</w:t>
      </w:r>
      <w:proofErr w:type="gramEnd"/>
      <w:r w:rsidRPr="00204CA4">
        <w:rPr>
          <w:rFonts w:ascii="Times New Roman" w:eastAsia="Calibri" w:hAnsi="Times New Roman" w:cs="Times New Roman"/>
          <w:spacing w:val="-4"/>
          <w:sz w:val="28"/>
          <w:szCs w:val="28"/>
        </w:rPr>
        <w:t>.</w:t>
      </w:r>
    </w:p>
    <w:p w:rsidR="00204CA4" w:rsidRPr="00204CA4" w:rsidRDefault="00204CA4" w:rsidP="00204CA4">
      <w:pPr>
        <w:autoSpaceDE w:val="0"/>
        <w:autoSpaceDN w:val="0"/>
        <w:adjustRightInd w:val="0"/>
        <w:spacing w:after="60" w:line="300" w:lineRule="exact"/>
        <w:ind w:firstLine="567"/>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Спортивной аэробикой запрещается заниматься лицам, имеющим следующие нарушения:</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6"/>
          <w:sz w:val="26"/>
          <w:szCs w:val="26"/>
        </w:rPr>
      </w:pPr>
      <w:proofErr w:type="gramStart"/>
      <w:r w:rsidRPr="00204CA4">
        <w:rPr>
          <w:rFonts w:ascii="Times New Roman" w:eastAsia="Calibri" w:hAnsi="Times New Roman" w:cs="Times New Roman"/>
          <w:spacing w:val="-6"/>
          <w:sz w:val="28"/>
          <w:szCs w:val="28"/>
          <w:u w:val="single"/>
        </w:rPr>
        <w:t>нервной системы</w:t>
      </w:r>
      <w:r w:rsidRPr="00204CA4">
        <w:rPr>
          <w:rFonts w:ascii="Times New Roman" w:eastAsia="Calibri" w:hAnsi="Times New Roman" w:cs="Times New Roman"/>
          <w:spacing w:val="-6"/>
          <w:sz w:val="28"/>
          <w:szCs w:val="28"/>
        </w:rPr>
        <w:t xml:space="preserve"> – </w:t>
      </w:r>
      <w:r w:rsidRPr="00204CA4">
        <w:rPr>
          <w:rFonts w:ascii="Times New Roman" w:eastAsia="Calibri" w:hAnsi="Times New Roman" w:cs="Times New Roman"/>
          <w:spacing w:val="-6"/>
          <w:sz w:val="26"/>
          <w:szCs w:val="26"/>
        </w:rPr>
        <w:t xml:space="preserve">атеросклероз мозга, невриты, вегетоневрозы, неврастения, </w:t>
      </w:r>
      <w:proofErr w:type="spellStart"/>
      <w:r w:rsidRPr="00204CA4">
        <w:rPr>
          <w:rFonts w:ascii="Times New Roman" w:eastAsia="Calibri" w:hAnsi="Times New Roman" w:cs="Times New Roman"/>
          <w:spacing w:val="-6"/>
          <w:sz w:val="26"/>
          <w:szCs w:val="26"/>
        </w:rPr>
        <w:t>спондилоатрозы</w:t>
      </w:r>
      <w:proofErr w:type="spellEnd"/>
      <w:r w:rsidRPr="00204CA4">
        <w:rPr>
          <w:rFonts w:ascii="Times New Roman" w:eastAsia="Calibri" w:hAnsi="Times New Roman" w:cs="Times New Roman"/>
          <w:spacing w:val="-6"/>
          <w:sz w:val="26"/>
          <w:szCs w:val="26"/>
        </w:rPr>
        <w:t>, сотрясения мозга, эпилепсия, энцефалопатия, психические заболевания;</w:t>
      </w:r>
      <w:proofErr w:type="gramEnd"/>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6"/>
          <w:sz w:val="26"/>
          <w:szCs w:val="26"/>
        </w:rPr>
      </w:pPr>
      <w:proofErr w:type="gramStart"/>
      <w:r w:rsidRPr="00204CA4">
        <w:rPr>
          <w:rFonts w:ascii="Times New Roman" w:eastAsia="Calibri" w:hAnsi="Times New Roman" w:cs="Times New Roman"/>
          <w:spacing w:val="-6"/>
          <w:sz w:val="28"/>
          <w:szCs w:val="28"/>
          <w:u w:val="single"/>
        </w:rPr>
        <w:t>органов кровообращения</w:t>
      </w:r>
      <w:r w:rsidRPr="00204CA4">
        <w:rPr>
          <w:rFonts w:ascii="Times New Roman" w:eastAsia="Calibri" w:hAnsi="Times New Roman" w:cs="Times New Roman"/>
          <w:spacing w:val="-6"/>
          <w:sz w:val="28"/>
          <w:szCs w:val="28"/>
        </w:rPr>
        <w:t xml:space="preserve"> – </w:t>
      </w:r>
      <w:r w:rsidRPr="00204CA4">
        <w:rPr>
          <w:rFonts w:ascii="Times New Roman" w:eastAsia="Calibri" w:hAnsi="Times New Roman" w:cs="Times New Roman"/>
          <w:spacing w:val="-6"/>
          <w:sz w:val="26"/>
          <w:szCs w:val="26"/>
        </w:rPr>
        <w:t>артериосклероз, гипертоническая болезнь, миокардиодистрофия, миокардит, перикардит хронический, врожденные и приобретенные пороки сердца, ишемическая болезнь сердца, эндокардит хронический, заболевания сосудов;</w:t>
      </w:r>
      <w:proofErr w:type="gramEnd"/>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8"/>
          <w:szCs w:val="28"/>
          <w:u w:val="single"/>
        </w:rPr>
        <w:t>органов дыхания</w:t>
      </w:r>
      <w:r w:rsidRPr="00204CA4">
        <w:rPr>
          <w:rFonts w:ascii="Times New Roman" w:eastAsia="Calibri" w:hAnsi="Times New Roman" w:cs="Times New Roman"/>
          <w:spacing w:val="-4"/>
          <w:sz w:val="28"/>
          <w:szCs w:val="28"/>
        </w:rPr>
        <w:t xml:space="preserve"> – </w:t>
      </w:r>
      <w:r w:rsidRPr="00204CA4">
        <w:rPr>
          <w:rFonts w:ascii="Times New Roman" w:eastAsia="Calibri" w:hAnsi="Times New Roman" w:cs="Times New Roman"/>
          <w:spacing w:val="-4"/>
          <w:sz w:val="26"/>
          <w:szCs w:val="26"/>
        </w:rPr>
        <w:t xml:space="preserve">бронхиальная астма, </w:t>
      </w:r>
      <w:proofErr w:type="spellStart"/>
      <w:r w:rsidRPr="00204CA4">
        <w:rPr>
          <w:rFonts w:ascii="Times New Roman" w:eastAsia="Calibri" w:hAnsi="Times New Roman" w:cs="Times New Roman"/>
          <w:spacing w:val="-4"/>
          <w:sz w:val="26"/>
          <w:szCs w:val="26"/>
        </w:rPr>
        <w:t>бронхиолиты</w:t>
      </w:r>
      <w:proofErr w:type="spellEnd"/>
      <w:r w:rsidRPr="00204CA4">
        <w:rPr>
          <w:rFonts w:ascii="Times New Roman" w:eastAsia="Calibri" w:hAnsi="Times New Roman" w:cs="Times New Roman"/>
          <w:spacing w:val="-4"/>
          <w:sz w:val="26"/>
          <w:szCs w:val="26"/>
        </w:rPr>
        <w:t xml:space="preserve"> с нарушением функции дыхания, </w:t>
      </w:r>
      <w:proofErr w:type="spellStart"/>
      <w:r w:rsidRPr="00204CA4">
        <w:rPr>
          <w:rFonts w:ascii="Times New Roman" w:eastAsia="Calibri" w:hAnsi="Times New Roman" w:cs="Times New Roman"/>
          <w:spacing w:val="-4"/>
          <w:sz w:val="26"/>
          <w:szCs w:val="26"/>
        </w:rPr>
        <w:t>бронхоэкстазия</w:t>
      </w:r>
      <w:proofErr w:type="spellEnd"/>
      <w:r w:rsidRPr="00204CA4">
        <w:rPr>
          <w:rFonts w:ascii="Times New Roman" w:eastAsia="Calibri" w:hAnsi="Times New Roman" w:cs="Times New Roman"/>
          <w:spacing w:val="-4"/>
          <w:sz w:val="26"/>
          <w:szCs w:val="26"/>
        </w:rPr>
        <w:t xml:space="preserve">, </w:t>
      </w:r>
      <w:proofErr w:type="spellStart"/>
      <w:proofErr w:type="gramStart"/>
      <w:r w:rsidRPr="00204CA4">
        <w:rPr>
          <w:rFonts w:ascii="Times New Roman" w:eastAsia="Calibri" w:hAnsi="Times New Roman" w:cs="Times New Roman"/>
          <w:spacing w:val="-4"/>
          <w:sz w:val="26"/>
          <w:szCs w:val="26"/>
        </w:rPr>
        <w:t>пневмо</w:t>
      </w:r>
      <w:proofErr w:type="spellEnd"/>
      <w:r w:rsidRPr="00204CA4">
        <w:rPr>
          <w:rFonts w:ascii="Times New Roman" w:eastAsia="Calibri" w:hAnsi="Times New Roman" w:cs="Times New Roman"/>
          <w:spacing w:val="-4"/>
          <w:sz w:val="26"/>
          <w:szCs w:val="26"/>
        </w:rPr>
        <w:t>-склероз</w:t>
      </w:r>
      <w:proofErr w:type="gramEnd"/>
      <w:r w:rsidRPr="00204CA4">
        <w:rPr>
          <w:rFonts w:ascii="Times New Roman" w:eastAsia="Calibri" w:hAnsi="Times New Roman" w:cs="Times New Roman"/>
          <w:spacing w:val="-4"/>
          <w:sz w:val="26"/>
          <w:szCs w:val="26"/>
        </w:rPr>
        <w:t xml:space="preserve"> легких, туберкулез легких;</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8"/>
          <w:szCs w:val="28"/>
          <w:u w:val="single"/>
        </w:rPr>
        <w:t>органов пищеварения</w:t>
      </w:r>
      <w:r w:rsidRPr="00204CA4">
        <w:rPr>
          <w:rFonts w:ascii="Times New Roman" w:eastAsia="Calibri" w:hAnsi="Times New Roman" w:cs="Times New Roman"/>
          <w:spacing w:val="-4"/>
          <w:sz w:val="28"/>
          <w:szCs w:val="28"/>
        </w:rPr>
        <w:t xml:space="preserve"> – </w:t>
      </w:r>
      <w:r w:rsidRPr="00204CA4">
        <w:rPr>
          <w:rFonts w:ascii="Times New Roman" w:eastAsia="Calibri" w:hAnsi="Times New Roman" w:cs="Times New Roman"/>
          <w:spacing w:val="-4"/>
          <w:sz w:val="26"/>
          <w:szCs w:val="26"/>
        </w:rPr>
        <w:t xml:space="preserve">ахилия желудка, </w:t>
      </w:r>
      <w:proofErr w:type="spellStart"/>
      <w:r w:rsidRPr="00204CA4">
        <w:rPr>
          <w:rFonts w:ascii="Times New Roman" w:eastAsia="Calibri" w:hAnsi="Times New Roman" w:cs="Times New Roman"/>
          <w:spacing w:val="-4"/>
          <w:sz w:val="26"/>
          <w:szCs w:val="26"/>
        </w:rPr>
        <w:t>гатроптоз</w:t>
      </w:r>
      <w:proofErr w:type="spellEnd"/>
      <w:r w:rsidRPr="00204CA4">
        <w:rPr>
          <w:rFonts w:ascii="Times New Roman" w:eastAsia="Calibri" w:hAnsi="Times New Roman" w:cs="Times New Roman"/>
          <w:spacing w:val="-4"/>
          <w:sz w:val="26"/>
          <w:szCs w:val="26"/>
        </w:rPr>
        <w:t xml:space="preserve">, язвенная болезнь, заболевания печени и желчных путей, цирроз и </w:t>
      </w:r>
      <w:proofErr w:type="gramStart"/>
      <w:r w:rsidRPr="00204CA4">
        <w:rPr>
          <w:rFonts w:ascii="Times New Roman" w:eastAsia="Calibri" w:hAnsi="Times New Roman" w:cs="Times New Roman"/>
          <w:spacing w:val="-4"/>
          <w:sz w:val="26"/>
          <w:szCs w:val="26"/>
        </w:rPr>
        <w:t>желчно-каменная</w:t>
      </w:r>
      <w:proofErr w:type="gramEnd"/>
      <w:r w:rsidRPr="00204CA4">
        <w:rPr>
          <w:rFonts w:ascii="Times New Roman" w:eastAsia="Calibri" w:hAnsi="Times New Roman" w:cs="Times New Roman"/>
          <w:spacing w:val="-4"/>
          <w:sz w:val="26"/>
          <w:szCs w:val="26"/>
        </w:rPr>
        <w:t xml:space="preserve"> болезнь;</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u w:val="single"/>
        </w:rPr>
        <w:t>мочеполовой системы</w:t>
      </w:r>
      <w:r w:rsidRPr="00204CA4">
        <w:rPr>
          <w:rFonts w:ascii="Times New Roman" w:eastAsia="Calibri" w:hAnsi="Times New Roman" w:cs="Times New Roman"/>
          <w:spacing w:val="-4"/>
          <w:sz w:val="28"/>
          <w:szCs w:val="28"/>
        </w:rPr>
        <w:t xml:space="preserve"> – </w:t>
      </w:r>
      <w:r w:rsidRPr="00204CA4">
        <w:rPr>
          <w:rFonts w:ascii="Times New Roman" w:eastAsia="Calibri" w:hAnsi="Times New Roman" w:cs="Times New Roman"/>
          <w:spacing w:val="-4"/>
          <w:sz w:val="26"/>
          <w:szCs w:val="26"/>
        </w:rPr>
        <w:t xml:space="preserve">блуждающая почка, нефрозы, нефрит, </w:t>
      </w:r>
      <w:proofErr w:type="gramStart"/>
      <w:r w:rsidRPr="00204CA4">
        <w:rPr>
          <w:rFonts w:ascii="Times New Roman" w:eastAsia="Calibri" w:hAnsi="Times New Roman" w:cs="Times New Roman"/>
          <w:spacing w:val="-4"/>
          <w:sz w:val="26"/>
          <w:szCs w:val="26"/>
        </w:rPr>
        <w:t>почечно-каменная</w:t>
      </w:r>
      <w:proofErr w:type="gramEnd"/>
      <w:r w:rsidRPr="00204CA4">
        <w:rPr>
          <w:rFonts w:ascii="Times New Roman" w:eastAsia="Calibri" w:hAnsi="Times New Roman" w:cs="Times New Roman"/>
          <w:spacing w:val="-4"/>
          <w:sz w:val="26"/>
          <w:szCs w:val="26"/>
        </w:rPr>
        <w:t xml:space="preserve"> болезнь, опухоли мочевого пузыря с нарушением функций</w:t>
      </w:r>
      <w:r w:rsidRPr="00204CA4">
        <w:rPr>
          <w:rFonts w:ascii="Times New Roman" w:eastAsia="Calibri" w:hAnsi="Times New Roman" w:cs="Times New Roman"/>
          <w:spacing w:val="-4"/>
          <w:sz w:val="28"/>
          <w:szCs w:val="28"/>
        </w:rPr>
        <w:t>;</w:t>
      </w:r>
    </w:p>
    <w:p w:rsidR="00EF538F" w:rsidRPr="00EF538F" w:rsidRDefault="00EF538F" w:rsidP="00EF538F">
      <w:pPr>
        <w:tabs>
          <w:tab w:val="left" w:pos="567"/>
        </w:tabs>
        <w:autoSpaceDE w:val="0"/>
        <w:autoSpaceDN w:val="0"/>
        <w:adjustRightInd w:val="0"/>
        <w:spacing w:after="0" w:line="300" w:lineRule="exact"/>
        <w:ind w:left="1212"/>
        <w:jc w:val="both"/>
        <w:rPr>
          <w:rFonts w:ascii="Times New Roman" w:eastAsia="Calibri" w:hAnsi="Times New Roman" w:cs="Times New Roman"/>
          <w:spacing w:val="-4"/>
          <w:sz w:val="28"/>
          <w:szCs w:val="28"/>
        </w:rPr>
      </w:pPr>
    </w:p>
    <w:p w:rsidR="00EF538F" w:rsidRPr="00EF538F" w:rsidRDefault="00CC445D" w:rsidP="00EF538F">
      <w:pPr>
        <w:tabs>
          <w:tab w:val="left" w:pos="567"/>
        </w:tabs>
        <w:autoSpaceDE w:val="0"/>
        <w:autoSpaceDN w:val="0"/>
        <w:adjustRightInd w:val="0"/>
        <w:spacing w:after="0" w:line="300" w:lineRule="exact"/>
        <w:ind w:left="1212"/>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 </w:t>
      </w:r>
    </w:p>
    <w:p w:rsidR="00012DBF" w:rsidRPr="00012DBF" w:rsidRDefault="00012DBF" w:rsidP="00012DBF">
      <w:pPr>
        <w:tabs>
          <w:tab w:val="left" w:pos="567"/>
        </w:tabs>
        <w:autoSpaceDE w:val="0"/>
        <w:autoSpaceDN w:val="0"/>
        <w:adjustRightInd w:val="0"/>
        <w:spacing w:after="0" w:line="300" w:lineRule="exact"/>
        <w:ind w:left="1212"/>
        <w:jc w:val="both"/>
        <w:rPr>
          <w:rFonts w:ascii="Times New Roman" w:eastAsia="Calibri" w:hAnsi="Times New Roman" w:cs="Times New Roman"/>
          <w:spacing w:val="-4"/>
          <w:sz w:val="28"/>
          <w:szCs w:val="28"/>
        </w:rPr>
      </w:pPr>
    </w:p>
    <w:p w:rsidR="00012DBF" w:rsidRPr="00012DBF" w:rsidRDefault="00012DBF" w:rsidP="00012DBF">
      <w:pPr>
        <w:tabs>
          <w:tab w:val="left" w:pos="567"/>
        </w:tabs>
        <w:autoSpaceDE w:val="0"/>
        <w:autoSpaceDN w:val="0"/>
        <w:adjustRightInd w:val="0"/>
        <w:spacing w:after="0" w:line="300" w:lineRule="exact"/>
        <w:ind w:left="1212"/>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lastRenderedPageBreak/>
        <w:t>19</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u w:val="single"/>
        </w:rPr>
        <w:t>крови</w:t>
      </w:r>
      <w:r w:rsidRPr="00204CA4">
        <w:rPr>
          <w:rFonts w:ascii="Times New Roman" w:eastAsia="Calibri" w:hAnsi="Times New Roman" w:cs="Times New Roman"/>
          <w:spacing w:val="-4"/>
          <w:sz w:val="28"/>
          <w:szCs w:val="28"/>
        </w:rPr>
        <w:t xml:space="preserve"> – </w:t>
      </w:r>
      <w:r w:rsidRPr="00204CA4">
        <w:rPr>
          <w:rFonts w:ascii="Times New Roman" w:eastAsia="Calibri" w:hAnsi="Times New Roman" w:cs="Times New Roman"/>
          <w:spacing w:val="-4"/>
          <w:sz w:val="26"/>
          <w:szCs w:val="26"/>
        </w:rPr>
        <w:t xml:space="preserve">анемия и лейкемия, болезнь </w:t>
      </w:r>
      <w:proofErr w:type="spellStart"/>
      <w:r w:rsidRPr="00204CA4">
        <w:rPr>
          <w:rFonts w:ascii="Times New Roman" w:eastAsia="Calibri" w:hAnsi="Times New Roman" w:cs="Times New Roman"/>
          <w:spacing w:val="-4"/>
          <w:sz w:val="26"/>
          <w:szCs w:val="26"/>
        </w:rPr>
        <w:t>Вергольфа</w:t>
      </w:r>
      <w:proofErr w:type="spellEnd"/>
      <w:r w:rsidRPr="00204CA4">
        <w:rPr>
          <w:rFonts w:ascii="Times New Roman" w:eastAsia="Calibri" w:hAnsi="Times New Roman" w:cs="Times New Roman"/>
          <w:spacing w:val="-4"/>
          <w:sz w:val="26"/>
          <w:szCs w:val="26"/>
        </w:rPr>
        <w:t>, лимфогранулематоз, аритмия, гемофилия, геморрагические диатезы (</w:t>
      </w:r>
      <w:proofErr w:type="spellStart"/>
      <w:r w:rsidRPr="00204CA4">
        <w:rPr>
          <w:rFonts w:ascii="Times New Roman" w:eastAsia="Calibri" w:hAnsi="Times New Roman" w:cs="Times New Roman"/>
          <w:spacing w:val="-4"/>
          <w:sz w:val="26"/>
          <w:szCs w:val="26"/>
        </w:rPr>
        <w:t>капилляротоксикоз</w:t>
      </w:r>
      <w:proofErr w:type="spellEnd"/>
      <w:r w:rsidRPr="00204CA4">
        <w:rPr>
          <w:rFonts w:ascii="Times New Roman" w:eastAsia="Calibri" w:hAnsi="Times New Roman" w:cs="Times New Roman"/>
          <w:spacing w:val="-4"/>
          <w:sz w:val="26"/>
          <w:szCs w:val="26"/>
        </w:rPr>
        <w:t xml:space="preserve"> и др.);</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u w:val="single"/>
        </w:rPr>
        <w:t>эндокринной системы</w:t>
      </w:r>
      <w:r w:rsidRPr="00204CA4">
        <w:rPr>
          <w:rFonts w:ascii="Times New Roman" w:eastAsia="Calibri" w:hAnsi="Times New Roman" w:cs="Times New Roman"/>
          <w:spacing w:val="-4"/>
          <w:sz w:val="28"/>
          <w:szCs w:val="28"/>
        </w:rPr>
        <w:t xml:space="preserve"> – </w:t>
      </w:r>
      <w:proofErr w:type="spellStart"/>
      <w:r w:rsidRPr="00204CA4">
        <w:rPr>
          <w:rFonts w:ascii="Times New Roman" w:eastAsia="Calibri" w:hAnsi="Times New Roman" w:cs="Times New Roman"/>
          <w:spacing w:val="-4"/>
          <w:sz w:val="26"/>
          <w:szCs w:val="26"/>
        </w:rPr>
        <w:t>Аддисонова</w:t>
      </w:r>
      <w:proofErr w:type="spellEnd"/>
      <w:r w:rsidRPr="00204CA4">
        <w:rPr>
          <w:rFonts w:ascii="Times New Roman" w:eastAsia="Calibri" w:hAnsi="Times New Roman" w:cs="Times New Roman"/>
          <w:spacing w:val="-4"/>
          <w:sz w:val="26"/>
          <w:szCs w:val="26"/>
        </w:rPr>
        <w:t xml:space="preserve"> болезнь, акромегалия, </w:t>
      </w:r>
      <w:proofErr w:type="spellStart"/>
      <w:r w:rsidRPr="00204CA4">
        <w:rPr>
          <w:rFonts w:ascii="Times New Roman" w:eastAsia="Calibri" w:hAnsi="Times New Roman" w:cs="Times New Roman"/>
          <w:spacing w:val="-4"/>
          <w:sz w:val="26"/>
          <w:szCs w:val="26"/>
        </w:rPr>
        <w:t>гипертериоз</w:t>
      </w:r>
      <w:proofErr w:type="spellEnd"/>
      <w:r w:rsidRPr="00204CA4">
        <w:rPr>
          <w:rFonts w:ascii="Times New Roman" w:eastAsia="Calibri" w:hAnsi="Times New Roman" w:cs="Times New Roman"/>
          <w:spacing w:val="-4"/>
          <w:sz w:val="26"/>
          <w:szCs w:val="26"/>
        </w:rPr>
        <w:t>, микседема, инфантилизм, диабет сахарный</w:t>
      </w:r>
      <w:r w:rsidRPr="00204CA4">
        <w:rPr>
          <w:rFonts w:ascii="Times New Roman" w:eastAsia="Calibri" w:hAnsi="Times New Roman" w:cs="Times New Roman"/>
          <w:spacing w:val="-4"/>
          <w:sz w:val="28"/>
          <w:szCs w:val="28"/>
        </w:rPr>
        <w:t>;</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8"/>
          <w:szCs w:val="28"/>
          <w:u w:val="single"/>
        </w:rPr>
        <w:t>при наличии глазных болезней</w:t>
      </w:r>
      <w:r w:rsidRPr="00204CA4">
        <w:rPr>
          <w:rFonts w:ascii="Times New Roman" w:eastAsia="Calibri" w:hAnsi="Times New Roman" w:cs="Times New Roman"/>
          <w:spacing w:val="-6"/>
          <w:sz w:val="28"/>
          <w:szCs w:val="28"/>
        </w:rPr>
        <w:t xml:space="preserve"> – </w:t>
      </w:r>
      <w:r w:rsidRPr="00204CA4">
        <w:rPr>
          <w:rFonts w:ascii="Times New Roman" w:eastAsia="Calibri" w:hAnsi="Times New Roman" w:cs="Times New Roman"/>
          <w:spacing w:val="-6"/>
          <w:sz w:val="26"/>
          <w:szCs w:val="26"/>
        </w:rPr>
        <w:t>астигматизма, глаукомы, катаракты, монокулярного зрения, заболеваний и атрофии зрительного нерва; близорукости высокой степени;</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8"/>
          <w:szCs w:val="28"/>
          <w:u w:val="single"/>
        </w:rPr>
        <w:t>заболеваний ЛОР-органов</w:t>
      </w:r>
      <w:r w:rsidRPr="00204CA4">
        <w:rPr>
          <w:rFonts w:ascii="Times New Roman" w:eastAsia="Calibri" w:hAnsi="Times New Roman" w:cs="Times New Roman"/>
          <w:spacing w:val="-4"/>
          <w:sz w:val="28"/>
          <w:szCs w:val="28"/>
        </w:rPr>
        <w:t xml:space="preserve"> – </w:t>
      </w:r>
      <w:r w:rsidRPr="00204CA4">
        <w:rPr>
          <w:rFonts w:ascii="Times New Roman" w:eastAsia="Calibri" w:hAnsi="Times New Roman" w:cs="Times New Roman"/>
          <w:spacing w:val="-4"/>
          <w:sz w:val="26"/>
          <w:szCs w:val="26"/>
        </w:rPr>
        <w:t xml:space="preserve">аденоидов носоглотки, глухонемоты, отитов гнойных, </w:t>
      </w:r>
      <w:proofErr w:type="spellStart"/>
      <w:r w:rsidRPr="00204CA4">
        <w:rPr>
          <w:rFonts w:ascii="Times New Roman" w:eastAsia="Calibri" w:hAnsi="Times New Roman" w:cs="Times New Roman"/>
          <w:spacing w:val="-4"/>
          <w:sz w:val="26"/>
          <w:szCs w:val="26"/>
        </w:rPr>
        <w:t>симптомокомплекса</w:t>
      </w:r>
      <w:proofErr w:type="spellEnd"/>
      <w:r w:rsidRPr="00204CA4">
        <w:rPr>
          <w:rFonts w:ascii="Times New Roman" w:eastAsia="Calibri" w:hAnsi="Times New Roman" w:cs="Times New Roman"/>
          <w:spacing w:val="-4"/>
          <w:sz w:val="26"/>
          <w:szCs w:val="26"/>
        </w:rPr>
        <w:t xml:space="preserve"> </w:t>
      </w:r>
      <w:proofErr w:type="spellStart"/>
      <w:r w:rsidRPr="00204CA4">
        <w:rPr>
          <w:rFonts w:ascii="Times New Roman" w:eastAsia="Calibri" w:hAnsi="Times New Roman" w:cs="Times New Roman"/>
          <w:spacing w:val="-4"/>
          <w:sz w:val="26"/>
          <w:szCs w:val="26"/>
        </w:rPr>
        <w:t>Меньера</w:t>
      </w:r>
      <w:proofErr w:type="spellEnd"/>
      <w:r w:rsidRPr="00204CA4">
        <w:rPr>
          <w:rFonts w:ascii="Times New Roman" w:eastAsia="Calibri" w:hAnsi="Times New Roman" w:cs="Times New Roman"/>
          <w:spacing w:val="-4"/>
          <w:sz w:val="26"/>
          <w:szCs w:val="26"/>
        </w:rPr>
        <w:t xml:space="preserve">, отосклероза, </w:t>
      </w:r>
      <w:proofErr w:type="spellStart"/>
      <w:r w:rsidRPr="00204CA4">
        <w:rPr>
          <w:rFonts w:ascii="Times New Roman" w:eastAsia="Calibri" w:hAnsi="Times New Roman" w:cs="Times New Roman"/>
          <w:spacing w:val="-4"/>
          <w:sz w:val="26"/>
          <w:szCs w:val="26"/>
        </w:rPr>
        <w:t>лабиринтопатии</w:t>
      </w:r>
      <w:proofErr w:type="spellEnd"/>
      <w:r w:rsidRPr="00204CA4">
        <w:rPr>
          <w:rFonts w:ascii="Times New Roman" w:eastAsia="Calibri" w:hAnsi="Times New Roman" w:cs="Times New Roman"/>
          <w:spacing w:val="-4"/>
          <w:sz w:val="26"/>
          <w:szCs w:val="26"/>
        </w:rPr>
        <w:t xml:space="preserve">, </w:t>
      </w:r>
      <w:proofErr w:type="spellStart"/>
      <w:r w:rsidRPr="00204CA4">
        <w:rPr>
          <w:rFonts w:ascii="Times New Roman" w:eastAsia="Calibri" w:hAnsi="Times New Roman" w:cs="Times New Roman"/>
          <w:spacing w:val="-4"/>
          <w:sz w:val="26"/>
          <w:szCs w:val="26"/>
        </w:rPr>
        <w:t>кохлеарного</w:t>
      </w:r>
      <w:proofErr w:type="spellEnd"/>
      <w:r w:rsidRPr="00204CA4">
        <w:rPr>
          <w:rFonts w:ascii="Times New Roman" w:eastAsia="Calibri" w:hAnsi="Times New Roman" w:cs="Times New Roman"/>
          <w:spacing w:val="-4"/>
          <w:sz w:val="26"/>
          <w:szCs w:val="26"/>
        </w:rPr>
        <w:t xml:space="preserve"> неврита, острых заболеваний полости рта;</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u w:val="single"/>
        </w:rPr>
        <w:t>заболеваний кожи</w:t>
      </w:r>
      <w:r w:rsidRPr="00204CA4">
        <w:rPr>
          <w:rFonts w:ascii="Times New Roman" w:eastAsia="Calibri" w:hAnsi="Times New Roman" w:cs="Times New Roman"/>
          <w:spacing w:val="-4"/>
          <w:sz w:val="28"/>
          <w:szCs w:val="28"/>
        </w:rPr>
        <w:t xml:space="preserve"> – </w:t>
      </w:r>
      <w:r w:rsidRPr="00204CA4">
        <w:rPr>
          <w:rFonts w:ascii="Times New Roman" w:eastAsia="Calibri" w:hAnsi="Times New Roman" w:cs="Times New Roman"/>
          <w:spacing w:val="-4"/>
          <w:sz w:val="26"/>
          <w:szCs w:val="26"/>
        </w:rPr>
        <w:t>инфекционных болезней кожи, грибковых заболеваний</w:t>
      </w:r>
      <w:r w:rsidRPr="00204CA4">
        <w:rPr>
          <w:rFonts w:ascii="Times New Roman" w:eastAsia="Calibri" w:hAnsi="Times New Roman" w:cs="Times New Roman"/>
          <w:spacing w:val="-4"/>
          <w:sz w:val="28"/>
          <w:szCs w:val="28"/>
        </w:rPr>
        <w:t>;</w:t>
      </w:r>
    </w:p>
    <w:p w:rsidR="00204CA4" w:rsidRPr="00204CA4" w:rsidRDefault="00204CA4" w:rsidP="00235D3A">
      <w:pPr>
        <w:numPr>
          <w:ilvl w:val="0"/>
          <w:numId w:val="6"/>
        </w:numPr>
        <w:tabs>
          <w:tab w:val="left" w:pos="567"/>
        </w:tabs>
        <w:autoSpaceDE w:val="0"/>
        <w:autoSpaceDN w:val="0"/>
        <w:adjustRightInd w:val="0"/>
        <w:spacing w:after="0" w:line="300" w:lineRule="exact"/>
        <w:ind w:firstLine="284"/>
        <w:jc w:val="both"/>
        <w:rPr>
          <w:rFonts w:ascii="Times New Roman" w:eastAsia="Calibri" w:hAnsi="Times New Roman" w:cs="Times New Roman"/>
          <w:spacing w:val="-4"/>
          <w:sz w:val="26"/>
          <w:szCs w:val="26"/>
        </w:rPr>
      </w:pPr>
      <w:proofErr w:type="gramStart"/>
      <w:r w:rsidRPr="00204CA4">
        <w:rPr>
          <w:rFonts w:ascii="Times New Roman" w:eastAsia="Calibri" w:hAnsi="Times New Roman" w:cs="Times New Roman"/>
          <w:spacing w:val="-4"/>
          <w:sz w:val="28"/>
          <w:szCs w:val="28"/>
          <w:u w:val="single"/>
        </w:rPr>
        <w:t>болезней опорно-двигательного аппарата</w:t>
      </w:r>
      <w:r w:rsidRPr="00204CA4">
        <w:rPr>
          <w:rFonts w:ascii="Times New Roman" w:eastAsia="Calibri" w:hAnsi="Times New Roman" w:cs="Times New Roman"/>
          <w:spacing w:val="-4"/>
          <w:sz w:val="28"/>
          <w:szCs w:val="28"/>
        </w:rPr>
        <w:t xml:space="preserve"> </w:t>
      </w:r>
      <w:r w:rsidRPr="00204CA4">
        <w:rPr>
          <w:rFonts w:ascii="Times New Roman" w:eastAsia="Calibri" w:hAnsi="Times New Roman" w:cs="Times New Roman"/>
          <w:spacing w:val="-4"/>
          <w:sz w:val="26"/>
          <w:szCs w:val="26"/>
        </w:rPr>
        <w:t xml:space="preserve">– артрита деформирующего, артрита нейродистрофического, </w:t>
      </w:r>
      <w:proofErr w:type="spellStart"/>
      <w:r w:rsidRPr="00204CA4">
        <w:rPr>
          <w:rFonts w:ascii="Times New Roman" w:eastAsia="Calibri" w:hAnsi="Times New Roman" w:cs="Times New Roman"/>
          <w:spacing w:val="-4"/>
          <w:sz w:val="26"/>
          <w:szCs w:val="26"/>
        </w:rPr>
        <w:t>полмиозита</w:t>
      </w:r>
      <w:proofErr w:type="spellEnd"/>
      <w:r w:rsidRPr="00204CA4">
        <w:rPr>
          <w:rFonts w:ascii="Times New Roman" w:eastAsia="Calibri" w:hAnsi="Times New Roman" w:cs="Times New Roman"/>
          <w:spacing w:val="-4"/>
          <w:sz w:val="26"/>
          <w:szCs w:val="26"/>
        </w:rPr>
        <w:t xml:space="preserve"> </w:t>
      </w:r>
      <w:proofErr w:type="spellStart"/>
      <w:r w:rsidRPr="00204CA4">
        <w:rPr>
          <w:rFonts w:ascii="Times New Roman" w:eastAsia="Calibri" w:hAnsi="Times New Roman" w:cs="Times New Roman"/>
          <w:spacing w:val="-4"/>
          <w:sz w:val="26"/>
          <w:szCs w:val="26"/>
        </w:rPr>
        <w:t>остеохондропатии</w:t>
      </w:r>
      <w:proofErr w:type="spellEnd"/>
      <w:r w:rsidRPr="00204CA4">
        <w:rPr>
          <w:rFonts w:ascii="Times New Roman" w:eastAsia="Calibri" w:hAnsi="Times New Roman" w:cs="Times New Roman"/>
          <w:spacing w:val="-4"/>
          <w:sz w:val="26"/>
          <w:szCs w:val="26"/>
        </w:rPr>
        <w:t>, вывихов врожденных, контрактур рубцовых, вывихов привычных, косолапости, кривошеи, остеодистрофии, остеомиелита хронического.</w:t>
      </w:r>
      <w:proofErr w:type="gramEnd"/>
    </w:p>
    <w:p w:rsidR="00204CA4" w:rsidRPr="00204CA4" w:rsidRDefault="00204CA4" w:rsidP="00204CA4">
      <w:pPr>
        <w:autoSpaceDE w:val="0"/>
        <w:autoSpaceDN w:val="0"/>
        <w:adjustRightInd w:val="0"/>
        <w:spacing w:line="300" w:lineRule="exact"/>
        <w:ind w:firstLine="567"/>
        <w:jc w:val="both"/>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8"/>
          <w:szCs w:val="28"/>
          <w:u w:val="single"/>
        </w:rPr>
        <w:t>Временные противопоказания</w:t>
      </w:r>
      <w:r w:rsidRPr="00204CA4">
        <w:rPr>
          <w:rFonts w:ascii="Times New Roman" w:eastAsia="Calibri" w:hAnsi="Times New Roman" w:cs="Times New Roman"/>
          <w:spacing w:val="-4"/>
          <w:sz w:val="28"/>
          <w:szCs w:val="28"/>
        </w:rPr>
        <w:t xml:space="preserve">: </w:t>
      </w:r>
      <w:r w:rsidRPr="00204CA4">
        <w:rPr>
          <w:rFonts w:ascii="Times New Roman" w:eastAsia="Calibri" w:hAnsi="Times New Roman" w:cs="Times New Roman"/>
          <w:spacing w:val="-4"/>
          <w:sz w:val="26"/>
          <w:szCs w:val="26"/>
        </w:rPr>
        <w:t xml:space="preserve">кожные заразные заболевания, острые воспалительные заболевания, период </w:t>
      </w:r>
      <w:proofErr w:type="spellStart"/>
      <w:r w:rsidRPr="00204CA4">
        <w:rPr>
          <w:rFonts w:ascii="Times New Roman" w:eastAsia="Calibri" w:hAnsi="Times New Roman" w:cs="Times New Roman"/>
          <w:spacing w:val="-4"/>
          <w:sz w:val="26"/>
          <w:szCs w:val="26"/>
        </w:rPr>
        <w:t>реконваленсцентности</w:t>
      </w:r>
      <w:proofErr w:type="spellEnd"/>
      <w:r w:rsidRPr="00204CA4">
        <w:rPr>
          <w:rFonts w:ascii="Times New Roman" w:eastAsia="Calibri" w:hAnsi="Times New Roman" w:cs="Times New Roman"/>
          <w:spacing w:val="-4"/>
          <w:sz w:val="26"/>
          <w:szCs w:val="26"/>
        </w:rPr>
        <w:t xml:space="preserve"> после перенесенных заболеваний (срок допуска к занятиям устанавливается в каждом конкретном случае в зависимости от характера и течения заболевания), ревмокардит (в благоприятных случаях не ранее, чем через 6-12 месяцев после ликвидации клинических проявлений), гельминтозы (с клинически выраженным и нарушениями), травмы опорн</w:t>
      </w:r>
      <w:proofErr w:type="gramStart"/>
      <w:r w:rsidRPr="00204CA4">
        <w:rPr>
          <w:rFonts w:ascii="Times New Roman" w:eastAsia="Calibri" w:hAnsi="Times New Roman" w:cs="Times New Roman"/>
          <w:spacing w:val="-4"/>
          <w:sz w:val="26"/>
          <w:szCs w:val="26"/>
        </w:rPr>
        <w:t>о-</w:t>
      </w:r>
      <w:proofErr w:type="gramEnd"/>
      <w:r w:rsidRPr="00204CA4">
        <w:rPr>
          <w:rFonts w:ascii="Times New Roman" w:eastAsia="Calibri" w:hAnsi="Times New Roman" w:cs="Times New Roman"/>
          <w:spacing w:val="-4"/>
          <w:sz w:val="26"/>
          <w:szCs w:val="26"/>
        </w:rPr>
        <w:t xml:space="preserve"> двигательного аппарата. </w:t>
      </w:r>
    </w:p>
    <w:p w:rsidR="00204CA4" w:rsidRPr="00204CA4" w:rsidRDefault="00593F51" w:rsidP="00204CA4">
      <w:pPr>
        <w:autoSpaceDE w:val="0"/>
        <w:autoSpaceDN w:val="0"/>
        <w:adjustRightInd w:val="0"/>
        <w:spacing w:line="300" w:lineRule="exact"/>
        <w:ind w:firstLine="567"/>
        <w:jc w:val="both"/>
        <w:rPr>
          <w:rFonts w:ascii="Times New Roman" w:eastAsia="Calibri" w:hAnsi="Times New Roman" w:cs="Times New Roman"/>
          <w:spacing w:val="-4"/>
          <w:sz w:val="26"/>
          <w:szCs w:val="26"/>
        </w:rPr>
      </w:pPr>
      <w:r>
        <w:rPr>
          <w:rFonts w:ascii="Times New Roman" w:eastAsia="Calibri" w:hAnsi="Times New Roman" w:cs="Times New Roman"/>
          <w:spacing w:val="-6"/>
          <w:sz w:val="28"/>
          <w:szCs w:val="28"/>
        </w:rPr>
        <w:t>Спортсмены</w:t>
      </w:r>
      <w:r w:rsidR="00204CA4" w:rsidRPr="00204CA4">
        <w:rPr>
          <w:rFonts w:ascii="Times New Roman" w:eastAsia="Calibri" w:hAnsi="Times New Roman" w:cs="Times New Roman"/>
          <w:spacing w:val="-6"/>
          <w:sz w:val="28"/>
          <w:szCs w:val="28"/>
        </w:rPr>
        <w:t>, допущенные по медицинским показаниям к спортивной подготовке, в обязательном порядке должны:</w:t>
      </w:r>
    </w:p>
    <w:p w:rsidR="00204CA4" w:rsidRPr="00204CA4" w:rsidRDefault="00204CA4" w:rsidP="00593F51">
      <w:pPr>
        <w:numPr>
          <w:ilvl w:val="0"/>
          <w:numId w:val="7"/>
        </w:numPr>
        <w:tabs>
          <w:tab w:val="left" w:pos="284"/>
          <w:tab w:val="left" w:pos="567"/>
        </w:tabs>
        <w:autoSpaceDE w:val="0"/>
        <w:autoSpaceDN w:val="0"/>
        <w:adjustRightInd w:val="0"/>
        <w:spacing w:after="0" w:line="240" w:lineRule="auto"/>
        <w:ind w:left="709" w:firstLine="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Проходить 2 раза в год (каждые 6 месяцев) углубленное медицинское обследование во врачебно-физкультурном диспансере и получать медицинский допу</w:t>
      </w:r>
      <w:proofErr w:type="gramStart"/>
      <w:r w:rsidRPr="00204CA4">
        <w:rPr>
          <w:rFonts w:ascii="Times New Roman" w:eastAsia="Calibri" w:hAnsi="Times New Roman" w:cs="Times New Roman"/>
          <w:spacing w:val="-6"/>
          <w:sz w:val="28"/>
          <w:szCs w:val="28"/>
        </w:rPr>
        <w:t>ск к тр</w:t>
      </w:r>
      <w:proofErr w:type="gramEnd"/>
      <w:r w:rsidRPr="00204CA4">
        <w:rPr>
          <w:rFonts w:ascii="Times New Roman" w:eastAsia="Calibri" w:hAnsi="Times New Roman" w:cs="Times New Roman"/>
          <w:spacing w:val="-6"/>
          <w:sz w:val="28"/>
          <w:szCs w:val="28"/>
        </w:rPr>
        <w:t xml:space="preserve">енировочным занятиям. </w:t>
      </w:r>
    </w:p>
    <w:p w:rsidR="00204CA4" w:rsidRPr="00204CA4" w:rsidRDefault="00204CA4" w:rsidP="00593F51">
      <w:pPr>
        <w:numPr>
          <w:ilvl w:val="0"/>
          <w:numId w:val="7"/>
        </w:numPr>
        <w:tabs>
          <w:tab w:val="left" w:pos="284"/>
          <w:tab w:val="left" w:pos="567"/>
        </w:tabs>
        <w:autoSpaceDE w:val="0"/>
        <w:autoSpaceDN w:val="0"/>
        <w:adjustRightInd w:val="0"/>
        <w:spacing w:after="0" w:line="300" w:lineRule="exact"/>
        <w:ind w:left="709" w:firstLine="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Проходить медицинское освидетельствование врачебно-физкультурного диспансера и получать медицинский допуск к каждым соревнованиям не ранее 3 дней до планируемых соревнований.</w:t>
      </w:r>
    </w:p>
    <w:p w:rsidR="00204CA4" w:rsidRPr="00204CA4" w:rsidRDefault="00204CA4" w:rsidP="00593F51">
      <w:pPr>
        <w:numPr>
          <w:ilvl w:val="0"/>
          <w:numId w:val="7"/>
        </w:numPr>
        <w:tabs>
          <w:tab w:val="left" w:pos="284"/>
          <w:tab w:val="left" w:pos="567"/>
        </w:tabs>
        <w:autoSpaceDE w:val="0"/>
        <w:autoSpaceDN w:val="0"/>
        <w:adjustRightInd w:val="0"/>
        <w:spacing w:after="0" w:line="300" w:lineRule="exact"/>
        <w:ind w:left="709" w:firstLine="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Соблюдать санитарно-гигиенические требования к питанию, режиму дня, местам для тренировок, одежде и обуви. </w:t>
      </w:r>
    </w:p>
    <w:p w:rsidR="00204CA4" w:rsidRPr="00204CA4" w:rsidRDefault="00204CA4" w:rsidP="00593F51">
      <w:pPr>
        <w:numPr>
          <w:ilvl w:val="0"/>
          <w:numId w:val="7"/>
        </w:numPr>
        <w:tabs>
          <w:tab w:val="left" w:pos="284"/>
          <w:tab w:val="left" w:pos="567"/>
        </w:tabs>
        <w:autoSpaceDE w:val="0"/>
        <w:autoSpaceDN w:val="0"/>
        <w:adjustRightInd w:val="0"/>
        <w:spacing w:after="0" w:line="300" w:lineRule="exact"/>
        <w:ind w:left="709" w:firstLine="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Соблюдать антидопинговые законы и предписания.  </w:t>
      </w:r>
    </w:p>
    <w:p w:rsidR="00204CA4" w:rsidRPr="00204CA4" w:rsidRDefault="00204CA4" w:rsidP="00593F51">
      <w:pPr>
        <w:numPr>
          <w:ilvl w:val="0"/>
          <w:numId w:val="7"/>
        </w:numPr>
        <w:tabs>
          <w:tab w:val="left" w:pos="284"/>
          <w:tab w:val="left" w:pos="567"/>
        </w:tabs>
        <w:autoSpaceDE w:val="0"/>
        <w:autoSpaceDN w:val="0"/>
        <w:adjustRightInd w:val="0"/>
        <w:spacing w:after="0" w:line="300" w:lineRule="exact"/>
        <w:ind w:left="709" w:firstLine="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Осуществлять самоконтроль за ЧСС в состоянии покоя и после физической нагрузки, за качеством и количеством сна, аппетита, массы тела, общего самочувствия. </w:t>
      </w:r>
    </w:p>
    <w:p w:rsidR="00204CA4" w:rsidRPr="00204CA4" w:rsidRDefault="00204CA4" w:rsidP="00593F51">
      <w:pPr>
        <w:numPr>
          <w:ilvl w:val="0"/>
          <w:numId w:val="9"/>
        </w:numPr>
        <w:tabs>
          <w:tab w:val="left" w:pos="567"/>
          <w:tab w:val="num" w:pos="993"/>
        </w:tabs>
        <w:autoSpaceDE w:val="0"/>
        <w:autoSpaceDN w:val="0"/>
        <w:adjustRightInd w:val="0"/>
        <w:spacing w:after="0" w:line="240" w:lineRule="auto"/>
        <w:ind w:left="709" w:firstLine="0"/>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Участвовать в процедурах текущего, этапного и соревновательного контроля в целях:</w:t>
      </w:r>
    </w:p>
    <w:p w:rsidR="00204CA4" w:rsidRPr="00204CA4" w:rsidRDefault="00204CA4" w:rsidP="00593F51">
      <w:pPr>
        <w:numPr>
          <w:ilvl w:val="0"/>
          <w:numId w:val="8"/>
        </w:numPr>
        <w:tabs>
          <w:tab w:val="left" w:pos="567"/>
          <w:tab w:val="left" w:pos="993"/>
        </w:tabs>
        <w:autoSpaceDE w:val="0"/>
        <w:autoSpaceDN w:val="0"/>
        <w:adjustRightInd w:val="0"/>
        <w:spacing w:after="0" w:line="300" w:lineRule="exact"/>
        <w:ind w:left="709" w:firstLine="0"/>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определения эффективности физической, тактической и интегральной подготовленности;</w:t>
      </w:r>
    </w:p>
    <w:p w:rsidR="00204CA4" w:rsidRPr="00204CA4" w:rsidRDefault="00204CA4" w:rsidP="00593F51">
      <w:pPr>
        <w:numPr>
          <w:ilvl w:val="0"/>
          <w:numId w:val="8"/>
        </w:numPr>
        <w:tabs>
          <w:tab w:val="left" w:pos="567"/>
          <w:tab w:val="left" w:pos="993"/>
        </w:tabs>
        <w:autoSpaceDE w:val="0"/>
        <w:autoSpaceDN w:val="0"/>
        <w:adjustRightInd w:val="0"/>
        <w:spacing w:after="0" w:line="300" w:lineRule="exact"/>
        <w:ind w:left="709" w:firstLine="0"/>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оценки тренированности спортсмена, переносимости нагрузок;</w:t>
      </w:r>
    </w:p>
    <w:p w:rsidR="00204CA4" w:rsidRPr="00204CA4" w:rsidRDefault="00204CA4" w:rsidP="00593F51">
      <w:pPr>
        <w:numPr>
          <w:ilvl w:val="0"/>
          <w:numId w:val="8"/>
        </w:numPr>
        <w:tabs>
          <w:tab w:val="left" w:pos="567"/>
          <w:tab w:val="left" w:pos="993"/>
        </w:tabs>
        <w:autoSpaceDE w:val="0"/>
        <w:autoSpaceDN w:val="0"/>
        <w:adjustRightInd w:val="0"/>
        <w:spacing w:after="0" w:line="300" w:lineRule="exact"/>
        <w:ind w:left="709" w:firstLine="0"/>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определения оптимальной продолжительности интервалов отдыха;</w:t>
      </w:r>
    </w:p>
    <w:p w:rsidR="00204CA4" w:rsidRPr="00204CA4" w:rsidRDefault="00204CA4" w:rsidP="00593F51">
      <w:pPr>
        <w:numPr>
          <w:ilvl w:val="0"/>
          <w:numId w:val="8"/>
        </w:numPr>
        <w:tabs>
          <w:tab w:val="left" w:pos="567"/>
          <w:tab w:val="left" w:pos="993"/>
        </w:tabs>
        <w:autoSpaceDE w:val="0"/>
        <w:autoSpaceDN w:val="0"/>
        <w:adjustRightInd w:val="0"/>
        <w:spacing w:after="0" w:line="300" w:lineRule="exact"/>
        <w:ind w:left="709" w:firstLine="0"/>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выявления ранних признаков нарушений в состоянии здоровья;</w:t>
      </w:r>
    </w:p>
    <w:p w:rsidR="00EF538F" w:rsidRDefault="00EF538F" w:rsidP="00EF538F">
      <w:pPr>
        <w:tabs>
          <w:tab w:val="left" w:pos="567"/>
          <w:tab w:val="left" w:pos="993"/>
        </w:tabs>
        <w:autoSpaceDE w:val="0"/>
        <w:autoSpaceDN w:val="0"/>
        <w:adjustRightInd w:val="0"/>
        <w:spacing w:after="0" w:line="300" w:lineRule="exact"/>
        <w:ind w:left="709"/>
        <w:jc w:val="both"/>
        <w:rPr>
          <w:rFonts w:ascii="Times New Roman" w:eastAsia="Calibri" w:hAnsi="Times New Roman" w:cs="Times New Roman"/>
          <w:spacing w:val="-4"/>
          <w:sz w:val="28"/>
          <w:szCs w:val="28"/>
        </w:rPr>
      </w:pPr>
    </w:p>
    <w:p w:rsidR="00807042" w:rsidRDefault="00807042" w:rsidP="00EF538F">
      <w:pPr>
        <w:tabs>
          <w:tab w:val="left" w:pos="567"/>
          <w:tab w:val="left" w:pos="993"/>
        </w:tabs>
        <w:autoSpaceDE w:val="0"/>
        <w:autoSpaceDN w:val="0"/>
        <w:adjustRightInd w:val="0"/>
        <w:spacing w:after="0" w:line="300" w:lineRule="exact"/>
        <w:ind w:left="709"/>
        <w:jc w:val="center"/>
        <w:rPr>
          <w:rFonts w:ascii="Times New Roman" w:eastAsia="Calibri" w:hAnsi="Times New Roman" w:cs="Times New Roman"/>
          <w:spacing w:val="-4"/>
          <w:sz w:val="28"/>
          <w:szCs w:val="28"/>
        </w:rPr>
      </w:pPr>
    </w:p>
    <w:p w:rsidR="00EF538F" w:rsidRDefault="00EF538F" w:rsidP="00EF538F">
      <w:pPr>
        <w:tabs>
          <w:tab w:val="left" w:pos="567"/>
          <w:tab w:val="left" w:pos="993"/>
        </w:tabs>
        <w:autoSpaceDE w:val="0"/>
        <w:autoSpaceDN w:val="0"/>
        <w:adjustRightInd w:val="0"/>
        <w:spacing w:after="0" w:line="300" w:lineRule="exact"/>
        <w:ind w:left="70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20</w:t>
      </w:r>
    </w:p>
    <w:p w:rsidR="00204CA4" w:rsidRPr="00204CA4" w:rsidRDefault="00204CA4" w:rsidP="00593F51">
      <w:pPr>
        <w:numPr>
          <w:ilvl w:val="0"/>
          <w:numId w:val="8"/>
        </w:numPr>
        <w:tabs>
          <w:tab w:val="left" w:pos="567"/>
          <w:tab w:val="left" w:pos="993"/>
        </w:tabs>
        <w:autoSpaceDE w:val="0"/>
        <w:autoSpaceDN w:val="0"/>
        <w:adjustRightInd w:val="0"/>
        <w:spacing w:after="0" w:line="300" w:lineRule="exact"/>
        <w:ind w:left="709" w:firstLine="0"/>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оказания доврачебной помощи, организации лечения в случае необходимости;</w:t>
      </w:r>
    </w:p>
    <w:p w:rsidR="00204CA4" w:rsidRPr="00204CA4" w:rsidRDefault="00204CA4" w:rsidP="00593F51">
      <w:pPr>
        <w:numPr>
          <w:ilvl w:val="0"/>
          <w:numId w:val="8"/>
        </w:numPr>
        <w:tabs>
          <w:tab w:val="left" w:pos="567"/>
          <w:tab w:val="left" w:pos="993"/>
        </w:tabs>
        <w:autoSpaceDE w:val="0"/>
        <w:autoSpaceDN w:val="0"/>
        <w:adjustRightInd w:val="0"/>
        <w:spacing w:after="0" w:line="300" w:lineRule="exact"/>
        <w:ind w:left="709" w:firstLine="0"/>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профилактики травм и заболеваний, включения профилактических процедур с использованием физических (массаж, души, ванны, рефлексотерапия), педагогических, фармакологических средств восстановления.</w:t>
      </w:r>
    </w:p>
    <w:p w:rsidR="00204CA4" w:rsidRPr="00204CA4" w:rsidRDefault="00204CA4" w:rsidP="00593F51">
      <w:pPr>
        <w:tabs>
          <w:tab w:val="left" w:pos="567"/>
        </w:tabs>
        <w:autoSpaceDE w:val="0"/>
        <w:autoSpaceDN w:val="0"/>
        <w:adjustRightInd w:val="0"/>
        <w:ind w:left="709"/>
        <w:jc w:val="both"/>
        <w:rPr>
          <w:rFonts w:ascii="Times New Roman" w:eastAsia="Calibri" w:hAnsi="Times New Roman" w:cs="Times New Roman"/>
          <w:spacing w:val="-4"/>
          <w:sz w:val="28"/>
          <w:szCs w:val="28"/>
        </w:rPr>
      </w:pPr>
      <w:r w:rsidRPr="00204CA4">
        <w:rPr>
          <w:rFonts w:ascii="Times New Roman" w:eastAsia="Calibri" w:hAnsi="Times New Roman" w:cs="Times New Roman"/>
          <w:spacing w:val="-4"/>
          <w:sz w:val="28"/>
          <w:szCs w:val="28"/>
        </w:rPr>
        <w:tab/>
        <w:t>С целью реализации этих задач проводятся углубленное, этапное и текущее медицинские обследования, врачебно-педагогические наблюдения в процессе тренировочных занятий.</w:t>
      </w:r>
    </w:p>
    <w:p w:rsidR="00204CA4" w:rsidRPr="00204CA4" w:rsidRDefault="00204CA4" w:rsidP="00204CA4">
      <w:pPr>
        <w:autoSpaceDE w:val="0"/>
        <w:autoSpaceDN w:val="0"/>
        <w:adjustRightInd w:val="0"/>
        <w:jc w:val="right"/>
        <w:rPr>
          <w:rFonts w:ascii="Times New Roman" w:eastAsia="Calibri" w:hAnsi="Times New Roman" w:cs="Times New Roman"/>
          <w:spacing w:val="-4"/>
        </w:rPr>
      </w:pPr>
      <w:r w:rsidRPr="00204CA4">
        <w:rPr>
          <w:rFonts w:ascii="Times New Roman" w:eastAsia="Calibri" w:hAnsi="Times New Roman" w:cs="Times New Roman"/>
          <w:i/>
          <w:iCs/>
        </w:rPr>
        <w:t>Таблица  5</w:t>
      </w:r>
    </w:p>
    <w:p w:rsidR="00204CA4" w:rsidRPr="00204CA4" w:rsidRDefault="00204CA4" w:rsidP="00204CA4">
      <w:pPr>
        <w:tabs>
          <w:tab w:val="left" w:pos="567"/>
        </w:tabs>
        <w:autoSpaceDE w:val="0"/>
        <w:autoSpaceDN w:val="0"/>
        <w:adjustRightInd w:val="0"/>
        <w:jc w:val="center"/>
        <w:rPr>
          <w:rFonts w:ascii="Times New Roman" w:eastAsia="Calibri" w:hAnsi="Times New Roman" w:cs="Times New Roman"/>
          <w:b/>
          <w:sz w:val="28"/>
          <w:szCs w:val="28"/>
        </w:rPr>
      </w:pPr>
      <w:r w:rsidRPr="00204CA4">
        <w:rPr>
          <w:rFonts w:ascii="Times New Roman" w:eastAsia="Calibri" w:hAnsi="Times New Roman" w:cs="Times New Roman"/>
          <w:b/>
          <w:sz w:val="28"/>
          <w:szCs w:val="28"/>
        </w:rPr>
        <w:t>Формы медицинского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4111"/>
      </w:tblGrid>
      <w:tr w:rsidR="00204CA4" w:rsidRPr="00204CA4" w:rsidTr="00CC61A7">
        <w:trPr>
          <w:trHeight w:val="198"/>
        </w:trPr>
        <w:tc>
          <w:tcPr>
            <w:tcW w:w="1668" w:type="dxa"/>
            <w:vAlign w:val="center"/>
          </w:tcPr>
          <w:p w:rsidR="00204CA4" w:rsidRPr="00204CA4" w:rsidRDefault="00204CA4" w:rsidP="00204CA4">
            <w:pPr>
              <w:widowControl w:val="0"/>
              <w:tabs>
                <w:tab w:val="left" w:pos="851"/>
              </w:tabs>
              <w:autoSpaceDE w:val="0"/>
              <w:autoSpaceDN w:val="0"/>
              <w:adjustRightInd w:val="0"/>
              <w:spacing w:before="40" w:after="40" w:line="200" w:lineRule="exact"/>
              <w:jc w:val="center"/>
              <w:rPr>
                <w:rFonts w:ascii="Times New Roman" w:eastAsia="Times New Roman" w:hAnsi="Times New Roman" w:cs="Times New Roman"/>
                <w:b/>
                <w:sz w:val="20"/>
                <w:szCs w:val="20"/>
                <w:lang w:eastAsia="ru-RU"/>
              </w:rPr>
            </w:pPr>
            <w:r w:rsidRPr="00204CA4">
              <w:rPr>
                <w:rFonts w:ascii="Times New Roman" w:eastAsia="Times New Roman" w:hAnsi="Times New Roman" w:cs="Times New Roman"/>
                <w:b/>
                <w:sz w:val="20"/>
                <w:szCs w:val="20"/>
                <w:lang w:eastAsia="ru-RU"/>
              </w:rPr>
              <w:t>Вид обследования</w:t>
            </w:r>
          </w:p>
        </w:tc>
        <w:tc>
          <w:tcPr>
            <w:tcW w:w="4252" w:type="dxa"/>
            <w:vAlign w:val="center"/>
          </w:tcPr>
          <w:p w:rsidR="00204CA4" w:rsidRPr="00204CA4" w:rsidRDefault="00204CA4" w:rsidP="00204CA4">
            <w:pPr>
              <w:widowControl w:val="0"/>
              <w:tabs>
                <w:tab w:val="left" w:pos="851"/>
              </w:tabs>
              <w:autoSpaceDE w:val="0"/>
              <w:autoSpaceDN w:val="0"/>
              <w:adjustRightInd w:val="0"/>
              <w:spacing w:before="40" w:after="40" w:line="200" w:lineRule="exact"/>
              <w:ind w:left="-57" w:right="-57"/>
              <w:jc w:val="center"/>
              <w:rPr>
                <w:rFonts w:ascii="Times New Roman" w:eastAsia="Times New Roman" w:hAnsi="Times New Roman" w:cs="Times New Roman"/>
                <w:b/>
                <w:sz w:val="20"/>
                <w:szCs w:val="20"/>
                <w:lang w:eastAsia="ru-RU"/>
              </w:rPr>
            </w:pPr>
            <w:r w:rsidRPr="00204CA4">
              <w:rPr>
                <w:rFonts w:ascii="Times New Roman" w:eastAsia="Times New Roman" w:hAnsi="Times New Roman" w:cs="Times New Roman"/>
                <w:b/>
                <w:sz w:val="20"/>
                <w:szCs w:val="20"/>
                <w:lang w:eastAsia="ru-RU"/>
              </w:rPr>
              <w:t>Задачи</w:t>
            </w:r>
          </w:p>
        </w:tc>
        <w:tc>
          <w:tcPr>
            <w:tcW w:w="4111" w:type="dxa"/>
            <w:vAlign w:val="center"/>
          </w:tcPr>
          <w:p w:rsidR="00204CA4" w:rsidRPr="00204CA4" w:rsidRDefault="00204CA4" w:rsidP="00204CA4">
            <w:pPr>
              <w:widowControl w:val="0"/>
              <w:tabs>
                <w:tab w:val="left" w:pos="851"/>
              </w:tabs>
              <w:autoSpaceDE w:val="0"/>
              <w:autoSpaceDN w:val="0"/>
              <w:adjustRightInd w:val="0"/>
              <w:spacing w:before="40" w:after="40" w:line="200" w:lineRule="exact"/>
              <w:jc w:val="center"/>
              <w:rPr>
                <w:rFonts w:ascii="Times New Roman" w:eastAsia="Times New Roman" w:hAnsi="Times New Roman" w:cs="Times New Roman"/>
                <w:b/>
                <w:sz w:val="20"/>
                <w:szCs w:val="20"/>
                <w:lang w:eastAsia="ru-RU"/>
              </w:rPr>
            </w:pPr>
            <w:r w:rsidRPr="00204CA4">
              <w:rPr>
                <w:rFonts w:ascii="Times New Roman" w:eastAsia="Times New Roman" w:hAnsi="Times New Roman" w:cs="Times New Roman"/>
                <w:b/>
                <w:sz w:val="20"/>
                <w:szCs w:val="20"/>
                <w:lang w:eastAsia="ru-RU"/>
              </w:rPr>
              <w:t>Содержание и организация</w:t>
            </w:r>
          </w:p>
        </w:tc>
      </w:tr>
      <w:tr w:rsidR="00204CA4" w:rsidRPr="00204CA4" w:rsidTr="00CC61A7">
        <w:trPr>
          <w:trHeight w:val="309"/>
        </w:trPr>
        <w:tc>
          <w:tcPr>
            <w:tcW w:w="1668" w:type="dxa"/>
            <w:vAlign w:val="center"/>
          </w:tcPr>
          <w:p w:rsidR="00204CA4" w:rsidRPr="00204CA4" w:rsidRDefault="00204CA4" w:rsidP="00204CA4">
            <w:pPr>
              <w:widowControl w:val="0"/>
              <w:tabs>
                <w:tab w:val="left" w:pos="851"/>
              </w:tabs>
              <w:autoSpaceDE w:val="0"/>
              <w:autoSpaceDN w:val="0"/>
              <w:adjustRightInd w:val="0"/>
              <w:spacing w:before="40" w:after="40" w:line="200" w:lineRule="exact"/>
              <w:ind w:left="-57" w:right="-57"/>
              <w:rPr>
                <w:rFonts w:ascii="Times New Roman" w:eastAsia="Times New Roman" w:hAnsi="Times New Roman" w:cs="Times New Roman"/>
                <w:b/>
                <w:sz w:val="26"/>
                <w:szCs w:val="26"/>
                <w:lang w:eastAsia="ru-RU"/>
              </w:rPr>
            </w:pPr>
            <w:r w:rsidRPr="00204CA4">
              <w:rPr>
                <w:rFonts w:ascii="Times New Roman" w:eastAsia="Times New Roman" w:hAnsi="Times New Roman" w:cs="Times New Roman"/>
                <w:b/>
                <w:sz w:val="26"/>
                <w:szCs w:val="26"/>
                <w:lang w:eastAsia="ru-RU"/>
              </w:rPr>
              <w:t>Углубленное</w:t>
            </w:r>
          </w:p>
          <w:p w:rsidR="00204CA4" w:rsidRPr="00204CA4" w:rsidRDefault="00204CA4" w:rsidP="00204CA4">
            <w:pPr>
              <w:widowControl w:val="0"/>
              <w:tabs>
                <w:tab w:val="left" w:pos="851"/>
              </w:tabs>
              <w:autoSpaceDE w:val="0"/>
              <w:autoSpaceDN w:val="0"/>
              <w:adjustRightInd w:val="0"/>
              <w:spacing w:before="40" w:after="40" w:line="200" w:lineRule="exact"/>
              <w:ind w:left="-57" w:right="-57"/>
              <w:jc w:val="both"/>
              <w:rPr>
                <w:rFonts w:ascii="Times New Roman" w:eastAsia="Times New Roman" w:hAnsi="Times New Roman" w:cs="Times New Roman"/>
                <w:sz w:val="26"/>
                <w:szCs w:val="26"/>
                <w:lang w:eastAsia="ru-RU"/>
              </w:rPr>
            </w:pPr>
          </w:p>
        </w:tc>
        <w:tc>
          <w:tcPr>
            <w:tcW w:w="4252" w:type="dxa"/>
            <w:vAlign w:val="center"/>
          </w:tcPr>
          <w:p w:rsidR="00204CA4" w:rsidRPr="00204CA4" w:rsidRDefault="00204CA4" w:rsidP="00204CA4">
            <w:pPr>
              <w:widowControl w:val="0"/>
              <w:tabs>
                <w:tab w:val="left" w:pos="851"/>
              </w:tabs>
              <w:autoSpaceDE w:val="0"/>
              <w:autoSpaceDN w:val="0"/>
              <w:adjustRightInd w:val="0"/>
              <w:spacing w:before="40" w:after="40" w:line="220" w:lineRule="exact"/>
              <w:ind w:left="-57" w:right="-57"/>
              <w:rPr>
                <w:rFonts w:ascii="Times New Roman" w:eastAsia="Times New Roman" w:hAnsi="Times New Roman" w:cs="Times New Roman"/>
                <w:sz w:val="25"/>
                <w:szCs w:val="25"/>
                <w:lang w:eastAsia="ru-RU"/>
              </w:rPr>
            </w:pPr>
            <w:proofErr w:type="gramStart"/>
            <w:r w:rsidRPr="00204CA4">
              <w:rPr>
                <w:rFonts w:ascii="Times New Roman" w:eastAsia="Times New Roman" w:hAnsi="Times New Roman" w:cs="Times New Roman"/>
                <w:sz w:val="25"/>
                <w:szCs w:val="25"/>
                <w:lang w:eastAsia="ru-RU"/>
              </w:rPr>
              <w:t>Контроль за</w:t>
            </w:r>
            <w:proofErr w:type="gramEnd"/>
            <w:r w:rsidRPr="00204CA4">
              <w:rPr>
                <w:rFonts w:ascii="Times New Roman" w:eastAsia="Times New Roman" w:hAnsi="Times New Roman" w:cs="Times New Roman"/>
                <w:sz w:val="25"/>
                <w:szCs w:val="25"/>
                <w:lang w:eastAsia="ru-RU"/>
              </w:rPr>
              <w:t xml:space="preserve"> состоянием здоровья, выявление отклонений от нормы, составление рекомендаций по профилактике и лечению. Оценка специальной тренированности и разработка индивидуальных рекомендаций по совершенствованию тренировочного процесса.</w:t>
            </w:r>
          </w:p>
        </w:tc>
        <w:tc>
          <w:tcPr>
            <w:tcW w:w="4111" w:type="dxa"/>
            <w:vAlign w:val="center"/>
          </w:tcPr>
          <w:p w:rsidR="00204CA4" w:rsidRPr="00204CA4" w:rsidRDefault="00204CA4" w:rsidP="00204CA4">
            <w:pPr>
              <w:widowControl w:val="0"/>
              <w:tabs>
                <w:tab w:val="left" w:pos="851"/>
              </w:tabs>
              <w:autoSpaceDE w:val="0"/>
              <w:autoSpaceDN w:val="0"/>
              <w:adjustRightInd w:val="0"/>
              <w:spacing w:before="40" w:after="40" w:line="220" w:lineRule="exact"/>
              <w:ind w:left="-57" w:right="-57"/>
              <w:rPr>
                <w:rFonts w:ascii="Times New Roman" w:eastAsia="Times New Roman" w:hAnsi="Times New Roman" w:cs="Times New Roman"/>
                <w:sz w:val="25"/>
                <w:szCs w:val="25"/>
                <w:lang w:eastAsia="ru-RU"/>
              </w:rPr>
            </w:pPr>
            <w:r w:rsidRPr="00204CA4">
              <w:rPr>
                <w:rFonts w:ascii="Times New Roman" w:eastAsia="Times New Roman" w:hAnsi="Times New Roman" w:cs="Times New Roman"/>
                <w:sz w:val="25"/>
                <w:szCs w:val="25"/>
                <w:lang w:eastAsia="ru-RU"/>
              </w:rPr>
              <w:t>Комплексная диспансеризация во врачебно-физкультурном диспансере: обследование терапевтом, хирургом, отоларингологом, окулистом, невропатологом, стоматологом; проведение электрокардиографии с пробами на специфическую нагрузку; анализ крови и мочи.</w:t>
            </w:r>
          </w:p>
        </w:tc>
      </w:tr>
      <w:tr w:rsidR="00204CA4" w:rsidRPr="00204CA4" w:rsidTr="00CC61A7">
        <w:trPr>
          <w:trHeight w:val="309"/>
        </w:trPr>
        <w:tc>
          <w:tcPr>
            <w:tcW w:w="1668" w:type="dxa"/>
            <w:vAlign w:val="center"/>
          </w:tcPr>
          <w:p w:rsidR="00204CA4" w:rsidRPr="00204CA4" w:rsidRDefault="00204CA4" w:rsidP="00204CA4">
            <w:pPr>
              <w:widowControl w:val="0"/>
              <w:tabs>
                <w:tab w:val="left" w:pos="851"/>
              </w:tabs>
              <w:autoSpaceDE w:val="0"/>
              <w:autoSpaceDN w:val="0"/>
              <w:adjustRightInd w:val="0"/>
              <w:spacing w:before="40" w:after="40" w:line="200" w:lineRule="exact"/>
              <w:ind w:left="-57" w:right="-57"/>
              <w:rPr>
                <w:rFonts w:ascii="Times New Roman" w:eastAsia="Times New Roman" w:hAnsi="Times New Roman" w:cs="Times New Roman"/>
                <w:b/>
                <w:sz w:val="26"/>
                <w:szCs w:val="26"/>
                <w:lang w:eastAsia="ru-RU"/>
              </w:rPr>
            </w:pPr>
            <w:r w:rsidRPr="00204CA4">
              <w:rPr>
                <w:rFonts w:ascii="Times New Roman" w:eastAsia="Times New Roman" w:hAnsi="Times New Roman" w:cs="Times New Roman"/>
                <w:b/>
                <w:sz w:val="26"/>
                <w:szCs w:val="26"/>
                <w:lang w:eastAsia="ru-RU"/>
              </w:rPr>
              <w:t>Этапное</w:t>
            </w:r>
          </w:p>
        </w:tc>
        <w:tc>
          <w:tcPr>
            <w:tcW w:w="4252" w:type="dxa"/>
            <w:vAlign w:val="center"/>
          </w:tcPr>
          <w:p w:rsidR="00204CA4" w:rsidRPr="00204CA4" w:rsidRDefault="00204CA4" w:rsidP="00204CA4">
            <w:pPr>
              <w:widowControl w:val="0"/>
              <w:tabs>
                <w:tab w:val="left" w:pos="851"/>
              </w:tabs>
              <w:autoSpaceDE w:val="0"/>
              <w:autoSpaceDN w:val="0"/>
              <w:adjustRightInd w:val="0"/>
              <w:spacing w:before="40" w:after="40" w:line="220" w:lineRule="exact"/>
              <w:ind w:left="-57" w:right="-57"/>
              <w:rPr>
                <w:rFonts w:ascii="Times New Roman" w:eastAsia="Times New Roman" w:hAnsi="Times New Roman" w:cs="Times New Roman"/>
                <w:sz w:val="25"/>
                <w:szCs w:val="25"/>
                <w:lang w:eastAsia="ru-RU"/>
              </w:rPr>
            </w:pPr>
            <w:proofErr w:type="gramStart"/>
            <w:r w:rsidRPr="00204CA4">
              <w:rPr>
                <w:rFonts w:ascii="Times New Roman" w:eastAsia="Times New Roman" w:hAnsi="Times New Roman" w:cs="Times New Roman"/>
                <w:sz w:val="25"/>
                <w:szCs w:val="25"/>
                <w:lang w:eastAsia="ru-RU"/>
              </w:rPr>
              <w:t>Контроль за</w:t>
            </w:r>
            <w:proofErr w:type="gramEnd"/>
            <w:r w:rsidRPr="00204CA4">
              <w:rPr>
                <w:rFonts w:ascii="Times New Roman" w:eastAsia="Times New Roman" w:hAnsi="Times New Roman" w:cs="Times New Roman"/>
                <w:sz w:val="25"/>
                <w:szCs w:val="25"/>
                <w:lang w:eastAsia="ru-RU"/>
              </w:rPr>
              <w:t xml:space="preserve"> состоянием здоровья, динамикой показателей, выявление остаточных явлений травм и заболеваний. Проверка эффективности рекомендаций, коррекция рекомендаций. Оценка функциональной подготовленности после определенного этапа подготовки и разработка рекомендаций по планированию следующего этапа.</w:t>
            </w:r>
          </w:p>
        </w:tc>
        <w:tc>
          <w:tcPr>
            <w:tcW w:w="4111" w:type="dxa"/>
            <w:vAlign w:val="center"/>
          </w:tcPr>
          <w:p w:rsidR="00204CA4" w:rsidRPr="00204CA4" w:rsidRDefault="00204CA4" w:rsidP="00204CA4">
            <w:pPr>
              <w:widowControl w:val="0"/>
              <w:tabs>
                <w:tab w:val="left" w:pos="851"/>
              </w:tabs>
              <w:autoSpaceDE w:val="0"/>
              <w:autoSpaceDN w:val="0"/>
              <w:adjustRightInd w:val="0"/>
              <w:spacing w:before="40" w:after="40" w:line="220" w:lineRule="exact"/>
              <w:ind w:left="-57" w:right="-57"/>
              <w:rPr>
                <w:rFonts w:ascii="Times New Roman" w:eastAsia="Times New Roman" w:hAnsi="Times New Roman" w:cs="Times New Roman"/>
                <w:sz w:val="25"/>
                <w:szCs w:val="25"/>
                <w:lang w:eastAsia="ru-RU"/>
              </w:rPr>
            </w:pPr>
            <w:r w:rsidRPr="00204CA4">
              <w:rPr>
                <w:rFonts w:ascii="Times New Roman" w:eastAsia="Times New Roman" w:hAnsi="Times New Roman" w:cs="Times New Roman"/>
                <w:sz w:val="25"/>
                <w:szCs w:val="25"/>
                <w:lang w:eastAsia="ru-RU"/>
              </w:rPr>
              <w:t>Выборочная диспансеризация во врачебно-физкультурном диспансере по назначению врача-терапевта у специалистов имеющих замечания к состоянию здоровья занимающихся, электрокардиография, анализы.</w:t>
            </w:r>
          </w:p>
        </w:tc>
      </w:tr>
      <w:tr w:rsidR="00204CA4" w:rsidRPr="00204CA4" w:rsidTr="00CC61A7">
        <w:trPr>
          <w:trHeight w:val="309"/>
        </w:trPr>
        <w:tc>
          <w:tcPr>
            <w:tcW w:w="1668" w:type="dxa"/>
            <w:vAlign w:val="center"/>
          </w:tcPr>
          <w:p w:rsidR="00204CA4" w:rsidRPr="00204CA4" w:rsidRDefault="00204CA4" w:rsidP="00204CA4">
            <w:pPr>
              <w:widowControl w:val="0"/>
              <w:tabs>
                <w:tab w:val="left" w:pos="851"/>
              </w:tabs>
              <w:autoSpaceDE w:val="0"/>
              <w:autoSpaceDN w:val="0"/>
              <w:adjustRightInd w:val="0"/>
              <w:spacing w:before="40" w:after="40" w:line="200" w:lineRule="exact"/>
              <w:ind w:left="-57" w:right="-57"/>
              <w:rPr>
                <w:rFonts w:ascii="Times New Roman" w:eastAsia="Times New Roman" w:hAnsi="Times New Roman" w:cs="Times New Roman"/>
                <w:b/>
                <w:sz w:val="26"/>
                <w:szCs w:val="26"/>
                <w:lang w:eastAsia="ru-RU"/>
              </w:rPr>
            </w:pPr>
            <w:r w:rsidRPr="00204CA4">
              <w:rPr>
                <w:rFonts w:ascii="Times New Roman" w:eastAsia="Times New Roman" w:hAnsi="Times New Roman" w:cs="Times New Roman"/>
                <w:b/>
                <w:sz w:val="26"/>
                <w:szCs w:val="26"/>
                <w:lang w:eastAsia="ru-RU"/>
              </w:rPr>
              <w:t xml:space="preserve">Текущее </w:t>
            </w:r>
          </w:p>
        </w:tc>
        <w:tc>
          <w:tcPr>
            <w:tcW w:w="4252" w:type="dxa"/>
            <w:vAlign w:val="center"/>
          </w:tcPr>
          <w:p w:rsidR="00204CA4" w:rsidRPr="00204CA4" w:rsidRDefault="00204CA4" w:rsidP="00204CA4">
            <w:pPr>
              <w:widowControl w:val="0"/>
              <w:tabs>
                <w:tab w:val="left" w:pos="851"/>
              </w:tabs>
              <w:autoSpaceDE w:val="0"/>
              <w:autoSpaceDN w:val="0"/>
              <w:adjustRightInd w:val="0"/>
              <w:spacing w:before="40" w:after="40" w:line="220" w:lineRule="exact"/>
              <w:ind w:left="-57" w:right="-57"/>
              <w:rPr>
                <w:rFonts w:ascii="Times New Roman" w:eastAsia="Times New Roman" w:hAnsi="Times New Roman" w:cs="Times New Roman"/>
                <w:sz w:val="25"/>
                <w:szCs w:val="25"/>
                <w:lang w:eastAsia="ru-RU"/>
              </w:rPr>
            </w:pPr>
            <w:r w:rsidRPr="00204CA4">
              <w:rPr>
                <w:rFonts w:ascii="Times New Roman" w:eastAsia="Times New Roman" w:hAnsi="Times New Roman" w:cs="Times New Roman"/>
                <w:sz w:val="25"/>
                <w:szCs w:val="25"/>
                <w:lang w:eastAsia="ru-RU"/>
              </w:rPr>
              <w:t xml:space="preserve">Оперативный </w:t>
            </w:r>
            <w:proofErr w:type="gramStart"/>
            <w:r w:rsidRPr="00204CA4">
              <w:rPr>
                <w:rFonts w:ascii="Times New Roman" w:eastAsia="Times New Roman" w:hAnsi="Times New Roman" w:cs="Times New Roman"/>
                <w:sz w:val="25"/>
                <w:szCs w:val="25"/>
                <w:lang w:eastAsia="ru-RU"/>
              </w:rPr>
              <w:t>контроль за</w:t>
            </w:r>
            <w:proofErr w:type="gramEnd"/>
            <w:r w:rsidRPr="00204CA4">
              <w:rPr>
                <w:rFonts w:ascii="Times New Roman" w:eastAsia="Times New Roman" w:hAnsi="Times New Roman" w:cs="Times New Roman"/>
                <w:sz w:val="25"/>
                <w:szCs w:val="25"/>
                <w:lang w:eastAsia="ru-RU"/>
              </w:rPr>
              <w:t xml:space="preserve"> функциональным состоянием занимающихся, оценка переносимости нагрузок, рекомендации по планированию и индивидуализации нагрузок, средств и методов тренировок. Выявление отклонений в состоянии здоровья и своевременное назначение лечебно-профилактических мероприятий.</w:t>
            </w:r>
          </w:p>
        </w:tc>
        <w:tc>
          <w:tcPr>
            <w:tcW w:w="4111" w:type="dxa"/>
            <w:vAlign w:val="center"/>
          </w:tcPr>
          <w:p w:rsidR="00204CA4" w:rsidRPr="00204CA4" w:rsidRDefault="00204CA4" w:rsidP="00204CA4">
            <w:pPr>
              <w:widowControl w:val="0"/>
              <w:tabs>
                <w:tab w:val="left" w:pos="851"/>
              </w:tabs>
              <w:autoSpaceDE w:val="0"/>
              <w:autoSpaceDN w:val="0"/>
              <w:adjustRightInd w:val="0"/>
              <w:spacing w:before="40" w:after="40" w:line="220" w:lineRule="exact"/>
              <w:ind w:left="-57" w:right="-57"/>
              <w:rPr>
                <w:rFonts w:ascii="Times New Roman" w:eastAsia="Times New Roman" w:hAnsi="Times New Roman" w:cs="Times New Roman"/>
                <w:sz w:val="25"/>
                <w:szCs w:val="25"/>
                <w:lang w:eastAsia="ru-RU"/>
              </w:rPr>
            </w:pPr>
            <w:r w:rsidRPr="00204CA4">
              <w:rPr>
                <w:rFonts w:ascii="Times New Roman" w:eastAsia="Times New Roman" w:hAnsi="Times New Roman" w:cs="Times New Roman"/>
                <w:sz w:val="25"/>
                <w:szCs w:val="25"/>
                <w:lang w:eastAsia="ru-RU"/>
              </w:rPr>
              <w:t xml:space="preserve">Экспресс-контроль до, в процессе и после тренировки, выполняемый врачом и тренером: визуальные наблюдения, анамнез, </w:t>
            </w:r>
            <w:proofErr w:type="spellStart"/>
            <w:r w:rsidRPr="00204CA4">
              <w:rPr>
                <w:rFonts w:ascii="Times New Roman" w:eastAsia="Times New Roman" w:hAnsi="Times New Roman" w:cs="Times New Roman"/>
                <w:sz w:val="25"/>
                <w:szCs w:val="25"/>
                <w:lang w:eastAsia="ru-RU"/>
              </w:rPr>
              <w:t>пульсометрия</w:t>
            </w:r>
            <w:proofErr w:type="spellEnd"/>
            <w:r w:rsidRPr="00204CA4">
              <w:rPr>
                <w:rFonts w:ascii="Times New Roman" w:eastAsia="Times New Roman" w:hAnsi="Times New Roman" w:cs="Times New Roman"/>
                <w:sz w:val="25"/>
                <w:szCs w:val="25"/>
                <w:lang w:eastAsia="ru-RU"/>
              </w:rPr>
              <w:t>, измерение артериального давления, координационные пробы, пробы на равновесие.</w:t>
            </w:r>
          </w:p>
        </w:tc>
      </w:tr>
    </w:tbl>
    <w:p w:rsidR="00204CA4" w:rsidRPr="00204CA4" w:rsidRDefault="00204CA4" w:rsidP="00593F51">
      <w:pPr>
        <w:shd w:val="clear" w:color="auto" w:fill="FFFFFF"/>
        <w:spacing w:after="150" w:line="240" w:lineRule="auto"/>
        <w:contextualSpacing/>
        <w:jc w:val="both"/>
        <w:textAlignment w:val="baseline"/>
        <w:rPr>
          <w:rFonts w:ascii="Times New Roman" w:eastAsia="Times New Roman" w:hAnsi="Times New Roman" w:cs="Times New Roman"/>
          <w:color w:val="FF0000"/>
          <w:sz w:val="28"/>
          <w:szCs w:val="28"/>
          <w:lang w:eastAsia="ru-RU"/>
        </w:rPr>
      </w:pP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b/>
          <w:i/>
          <w:spacing w:val="-4"/>
          <w:sz w:val="28"/>
          <w:szCs w:val="28"/>
          <w:u w:val="single"/>
        </w:rPr>
      </w:pPr>
      <w:r w:rsidRPr="00204CA4">
        <w:rPr>
          <w:rFonts w:ascii="Times New Roman" w:eastAsia="Times New Roman" w:hAnsi="Times New Roman" w:cs="Times New Roman"/>
          <w:sz w:val="28"/>
          <w:szCs w:val="28"/>
          <w:lang w:eastAsia="ru-RU"/>
        </w:rPr>
        <w:t xml:space="preserve"> </w:t>
      </w:r>
      <w:r w:rsidRPr="00204CA4">
        <w:rPr>
          <w:rFonts w:ascii="Times New Roman" w:eastAsia="Calibri" w:hAnsi="Times New Roman" w:cs="Times New Roman"/>
          <w:b/>
          <w:i/>
          <w:spacing w:val="-4"/>
          <w:sz w:val="28"/>
          <w:szCs w:val="28"/>
          <w:u w:val="single"/>
        </w:rPr>
        <w:t xml:space="preserve">Возрастные требования  </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При формировании тренировочных групп рекомендуется принимать во внимание возрастные границы. Возраст, разрешенный для начала занятий спортивной аэробикой 7 лет.</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lastRenderedPageBreak/>
        <w:t xml:space="preserve">Оптимальный рост физических качеств и спортивных достижений во многом определяется рациональным построением многолетней подготовки. </w:t>
      </w:r>
    </w:p>
    <w:p w:rsidR="00EF538F" w:rsidRDefault="00EF538F" w:rsidP="00EF538F">
      <w:pPr>
        <w:tabs>
          <w:tab w:val="left" w:pos="567"/>
        </w:tabs>
        <w:autoSpaceDE w:val="0"/>
        <w:autoSpaceDN w:val="0"/>
        <w:adjustRightInd w:val="0"/>
        <w:spacing w:after="60"/>
        <w:ind w:firstLine="567"/>
        <w:jc w:val="center"/>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21</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Целевой установкой процесса многолетней спортивной подготовки является накопление высокого физического и психического потенциала и его максимальная реализация к “оптимальному возрасту” высших достижений. </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Тренировочные группы должны формироваться по биологическому возрасту спортсменов. </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Выделение этапов подготовки по возрасту, несмотря на некоторую условность, позволяет определить методические особенности, отражающие естественные закономерности возрастного развития. </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При разработке стратегии многолетней спортивном подготовки и нормировании нагрузок на отдельных ее этапах необходимо основываться на знании возрастных биологических закономерностей развития функциональных систем и организма в целом. </w:t>
      </w:r>
    </w:p>
    <w:p w:rsidR="00204CA4" w:rsidRPr="00204CA4" w:rsidRDefault="00204CA4" w:rsidP="00204CA4">
      <w:pPr>
        <w:tabs>
          <w:tab w:val="left" w:pos="567"/>
        </w:tabs>
        <w:autoSpaceDE w:val="0"/>
        <w:autoSpaceDN w:val="0"/>
        <w:adjustRightInd w:val="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В первую очередь это касается таких закономерностей как:</w:t>
      </w:r>
    </w:p>
    <w:p w:rsidR="00204CA4" w:rsidRPr="00204CA4" w:rsidRDefault="00204CA4" w:rsidP="00235D3A">
      <w:pPr>
        <w:numPr>
          <w:ilvl w:val="0"/>
          <w:numId w:val="10"/>
        </w:numPr>
        <w:tabs>
          <w:tab w:val="left" w:pos="567"/>
        </w:tabs>
        <w:autoSpaceDE w:val="0"/>
        <w:autoSpaceDN w:val="0"/>
        <w:adjustRightInd w:val="0"/>
        <w:spacing w:after="0" w:line="240" w:lineRule="auto"/>
        <w:ind w:firstLine="284"/>
        <w:jc w:val="both"/>
        <w:rPr>
          <w:rFonts w:ascii="Times New Roman" w:eastAsia="Calibri" w:hAnsi="Times New Roman" w:cs="Times New Roman"/>
          <w:spacing w:val="-6"/>
          <w:sz w:val="28"/>
          <w:szCs w:val="28"/>
        </w:rPr>
      </w:pPr>
      <w:proofErr w:type="spellStart"/>
      <w:r w:rsidRPr="00204CA4">
        <w:rPr>
          <w:rFonts w:ascii="Times New Roman" w:eastAsia="Calibri" w:hAnsi="Times New Roman" w:cs="Times New Roman"/>
          <w:spacing w:val="-6"/>
          <w:sz w:val="28"/>
          <w:szCs w:val="28"/>
        </w:rPr>
        <w:t>гетерохронность</w:t>
      </w:r>
      <w:proofErr w:type="spellEnd"/>
      <w:r w:rsidRPr="00204CA4">
        <w:rPr>
          <w:rFonts w:ascii="Times New Roman" w:eastAsia="Calibri" w:hAnsi="Times New Roman" w:cs="Times New Roman"/>
          <w:spacing w:val="-6"/>
          <w:sz w:val="28"/>
          <w:szCs w:val="28"/>
        </w:rPr>
        <w:t xml:space="preserve"> (неодновременность) развития различных физических качеств и функций; </w:t>
      </w:r>
    </w:p>
    <w:p w:rsidR="00204CA4" w:rsidRPr="00204CA4" w:rsidRDefault="00204CA4" w:rsidP="00235D3A">
      <w:pPr>
        <w:numPr>
          <w:ilvl w:val="0"/>
          <w:numId w:val="10"/>
        </w:numPr>
        <w:tabs>
          <w:tab w:val="left" w:pos="567"/>
        </w:tabs>
        <w:autoSpaceDE w:val="0"/>
        <w:autoSpaceDN w:val="0"/>
        <w:adjustRightInd w:val="0"/>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сенситивные (“чувствительные” к внешним воздействиям) периоды в их развитии; </w:t>
      </w:r>
    </w:p>
    <w:p w:rsidR="00204CA4" w:rsidRPr="00204CA4" w:rsidRDefault="00204CA4" w:rsidP="00235D3A">
      <w:pPr>
        <w:numPr>
          <w:ilvl w:val="0"/>
          <w:numId w:val="10"/>
        </w:numPr>
        <w:tabs>
          <w:tab w:val="left" w:pos="567"/>
        </w:tabs>
        <w:autoSpaceDE w:val="0"/>
        <w:autoSpaceDN w:val="0"/>
        <w:adjustRightInd w:val="0"/>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степень консервативности и изменчивости различных физических каче</w:t>
      </w:r>
      <w:proofErr w:type="gramStart"/>
      <w:r w:rsidRPr="00204CA4">
        <w:rPr>
          <w:rFonts w:ascii="Times New Roman" w:eastAsia="Calibri" w:hAnsi="Times New Roman" w:cs="Times New Roman"/>
          <w:spacing w:val="-6"/>
          <w:sz w:val="28"/>
          <w:szCs w:val="28"/>
        </w:rPr>
        <w:t>ств в пр</w:t>
      </w:r>
      <w:proofErr w:type="gramEnd"/>
      <w:r w:rsidRPr="00204CA4">
        <w:rPr>
          <w:rFonts w:ascii="Times New Roman" w:eastAsia="Calibri" w:hAnsi="Times New Roman" w:cs="Times New Roman"/>
          <w:spacing w:val="-6"/>
          <w:sz w:val="28"/>
          <w:szCs w:val="28"/>
        </w:rPr>
        <w:t xml:space="preserve">оцессе развития и тренировки; </w:t>
      </w:r>
    </w:p>
    <w:p w:rsidR="00204CA4" w:rsidRPr="00204CA4" w:rsidRDefault="00204CA4" w:rsidP="00235D3A">
      <w:pPr>
        <w:numPr>
          <w:ilvl w:val="0"/>
          <w:numId w:val="10"/>
        </w:numPr>
        <w:tabs>
          <w:tab w:val="left" w:pos="567"/>
        </w:tabs>
        <w:autoSpaceDE w:val="0"/>
        <w:autoSpaceDN w:val="0"/>
        <w:adjustRightInd w:val="0"/>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компенсаторные соотношения уровней развития отдельных качеств и систем на разных этапах многолетней тренировки; влияние индивидуальных темпов биологического созревания на динамику физических качеств и спортивных достижений.</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Большое практическое значение имеет выявление сенситивных (“чувствительных”) периодов  развития основных физических качеств и функциональных систем. Сенситивные периоды характеризуются повышенной чувствительностью организма к воздействию как благоприятных, так и неблагоприятных факторов среды, в том числе тренировки. Выявление сенситивных периодов позволяет более эффективно работать над совершенствованием физической подготовленности на отдельных этапах многолетней тренировки, а также прогнозировать спортивную перспективность детей и подростков по темпам прироста ведущих качеств. </w:t>
      </w:r>
    </w:p>
    <w:p w:rsidR="00EF538F"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Обычно сенситивные периоды связывают с возрастом наиболее интенсивного прироста показателей. </w:t>
      </w:r>
      <w:r w:rsidR="00593F51">
        <w:rPr>
          <w:rFonts w:ascii="Times New Roman" w:eastAsia="Calibri" w:hAnsi="Times New Roman" w:cs="Times New Roman"/>
          <w:spacing w:val="-6"/>
          <w:sz w:val="28"/>
          <w:szCs w:val="28"/>
        </w:rPr>
        <w:t xml:space="preserve">  У</w:t>
      </w:r>
      <w:r w:rsidRPr="00204CA4">
        <w:rPr>
          <w:rFonts w:ascii="Times New Roman" w:eastAsia="Calibri" w:hAnsi="Times New Roman" w:cs="Times New Roman"/>
          <w:spacing w:val="-6"/>
          <w:sz w:val="28"/>
          <w:szCs w:val="28"/>
        </w:rPr>
        <w:t xml:space="preserve">скорение ростового процесса имеет место уже в </w:t>
      </w:r>
      <w:proofErr w:type="spellStart"/>
      <w:r w:rsidRPr="00204CA4">
        <w:rPr>
          <w:rFonts w:ascii="Times New Roman" w:eastAsia="Calibri" w:hAnsi="Times New Roman" w:cs="Times New Roman"/>
          <w:spacing w:val="-6"/>
          <w:sz w:val="28"/>
          <w:szCs w:val="28"/>
        </w:rPr>
        <w:t>пре</w:t>
      </w:r>
      <w:r w:rsidR="00593F51">
        <w:rPr>
          <w:rFonts w:ascii="Times New Roman" w:eastAsia="Calibri" w:hAnsi="Times New Roman" w:cs="Times New Roman"/>
          <w:spacing w:val="-6"/>
          <w:sz w:val="28"/>
          <w:szCs w:val="28"/>
        </w:rPr>
        <w:t>д</w:t>
      </w:r>
      <w:r w:rsidRPr="00204CA4">
        <w:rPr>
          <w:rFonts w:ascii="Times New Roman" w:eastAsia="Calibri" w:hAnsi="Times New Roman" w:cs="Times New Roman"/>
          <w:spacing w:val="-6"/>
          <w:sz w:val="28"/>
          <w:szCs w:val="28"/>
        </w:rPr>
        <w:t>пубертатном</w:t>
      </w:r>
      <w:proofErr w:type="spellEnd"/>
      <w:r w:rsidRPr="00204CA4">
        <w:rPr>
          <w:rFonts w:ascii="Times New Roman" w:eastAsia="Calibri" w:hAnsi="Times New Roman" w:cs="Times New Roman"/>
          <w:spacing w:val="-6"/>
          <w:sz w:val="28"/>
          <w:szCs w:val="28"/>
        </w:rPr>
        <w:t xml:space="preserve"> периоде онтогенеза (8 -11 лет у девочек и 9 -12 лет </w:t>
      </w:r>
      <w:r w:rsidRPr="00204CA4">
        <w:rPr>
          <w:rFonts w:ascii="Times New Roman" w:eastAsia="Calibri" w:hAnsi="Times New Roman" w:cs="Times New Roman"/>
          <w:spacing w:val="-6"/>
          <w:sz w:val="28"/>
          <w:szCs w:val="28"/>
        </w:rPr>
        <w:lastRenderedPageBreak/>
        <w:t xml:space="preserve">у мальчиков), наибольшие приросты скелетных размеров, силовых показателей  и функциональных возможностей в основном совпадают по срокам с пубертатным периодом (11-13 лет для девочек и 13-15 лет для мальчиков), </w:t>
      </w:r>
    </w:p>
    <w:p w:rsidR="00EF538F" w:rsidRDefault="00EF538F" w:rsidP="00EF538F">
      <w:pPr>
        <w:tabs>
          <w:tab w:val="left" w:pos="567"/>
        </w:tabs>
        <w:autoSpaceDE w:val="0"/>
        <w:autoSpaceDN w:val="0"/>
        <w:adjustRightInd w:val="0"/>
        <w:spacing w:after="60"/>
        <w:ind w:firstLine="567"/>
        <w:jc w:val="center"/>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22</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proofErr w:type="gramStart"/>
      <w:r w:rsidRPr="00204CA4">
        <w:rPr>
          <w:rFonts w:ascii="Times New Roman" w:eastAsia="Calibri" w:hAnsi="Times New Roman" w:cs="Times New Roman"/>
          <w:spacing w:val="-6"/>
          <w:sz w:val="28"/>
          <w:szCs w:val="28"/>
        </w:rPr>
        <w:t>который</w:t>
      </w:r>
      <w:proofErr w:type="gramEnd"/>
      <w:r w:rsidRPr="00204CA4">
        <w:rPr>
          <w:rFonts w:ascii="Times New Roman" w:eastAsia="Calibri" w:hAnsi="Times New Roman" w:cs="Times New Roman"/>
          <w:spacing w:val="-6"/>
          <w:sz w:val="28"/>
          <w:szCs w:val="28"/>
        </w:rPr>
        <w:t xml:space="preserve"> является решающим в формировании дефинитивных пропорций тела и всестороннего физического развития.</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В свете теории сенситивных периодов это ключевой период в развитии физического потенциала спортсменов. </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До начала пубертатного периода различия в скорости роста между мальчиками и девочками несущественны. Начало этого периода связано с так называемым пубертатным скачком – значительным увеличением скорости роста и появлением </w:t>
      </w:r>
      <w:proofErr w:type="spellStart"/>
      <w:r w:rsidRPr="00204CA4">
        <w:rPr>
          <w:rFonts w:ascii="Times New Roman" w:eastAsia="Calibri" w:hAnsi="Times New Roman" w:cs="Times New Roman"/>
          <w:spacing w:val="-6"/>
          <w:sz w:val="28"/>
          <w:szCs w:val="28"/>
        </w:rPr>
        <w:t>межполовой</w:t>
      </w:r>
      <w:proofErr w:type="spellEnd"/>
      <w:r w:rsidRPr="00204CA4">
        <w:rPr>
          <w:rFonts w:ascii="Times New Roman" w:eastAsia="Calibri" w:hAnsi="Times New Roman" w:cs="Times New Roman"/>
          <w:spacing w:val="-6"/>
          <w:sz w:val="28"/>
          <w:szCs w:val="28"/>
        </w:rPr>
        <w:t xml:space="preserve">  </w:t>
      </w:r>
      <w:proofErr w:type="spellStart"/>
      <w:r w:rsidRPr="00204CA4">
        <w:rPr>
          <w:rFonts w:ascii="Times New Roman" w:eastAsia="Calibri" w:hAnsi="Times New Roman" w:cs="Times New Roman"/>
          <w:spacing w:val="-6"/>
          <w:sz w:val="28"/>
          <w:szCs w:val="28"/>
        </w:rPr>
        <w:t>гетерохронности</w:t>
      </w:r>
      <w:proofErr w:type="spellEnd"/>
      <w:r w:rsidRPr="00204CA4">
        <w:rPr>
          <w:rFonts w:ascii="Times New Roman" w:eastAsia="Calibri" w:hAnsi="Times New Roman" w:cs="Times New Roman"/>
          <w:spacing w:val="-6"/>
          <w:sz w:val="28"/>
          <w:szCs w:val="28"/>
        </w:rPr>
        <w:t xml:space="preserve">: у мальчиков пубертатный скачок наблюдается между 12,5 и 15 годами (с максимумом прироста длины тела в 13-14 лет), у девочек в 10,5 и 11 лет (с максимумом прироста длины тела в 12-13 лет). Однако эти средние сроки имеют очень большую </w:t>
      </w:r>
      <w:proofErr w:type="spellStart"/>
      <w:r w:rsidRPr="00204CA4">
        <w:rPr>
          <w:rFonts w:ascii="Times New Roman" w:eastAsia="Calibri" w:hAnsi="Times New Roman" w:cs="Times New Roman"/>
          <w:spacing w:val="-6"/>
          <w:sz w:val="28"/>
          <w:szCs w:val="28"/>
        </w:rPr>
        <w:t>межиндивидуальную</w:t>
      </w:r>
      <w:proofErr w:type="spellEnd"/>
      <w:r w:rsidRPr="00204CA4">
        <w:rPr>
          <w:rFonts w:ascii="Times New Roman" w:eastAsia="Calibri" w:hAnsi="Times New Roman" w:cs="Times New Roman"/>
          <w:spacing w:val="-6"/>
          <w:sz w:val="28"/>
          <w:szCs w:val="28"/>
        </w:rPr>
        <w:t xml:space="preserve"> вариативность.</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Пубертатный период является наиболее важным для формирования физического потенциала спортсменов, так как в это время можно добиться максимального прироста физических качеств. </w:t>
      </w:r>
    </w:p>
    <w:p w:rsidR="00204CA4" w:rsidRDefault="00204CA4" w:rsidP="00593F51">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В пубертатном периоде в определенный момент нагрузка для спортсмена резко повышается (иногда в 2 – 2,5 раза), что позволяет добиться большого прироста физических качеств и спортивных достижений. Этот момент определяется индивидуально для каждого спортсмена. Такая стратегия особенно важна в подготовке девочек, так как завершение пубертатного развития сопровождается у них окончанием ростового процесса и прироста мышечной массы. Поэтому опоздание с началом применения интенсивных и больших по объему нагрузок у девочек не может быть компенсировано позже и выразится в низком дефинитивном уровне физического развития. Кроме </w:t>
      </w:r>
      <w:proofErr w:type="spellStart"/>
      <w:r w:rsidRPr="00204CA4">
        <w:rPr>
          <w:rFonts w:ascii="Times New Roman" w:eastAsia="Calibri" w:hAnsi="Times New Roman" w:cs="Times New Roman"/>
          <w:spacing w:val="-6"/>
          <w:sz w:val="28"/>
          <w:szCs w:val="28"/>
        </w:rPr>
        <w:t>межполовых</w:t>
      </w:r>
      <w:proofErr w:type="spellEnd"/>
      <w:r w:rsidRPr="00204CA4">
        <w:rPr>
          <w:rFonts w:ascii="Times New Roman" w:eastAsia="Calibri" w:hAnsi="Times New Roman" w:cs="Times New Roman"/>
          <w:spacing w:val="-6"/>
          <w:sz w:val="28"/>
          <w:szCs w:val="28"/>
        </w:rPr>
        <w:t xml:space="preserve"> различий в пубертатном периоде проявляются значительные </w:t>
      </w:r>
      <w:proofErr w:type="spellStart"/>
      <w:r w:rsidRPr="00204CA4">
        <w:rPr>
          <w:rFonts w:ascii="Times New Roman" w:eastAsia="Calibri" w:hAnsi="Times New Roman" w:cs="Times New Roman"/>
          <w:spacing w:val="-6"/>
          <w:sz w:val="28"/>
          <w:szCs w:val="28"/>
        </w:rPr>
        <w:t>межиндивидуальные</w:t>
      </w:r>
      <w:proofErr w:type="spellEnd"/>
      <w:r w:rsidRPr="00204CA4">
        <w:rPr>
          <w:rFonts w:ascii="Times New Roman" w:eastAsia="Calibri" w:hAnsi="Times New Roman" w:cs="Times New Roman"/>
          <w:spacing w:val="-6"/>
          <w:sz w:val="28"/>
          <w:szCs w:val="28"/>
        </w:rPr>
        <w:t xml:space="preserve"> различия. Ранний и бурный пубертатный период неизбежно влечет за собой низкорослость. Наибольшей возможностью роста обладают подростки с задержкой пубертатного развития. Вместе с тем при раннем пубертатном скачке отмечается более высокий уровень развития физических качеств и функциональных возможностей. Эти различия, носят временный характер и исчезают к моменту окончания пубертатного развития, в связи, с чем возникает опасность ошибочной оценки лиц с высоким уровнем биологической зрелости как физически более одаренных. В тренировку спортсменов должны вноситься коррекции, соответствующие уровню их биологической зрелости. </w:t>
      </w:r>
      <w:r w:rsidRPr="00204CA4">
        <w:rPr>
          <w:rFonts w:ascii="Times New Roman" w:eastAsia="Calibri" w:hAnsi="Times New Roman" w:cs="Times New Roman"/>
          <w:spacing w:val="-6"/>
          <w:sz w:val="28"/>
          <w:szCs w:val="28"/>
        </w:rPr>
        <w:lastRenderedPageBreak/>
        <w:t>Другими словами, при проведении отбора и планировании многолетней подготовки необходимо учитывать биологический возраст и индивидуал</w:t>
      </w:r>
      <w:r w:rsidR="00593F51">
        <w:rPr>
          <w:rFonts w:ascii="Times New Roman" w:eastAsia="Calibri" w:hAnsi="Times New Roman" w:cs="Times New Roman"/>
          <w:spacing w:val="-6"/>
          <w:sz w:val="28"/>
          <w:szCs w:val="28"/>
        </w:rPr>
        <w:t xml:space="preserve">ьные темпы полового созревания </w:t>
      </w:r>
      <w:r w:rsidRPr="00204CA4">
        <w:rPr>
          <w:rFonts w:ascii="Times New Roman" w:eastAsia="Calibri" w:hAnsi="Times New Roman" w:cs="Times New Roman"/>
          <w:spacing w:val="-6"/>
          <w:sz w:val="28"/>
          <w:szCs w:val="28"/>
        </w:rPr>
        <w:t xml:space="preserve">спортсменов. </w:t>
      </w:r>
    </w:p>
    <w:p w:rsidR="00EF538F" w:rsidRPr="00204CA4" w:rsidRDefault="00EF538F" w:rsidP="00EF538F">
      <w:pPr>
        <w:tabs>
          <w:tab w:val="left" w:pos="567"/>
        </w:tabs>
        <w:autoSpaceDE w:val="0"/>
        <w:autoSpaceDN w:val="0"/>
        <w:adjustRightInd w:val="0"/>
        <w:spacing w:after="60"/>
        <w:ind w:firstLine="567"/>
        <w:jc w:val="center"/>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23</w:t>
      </w:r>
    </w:p>
    <w:p w:rsidR="00204CA4" w:rsidRPr="00204CA4" w:rsidRDefault="00204CA4" w:rsidP="00204CA4">
      <w:pPr>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Преимущественная направленность тренировочного процесса по годам спортивной подготовки определяется с учетом сенситивных (благоприятных) периодов развития физических качеств у спортсменок.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в развитии общей выносливости и силы, т.е. тех из них, которые имеют под собой разные физиологические механизмы.  </w:t>
      </w:r>
    </w:p>
    <w:p w:rsidR="00204CA4" w:rsidRPr="00EF538F" w:rsidRDefault="00204CA4" w:rsidP="00EF538F">
      <w:pPr>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Сроки сенситивных (благоприятных) фаз развития того или иного физического качества представлены в таблице.</w:t>
      </w:r>
      <w:r w:rsidR="00EF538F">
        <w:rPr>
          <w:rFonts w:ascii="Times New Roman" w:eastAsia="Calibri" w:hAnsi="Times New Roman" w:cs="Times New Roman"/>
          <w:spacing w:val="-6"/>
          <w:sz w:val="28"/>
          <w:szCs w:val="28"/>
        </w:rPr>
        <w:t xml:space="preserve">  </w:t>
      </w:r>
    </w:p>
    <w:p w:rsidR="00204CA4" w:rsidRPr="00204CA4" w:rsidRDefault="00204CA4" w:rsidP="00204CA4">
      <w:pPr>
        <w:autoSpaceDE w:val="0"/>
        <w:autoSpaceDN w:val="0"/>
        <w:adjustRightInd w:val="0"/>
        <w:spacing w:after="120"/>
        <w:jc w:val="right"/>
        <w:rPr>
          <w:rFonts w:ascii="Times New Roman" w:eastAsia="Calibri" w:hAnsi="Times New Roman" w:cs="Times New Roman"/>
          <w:spacing w:val="-4"/>
        </w:rPr>
      </w:pPr>
      <w:r w:rsidRPr="00204CA4">
        <w:rPr>
          <w:rFonts w:ascii="Times New Roman" w:eastAsia="Calibri" w:hAnsi="Times New Roman" w:cs="Times New Roman"/>
          <w:i/>
          <w:iCs/>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80"/>
        <w:gridCol w:w="479"/>
        <w:gridCol w:w="479"/>
        <w:gridCol w:w="479"/>
        <w:gridCol w:w="506"/>
        <w:gridCol w:w="507"/>
        <w:gridCol w:w="506"/>
        <w:gridCol w:w="506"/>
        <w:gridCol w:w="506"/>
        <w:gridCol w:w="506"/>
        <w:gridCol w:w="507"/>
      </w:tblGrid>
      <w:tr w:rsidR="00204CA4" w:rsidRPr="00204CA4" w:rsidTr="00CC61A7">
        <w:tc>
          <w:tcPr>
            <w:tcW w:w="4503" w:type="dxa"/>
            <w:vMerge w:val="restart"/>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Морфофункциональные показатели, физические качества</w:t>
            </w:r>
          </w:p>
        </w:tc>
        <w:tc>
          <w:tcPr>
            <w:tcW w:w="5634" w:type="dxa"/>
            <w:gridSpan w:val="11"/>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Возраст (лет)</w:t>
            </w:r>
          </w:p>
        </w:tc>
      </w:tr>
      <w:tr w:rsidR="00204CA4" w:rsidRPr="00204CA4" w:rsidTr="00CC61A7">
        <w:tc>
          <w:tcPr>
            <w:tcW w:w="4503" w:type="dxa"/>
            <w:vMerge/>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6</w:t>
            </w: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7</w:t>
            </w: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8</w:t>
            </w: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9</w:t>
            </w: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10</w:t>
            </w:r>
          </w:p>
        </w:tc>
        <w:tc>
          <w:tcPr>
            <w:tcW w:w="513"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11</w:t>
            </w: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12</w:t>
            </w: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13</w:t>
            </w: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14</w:t>
            </w:r>
          </w:p>
        </w:tc>
        <w:tc>
          <w:tcPr>
            <w:tcW w:w="512"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15</w:t>
            </w:r>
          </w:p>
        </w:tc>
        <w:tc>
          <w:tcPr>
            <w:tcW w:w="513" w:type="dxa"/>
            <w:vAlign w:val="center"/>
          </w:tcPr>
          <w:p w:rsidR="00204CA4" w:rsidRPr="00204CA4" w:rsidRDefault="00204CA4" w:rsidP="00204CA4">
            <w:pPr>
              <w:autoSpaceDE w:val="0"/>
              <w:autoSpaceDN w:val="0"/>
              <w:adjustRightInd w:val="0"/>
              <w:spacing w:before="40" w:after="40" w:line="240" w:lineRule="exact"/>
              <w:jc w:val="cente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16</w:t>
            </w: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Рост</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Мышечная масса</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Быстрота</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Скоростно-силовые качества</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Сила</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Выносливость (аэробные возможности)</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Анаэробные возможности</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Гибкость</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Координационные способности</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r>
      <w:tr w:rsidR="00204CA4" w:rsidRPr="00204CA4" w:rsidTr="00CC61A7">
        <w:tc>
          <w:tcPr>
            <w:tcW w:w="4503" w:type="dxa"/>
            <w:vAlign w:val="center"/>
          </w:tcPr>
          <w:p w:rsidR="00204CA4" w:rsidRPr="00204CA4" w:rsidRDefault="00204CA4" w:rsidP="00204CA4">
            <w:pPr>
              <w:autoSpaceDE w:val="0"/>
              <w:autoSpaceDN w:val="0"/>
              <w:adjustRightInd w:val="0"/>
              <w:spacing w:before="60" w:after="60" w:line="240" w:lineRule="exact"/>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Равновесие</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w:t>
            </w: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2"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c>
          <w:tcPr>
            <w:tcW w:w="513" w:type="dxa"/>
            <w:vAlign w:val="center"/>
          </w:tcPr>
          <w:p w:rsidR="00204CA4" w:rsidRPr="00204CA4" w:rsidRDefault="00204CA4" w:rsidP="00204CA4">
            <w:pPr>
              <w:autoSpaceDE w:val="0"/>
              <w:autoSpaceDN w:val="0"/>
              <w:adjustRightInd w:val="0"/>
              <w:spacing w:before="60" w:after="60" w:line="240" w:lineRule="exact"/>
              <w:jc w:val="center"/>
              <w:rPr>
                <w:rFonts w:ascii="Times New Roman" w:eastAsia="Calibri" w:hAnsi="Times New Roman" w:cs="Times New Roman"/>
                <w:spacing w:val="-6"/>
                <w:sz w:val="28"/>
                <w:szCs w:val="28"/>
              </w:rPr>
            </w:pPr>
          </w:p>
        </w:tc>
      </w:tr>
    </w:tbl>
    <w:p w:rsidR="00204CA4" w:rsidRPr="00CC61A7" w:rsidRDefault="00204CA4" w:rsidP="00CC61A7">
      <w:pPr>
        <w:tabs>
          <w:tab w:val="left" w:pos="567"/>
        </w:tabs>
        <w:autoSpaceDE w:val="0"/>
        <w:autoSpaceDN w:val="0"/>
        <w:adjustRightInd w:val="0"/>
        <w:spacing w:before="120" w:after="6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ab/>
        <w:t>Таким образом, при развитии тех или иных физических качеств обязательно следует учитывать возраст спортсменов.</w:t>
      </w:r>
    </w:p>
    <w:p w:rsidR="00204CA4" w:rsidRPr="00204CA4" w:rsidRDefault="00204CA4" w:rsidP="00204CA4">
      <w:pPr>
        <w:autoSpaceDE w:val="0"/>
        <w:autoSpaceDN w:val="0"/>
        <w:adjustRightInd w:val="0"/>
        <w:spacing w:after="120"/>
        <w:jc w:val="right"/>
        <w:rPr>
          <w:rFonts w:ascii="Times New Roman" w:eastAsia="Calibri" w:hAnsi="Times New Roman" w:cs="Times New Roman"/>
          <w:spacing w:val="-4"/>
        </w:rPr>
      </w:pPr>
      <w:r w:rsidRPr="00204CA4">
        <w:rPr>
          <w:rFonts w:ascii="Times New Roman" w:eastAsia="Calibri" w:hAnsi="Times New Roman" w:cs="Times New Roman"/>
          <w:i/>
          <w:iCs/>
        </w:rPr>
        <w:t>Таблица  7</w:t>
      </w:r>
    </w:p>
    <w:p w:rsidR="00204CA4" w:rsidRPr="00204CA4" w:rsidRDefault="00204CA4" w:rsidP="00204CA4">
      <w:pPr>
        <w:tabs>
          <w:tab w:val="left" w:pos="567"/>
        </w:tabs>
        <w:autoSpaceDE w:val="0"/>
        <w:autoSpaceDN w:val="0"/>
        <w:adjustRightInd w:val="0"/>
        <w:spacing w:after="120"/>
        <w:jc w:val="center"/>
        <w:rPr>
          <w:rFonts w:ascii="Times New Roman" w:eastAsia="Calibri" w:hAnsi="Times New Roman" w:cs="Times New Roman"/>
          <w:b/>
          <w:spacing w:val="-6"/>
          <w:sz w:val="28"/>
          <w:szCs w:val="28"/>
        </w:rPr>
      </w:pPr>
      <w:r w:rsidRPr="00204CA4">
        <w:rPr>
          <w:rFonts w:ascii="Times New Roman" w:eastAsia="Calibri" w:hAnsi="Times New Roman" w:cs="Times New Roman"/>
          <w:b/>
          <w:spacing w:val="-6"/>
          <w:sz w:val="28"/>
          <w:szCs w:val="28"/>
        </w:rPr>
        <w:t>Возрастные особенности подготовки и тренировки на разных этапах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204CA4" w:rsidRPr="00204CA4" w:rsidTr="00EF538F">
        <w:tc>
          <w:tcPr>
            <w:tcW w:w="4790" w:type="dxa"/>
            <w:vAlign w:val="center"/>
          </w:tcPr>
          <w:p w:rsidR="00204CA4" w:rsidRPr="00204CA4" w:rsidRDefault="00204CA4" w:rsidP="00204CA4">
            <w:pPr>
              <w:spacing w:before="40" w:after="4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Возрастные особенности</w:t>
            </w:r>
          </w:p>
        </w:tc>
        <w:tc>
          <w:tcPr>
            <w:tcW w:w="4781" w:type="dxa"/>
            <w:vAlign w:val="center"/>
          </w:tcPr>
          <w:p w:rsidR="00204CA4" w:rsidRPr="00204CA4" w:rsidRDefault="00204CA4" w:rsidP="00204CA4">
            <w:pPr>
              <w:spacing w:before="40" w:after="4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Методические особенности обучения и тренировки</w:t>
            </w:r>
          </w:p>
        </w:tc>
      </w:tr>
      <w:tr w:rsidR="00204CA4" w:rsidRPr="00204CA4" w:rsidTr="00EF538F">
        <w:tc>
          <w:tcPr>
            <w:tcW w:w="9571" w:type="dxa"/>
            <w:gridSpan w:val="2"/>
            <w:vAlign w:val="center"/>
          </w:tcPr>
          <w:p w:rsidR="00204CA4" w:rsidRPr="00204CA4" w:rsidRDefault="00204CA4" w:rsidP="00204CA4">
            <w:pPr>
              <w:spacing w:before="40" w:after="40"/>
              <w:jc w:val="center"/>
              <w:rPr>
                <w:rFonts w:ascii="Times New Roman" w:eastAsia="Calibri" w:hAnsi="Times New Roman" w:cs="Times New Roman"/>
                <w:b/>
                <w:spacing w:val="-6"/>
                <w:sz w:val="28"/>
                <w:szCs w:val="28"/>
              </w:rPr>
            </w:pPr>
            <w:r w:rsidRPr="00204CA4">
              <w:rPr>
                <w:rFonts w:ascii="Times New Roman" w:eastAsia="Calibri" w:hAnsi="Times New Roman" w:cs="Times New Roman"/>
                <w:b/>
                <w:spacing w:val="-6"/>
                <w:sz w:val="28"/>
                <w:szCs w:val="28"/>
              </w:rPr>
              <w:t>6-8 лет (этап начальной подготовки)</w:t>
            </w:r>
          </w:p>
        </w:tc>
      </w:tr>
      <w:tr w:rsidR="00204CA4" w:rsidRPr="00204CA4" w:rsidTr="00EF538F">
        <w:tc>
          <w:tcPr>
            <w:tcW w:w="9571" w:type="dxa"/>
            <w:gridSpan w:val="2"/>
          </w:tcPr>
          <w:p w:rsidR="00204CA4" w:rsidRPr="00204CA4" w:rsidRDefault="00204CA4" w:rsidP="00204CA4">
            <w:pPr>
              <w:spacing w:before="40" w:after="40" w:line="240" w:lineRule="exact"/>
              <w:jc w:val="center"/>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Это возраст интенсивного роста и развития всех функций и систем организма детей. Высокая двигательная активность и значительное развитие двигательной функции позволяют считать этот возраст благоприятным для начала регулярных занятий спортом.</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rPr>
            </w:pPr>
            <w:r w:rsidRPr="00204CA4">
              <w:rPr>
                <w:rFonts w:ascii="Times New Roman" w:eastAsia="Calibri" w:hAnsi="Times New Roman" w:cs="Times New Roman"/>
                <w:spacing w:val="-6"/>
                <w:sz w:val="26"/>
                <w:szCs w:val="26"/>
              </w:rPr>
              <w:lastRenderedPageBreak/>
              <w:t>Позвоночный столб отличается большой гибкостью и неустойчивостью изгибов.</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rPr>
            </w:pPr>
            <w:r w:rsidRPr="00204CA4">
              <w:rPr>
                <w:rFonts w:ascii="Times New Roman" w:eastAsia="Calibri" w:hAnsi="Times New Roman" w:cs="Times New Roman"/>
                <w:spacing w:val="-6"/>
                <w:sz w:val="26"/>
                <w:szCs w:val="26"/>
              </w:rPr>
              <w:t>Необходимо большое внимание уделять формированию правильной осанки.</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Суставно-связочный аппарат очень эластичен и недостаточно прочен.</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Целесообразно целенаправленное, но осторожное развитие гибкости.</w:t>
            </w:r>
          </w:p>
        </w:tc>
      </w:tr>
      <w:tr w:rsidR="00EF538F" w:rsidRPr="00204CA4" w:rsidTr="000A6B96">
        <w:tc>
          <w:tcPr>
            <w:tcW w:w="9571" w:type="dxa"/>
            <w:gridSpan w:val="2"/>
          </w:tcPr>
          <w:p w:rsidR="00EF538F" w:rsidRPr="00204CA4" w:rsidRDefault="00EF538F" w:rsidP="00EF538F">
            <w:pPr>
              <w:spacing w:before="40" w:after="40" w:line="240" w:lineRule="exact"/>
              <w:jc w:val="center"/>
              <w:rPr>
                <w:rFonts w:ascii="Times New Roman" w:eastAsia="Calibri" w:hAnsi="Times New Roman" w:cs="Times New Roman"/>
                <w:spacing w:val="-6"/>
                <w:sz w:val="26"/>
                <w:szCs w:val="26"/>
              </w:rPr>
            </w:pPr>
            <w:r>
              <w:rPr>
                <w:rFonts w:ascii="Times New Roman" w:eastAsia="Calibri" w:hAnsi="Times New Roman" w:cs="Times New Roman"/>
                <w:spacing w:val="-6"/>
                <w:sz w:val="26"/>
                <w:szCs w:val="26"/>
              </w:rPr>
              <w:t>24</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Интенсивно развиваются мышечная система и центры регуляции движений; крупные мышцы развиваются быстрее мелких, тонус сгибателей преобладает над тонусом разгибателей, затруднены мелкие и точные движения.</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При преобладании в занятиях крупных, размашистых движений необходимо небольшими дозами давать мелкие и точные движения. Значительное внимание уделять мышцам-разгибателям и развитию координационных движений.</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 xml:space="preserve">Регуляторные механизмы сердечно </w:t>
            </w:r>
            <w:proofErr w:type="gramStart"/>
            <w:r w:rsidRPr="00204CA4">
              <w:rPr>
                <w:rFonts w:ascii="Times New Roman" w:eastAsia="Calibri" w:hAnsi="Times New Roman" w:cs="Times New Roman"/>
                <w:spacing w:val="-6"/>
                <w:sz w:val="26"/>
                <w:szCs w:val="26"/>
              </w:rPr>
              <w:t>-с</w:t>
            </w:r>
            <w:proofErr w:type="gramEnd"/>
            <w:r w:rsidRPr="00204CA4">
              <w:rPr>
                <w:rFonts w:ascii="Times New Roman" w:eastAsia="Calibri" w:hAnsi="Times New Roman" w:cs="Times New Roman"/>
                <w:spacing w:val="-6"/>
                <w:sz w:val="26"/>
                <w:szCs w:val="26"/>
              </w:rPr>
              <w:t>осудистой, дыхательной, мышечной  и нервной систем несовершенны.</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Нагрузки должны быть небольшого объема, умеренной интенсивности и носить дробный характер.</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Продолжительность активного внимания, сосредоточенности и умственной работоспособности невелика – до 15 минут.</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Занятия должны быть эмоциональными, многоплановыми, количество одноразовых указаний ограниченно.</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Особенно велика роль подражательного и игрового рефлексов.</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 xml:space="preserve">Основными методами должны быть -    </w:t>
            </w:r>
            <w:proofErr w:type="gramStart"/>
            <w:r w:rsidRPr="00204CA4">
              <w:rPr>
                <w:rFonts w:ascii="Times New Roman" w:eastAsia="Calibri" w:hAnsi="Times New Roman" w:cs="Times New Roman"/>
                <w:spacing w:val="-6"/>
                <w:sz w:val="26"/>
                <w:szCs w:val="26"/>
              </w:rPr>
              <w:t>наглядный</w:t>
            </w:r>
            <w:proofErr w:type="gramEnd"/>
            <w:r w:rsidRPr="00204CA4">
              <w:rPr>
                <w:rFonts w:ascii="Times New Roman" w:eastAsia="Calibri" w:hAnsi="Times New Roman" w:cs="Times New Roman"/>
                <w:spacing w:val="-6"/>
                <w:sz w:val="26"/>
                <w:szCs w:val="26"/>
              </w:rPr>
              <w:t xml:space="preserve">  и игровой.</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Антропометрические размеры на 1/3 меньше взрослых.</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Целесообразно применение предметов, пропорционально уменьшенных размеров.</w:t>
            </w:r>
          </w:p>
        </w:tc>
      </w:tr>
      <w:tr w:rsidR="00204CA4" w:rsidRPr="00204CA4" w:rsidTr="00EF538F">
        <w:tc>
          <w:tcPr>
            <w:tcW w:w="9571" w:type="dxa"/>
            <w:gridSpan w:val="2"/>
          </w:tcPr>
          <w:p w:rsidR="00204CA4" w:rsidRPr="00204CA4" w:rsidRDefault="00204CA4" w:rsidP="00204CA4">
            <w:pPr>
              <w:spacing w:before="40" w:after="40"/>
              <w:jc w:val="center"/>
              <w:rPr>
                <w:rFonts w:ascii="Times New Roman" w:eastAsia="Calibri" w:hAnsi="Times New Roman" w:cs="Times New Roman"/>
                <w:spacing w:val="-6"/>
                <w:sz w:val="26"/>
                <w:szCs w:val="26"/>
              </w:rPr>
            </w:pPr>
            <w:r w:rsidRPr="00204CA4">
              <w:rPr>
                <w:rFonts w:ascii="Times New Roman" w:eastAsia="Calibri" w:hAnsi="Times New Roman" w:cs="Times New Roman"/>
                <w:b/>
                <w:spacing w:val="-6"/>
                <w:sz w:val="28"/>
                <w:szCs w:val="28"/>
              </w:rPr>
              <w:t>8-11 лет (тренировочный этап)</w:t>
            </w:r>
          </w:p>
        </w:tc>
      </w:tr>
      <w:tr w:rsidR="00204CA4" w:rsidRPr="00204CA4" w:rsidTr="00EF538F">
        <w:tc>
          <w:tcPr>
            <w:tcW w:w="9571" w:type="dxa"/>
            <w:gridSpan w:val="2"/>
          </w:tcPr>
          <w:p w:rsidR="00204CA4" w:rsidRPr="00204CA4" w:rsidRDefault="00204CA4" w:rsidP="00204CA4">
            <w:pPr>
              <w:spacing w:before="40" w:after="40" w:line="240" w:lineRule="exact"/>
              <w:jc w:val="center"/>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Развитие в младшем школьном возрасте идет относительно равномерно, постепенно должны повышаться тренировочные нагрузки и требования. Практически все сказанное о предыдущем возрасте имеет отношение и к этому, но есть и различия.</w:t>
            </w:r>
          </w:p>
        </w:tc>
      </w:tr>
      <w:tr w:rsidR="00204CA4" w:rsidRPr="00204CA4" w:rsidTr="00EF538F">
        <w:tc>
          <w:tcPr>
            <w:tcW w:w="4790" w:type="dxa"/>
            <w:vAlign w:val="center"/>
          </w:tcPr>
          <w:p w:rsidR="00204CA4" w:rsidRPr="00204CA4" w:rsidRDefault="00204CA4" w:rsidP="00204CA4">
            <w:pPr>
              <w:spacing w:before="40" w:after="4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Возрастные особенности</w:t>
            </w:r>
          </w:p>
        </w:tc>
        <w:tc>
          <w:tcPr>
            <w:tcW w:w="4781" w:type="dxa"/>
            <w:vAlign w:val="center"/>
          </w:tcPr>
          <w:p w:rsidR="00204CA4" w:rsidRPr="00204CA4" w:rsidRDefault="00204CA4" w:rsidP="00204CA4">
            <w:pPr>
              <w:spacing w:before="40" w:after="40" w:line="240" w:lineRule="exact"/>
              <w:jc w:val="center"/>
              <w:rPr>
                <w:rFonts w:ascii="Times New Roman" w:eastAsia="Calibri" w:hAnsi="Times New Roman" w:cs="Times New Roman"/>
                <w:b/>
                <w:spacing w:val="-6"/>
              </w:rPr>
            </w:pPr>
            <w:r w:rsidRPr="00204CA4">
              <w:rPr>
                <w:rFonts w:ascii="Times New Roman" w:eastAsia="Calibri" w:hAnsi="Times New Roman" w:cs="Times New Roman"/>
                <w:b/>
                <w:spacing w:val="-6"/>
              </w:rPr>
              <w:t>Методические особенности обучения и тренировки</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Происходят существенные изменения двигательной функции. По многим параметрам она достигает очень высокого уровня, поэтому создаются наиболее благоприятные предпосылки для обучения и развития физических качеств.</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Необходимо эффективно использовать этот факт для обучения новым, в том числе сложным движениям, а также активизировать работу по развитию специальных физических качеств, особенно ловкости, гибкости и быстроты.</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Значительного развития достигает кора головного мозга.</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Все большее значение в обучении должны приобретать словесные методы.</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Силовые и статические упражнения вызывают быстрое утомление, лучше воспринимаются кратковременные скоростно-силовые упражнения.</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В тренировке целесообразно соблюдать скоростно-силовой режим, статические нагрузки давать в ограниченном количестве.</w:t>
            </w:r>
          </w:p>
        </w:tc>
      </w:tr>
      <w:tr w:rsidR="00204CA4" w:rsidRPr="00204CA4" w:rsidTr="00EF538F">
        <w:tc>
          <w:tcPr>
            <w:tcW w:w="9571" w:type="dxa"/>
            <w:gridSpan w:val="2"/>
          </w:tcPr>
          <w:p w:rsidR="00204CA4" w:rsidRPr="00204CA4" w:rsidRDefault="00204CA4" w:rsidP="00204CA4">
            <w:pPr>
              <w:spacing w:before="40" w:after="40"/>
              <w:jc w:val="center"/>
              <w:rPr>
                <w:rFonts w:ascii="Times New Roman" w:eastAsia="Calibri" w:hAnsi="Times New Roman" w:cs="Times New Roman"/>
                <w:spacing w:val="-6"/>
                <w:sz w:val="26"/>
                <w:szCs w:val="26"/>
              </w:rPr>
            </w:pPr>
            <w:r w:rsidRPr="00204CA4">
              <w:rPr>
                <w:rFonts w:ascii="Times New Roman" w:eastAsia="Calibri" w:hAnsi="Times New Roman" w:cs="Times New Roman"/>
                <w:b/>
                <w:spacing w:val="-6"/>
                <w:sz w:val="28"/>
                <w:szCs w:val="28"/>
              </w:rPr>
              <w:t>11-13 лет</w:t>
            </w:r>
          </w:p>
        </w:tc>
      </w:tr>
      <w:tr w:rsidR="00204CA4" w:rsidRPr="00204CA4" w:rsidTr="00EF538F">
        <w:tc>
          <w:tcPr>
            <w:tcW w:w="9571" w:type="dxa"/>
            <w:gridSpan w:val="2"/>
          </w:tcPr>
          <w:p w:rsidR="00204CA4" w:rsidRPr="00204CA4" w:rsidRDefault="00204CA4" w:rsidP="00204CA4">
            <w:pPr>
              <w:spacing w:before="40" w:after="40" w:line="240" w:lineRule="exact"/>
              <w:jc w:val="center"/>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С физиологической точки зрения подростковый период, период полового созревания, характеризуется интенсивным ростом тела в длину (до 10 см в год), повышением обмена веществ, резким повышением деятельности желез внутренней секреции, перестройкой практически всех органов и систем организма.</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Наблюдается ускоренный рост длины и массы тела, происходит формирование фигуры.</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Чтобы избежать чрезмерного повышения роста и веса тела, необходимо неуклонно, но осторожно повышать тренировочные нагрузки.</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 xml:space="preserve">Осуществляется перестройка в деятельности опорно-двигательного аппарата, временно ухудшается </w:t>
            </w:r>
            <w:r w:rsidRPr="00204CA4">
              <w:rPr>
                <w:rFonts w:ascii="Times New Roman" w:eastAsia="Calibri" w:hAnsi="Times New Roman" w:cs="Times New Roman"/>
                <w:spacing w:val="-6"/>
                <w:sz w:val="26"/>
                <w:szCs w:val="26"/>
              </w:rPr>
              <w:lastRenderedPageBreak/>
              <w:t>координация, возможно ухудшение других качеств.</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lastRenderedPageBreak/>
              <w:t xml:space="preserve">Тем не менее, можно и нужно осваивать новые и сложные упражнения и повышать специальную физическую подготовку, </w:t>
            </w:r>
            <w:r w:rsidRPr="00204CA4">
              <w:rPr>
                <w:rFonts w:ascii="Times New Roman" w:eastAsia="Calibri" w:hAnsi="Times New Roman" w:cs="Times New Roman"/>
                <w:spacing w:val="-6"/>
                <w:sz w:val="26"/>
                <w:szCs w:val="26"/>
              </w:rPr>
              <w:lastRenderedPageBreak/>
              <w:t>развивать активную гибкость и скоростно-силовые качества. Необходимо больше терпения и упорства.</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lastRenderedPageBreak/>
              <w:t xml:space="preserve">Неравномерности в развитии </w:t>
            </w:r>
            <w:proofErr w:type="gramStart"/>
            <w:r w:rsidRPr="00204CA4">
              <w:rPr>
                <w:rFonts w:ascii="Times New Roman" w:eastAsia="Calibri" w:hAnsi="Times New Roman" w:cs="Times New Roman"/>
                <w:spacing w:val="-6"/>
                <w:sz w:val="26"/>
                <w:szCs w:val="26"/>
              </w:rPr>
              <w:t>сердечно-сосудистой</w:t>
            </w:r>
            <w:proofErr w:type="gramEnd"/>
            <w:r w:rsidRPr="00204CA4">
              <w:rPr>
                <w:rFonts w:ascii="Times New Roman" w:eastAsia="Calibri" w:hAnsi="Times New Roman" w:cs="Times New Roman"/>
                <w:spacing w:val="-6"/>
                <w:sz w:val="26"/>
                <w:szCs w:val="26"/>
              </w:rPr>
              <w:t xml:space="preserve"> системы приводят к повышению кровяного давления, нарушению сердечного ритма, быстрой утомляемости.</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Необходимо осторожно и индивидуально дозировать нагрузку, заботиться о полноценном отдыхе и восстановлении, регулярно осуществлять врачебный контроль.</w:t>
            </w:r>
          </w:p>
        </w:tc>
      </w:tr>
      <w:tr w:rsidR="00EF538F" w:rsidRPr="00204CA4" w:rsidTr="000A6B96">
        <w:tc>
          <w:tcPr>
            <w:tcW w:w="9571" w:type="dxa"/>
            <w:gridSpan w:val="2"/>
          </w:tcPr>
          <w:p w:rsidR="00EF538F" w:rsidRPr="00204CA4" w:rsidRDefault="00EF538F" w:rsidP="00EF538F">
            <w:pPr>
              <w:spacing w:before="40" w:after="40" w:line="240" w:lineRule="exact"/>
              <w:jc w:val="center"/>
              <w:rPr>
                <w:rFonts w:ascii="Times New Roman" w:eastAsia="Calibri" w:hAnsi="Times New Roman" w:cs="Times New Roman"/>
                <w:spacing w:val="-6"/>
                <w:sz w:val="26"/>
                <w:szCs w:val="26"/>
              </w:rPr>
            </w:pPr>
            <w:r>
              <w:rPr>
                <w:rFonts w:ascii="Times New Roman" w:eastAsia="Calibri" w:hAnsi="Times New Roman" w:cs="Times New Roman"/>
                <w:spacing w:val="-6"/>
                <w:sz w:val="26"/>
                <w:szCs w:val="26"/>
              </w:rPr>
              <w:t>25</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В поведении отмечается преобладание возбуждения над торможением, реакции по силе и характеру часто неадекватны вызвавшим их раздражителям.</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Одной из важнейших задач воспитания является «воспитание тормозов», необходима спокойная обстановка, доброжелательность и понимание.</w:t>
            </w:r>
          </w:p>
        </w:tc>
      </w:tr>
      <w:tr w:rsidR="00204CA4" w:rsidRPr="00204CA4" w:rsidTr="00EF538F">
        <w:tc>
          <w:tcPr>
            <w:tcW w:w="9571" w:type="dxa"/>
            <w:gridSpan w:val="2"/>
          </w:tcPr>
          <w:p w:rsidR="00204CA4" w:rsidRPr="00204CA4" w:rsidRDefault="00204CA4" w:rsidP="00204CA4">
            <w:pPr>
              <w:spacing w:before="40" w:after="40"/>
              <w:jc w:val="center"/>
              <w:rPr>
                <w:rFonts w:ascii="Times New Roman" w:eastAsia="Calibri" w:hAnsi="Times New Roman" w:cs="Times New Roman"/>
                <w:spacing w:val="-6"/>
                <w:sz w:val="26"/>
                <w:szCs w:val="26"/>
              </w:rPr>
            </w:pPr>
            <w:r w:rsidRPr="00204CA4">
              <w:rPr>
                <w:rFonts w:ascii="Times New Roman" w:eastAsia="Calibri" w:hAnsi="Times New Roman" w:cs="Times New Roman"/>
                <w:b/>
                <w:spacing w:val="-6"/>
                <w:sz w:val="28"/>
                <w:szCs w:val="28"/>
              </w:rPr>
              <w:t>14 лет и старше (этап совершенствования спортивного мастерства и                   высшего спортивного мастерства)</w:t>
            </w:r>
          </w:p>
        </w:tc>
      </w:tr>
      <w:tr w:rsidR="00204CA4" w:rsidRPr="00204CA4" w:rsidTr="00EF538F">
        <w:tc>
          <w:tcPr>
            <w:tcW w:w="9571" w:type="dxa"/>
            <w:gridSpan w:val="2"/>
          </w:tcPr>
          <w:p w:rsidR="00204CA4" w:rsidRPr="00204CA4" w:rsidRDefault="00204CA4" w:rsidP="00204CA4">
            <w:pPr>
              <w:spacing w:before="40" w:after="40" w:line="240" w:lineRule="exact"/>
              <w:jc w:val="center"/>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Для юношеского возраста характерна высокая степень функционального совершенства, сердечно - сосудистая система готова к значительным нагрузкам. В этом возрасте можно ожидать самых высоких спортивных результатов.</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Критическое отношение к своим спортивным возможностям, сомнения в целесообразности продолжения напряженных тренировок.</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Четко определить задачи на предстоящий тренировочный цикл, ознакомить гимнастку с календарем планируемых сборов, соревнований и других выездов.</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 xml:space="preserve">Угнетает монотонность </w:t>
            </w:r>
            <w:proofErr w:type="gramStart"/>
            <w:r w:rsidRPr="00204CA4">
              <w:rPr>
                <w:rFonts w:ascii="Times New Roman" w:eastAsia="Calibri" w:hAnsi="Times New Roman" w:cs="Times New Roman"/>
                <w:spacing w:val="-6"/>
                <w:sz w:val="26"/>
                <w:szCs w:val="26"/>
              </w:rPr>
              <w:t>тренировок</w:t>
            </w:r>
            <w:proofErr w:type="gramEnd"/>
            <w:r w:rsidRPr="00204CA4">
              <w:rPr>
                <w:rFonts w:ascii="Times New Roman" w:eastAsia="Calibri" w:hAnsi="Times New Roman" w:cs="Times New Roman"/>
                <w:spacing w:val="-6"/>
                <w:sz w:val="26"/>
                <w:szCs w:val="26"/>
              </w:rPr>
              <w:t xml:space="preserve"> как по содержанию, так и по нагрузкам.</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Чередовать варианты разминок, менять место и условия тренировок, участвовать в показательных мероприятиях.</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Появляется психологическая усталость.</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Больше практиковать отвлекающие мероприятия.</w:t>
            </w:r>
          </w:p>
        </w:tc>
      </w:tr>
      <w:tr w:rsidR="00204CA4" w:rsidRPr="00204CA4" w:rsidTr="00EF538F">
        <w:tc>
          <w:tcPr>
            <w:tcW w:w="4790"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Нередки нарушения менструального цикла.</w:t>
            </w:r>
          </w:p>
        </w:tc>
        <w:tc>
          <w:tcPr>
            <w:tcW w:w="4781" w:type="dxa"/>
          </w:tcPr>
          <w:p w:rsidR="00204CA4" w:rsidRPr="00204CA4" w:rsidRDefault="00204CA4" w:rsidP="00204CA4">
            <w:pPr>
              <w:spacing w:before="40" w:after="40" w:line="240" w:lineRule="exact"/>
              <w:jc w:val="both"/>
              <w:rPr>
                <w:rFonts w:ascii="Times New Roman" w:eastAsia="Calibri" w:hAnsi="Times New Roman" w:cs="Times New Roman"/>
                <w:spacing w:val="-6"/>
                <w:sz w:val="26"/>
                <w:szCs w:val="26"/>
              </w:rPr>
            </w:pPr>
            <w:r w:rsidRPr="00204CA4">
              <w:rPr>
                <w:rFonts w:ascii="Times New Roman" w:eastAsia="Calibri" w:hAnsi="Times New Roman" w:cs="Times New Roman"/>
                <w:spacing w:val="-6"/>
                <w:sz w:val="26"/>
                <w:szCs w:val="26"/>
              </w:rPr>
              <w:t>Строить тренировочный процесс с учетом ОМЦ, осуществлять регулярный врачебный контроль.</w:t>
            </w:r>
          </w:p>
        </w:tc>
      </w:tr>
    </w:tbl>
    <w:p w:rsidR="00204CA4" w:rsidRPr="00204CA4" w:rsidRDefault="00204CA4" w:rsidP="00204CA4">
      <w:pPr>
        <w:spacing w:after="12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b/>
          <w:i/>
          <w:spacing w:val="-6"/>
          <w:sz w:val="28"/>
          <w:szCs w:val="28"/>
          <w:u w:val="single"/>
        </w:rPr>
        <w:t>Психофизические требования</w:t>
      </w:r>
      <w:r w:rsidRPr="00204CA4">
        <w:rPr>
          <w:rFonts w:ascii="Times New Roman" w:eastAsia="Calibri" w:hAnsi="Times New Roman" w:cs="Times New Roman"/>
          <w:spacing w:val="-6"/>
          <w:sz w:val="28"/>
          <w:szCs w:val="28"/>
        </w:rPr>
        <w:t xml:space="preserve">.   </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shd w:val="clear" w:color="auto" w:fill="FFFFFF"/>
          <w:lang w:eastAsia="ru-RU"/>
        </w:rPr>
      </w:pPr>
      <w:r w:rsidRPr="00204CA4">
        <w:rPr>
          <w:rFonts w:ascii="Times New Roman" w:eastAsia="Times New Roman" w:hAnsi="Times New Roman" w:cs="Times New Roman"/>
          <w:spacing w:val="-6"/>
          <w:sz w:val="28"/>
          <w:szCs w:val="28"/>
          <w:shd w:val="clear" w:color="auto" w:fill="FFFFFF"/>
          <w:lang w:eastAsia="ru-RU"/>
        </w:rPr>
        <w:t>Психофизические качества включают в себя такие понятия, как сила, быстрота, выносливость, ловкость, гибкость.</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shd w:val="clear" w:color="auto" w:fill="FFFFFF"/>
          <w:lang w:eastAsia="ru-RU"/>
        </w:rPr>
      </w:pPr>
      <w:r w:rsidRPr="00204CA4">
        <w:rPr>
          <w:rFonts w:ascii="Times New Roman" w:eastAsia="Times New Roman" w:hAnsi="Times New Roman" w:cs="Times New Roman"/>
          <w:spacing w:val="-6"/>
          <w:sz w:val="28"/>
          <w:szCs w:val="28"/>
          <w:shd w:val="clear" w:color="auto" w:fill="FFFFFF"/>
          <w:lang w:eastAsia="ru-RU"/>
        </w:rPr>
        <w:t>В настоящее время среди специалистов в области физического воспитания широко обсуждаются вопросы формирования психофизических качеств человека, формирование психологической уравновешенности к воздействию определенных неблагоприятных факторов. Переключаемость, устойчивость, тренировки эмоционально-волевой устойчивости, распределение внимания, способность к чувственному отражению действительности в форме восприятий, ощущений, преобразований сенсорной информации.</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shd w:val="clear" w:color="auto" w:fill="FFFFFF"/>
          <w:lang w:eastAsia="ru-RU"/>
        </w:rPr>
      </w:pPr>
      <w:r w:rsidRPr="00204CA4">
        <w:rPr>
          <w:rFonts w:ascii="Times New Roman" w:eastAsia="Times New Roman" w:hAnsi="Times New Roman" w:cs="Times New Roman"/>
          <w:spacing w:val="-6"/>
          <w:sz w:val="28"/>
          <w:szCs w:val="28"/>
          <w:shd w:val="clear" w:color="auto" w:fill="FFFFFF"/>
          <w:lang w:eastAsia="ru-RU"/>
        </w:rPr>
        <w:t>Психофизиология изучает психофизические моменты - определяет проявления двигательных способностей человека, которые во многом зависят от его врожденных анатомо-физиологических, биохимических, психологических особенностей. При этом нельзя не учитывать тот факт, что под влиянием систематического, целенаправленного процесса воспитания и спортивную подготовку можно существенно влиять на развитие этих качеств.</w:t>
      </w:r>
    </w:p>
    <w:p w:rsid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Старший дошкольный и младший школьный возраст – один из наиболее благоприятных периодов для воспитания физической подготовленности и </w:t>
      </w:r>
      <w:r w:rsidRPr="00204CA4">
        <w:rPr>
          <w:rFonts w:ascii="Times New Roman" w:eastAsia="Calibri" w:hAnsi="Times New Roman" w:cs="Times New Roman"/>
          <w:spacing w:val="-6"/>
          <w:sz w:val="28"/>
          <w:szCs w:val="28"/>
        </w:rPr>
        <w:lastRenderedPageBreak/>
        <w:t xml:space="preserve">формировании познавательных процессов у детей. Старший дошкольный возраст является сенситивным периодом для воспитания такого, довольно важного качества, как ловкость. </w:t>
      </w:r>
    </w:p>
    <w:p w:rsidR="00EF538F" w:rsidRPr="00204CA4" w:rsidRDefault="00EF538F" w:rsidP="00EF538F">
      <w:pPr>
        <w:tabs>
          <w:tab w:val="left" w:pos="567"/>
        </w:tabs>
        <w:autoSpaceDE w:val="0"/>
        <w:autoSpaceDN w:val="0"/>
        <w:adjustRightInd w:val="0"/>
        <w:spacing w:after="60"/>
        <w:ind w:firstLine="567"/>
        <w:jc w:val="center"/>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26</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К 7 годам происходит интенсивное совершенствование работы отдельных участков коры головного мозга, определяющих способность к сложным умственным действиям – обобщению, осознанию последовательности событий, причинно-следственных связей. Дети этого возраста уже способны к освоению сложных движений и психологически готовы к специализированной тренировке «по всем правилам».</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У детей от 5 до 8 лет обнаружен высокий уровень развития общей выносливости. При занятиях, направленных на развитие выносливости у детей 6-8 лет наблюдается адекватная и рациональная адаптация к физическим нагрузкам. Следовательно, начало занятий в видах спорта с преимущественным проявлением выносливости с 6-7-летнего возраста – реальная и перспективная задача. </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В возрасте 7-9 лет происходит интенсивное развитие наглядно-образного мышления, переключения и распределения внимания. С учётом выявленных особенностей развития физической подготовленности и познавательных процессов детей  старшего дошкольного и младшего школьного возраста можно сделать следующие выводы:</w:t>
      </w:r>
    </w:p>
    <w:p w:rsidR="00204CA4" w:rsidRPr="00204CA4" w:rsidRDefault="00204CA4" w:rsidP="00204CA4">
      <w:pPr>
        <w:tabs>
          <w:tab w:val="left" w:pos="567"/>
        </w:tabs>
        <w:autoSpaceDE w:val="0"/>
        <w:autoSpaceDN w:val="0"/>
        <w:adjustRightInd w:val="0"/>
        <w:spacing w:after="60" w:line="300" w:lineRule="exact"/>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1. Важным этапом в формировании психических функций ребенка, занимающегося спортом, является возраст от 5 до 8 лет, когда интенсивно развиваются механизмы мозгового обеспечения познавательной деятельности.</w:t>
      </w:r>
    </w:p>
    <w:p w:rsidR="00204CA4" w:rsidRPr="00204CA4" w:rsidRDefault="00204CA4" w:rsidP="00204CA4">
      <w:pPr>
        <w:tabs>
          <w:tab w:val="left" w:pos="567"/>
        </w:tabs>
        <w:autoSpaceDE w:val="0"/>
        <w:autoSpaceDN w:val="0"/>
        <w:adjustRightInd w:val="0"/>
        <w:spacing w:after="60" w:line="300" w:lineRule="exact"/>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2. Особенности возрастного развития детей 6-8 лет говорят о том, что важные рубежи двигательного и психического развития детей, занимающихся спортом, могут быть достигнуты только при определённых условиях, обеспечивающих специфическую соревновательную активность ребёнка.</w:t>
      </w:r>
    </w:p>
    <w:p w:rsidR="00204CA4" w:rsidRP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3. Для воспитания эмоционально-волевой сферы необходимо, чтобы на каждом занятии дети получали упражнения достаточно трудные, требующие применения сознательных волевых усилий, но вместе с тем доступные. То есть в тренировочном процессе спортсменов необходимо исключить как перегрузки, так и недостаточные нагрузки.</w:t>
      </w:r>
    </w:p>
    <w:p w:rsidR="00204CA4" w:rsidRDefault="00204CA4"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4. Развитие спортивных способностей у детей жёстко ограничено во времени и, в основном, попадает на период психического и физического созревания организма. Возрастной этап, в пределах которого проявляются максимальные адаптационные способности отдельных психофизических качеств организма относительно короткий, как правило, не более 2-3-х лет. Поэтому тренирующая роль специальных упражнений будет проявляться только в </w:t>
      </w:r>
      <w:r w:rsidRPr="00204CA4">
        <w:rPr>
          <w:rFonts w:ascii="Times New Roman" w:eastAsia="Calibri" w:hAnsi="Times New Roman" w:cs="Times New Roman"/>
          <w:spacing w:val="-6"/>
          <w:sz w:val="28"/>
          <w:szCs w:val="28"/>
        </w:rPr>
        <w:lastRenderedPageBreak/>
        <w:t>условиях соответствия меры воздействия с биологическим и психическим ритмом созревания.</w:t>
      </w:r>
    </w:p>
    <w:p w:rsidR="00EF538F" w:rsidRDefault="00EF538F" w:rsidP="00204CA4">
      <w:pPr>
        <w:tabs>
          <w:tab w:val="left" w:pos="567"/>
        </w:tabs>
        <w:autoSpaceDE w:val="0"/>
        <w:autoSpaceDN w:val="0"/>
        <w:adjustRightInd w:val="0"/>
        <w:spacing w:after="60"/>
        <w:ind w:firstLine="567"/>
        <w:jc w:val="both"/>
        <w:rPr>
          <w:rFonts w:ascii="Times New Roman" w:eastAsia="Calibri" w:hAnsi="Times New Roman" w:cs="Times New Roman"/>
          <w:spacing w:val="-6"/>
          <w:sz w:val="28"/>
          <w:szCs w:val="28"/>
        </w:rPr>
      </w:pPr>
    </w:p>
    <w:p w:rsidR="00EF538F" w:rsidRPr="00204CA4" w:rsidRDefault="00EF538F" w:rsidP="00EF538F">
      <w:pPr>
        <w:tabs>
          <w:tab w:val="left" w:pos="567"/>
        </w:tabs>
        <w:autoSpaceDE w:val="0"/>
        <w:autoSpaceDN w:val="0"/>
        <w:adjustRightInd w:val="0"/>
        <w:spacing w:after="60"/>
        <w:ind w:firstLine="567"/>
        <w:jc w:val="center"/>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27</w:t>
      </w:r>
    </w:p>
    <w:p w:rsidR="00204CA4" w:rsidRPr="00204CA4" w:rsidRDefault="00204CA4" w:rsidP="00204CA4">
      <w:pPr>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Психофизиологические процессы вносят определенный вклад в эффективность тренировочной и соревновательной деятельности спортсменок. Эффективность в свою очередь, зависит от оптимального функционального состояния организма.</w:t>
      </w:r>
    </w:p>
    <w:p w:rsidR="00204CA4" w:rsidRPr="00204CA4" w:rsidRDefault="00204CA4" w:rsidP="00204CA4">
      <w:pPr>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Функциональное состояние организма – совокупность показателей физиологических функций и психофизиологических качеств, обеспечивающих эффективное выполнение спортсменом тренировочной и соревновательной деятельности. Проявляется через вегетативную (энергетический уровень функционирования), соматическую, или мышечную (исполнительский уровень функционирования), и психофизиологическую (управляющий уровень функционирования) сферы функционирования. Для определения функциональной готовности организма спортсмена необходимо применять большое количество тестов, позволяющих оценивать энергетический, исполнительский и управляющий уровни функционирования.</w:t>
      </w:r>
    </w:p>
    <w:p w:rsidR="00204CA4" w:rsidRPr="00204CA4" w:rsidRDefault="00204CA4" w:rsidP="00204CA4">
      <w:pPr>
        <w:spacing w:after="60"/>
        <w:ind w:firstLine="567"/>
        <w:jc w:val="both"/>
        <w:rPr>
          <w:rFonts w:ascii="Times New Roman" w:eastAsia="Calibri" w:hAnsi="Times New Roman" w:cs="Times New Roman"/>
          <w:spacing w:val="-6"/>
          <w:sz w:val="28"/>
          <w:szCs w:val="28"/>
        </w:rPr>
      </w:pPr>
      <w:r w:rsidRPr="00204CA4">
        <w:rPr>
          <w:rFonts w:ascii="Times New Roman" w:eastAsia="Calibri" w:hAnsi="Times New Roman" w:cs="Times New Roman"/>
          <w:i/>
          <w:spacing w:val="-6"/>
          <w:sz w:val="28"/>
          <w:szCs w:val="28"/>
        </w:rPr>
        <w:t>Энергетический уровень</w:t>
      </w:r>
      <w:r w:rsidRPr="00204CA4">
        <w:rPr>
          <w:rFonts w:ascii="Times New Roman" w:eastAsia="Calibri" w:hAnsi="Times New Roman" w:cs="Times New Roman"/>
          <w:spacing w:val="-6"/>
          <w:sz w:val="28"/>
          <w:szCs w:val="28"/>
        </w:rPr>
        <w:t xml:space="preserve"> можно оценить по функциональному состоянию внутренних, вегетативных систем организма – </w:t>
      </w:r>
      <w:proofErr w:type="gramStart"/>
      <w:r w:rsidRPr="00204CA4">
        <w:rPr>
          <w:rFonts w:ascii="Times New Roman" w:eastAsia="Calibri" w:hAnsi="Times New Roman" w:cs="Times New Roman"/>
          <w:spacing w:val="-6"/>
          <w:sz w:val="28"/>
          <w:szCs w:val="28"/>
        </w:rPr>
        <w:t>сердечно-сосудистой</w:t>
      </w:r>
      <w:proofErr w:type="gramEnd"/>
      <w:r w:rsidRPr="00204CA4">
        <w:rPr>
          <w:rFonts w:ascii="Times New Roman" w:eastAsia="Calibri" w:hAnsi="Times New Roman" w:cs="Times New Roman"/>
          <w:spacing w:val="-6"/>
          <w:sz w:val="28"/>
          <w:szCs w:val="28"/>
        </w:rPr>
        <w:t>, дыхательной, эндокринной, системе крови и др. оценка функциональных систем организма должна осуществляться как в состоянии покоя, так и под влиянием функциональных нагрузочных проб.</w:t>
      </w:r>
    </w:p>
    <w:p w:rsidR="00204CA4" w:rsidRPr="00204CA4" w:rsidRDefault="00204CA4" w:rsidP="00204CA4">
      <w:pPr>
        <w:spacing w:after="60"/>
        <w:ind w:firstLine="567"/>
        <w:jc w:val="both"/>
        <w:rPr>
          <w:rFonts w:ascii="Times New Roman" w:eastAsia="Calibri" w:hAnsi="Times New Roman" w:cs="Times New Roman"/>
          <w:spacing w:val="-6"/>
          <w:sz w:val="28"/>
          <w:szCs w:val="28"/>
        </w:rPr>
      </w:pPr>
      <w:proofErr w:type="gramStart"/>
      <w:r w:rsidRPr="00204CA4">
        <w:rPr>
          <w:rFonts w:ascii="Times New Roman" w:eastAsia="Calibri" w:hAnsi="Times New Roman" w:cs="Times New Roman"/>
          <w:i/>
          <w:spacing w:val="-6"/>
          <w:sz w:val="28"/>
          <w:szCs w:val="28"/>
        </w:rPr>
        <w:t>Исполнительный уровень</w:t>
      </w:r>
      <w:proofErr w:type="gramEnd"/>
      <w:r w:rsidR="00706E37">
        <w:rPr>
          <w:rFonts w:ascii="Times New Roman" w:eastAsia="Calibri" w:hAnsi="Times New Roman" w:cs="Times New Roman"/>
          <w:spacing w:val="-6"/>
          <w:sz w:val="28"/>
          <w:szCs w:val="28"/>
        </w:rPr>
        <w:t xml:space="preserve"> х</w:t>
      </w:r>
      <w:r w:rsidRPr="00204CA4">
        <w:rPr>
          <w:rFonts w:ascii="Times New Roman" w:eastAsia="Calibri" w:hAnsi="Times New Roman" w:cs="Times New Roman"/>
          <w:spacing w:val="-6"/>
          <w:sz w:val="28"/>
          <w:szCs w:val="28"/>
        </w:rPr>
        <w:t>арактеризует мышечная и центральная нервная система (преимущественно показатели психомоторики и психомоторной координа</w:t>
      </w:r>
      <w:r w:rsidR="00706E37">
        <w:rPr>
          <w:rFonts w:ascii="Times New Roman" w:eastAsia="Calibri" w:hAnsi="Times New Roman" w:cs="Times New Roman"/>
          <w:spacing w:val="-6"/>
          <w:sz w:val="28"/>
          <w:szCs w:val="28"/>
        </w:rPr>
        <w:t>ции, свойства нервной системы).</w:t>
      </w:r>
    </w:p>
    <w:p w:rsidR="00204CA4" w:rsidRPr="00204CA4" w:rsidRDefault="00706E37" w:rsidP="00204CA4">
      <w:pPr>
        <w:spacing w:after="60"/>
        <w:ind w:firstLine="567"/>
        <w:jc w:val="both"/>
        <w:rPr>
          <w:rFonts w:ascii="Times New Roman" w:eastAsia="Calibri" w:hAnsi="Times New Roman" w:cs="Times New Roman"/>
          <w:spacing w:val="-6"/>
          <w:sz w:val="28"/>
          <w:szCs w:val="28"/>
        </w:rPr>
      </w:pPr>
      <w:r w:rsidRPr="00706E37">
        <w:rPr>
          <w:rFonts w:ascii="Times New Roman" w:eastAsia="Calibri" w:hAnsi="Times New Roman" w:cs="Times New Roman"/>
          <w:i/>
          <w:spacing w:val="-6"/>
          <w:sz w:val="28"/>
          <w:szCs w:val="28"/>
        </w:rPr>
        <w:t>Управляющий уровень</w:t>
      </w:r>
      <w:r>
        <w:rPr>
          <w:rFonts w:ascii="Times New Roman" w:eastAsia="Calibri" w:hAnsi="Times New Roman" w:cs="Times New Roman"/>
          <w:spacing w:val="-6"/>
          <w:sz w:val="28"/>
          <w:szCs w:val="28"/>
        </w:rPr>
        <w:t xml:space="preserve"> х</w:t>
      </w:r>
      <w:r w:rsidR="00204CA4" w:rsidRPr="00204CA4">
        <w:rPr>
          <w:rFonts w:ascii="Times New Roman" w:eastAsia="Calibri" w:hAnsi="Times New Roman" w:cs="Times New Roman"/>
          <w:spacing w:val="-6"/>
          <w:sz w:val="28"/>
          <w:szCs w:val="28"/>
        </w:rPr>
        <w:t>арактеризует психические процессы. Сложность структуры двигательных действий гимнасток обусловливает необходимость запоминать большой объем относительно независимых между собой движений. Это предъявляет требования к мышлению, памяти, вниманию, скорости переработки информации и др., а также к таким качествам, как исполнительность, ясность и полнота зрительных представлений, точность воспроизведения движения.</w:t>
      </w:r>
    </w:p>
    <w:p w:rsidR="00686D50" w:rsidRDefault="00204CA4" w:rsidP="00204CA4">
      <w:pPr>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Большое влияние на уровень развития психофизических качеств оказывают высшие иерархические уровни психики человека (мотивация, социальный статус, характерологические качества, тип высшей нервной деятельности).</w:t>
      </w:r>
    </w:p>
    <w:p w:rsidR="00CC61A7" w:rsidRPr="00CC61A7" w:rsidRDefault="00CC61A7" w:rsidP="00706E37">
      <w:pPr>
        <w:spacing w:before="120" w:after="120" w:line="240" w:lineRule="auto"/>
        <w:ind w:firstLine="567"/>
        <w:jc w:val="center"/>
        <w:rPr>
          <w:rFonts w:ascii="Times New Roman" w:eastAsia="Times New Roman" w:hAnsi="Times New Roman" w:cs="Times New Roman"/>
          <w:spacing w:val="-6"/>
          <w:sz w:val="28"/>
          <w:szCs w:val="28"/>
          <w:lang w:eastAsia="ru-RU"/>
        </w:rPr>
      </w:pPr>
      <w:r w:rsidRPr="00CC61A7">
        <w:rPr>
          <w:rFonts w:ascii="Times New Roman" w:eastAsia="Times New Roman" w:hAnsi="Times New Roman" w:cs="Times New Roman"/>
          <w:b/>
          <w:color w:val="000000"/>
          <w:spacing w:val="-6"/>
          <w:sz w:val="28"/>
          <w:szCs w:val="28"/>
          <w:lang w:eastAsia="ru-RU"/>
        </w:rPr>
        <w:t>2.6. Пр</w:t>
      </w:r>
      <w:r w:rsidR="00706E37">
        <w:rPr>
          <w:rFonts w:ascii="Times New Roman" w:eastAsia="Times New Roman" w:hAnsi="Times New Roman" w:cs="Times New Roman"/>
          <w:b/>
          <w:color w:val="000000"/>
          <w:spacing w:val="-6"/>
          <w:sz w:val="28"/>
          <w:szCs w:val="28"/>
          <w:lang w:eastAsia="ru-RU"/>
        </w:rPr>
        <w:t>едельные тренировочные нагрузки</w:t>
      </w:r>
    </w:p>
    <w:p w:rsidR="00EF538F" w:rsidRDefault="00CC61A7" w:rsidP="00CC61A7">
      <w:pPr>
        <w:spacing w:after="60" w:line="240" w:lineRule="auto"/>
        <w:ind w:firstLine="567"/>
        <w:jc w:val="both"/>
        <w:rPr>
          <w:rFonts w:ascii="Times New Roman" w:eastAsia="Times New Roman" w:hAnsi="Times New Roman" w:cs="Times New Roman"/>
          <w:spacing w:val="-6"/>
          <w:sz w:val="28"/>
          <w:szCs w:val="28"/>
          <w:lang w:eastAsia="ru-RU"/>
        </w:rPr>
      </w:pPr>
      <w:r w:rsidRPr="00CC61A7">
        <w:rPr>
          <w:rFonts w:ascii="Times New Roman" w:eastAsia="Times New Roman" w:hAnsi="Times New Roman" w:cs="Times New Roman"/>
          <w:spacing w:val="-6"/>
          <w:sz w:val="28"/>
          <w:szCs w:val="28"/>
          <w:lang w:eastAsia="ru-RU"/>
        </w:rPr>
        <w:lastRenderedPageBreak/>
        <w:t xml:space="preserve">Управление тренировочными нагрузками – важный компонент процесса подготовки спортсменов. Общий объем нагрузки в микроциклах можно определить, суммируя нагрузку всех дней тренировки в неделю. Нагрузка должна возрастать постепенно из года в год, достигая своего максимума на этапе </w:t>
      </w:r>
    </w:p>
    <w:p w:rsidR="00EF538F" w:rsidRDefault="00EF538F" w:rsidP="00EF538F">
      <w:pPr>
        <w:spacing w:after="60" w:line="240" w:lineRule="auto"/>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28</w:t>
      </w:r>
    </w:p>
    <w:p w:rsidR="00CC61A7" w:rsidRPr="00CC61A7" w:rsidRDefault="00CC61A7" w:rsidP="00CC61A7">
      <w:pPr>
        <w:spacing w:after="60" w:line="240" w:lineRule="auto"/>
        <w:ind w:firstLine="567"/>
        <w:jc w:val="both"/>
        <w:rPr>
          <w:rFonts w:ascii="Times New Roman" w:eastAsia="Times New Roman" w:hAnsi="Times New Roman" w:cs="Times New Roman"/>
          <w:spacing w:val="-6"/>
          <w:sz w:val="28"/>
          <w:szCs w:val="28"/>
          <w:lang w:eastAsia="ru-RU"/>
        </w:rPr>
      </w:pPr>
      <w:r w:rsidRPr="00CC61A7">
        <w:rPr>
          <w:rFonts w:ascii="Times New Roman" w:eastAsia="Times New Roman" w:hAnsi="Times New Roman" w:cs="Times New Roman"/>
          <w:spacing w:val="-6"/>
          <w:sz w:val="28"/>
          <w:szCs w:val="28"/>
          <w:lang w:eastAsia="ru-RU"/>
        </w:rPr>
        <w:t>подготовки к более высоким достижениям. При этом выделяются основные направления интенсификации тренировочного процесса: суммарный годовой объем работы увеличивается от 312 до 1664 часов в год; количество тренировочных занятий в течение недельного мик</w:t>
      </w:r>
      <w:r w:rsidR="00706E37">
        <w:rPr>
          <w:rFonts w:ascii="Times New Roman" w:eastAsia="Times New Roman" w:hAnsi="Times New Roman" w:cs="Times New Roman"/>
          <w:spacing w:val="-6"/>
          <w:sz w:val="28"/>
          <w:szCs w:val="28"/>
          <w:lang w:eastAsia="ru-RU"/>
        </w:rPr>
        <w:t>роцикла увеличивается от 3 до 10</w:t>
      </w:r>
      <w:r w:rsidRPr="00CC61A7">
        <w:rPr>
          <w:rFonts w:ascii="Times New Roman" w:eastAsia="Times New Roman" w:hAnsi="Times New Roman" w:cs="Times New Roman"/>
          <w:spacing w:val="-6"/>
          <w:sz w:val="28"/>
          <w:szCs w:val="28"/>
          <w:lang w:eastAsia="ru-RU"/>
        </w:rPr>
        <w:t xml:space="preserve">, </w:t>
      </w:r>
      <w:proofErr w:type="gramStart"/>
      <w:r w:rsidRPr="00CC61A7">
        <w:rPr>
          <w:rFonts w:ascii="Times New Roman" w:eastAsia="Times New Roman" w:hAnsi="Times New Roman" w:cs="Times New Roman"/>
          <w:spacing w:val="-6"/>
          <w:sz w:val="28"/>
          <w:szCs w:val="28"/>
          <w:lang w:eastAsia="ru-RU"/>
        </w:rPr>
        <w:t>согласно таблицы</w:t>
      </w:r>
      <w:proofErr w:type="gramEnd"/>
      <w:r w:rsidRPr="00CC61A7">
        <w:rPr>
          <w:rFonts w:ascii="Times New Roman" w:eastAsia="Times New Roman" w:hAnsi="Times New Roman" w:cs="Times New Roman"/>
          <w:spacing w:val="-6"/>
          <w:sz w:val="28"/>
          <w:szCs w:val="28"/>
          <w:lang w:eastAsia="ru-RU"/>
        </w:rPr>
        <w:t xml:space="preserve">: </w:t>
      </w:r>
    </w:p>
    <w:p w:rsidR="00204CA4" w:rsidRPr="00204CA4" w:rsidRDefault="00CC61A7" w:rsidP="00CC61A7">
      <w:pPr>
        <w:spacing w:after="60"/>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xml:space="preserve">    </w:t>
      </w:r>
      <w:r w:rsidR="00204CA4" w:rsidRPr="00204CA4">
        <w:rPr>
          <w:rFonts w:ascii="Times New Roman" w:eastAsia="Calibri" w:hAnsi="Times New Roman" w:cs="Times New Roman"/>
          <w:spacing w:val="-6"/>
          <w:sz w:val="28"/>
          <w:szCs w:val="28"/>
        </w:rPr>
        <w:t>Тренировочные нагрузки, применяемые в спортивной подготовке, не должны превышать следующих значений:</w:t>
      </w:r>
    </w:p>
    <w:p w:rsidR="00204CA4" w:rsidRPr="00204CA4" w:rsidRDefault="00204CA4" w:rsidP="00204CA4">
      <w:pPr>
        <w:spacing w:after="120"/>
        <w:ind w:firstLine="567"/>
        <w:jc w:val="right"/>
        <w:rPr>
          <w:rFonts w:ascii="Times New Roman" w:eastAsia="Calibri" w:hAnsi="Times New Roman" w:cs="Times New Roman"/>
          <w:i/>
          <w:spacing w:val="-6"/>
        </w:rPr>
      </w:pPr>
      <w:r w:rsidRPr="00204CA4">
        <w:rPr>
          <w:rFonts w:ascii="Times New Roman" w:eastAsia="Calibri" w:hAnsi="Times New Roman" w:cs="Times New Roman"/>
          <w:i/>
          <w:spacing w:val="-6"/>
        </w:rPr>
        <w:t>Таблица 7</w:t>
      </w:r>
    </w:p>
    <w:p w:rsidR="00204CA4" w:rsidRPr="00204CA4" w:rsidRDefault="00204CA4" w:rsidP="00204CA4">
      <w:pPr>
        <w:spacing w:after="120"/>
        <w:jc w:val="center"/>
        <w:rPr>
          <w:rFonts w:ascii="Times New Roman" w:eastAsia="Calibri" w:hAnsi="Times New Roman" w:cs="Times New Roman"/>
          <w:b/>
          <w:sz w:val="28"/>
          <w:szCs w:val="28"/>
        </w:rPr>
      </w:pPr>
      <w:r w:rsidRPr="00204CA4">
        <w:rPr>
          <w:rFonts w:ascii="Times New Roman" w:eastAsia="Calibri" w:hAnsi="Times New Roman" w:cs="Times New Roman"/>
          <w:b/>
          <w:sz w:val="28"/>
          <w:szCs w:val="28"/>
        </w:rPr>
        <w:t>Нормативы максимального объема тренировочной нагрузки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936"/>
        <w:gridCol w:w="1070"/>
        <w:gridCol w:w="1068"/>
        <w:gridCol w:w="940"/>
        <w:gridCol w:w="1872"/>
        <w:gridCol w:w="1307"/>
      </w:tblGrid>
      <w:tr w:rsidR="00204CA4" w:rsidRPr="00204CA4" w:rsidTr="00CC61A7">
        <w:trPr>
          <w:trHeight w:val="247"/>
          <w:jc w:val="center"/>
        </w:trPr>
        <w:tc>
          <w:tcPr>
            <w:tcW w:w="1242" w:type="pct"/>
            <w:vMerge w:val="restart"/>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b/>
                <w:color w:val="000000"/>
                <w:spacing w:val="-4"/>
                <w:sz w:val="21"/>
                <w:szCs w:val="21"/>
              </w:rPr>
            </w:pPr>
            <w:r w:rsidRPr="00204CA4">
              <w:rPr>
                <w:rFonts w:ascii="Times New Roman" w:eastAsia="Calibri" w:hAnsi="Times New Roman" w:cs="Times New Roman"/>
                <w:b/>
                <w:spacing w:val="-4"/>
                <w:sz w:val="21"/>
                <w:szCs w:val="21"/>
              </w:rPr>
              <w:t>Этапный норматив</w:t>
            </w:r>
          </w:p>
        </w:tc>
        <w:tc>
          <w:tcPr>
            <w:tcW w:w="3758" w:type="pct"/>
            <w:gridSpan w:val="6"/>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b/>
                <w:color w:val="000000"/>
                <w:spacing w:val="-4"/>
                <w:sz w:val="21"/>
                <w:szCs w:val="21"/>
              </w:rPr>
            </w:pPr>
            <w:r w:rsidRPr="00204CA4">
              <w:rPr>
                <w:rFonts w:ascii="Times New Roman" w:eastAsia="Calibri" w:hAnsi="Times New Roman" w:cs="Times New Roman"/>
                <w:b/>
                <w:color w:val="000000"/>
                <w:spacing w:val="-4"/>
                <w:sz w:val="21"/>
                <w:szCs w:val="21"/>
              </w:rPr>
              <w:t>Этапы и годы спортивной подготовки</w:t>
            </w:r>
          </w:p>
        </w:tc>
      </w:tr>
      <w:tr w:rsidR="00204CA4" w:rsidRPr="00204CA4" w:rsidTr="00CC61A7">
        <w:trPr>
          <w:trHeight w:val="145"/>
          <w:jc w:val="center"/>
        </w:trPr>
        <w:tc>
          <w:tcPr>
            <w:tcW w:w="1242" w:type="pct"/>
            <w:vMerge/>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p>
        </w:tc>
        <w:tc>
          <w:tcPr>
            <w:tcW w:w="1048" w:type="pct"/>
            <w:gridSpan w:val="2"/>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Этап начальной подготовки</w:t>
            </w:r>
          </w:p>
        </w:tc>
        <w:tc>
          <w:tcPr>
            <w:tcW w:w="1049" w:type="pct"/>
            <w:gridSpan w:val="2"/>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 xml:space="preserve">Тренировочный этап </w:t>
            </w:r>
            <w:r w:rsidRPr="00204CA4">
              <w:rPr>
                <w:rFonts w:ascii="Times New Roman" w:eastAsia="Calibri" w:hAnsi="Times New Roman" w:cs="Times New Roman"/>
                <w:b/>
                <w:spacing w:val="-4"/>
                <w:sz w:val="21"/>
                <w:szCs w:val="21"/>
              </w:rPr>
              <w:br/>
              <w:t>(этап спортивной специализации)</w:t>
            </w:r>
          </w:p>
        </w:tc>
        <w:tc>
          <w:tcPr>
            <w:tcW w:w="978" w:type="pct"/>
            <w:vMerge w:val="restart"/>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Этап совершенствования спортивного мастерства</w:t>
            </w:r>
          </w:p>
        </w:tc>
        <w:tc>
          <w:tcPr>
            <w:tcW w:w="683" w:type="pct"/>
            <w:vMerge w:val="restart"/>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Этап высшего спортивного мастерства</w:t>
            </w:r>
          </w:p>
        </w:tc>
      </w:tr>
      <w:tr w:rsidR="00204CA4" w:rsidRPr="00204CA4" w:rsidTr="00CC61A7">
        <w:trPr>
          <w:trHeight w:val="145"/>
          <w:jc w:val="center"/>
        </w:trPr>
        <w:tc>
          <w:tcPr>
            <w:tcW w:w="1242" w:type="pct"/>
            <w:vMerge/>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spacing w:val="-4"/>
                <w:sz w:val="26"/>
                <w:szCs w:val="26"/>
              </w:rPr>
            </w:pPr>
          </w:p>
        </w:tc>
        <w:tc>
          <w:tcPr>
            <w:tcW w:w="489" w:type="pct"/>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до  года</w:t>
            </w:r>
          </w:p>
        </w:tc>
        <w:tc>
          <w:tcPr>
            <w:tcW w:w="559" w:type="pct"/>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свыше года</w:t>
            </w:r>
          </w:p>
        </w:tc>
        <w:tc>
          <w:tcPr>
            <w:tcW w:w="558" w:type="pct"/>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до двух лет</w:t>
            </w:r>
          </w:p>
        </w:tc>
        <w:tc>
          <w:tcPr>
            <w:tcW w:w="491" w:type="pct"/>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b/>
                <w:spacing w:val="-4"/>
                <w:sz w:val="21"/>
                <w:szCs w:val="21"/>
              </w:rPr>
            </w:pPr>
            <w:r w:rsidRPr="00204CA4">
              <w:rPr>
                <w:rFonts w:ascii="Times New Roman" w:eastAsia="Calibri" w:hAnsi="Times New Roman" w:cs="Times New Roman"/>
                <w:b/>
                <w:spacing w:val="-4"/>
                <w:sz w:val="21"/>
                <w:szCs w:val="21"/>
              </w:rPr>
              <w:t>свыше двух лет</w:t>
            </w:r>
          </w:p>
        </w:tc>
        <w:tc>
          <w:tcPr>
            <w:tcW w:w="978" w:type="pct"/>
            <w:vMerge/>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spacing w:val="-4"/>
                <w:sz w:val="26"/>
                <w:szCs w:val="26"/>
              </w:rPr>
            </w:pPr>
          </w:p>
        </w:tc>
        <w:tc>
          <w:tcPr>
            <w:tcW w:w="683" w:type="pct"/>
            <w:vMerge/>
            <w:vAlign w:val="center"/>
          </w:tcPr>
          <w:p w:rsidR="00204CA4" w:rsidRPr="00204CA4" w:rsidRDefault="00204CA4" w:rsidP="00204CA4">
            <w:pPr>
              <w:spacing w:before="40" w:after="40" w:line="200" w:lineRule="exact"/>
              <w:ind w:left="-57" w:right="-57"/>
              <w:contextualSpacing/>
              <w:jc w:val="center"/>
              <w:rPr>
                <w:rFonts w:ascii="Times New Roman" w:eastAsia="Calibri" w:hAnsi="Times New Roman" w:cs="Times New Roman"/>
                <w:spacing w:val="-4"/>
                <w:sz w:val="26"/>
                <w:szCs w:val="26"/>
              </w:rPr>
            </w:pPr>
          </w:p>
        </w:tc>
      </w:tr>
      <w:tr w:rsidR="00204CA4" w:rsidRPr="00204CA4" w:rsidTr="00CC61A7">
        <w:trPr>
          <w:trHeight w:val="393"/>
          <w:jc w:val="center"/>
        </w:trPr>
        <w:tc>
          <w:tcPr>
            <w:tcW w:w="1242" w:type="pct"/>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color w:val="000000"/>
                <w:spacing w:val="-4"/>
                <w:sz w:val="25"/>
                <w:szCs w:val="25"/>
              </w:rPr>
            </w:pPr>
            <w:r w:rsidRPr="00204CA4">
              <w:rPr>
                <w:rFonts w:ascii="Times New Roman" w:eastAsia="Calibri" w:hAnsi="Times New Roman" w:cs="Times New Roman"/>
                <w:spacing w:val="-4"/>
                <w:sz w:val="25"/>
                <w:szCs w:val="25"/>
              </w:rPr>
              <w:t>Количество часов в неделю</w:t>
            </w:r>
          </w:p>
        </w:tc>
        <w:tc>
          <w:tcPr>
            <w:tcW w:w="489"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6</w:t>
            </w:r>
          </w:p>
        </w:tc>
        <w:tc>
          <w:tcPr>
            <w:tcW w:w="559"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9</w:t>
            </w:r>
          </w:p>
        </w:tc>
        <w:tc>
          <w:tcPr>
            <w:tcW w:w="558"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14</w:t>
            </w:r>
          </w:p>
        </w:tc>
        <w:tc>
          <w:tcPr>
            <w:tcW w:w="491" w:type="pct"/>
            <w:vAlign w:val="center"/>
          </w:tcPr>
          <w:p w:rsidR="00204CA4" w:rsidRPr="00204CA4" w:rsidRDefault="00A808D4" w:rsidP="00204CA4">
            <w:pPr>
              <w:jc w:val="center"/>
              <w:rPr>
                <w:rFonts w:ascii="Times New Roman" w:eastAsia="Calibri" w:hAnsi="Times New Roman" w:cs="Times New Roman"/>
                <w:sz w:val="26"/>
                <w:szCs w:val="26"/>
              </w:rPr>
            </w:pPr>
            <w:r>
              <w:rPr>
                <w:rFonts w:ascii="Times New Roman" w:eastAsia="Calibri" w:hAnsi="Times New Roman" w:cs="Times New Roman"/>
                <w:sz w:val="26"/>
                <w:szCs w:val="26"/>
              </w:rPr>
              <w:t>18</w:t>
            </w:r>
          </w:p>
        </w:tc>
        <w:tc>
          <w:tcPr>
            <w:tcW w:w="978"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28</w:t>
            </w:r>
          </w:p>
        </w:tc>
        <w:tc>
          <w:tcPr>
            <w:tcW w:w="683"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32</w:t>
            </w:r>
          </w:p>
        </w:tc>
      </w:tr>
      <w:tr w:rsidR="00204CA4" w:rsidRPr="00204CA4" w:rsidTr="00CC61A7">
        <w:trPr>
          <w:trHeight w:val="392"/>
          <w:jc w:val="center"/>
        </w:trPr>
        <w:tc>
          <w:tcPr>
            <w:tcW w:w="1242" w:type="pct"/>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color w:val="000000"/>
                <w:spacing w:val="-4"/>
              </w:rPr>
            </w:pPr>
            <w:r w:rsidRPr="00204CA4">
              <w:rPr>
                <w:rFonts w:ascii="Times New Roman" w:eastAsia="Calibri" w:hAnsi="Times New Roman" w:cs="Times New Roman"/>
                <w:spacing w:val="-4"/>
              </w:rPr>
              <w:t>Количество тренировок</w:t>
            </w:r>
            <w:r w:rsidRPr="00204CA4">
              <w:rPr>
                <w:rFonts w:ascii="Times New Roman" w:eastAsia="Calibri" w:hAnsi="Times New Roman" w:cs="Times New Roman"/>
                <w:spacing w:val="-4"/>
              </w:rPr>
              <w:br/>
              <w:t xml:space="preserve"> в неделю</w:t>
            </w:r>
          </w:p>
        </w:tc>
        <w:tc>
          <w:tcPr>
            <w:tcW w:w="489"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w:t>
            </w:r>
          </w:p>
        </w:tc>
        <w:tc>
          <w:tcPr>
            <w:tcW w:w="559"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w:t>
            </w:r>
          </w:p>
        </w:tc>
        <w:tc>
          <w:tcPr>
            <w:tcW w:w="558"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6</w:t>
            </w:r>
          </w:p>
        </w:tc>
        <w:tc>
          <w:tcPr>
            <w:tcW w:w="491" w:type="pct"/>
            <w:vAlign w:val="center"/>
          </w:tcPr>
          <w:p w:rsidR="00204CA4" w:rsidRPr="00BE6EE4" w:rsidRDefault="00204CA4" w:rsidP="00204CA4">
            <w:pPr>
              <w:jc w:val="center"/>
              <w:rPr>
                <w:rFonts w:ascii="Times New Roman" w:eastAsia="Calibri" w:hAnsi="Times New Roman" w:cs="Times New Roman"/>
                <w:sz w:val="26"/>
                <w:szCs w:val="26"/>
              </w:rPr>
            </w:pPr>
            <w:r w:rsidRPr="00BE6EE4">
              <w:rPr>
                <w:rFonts w:ascii="Times New Roman" w:eastAsia="Calibri" w:hAnsi="Times New Roman" w:cs="Times New Roman"/>
                <w:sz w:val="26"/>
                <w:szCs w:val="26"/>
              </w:rPr>
              <w:t>8</w:t>
            </w:r>
          </w:p>
        </w:tc>
        <w:tc>
          <w:tcPr>
            <w:tcW w:w="978"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10</w:t>
            </w:r>
          </w:p>
        </w:tc>
        <w:tc>
          <w:tcPr>
            <w:tcW w:w="683"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10</w:t>
            </w:r>
          </w:p>
        </w:tc>
      </w:tr>
      <w:tr w:rsidR="00204CA4" w:rsidRPr="00204CA4" w:rsidTr="00CC61A7">
        <w:trPr>
          <w:trHeight w:val="267"/>
          <w:jc w:val="center"/>
        </w:trPr>
        <w:tc>
          <w:tcPr>
            <w:tcW w:w="1242" w:type="pct"/>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color w:val="000000"/>
                <w:spacing w:val="-4"/>
                <w:sz w:val="25"/>
                <w:szCs w:val="25"/>
              </w:rPr>
            </w:pPr>
            <w:r w:rsidRPr="00204CA4">
              <w:rPr>
                <w:rFonts w:ascii="Times New Roman" w:eastAsia="Calibri" w:hAnsi="Times New Roman" w:cs="Times New Roman"/>
                <w:spacing w:val="-4"/>
                <w:sz w:val="25"/>
                <w:szCs w:val="25"/>
              </w:rPr>
              <w:t>Общее количество часов в год</w:t>
            </w:r>
          </w:p>
        </w:tc>
        <w:tc>
          <w:tcPr>
            <w:tcW w:w="489"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312</w:t>
            </w:r>
          </w:p>
        </w:tc>
        <w:tc>
          <w:tcPr>
            <w:tcW w:w="559"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468</w:t>
            </w:r>
          </w:p>
        </w:tc>
        <w:tc>
          <w:tcPr>
            <w:tcW w:w="558"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728</w:t>
            </w:r>
          </w:p>
        </w:tc>
        <w:tc>
          <w:tcPr>
            <w:tcW w:w="491" w:type="pct"/>
            <w:vAlign w:val="center"/>
          </w:tcPr>
          <w:p w:rsidR="00204CA4" w:rsidRPr="00BE6EE4" w:rsidRDefault="00BE6EE4" w:rsidP="00204CA4">
            <w:pPr>
              <w:jc w:val="center"/>
              <w:rPr>
                <w:rFonts w:ascii="Times New Roman" w:eastAsia="Calibri" w:hAnsi="Times New Roman" w:cs="Times New Roman"/>
                <w:sz w:val="26"/>
                <w:szCs w:val="26"/>
              </w:rPr>
            </w:pPr>
            <w:r w:rsidRPr="00BE6EE4">
              <w:rPr>
                <w:rFonts w:ascii="Times New Roman" w:eastAsia="Calibri" w:hAnsi="Times New Roman" w:cs="Times New Roman"/>
                <w:sz w:val="26"/>
                <w:szCs w:val="26"/>
              </w:rPr>
              <w:t>936</w:t>
            </w:r>
          </w:p>
        </w:tc>
        <w:tc>
          <w:tcPr>
            <w:tcW w:w="978"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1456</w:t>
            </w:r>
          </w:p>
        </w:tc>
        <w:tc>
          <w:tcPr>
            <w:tcW w:w="683"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1664</w:t>
            </w:r>
          </w:p>
        </w:tc>
      </w:tr>
      <w:tr w:rsidR="00204CA4" w:rsidRPr="00204CA4" w:rsidTr="00CC61A7">
        <w:trPr>
          <w:trHeight w:val="70"/>
          <w:jc w:val="center"/>
        </w:trPr>
        <w:tc>
          <w:tcPr>
            <w:tcW w:w="1242" w:type="pct"/>
            <w:vAlign w:val="center"/>
          </w:tcPr>
          <w:p w:rsidR="00204CA4" w:rsidRPr="00204CA4" w:rsidRDefault="00204CA4" w:rsidP="00204CA4">
            <w:pPr>
              <w:spacing w:before="40" w:after="40" w:line="200" w:lineRule="exact"/>
              <w:jc w:val="center"/>
              <w:rPr>
                <w:rFonts w:ascii="Times New Roman" w:eastAsia="Calibri" w:hAnsi="Times New Roman" w:cs="Times New Roman"/>
                <w:color w:val="000000"/>
                <w:spacing w:val="-4"/>
                <w:sz w:val="25"/>
                <w:szCs w:val="25"/>
              </w:rPr>
            </w:pPr>
            <w:r w:rsidRPr="00204CA4">
              <w:rPr>
                <w:rFonts w:ascii="Times New Roman" w:eastAsia="Calibri" w:hAnsi="Times New Roman" w:cs="Times New Roman"/>
                <w:spacing w:val="-4"/>
                <w:sz w:val="25"/>
                <w:szCs w:val="25"/>
              </w:rPr>
              <w:t>Общее количество тренировок в год</w:t>
            </w:r>
          </w:p>
        </w:tc>
        <w:tc>
          <w:tcPr>
            <w:tcW w:w="489"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156</w:t>
            </w:r>
          </w:p>
        </w:tc>
        <w:tc>
          <w:tcPr>
            <w:tcW w:w="559"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208</w:t>
            </w:r>
          </w:p>
        </w:tc>
        <w:tc>
          <w:tcPr>
            <w:tcW w:w="558"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312</w:t>
            </w:r>
          </w:p>
        </w:tc>
        <w:tc>
          <w:tcPr>
            <w:tcW w:w="491" w:type="pct"/>
            <w:vAlign w:val="center"/>
          </w:tcPr>
          <w:p w:rsidR="00204CA4" w:rsidRPr="00BE6EE4" w:rsidRDefault="00204CA4" w:rsidP="00204CA4">
            <w:pPr>
              <w:jc w:val="center"/>
              <w:rPr>
                <w:rFonts w:ascii="Times New Roman" w:eastAsia="Calibri" w:hAnsi="Times New Roman" w:cs="Times New Roman"/>
                <w:sz w:val="26"/>
                <w:szCs w:val="26"/>
              </w:rPr>
            </w:pPr>
            <w:r w:rsidRPr="00BE6EE4">
              <w:rPr>
                <w:rFonts w:ascii="Times New Roman" w:eastAsia="Calibri" w:hAnsi="Times New Roman" w:cs="Times New Roman"/>
                <w:sz w:val="26"/>
                <w:szCs w:val="26"/>
              </w:rPr>
              <w:t>416</w:t>
            </w:r>
          </w:p>
        </w:tc>
        <w:tc>
          <w:tcPr>
            <w:tcW w:w="978"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520</w:t>
            </w:r>
          </w:p>
        </w:tc>
        <w:tc>
          <w:tcPr>
            <w:tcW w:w="683" w:type="pct"/>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520</w:t>
            </w:r>
          </w:p>
        </w:tc>
      </w:tr>
    </w:tbl>
    <w:p w:rsidR="00204CA4" w:rsidRPr="00204CA4" w:rsidRDefault="00204CA4" w:rsidP="00204CA4">
      <w:pPr>
        <w:shd w:val="clear" w:color="auto" w:fill="FFFFFF"/>
        <w:spacing w:after="0" w:line="240" w:lineRule="auto"/>
        <w:ind w:firstLine="850"/>
        <w:jc w:val="both"/>
        <w:rPr>
          <w:rFonts w:ascii="Times New Roman" w:eastAsia="Times New Roman" w:hAnsi="Times New Roman" w:cs="Times New Roman"/>
          <w:b/>
          <w:color w:val="000000"/>
          <w:spacing w:val="-6"/>
          <w:sz w:val="16"/>
          <w:szCs w:val="16"/>
          <w:lang w:eastAsia="ru-RU"/>
        </w:rPr>
      </w:pP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i/>
          <w:iCs/>
          <w:color w:val="000000"/>
          <w:spacing w:val="-6"/>
          <w:sz w:val="28"/>
          <w:szCs w:val="28"/>
          <w:lang w:eastAsia="ru-RU"/>
        </w:rPr>
        <w:t>Предельные тренировочные нагрузки</w:t>
      </w:r>
      <w:r w:rsidRPr="00204CA4">
        <w:rPr>
          <w:rFonts w:ascii="Times New Roman" w:eastAsia="Times New Roman" w:hAnsi="Times New Roman" w:cs="Times New Roman"/>
          <w:color w:val="000000"/>
          <w:spacing w:val="-6"/>
          <w:sz w:val="28"/>
          <w:szCs w:val="28"/>
          <w:lang w:eastAsia="ru-RU"/>
        </w:rPr>
        <w:t xml:space="preserve"> определяются тренером с учётом  специализации, задач тренировочного процесса, индивидуальных особенностей спортсмена.</w:t>
      </w:r>
      <w:r w:rsidRPr="00204CA4">
        <w:rPr>
          <w:rFonts w:ascii="Times New Roman" w:eastAsia="Times New Roman" w:hAnsi="Times New Roman" w:cs="Times New Roman"/>
          <w:b/>
          <w:sz w:val="28"/>
          <w:szCs w:val="28"/>
          <w:lang w:eastAsia="ru-RU"/>
        </w:rPr>
        <w:t xml:space="preserve"> </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Важным в тренировке спортсменов, отмечает М.Я. </w:t>
      </w:r>
      <w:proofErr w:type="spellStart"/>
      <w:r w:rsidRPr="00204CA4">
        <w:rPr>
          <w:rFonts w:ascii="Times New Roman" w:eastAsia="Times New Roman" w:hAnsi="Times New Roman" w:cs="Times New Roman"/>
          <w:color w:val="000000"/>
          <w:sz w:val="28"/>
          <w:szCs w:val="28"/>
          <w:lang w:eastAsia="ru-RU"/>
        </w:rPr>
        <w:t>Набатникова</w:t>
      </w:r>
      <w:proofErr w:type="spellEnd"/>
      <w:r w:rsidRPr="00204CA4">
        <w:rPr>
          <w:rFonts w:ascii="Times New Roman" w:eastAsia="Times New Roman" w:hAnsi="Times New Roman" w:cs="Times New Roman"/>
          <w:color w:val="000000"/>
          <w:sz w:val="28"/>
          <w:szCs w:val="28"/>
          <w:lang w:eastAsia="ru-RU"/>
        </w:rPr>
        <w:t xml:space="preserve"> (1982), является раздел о допустимых нагрузках. При этом руководящим должно стать положение – достижение только необходимых показателей. Эффективность роста спортивного мастерства во многом зависит от рациональной структуры тренировочных нагрузок.</w:t>
      </w:r>
    </w:p>
    <w:p w:rsidR="00204CA4" w:rsidRPr="00204CA4" w:rsidRDefault="00204CA4" w:rsidP="00204CA4">
      <w:pPr>
        <w:spacing w:after="0" w:line="240" w:lineRule="auto"/>
        <w:ind w:firstLine="709"/>
        <w:contextualSpacing/>
        <w:jc w:val="both"/>
        <w:rPr>
          <w:rFonts w:ascii="Times New Roman" w:eastAsia="Calibri" w:hAnsi="Times New Roman" w:cs="Times New Roman"/>
          <w:sz w:val="28"/>
          <w:szCs w:val="28"/>
          <w:lang w:eastAsia="ru-RU"/>
        </w:rPr>
      </w:pPr>
      <w:r w:rsidRPr="00204CA4">
        <w:rPr>
          <w:rFonts w:ascii="Times New Roman" w:eastAsia="Calibri" w:hAnsi="Times New Roman" w:cs="Times New Roman"/>
          <w:sz w:val="28"/>
          <w:szCs w:val="28"/>
          <w:lang w:eastAsia="ru-RU"/>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204CA4">
        <w:rPr>
          <w:rFonts w:ascii="Times New Roman" w:eastAsia="Calibri" w:hAnsi="Times New Roman" w:cs="Times New Roman"/>
          <w:sz w:val="28"/>
          <w:szCs w:val="28"/>
          <w:lang w:eastAsia="ru-RU"/>
        </w:rPr>
        <w:t>истощенным</w:t>
      </w:r>
      <w:proofErr w:type="gramEnd"/>
      <w:r w:rsidRPr="00204CA4">
        <w:rPr>
          <w:rFonts w:ascii="Times New Roman" w:eastAsia="Calibri" w:hAnsi="Times New Roman" w:cs="Times New Roman"/>
          <w:sz w:val="28"/>
          <w:szCs w:val="28"/>
          <w:lang w:eastAsia="ru-RU"/>
        </w:rPr>
        <w:t xml:space="preserve"> (И.Л. Мещеряков. 2002).</w:t>
      </w:r>
    </w:p>
    <w:p w:rsidR="00EF538F" w:rsidRDefault="00706E37" w:rsidP="00C14689">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w:t>
      </w:r>
      <w:r w:rsidR="00204CA4" w:rsidRPr="00204CA4">
        <w:rPr>
          <w:rFonts w:ascii="Times New Roman" w:eastAsia="Calibri" w:hAnsi="Times New Roman" w:cs="Times New Roman"/>
          <w:sz w:val="28"/>
          <w:szCs w:val="28"/>
          <w:lang w:eastAsia="ru-RU"/>
        </w:rPr>
        <w:t>труктурной единицей тренировочного проце</w:t>
      </w:r>
      <w:r>
        <w:rPr>
          <w:rFonts w:ascii="Times New Roman" w:eastAsia="Calibri" w:hAnsi="Times New Roman" w:cs="Times New Roman"/>
          <w:sz w:val="28"/>
          <w:szCs w:val="28"/>
          <w:lang w:eastAsia="ru-RU"/>
        </w:rPr>
        <w:t xml:space="preserve">сса является отдельное занятие. </w:t>
      </w:r>
      <w:r w:rsidR="00204CA4" w:rsidRPr="00204CA4">
        <w:rPr>
          <w:rFonts w:ascii="Times New Roman" w:eastAsia="Calibri" w:hAnsi="Times New Roman" w:cs="Times New Roman"/>
          <w:sz w:val="28"/>
          <w:szCs w:val="28"/>
          <w:lang w:eastAsia="ru-RU"/>
        </w:rPr>
        <w:t xml:space="preserve">Выполняемая работа может быть самой разнообразной и обеспечивать повышение различных сторон специальной физической и </w:t>
      </w:r>
      <w:r w:rsidR="00204CA4" w:rsidRPr="00204CA4">
        <w:rPr>
          <w:rFonts w:ascii="Times New Roman" w:eastAsia="Calibri" w:hAnsi="Times New Roman" w:cs="Times New Roman"/>
          <w:sz w:val="28"/>
          <w:szCs w:val="28"/>
          <w:lang w:eastAsia="ru-RU"/>
        </w:rPr>
        <w:lastRenderedPageBreak/>
        <w:t>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w:t>
      </w:r>
      <w:r>
        <w:rPr>
          <w:rFonts w:ascii="Times New Roman" w:eastAsia="Calibri" w:hAnsi="Times New Roman" w:cs="Times New Roman"/>
          <w:sz w:val="28"/>
          <w:szCs w:val="28"/>
          <w:lang w:eastAsia="ru-RU"/>
        </w:rPr>
        <w:t>,</w:t>
      </w:r>
      <w:r w:rsidR="00204CA4" w:rsidRPr="00204CA4">
        <w:rPr>
          <w:rFonts w:ascii="Times New Roman" w:eastAsia="Calibri" w:hAnsi="Times New Roman" w:cs="Times New Roman"/>
          <w:sz w:val="28"/>
          <w:szCs w:val="28"/>
          <w:lang w:eastAsia="ru-RU"/>
        </w:rPr>
        <w:t xml:space="preserve"> </w:t>
      </w:r>
    </w:p>
    <w:p w:rsidR="00EF538F" w:rsidRDefault="00EF538F" w:rsidP="00EF538F">
      <w:pPr>
        <w:spacing w:after="0" w:line="240" w:lineRule="auto"/>
        <w:ind w:firstLine="709"/>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p>
    <w:p w:rsidR="00204CA4" w:rsidRPr="00204CA4" w:rsidRDefault="00204CA4" w:rsidP="00C14689">
      <w:pPr>
        <w:spacing w:after="0" w:line="240" w:lineRule="auto"/>
        <w:ind w:firstLine="709"/>
        <w:contextualSpacing/>
        <w:jc w:val="both"/>
        <w:rPr>
          <w:rFonts w:ascii="Times New Roman" w:eastAsia="Calibri" w:hAnsi="Times New Roman" w:cs="Times New Roman"/>
          <w:sz w:val="28"/>
          <w:szCs w:val="28"/>
          <w:lang w:eastAsia="ru-RU"/>
        </w:rPr>
      </w:pPr>
      <w:r w:rsidRPr="00204CA4">
        <w:rPr>
          <w:rFonts w:ascii="Times New Roman" w:eastAsia="Calibri" w:hAnsi="Times New Roman" w:cs="Times New Roman"/>
          <w:sz w:val="28"/>
          <w:szCs w:val="28"/>
          <w:lang w:eastAsia="ru-RU"/>
        </w:rPr>
        <w:t>является величина</w:t>
      </w:r>
      <w:r w:rsidR="00C14689">
        <w:rPr>
          <w:rFonts w:ascii="Times New Roman" w:eastAsia="Calibri" w:hAnsi="Times New Roman" w:cs="Times New Roman"/>
          <w:sz w:val="28"/>
          <w:szCs w:val="28"/>
          <w:lang w:eastAsia="ru-RU"/>
        </w:rPr>
        <w:t xml:space="preserve"> </w:t>
      </w:r>
      <w:r w:rsidRPr="00204CA4">
        <w:rPr>
          <w:rFonts w:ascii="Times New Roman" w:eastAsia="Calibri" w:hAnsi="Times New Roman" w:cs="Times New Roman"/>
          <w:sz w:val="28"/>
          <w:szCs w:val="28"/>
          <w:lang w:eastAsia="ru-RU"/>
        </w:rPr>
        <w:t xml:space="preserve">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(В.Н. Платонов, С.М. </w:t>
      </w:r>
      <w:proofErr w:type="spellStart"/>
      <w:r w:rsidRPr="00204CA4">
        <w:rPr>
          <w:rFonts w:ascii="Times New Roman" w:eastAsia="Calibri" w:hAnsi="Times New Roman" w:cs="Times New Roman"/>
          <w:sz w:val="28"/>
          <w:szCs w:val="28"/>
          <w:lang w:eastAsia="ru-RU"/>
        </w:rPr>
        <w:t>Вайцеховский</w:t>
      </w:r>
      <w:proofErr w:type="spellEnd"/>
      <w:r w:rsidRPr="00204CA4">
        <w:rPr>
          <w:rFonts w:ascii="Times New Roman" w:eastAsia="Calibri" w:hAnsi="Times New Roman" w:cs="Times New Roman"/>
          <w:sz w:val="28"/>
          <w:szCs w:val="28"/>
          <w:lang w:eastAsia="ru-RU"/>
        </w:rPr>
        <w:t>, 1985).</w:t>
      </w:r>
    </w:p>
    <w:p w:rsidR="00204CA4" w:rsidRPr="00204CA4" w:rsidRDefault="00204CA4" w:rsidP="00204CA4">
      <w:pPr>
        <w:spacing w:after="0" w:line="240" w:lineRule="auto"/>
        <w:ind w:firstLine="709"/>
        <w:contextualSpacing/>
        <w:jc w:val="both"/>
        <w:rPr>
          <w:rFonts w:ascii="Times New Roman" w:eastAsia="Calibri" w:hAnsi="Times New Roman" w:cs="Times New Roman"/>
          <w:sz w:val="28"/>
          <w:szCs w:val="28"/>
          <w:lang w:eastAsia="ru-RU"/>
        </w:rPr>
      </w:pPr>
      <w:r w:rsidRPr="00204CA4">
        <w:rPr>
          <w:rFonts w:ascii="Times New Roman" w:eastAsia="Calibri" w:hAnsi="Times New Roman" w:cs="Times New Roman"/>
          <w:sz w:val="28"/>
          <w:szCs w:val="28"/>
          <w:lang w:eastAsia="ru-RU"/>
        </w:rPr>
        <w:t xml:space="preserve">С самого начала спортивного пути необходимо приучать </w:t>
      </w:r>
      <w:r w:rsidR="00C14689">
        <w:rPr>
          <w:rFonts w:ascii="Times New Roman" w:eastAsia="Calibri" w:hAnsi="Times New Roman" w:cs="Times New Roman"/>
          <w:sz w:val="28"/>
          <w:szCs w:val="28"/>
          <w:lang w:eastAsia="ru-RU"/>
        </w:rPr>
        <w:t>спортсменов</w:t>
      </w:r>
      <w:r w:rsidRPr="00204CA4">
        <w:rPr>
          <w:rFonts w:ascii="Times New Roman" w:eastAsia="Calibri" w:hAnsi="Times New Roman" w:cs="Times New Roman"/>
          <w:sz w:val="28"/>
          <w:szCs w:val="28"/>
          <w:lang w:eastAsia="ru-RU"/>
        </w:rPr>
        <w:t xml:space="preserve"> к выполнению должных объемов тренировочной работы, благодаря чему закладывается надлежащий фундамент базовой подготовки. Педагогическая и психологическая установки на освоение повышенных требований уже на этапе начальной </w:t>
      </w:r>
      <w:r w:rsidR="00C14689">
        <w:rPr>
          <w:rFonts w:ascii="Times New Roman" w:eastAsia="Calibri" w:hAnsi="Times New Roman" w:cs="Times New Roman"/>
          <w:sz w:val="28"/>
          <w:szCs w:val="28"/>
          <w:lang w:eastAsia="ru-RU"/>
        </w:rPr>
        <w:t>подготовки</w:t>
      </w:r>
      <w:r w:rsidRPr="00204CA4">
        <w:rPr>
          <w:rFonts w:ascii="Times New Roman" w:eastAsia="Calibri" w:hAnsi="Times New Roman" w:cs="Times New Roman"/>
          <w:sz w:val="28"/>
          <w:szCs w:val="28"/>
          <w:lang w:eastAsia="ru-RU"/>
        </w:rPr>
        <w:t xml:space="preserve"> не только позволяют создать благоприятный физиологический фон для роста спортивных достижений, но и обеспечить более планомерный переход к тренировочным нагрузкам последующих этапов многолетней тренировки (П.И. </w:t>
      </w:r>
      <w:proofErr w:type="spellStart"/>
      <w:r w:rsidRPr="00204CA4">
        <w:rPr>
          <w:rFonts w:ascii="Times New Roman" w:eastAsia="Calibri" w:hAnsi="Times New Roman" w:cs="Times New Roman"/>
          <w:sz w:val="28"/>
          <w:szCs w:val="28"/>
          <w:lang w:eastAsia="ru-RU"/>
        </w:rPr>
        <w:t>Кабачкова</w:t>
      </w:r>
      <w:proofErr w:type="spellEnd"/>
      <w:r w:rsidRPr="00204CA4">
        <w:rPr>
          <w:rFonts w:ascii="Times New Roman" w:eastAsia="Calibri" w:hAnsi="Times New Roman" w:cs="Times New Roman"/>
          <w:sz w:val="28"/>
          <w:szCs w:val="28"/>
          <w:lang w:eastAsia="ru-RU"/>
        </w:rPr>
        <w:t>, 1982).</w:t>
      </w:r>
    </w:p>
    <w:p w:rsidR="00204CA4" w:rsidRDefault="00204CA4" w:rsidP="00204CA4">
      <w:pPr>
        <w:spacing w:after="0" w:line="240" w:lineRule="auto"/>
        <w:ind w:firstLine="709"/>
        <w:contextualSpacing/>
        <w:jc w:val="both"/>
        <w:rPr>
          <w:rFonts w:ascii="Times New Roman" w:eastAsia="Calibri" w:hAnsi="Times New Roman" w:cs="Times New Roman"/>
          <w:sz w:val="28"/>
          <w:szCs w:val="28"/>
          <w:lang w:eastAsia="ru-RU"/>
        </w:rPr>
      </w:pPr>
      <w:r w:rsidRPr="00204CA4">
        <w:rPr>
          <w:rFonts w:ascii="Times New Roman" w:eastAsia="Calibri" w:hAnsi="Times New Roman" w:cs="Times New Roman"/>
          <w:sz w:val="28"/>
          <w:szCs w:val="28"/>
          <w:lang w:eastAsia="ru-RU"/>
        </w:rPr>
        <w:t>Тренировочный процесс на разных этапах спортивной деятельности имеет принципиально различный характер, неодинаков по объему и интенсивности занят</w:t>
      </w:r>
      <w:r w:rsidR="00C14689">
        <w:rPr>
          <w:rFonts w:ascii="Times New Roman" w:eastAsia="Calibri" w:hAnsi="Times New Roman" w:cs="Times New Roman"/>
          <w:sz w:val="28"/>
          <w:szCs w:val="28"/>
          <w:lang w:eastAsia="ru-RU"/>
        </w:rPr>
        <w:t>ий, а также</w:t>
      </w:r>
      <w:r w:rsidR="00706E37">
        <w:rPr>
          <w:rFonts w:ascii="Times New Roman" w:eastAsia="Calibri" w:hAnsi="Times New Roman" w:cs="Times New Roman"/>
          <w:sz w:val="28"/>
          <w:szCs w:val="28"/>
          <w:lang w:eastAsia="ru-RU"/>
        </w:rPr>
        <w:t>,</w:t>
      </w:r>
      <w:r w:rsidR="00C14689">
        <w:rPr>
          <w:rFonts w:ascii="Times New Roman" w:eastAsia="Calibri" w:hAnsi="Times New Roman" w:cs="Times New Roman"/>
          <w:sz w:val="28"/>
          <w:szCs w:val="28"/>
          <w:lang w:eastAsia="ru-RU"/>
        </w:rPr>
        <w:t xml:space="preserve"> </w:t>
      </w:r>
      <w:proofErr w:type="gramStart"/>
      <w:r w:rsidR="00C14689">
        <w:rPr>
          <w:rFonts w:ascii="Times New Roman" w:eastAsia="Calibri" w:hAnsi="Times New Roman" w:cs="Times New Roman"/>
          <w:sz w:val="28"/>
          <w:szCs w:val="28"/>
          <w:lang w:eastAsia="ru-RU"/>
        </w:rPr>
        <w:t>методическим подхода</w:t>
      </w:r>
      <w:r w:rsidRPr="00204CA4">
        <w:rPr>
          <w:rFonts w:ascii="Times New Roman" w:eastAsia="Calibri" w:hAnsi="Times New Roman" w:cs="Times New Roman"/>
          <w:sz w:val="28"/>
          <w:szCs w:val="28"/>
          <w:lang w:eastAsia="ru-RU"/>
        </w:rPr>
        <w:t>м</w:t>
      </w:r>
      <w:proofErr w:type="gramEnd"/>
      <w:r w:rsidRPr="00204CA4">
        <w:rPr>
          <w:rFonts w:ascii="Times New Roman" w:eastAsia="Calibri" w:hAnsi="Times New Roman" w:cs="Times New Roman"/>
          <w:sz w:val="28"/>
          <w:szCs w:val="28"/>
          <w:lang w:eastAsia="ru-RU"/>
        </w:rPr>
        <w:t xml:space="preserve"> к ним. Тренировочные нагрузки должны прогрессивно нарастать, иначе они перестанут вызывать необходимые сдвиги. Это осуществляется посредством увеличения объема и интенсивности нагрузки. С ростом подготовленности </w:t>
      </w:r>
      <w:r w:rsidR="00706E37">
        <w:rPr>
          <w:rFonts w:ascii="Times New Roman" w:eastAsia="Calibri" w:hAnsi="Times New Roman" w:cs="Times New Roman"/>
          <w:sz w:val="28"/>
          <w:szCs w:val="28"/>
          <w:lang w:eastAsia="ru-RU"/>
        </w:rPr>
        <w:t xml:space="preserve"> спортсмена </w:t>
      </w:r>
      <w:r w:rsidRPr="00204CA4">
        <w:rPr>
          <w:rFonts w:ascii="Times New Roman" w:eastAsia="Calibri" w:hAnsi="Times New Roman" w:cs="Times New Roman"/>
          <w:sz w:val="28"/>
          <w:szCs w:val="28"/>
          <w:lang w:eastAsia="ru-RU"/>
        </w:rPr>
        <w:t>тренировочные занятия должны приобретать все более специализированный характер (И.Л. Мещеряков, 2002).</w:t>
      </w:r>
      <w:r w:rsidR="00706E37">
        <w:rPr>
          <w:rFonts w:ascii="Times New Roman" w:eastAsia="Calibri" w:hAnsi="Times New Roman" w:cs="Times New Roman"/>
          <w:sz w:val="28"/>
          <w:szCs w:val="28"/>
          <w:lang w:eastAsia="ru-RU"/>
        </w:rPr>
        <w:t xml:space="preserve"> </w:t>
      </w:r>
    </w:p>
    <w:p w:rsidR="00706E37" w:rsidRPr="00204CA4" w:rsidRDefault="00706E37" w:rsidP="00204CA4">
      <w:pPr>
        <w:spacing w:after="0" w:line="240" w:lineRule="auto"/>
        <w:ind w:firstLine="709"/>
        <w:contextualSpacing/>
        <w:jc w:val="both"/>
        <w:rPr>
          <w:rFonts w:ascii="Times New Roman" w:eastAsia="Calibri" w:hAnsi="Times New Roman" w:cs="Times New Roman"/>
          <w:sz w:val="28"/>
          <w:szCs w:val="28"/>
          <w:lang w:eastAsia="ru-RU"/>
        </w:rPr>
      </w:pPr>
    </w:p>
    <w:p w:rsidR="00204CA4" w:rsidRPr="00204CA4" w:rsidRDefault="00204CA4" w:rsidP="00706E37">
      <w:pPr>
        <w:shd w:val="clear" w:color="auto" w:fill="FFFFFF"/>
        <w:tabs>
          <w:tab w:val="left" w:pos="567"/>
        </w:tabs>
        <w:spacing w:before="120" w:after="120"/>
        <w:jc w:val="center"/>
        <w:rPr>
          <w:rFonts w:ascii="Times New Roman" w:eastAsia="Calibri" w:hAnsi="Times New Roman" w:cs="Times New Roman"/>
          <w:color w:val="000000"/>
          <w:spacing w:val="-6"/>
          <w:sz w:val="28"/>
          <w:szCs w:val="28"/>
        </w:rPr>
      </w:pPr>
      <w:r w:rsidRPr="00204CA4">
        <w:rPr>
          <w:rFonts w:ascii="Times New Roman" w:eastAsia="Calibri" w:hAnsi="Times New Roman" w:cs="Times New Roman"/>
          <w:b/>
          <w:color w:val="000000"/>
          <w:spacing w:val="-6"/>
          <w:sz w:val="28"/>
          <w:szCs w:val="28"/>
        </w:rPr>
        <w:t xml:space="preserve">2.7. </w:t>
      </w:r>
      <w:r w:rsidRPr="00204CA4">
        <w:rPr>
          <w:rFonts w:ascii="Times New Roman" w:eastAsia="Calibri" w:hAnsi="Times New Roman" w:cs="Times New Roman"/>
          <w:b/>
          <w:color w:val="000000"/>
          <w:spacing w:val="-6"/>
          <w:sz w:val="28"/>
          <w:szCs w:val="28"/>
        </w:rPr>
        <w:tab/>
        <w:t>Минимальный и предельный объем соревновательной деятельности</w:t>
      </w:r>
    </w:p>
    <w:p w:rsidR="00204CA4" w:rsidRPr="00204CA4" w:rsidRDefault="00204CA4" w:rsidP="00204CA4">
      <w:pPr>
        <w:autoSpaceDE w:val="0"/>
        <w:autoSpaceDN w:val="0"/>
        <w:adjustRightInd w:val="0"/>
        <w:ind w:firstLine="567"/>
        <w:jc w:val="both"/>
        <w:rPr>
          <w:rFonts w:ascii="Times New Roman" w:eastAsia="Calibri" w:hAnsi="Times New Roman" w:cs="Times New Roman"/>
          <w:color w:val="000000"/>
          <w:sz w:val="28"/>
          <w:szCs w:val="28"/>
        </w:rPr>
      </w:pPr>
      <w:r w:rsidRPr="00204CA4">
        <w:rPr>
          <w:rFonts w:ascii="Times New Roman" w:eastAsia="Calibri" w:hAnsi="Times New Roman" w:cs="Times New Roman"/>
          <w:spacing w:val="-6"/>
          <w:sz w:val="28"/>
          <w:szCs w:val="28"/>
        </w:rPr>
        <w:tab/>
      </w:r>
      <w:r w:rsidRPr="00204CA4">
        <w:rPr>
          <w:rFonts w:ascii="Times New Roman" w:eastAsia="Calibri" w:hAnsi="Times New Roman" w:cs="Times New Roman"/>
          <w:color w:val="000000"/>
          <w:sz w:val="28"/>
          <w:szCs w:val="28"/>
        </w:rPr>
        <w:t xml:space="preserve">Роль и место соревнований существенно различаются в зависимости от этапа многолетней подготовки спортсменов. </w:t>
      </w:r>
    </w:p>
    <w:p w:rsidR="00204CA4" w:rsidRPr="00204CA4" w:rsidRDefault="00204CA4" w:rsidP="00204CA4">
      <w:pPr>
        <w:autoSpaceDE w:val="0"/>
        <w:autoSpaceDN w:val="0"/>
        <w:adjustRightInd w:val="0"/>
        <w:ind w:firstLine="567"/>
        <w:jc w:val="both"/>
        <w:rPr>
          <w:rFonts w:ascii="Times New Roman" w:eastAsia="Calibri" w:hAnsi="Times New Roman" w:cs="Times New Roman"/>
          <w:color w:val="000000"/>
          <w:sz w:val="28"/>
          <w:szCs w:val="28"/>
        </w:rPr>
      </w:pPr>
      <w:r w:rsidRPr="00204CA4">
        <w:rPr>
          <w:rFonts w:ascii="Times New Roman" w:eastAsia="Calibri" w:hAnsi="Times New Roman" w:cs="Times New Roman"/>
          <w:color w:val="000000"/>
          <w:sz w:val="28"/>
          <w:szCs w:val="28"/>
        </w:rPr>
        <w:t>На первых её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эффективности этапа спортивной подготовки, приобретение соревновательного опыта.</w:t>
      </w:r>
    </w:p>
    <w:p w:rsidR="00204CA4" w:rsidRPr="00204CA4" w:rsidRDefault="00204CA4" w:rsidP="00204CA4">
      <w:pPr>
        <w:tabs>
          <w:tab w:val="left" w:pos="567"/>
        </w:tabs>
        <w:spacing w:after="60"/>
        <w:ind w:firstLine="36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К соревновательной деятельности привлекаются все спортсмены. По мере взросления </w:t>
      </w:r>
      <w:r w:rsidR="00706E37">
        <w:rPr>
          <w:rFonts w:ascii="Times New Roman" w:eastAsia="Calibri" w:hAnsi="Times New Roman" w:cs="Times New Roman"/>
          <w:spacing w:val="-6"/>
          <w:sz w:val="28"/>
          <w:szCs w:val="28"/>
        </w:rPr>
        <w:t xml:space="preserve"> спортсменов и </w:t>
      </w:r>
      <w:r w:rsidRPr="00204CA4">
        <w:rPr>
          <w:rFonts w:ascii="Times New Roman" w:eastAsia="Calibri" w:hAnsi="Times New Roman" w:cs="Times New Roman"/>
          <w:spacing w:val="-6"/>
          <w:sz w:val="28"/>
          <w:szCs w:val="28"/>
        </w:rPr>
        <w:t xml:space="preserve"> ростом их подготовленности</w:t>
      </w:r>
      <w:r w:rsidR="00706E37">
        <w:rPr>
          <w:rFonts w:ascii="Times New Roman" w:eastAsia="Calibri" w:hAnsi="Times New Roman" w:cs="Times New Roman"/>
          <w:spacing w:val="-6"/>
          <w:sz w:val="28"/>
          <w:szCs w:val="28"/>
        </w:rPr>
        <w:t>,</w:t>
      </w:r>
      <w:r w:rsidRPr="00204CA4">
        <w:rPr>
          <w:rFonts w:ascii="Times New Roman" w:eastAsia="Calibri" w:hAnsi="Times New Roman" w:cs="Times New Roman"/>
          <w:spacing w:val="-6"/>
          <w:sz w:val="28"/>
          <w:szCs w:val="28"/>
        </w:rPr>
        <w:t xml:space="preserve"> возрастает объем и сложность соревновательной подготовки:</w:t>
      </w:r>
    </w:p>
    <w:p w:rsidR="00204CA4" w:rsidRP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увеличивается продолжительность соревновательного периода от одного до 6-7 месяцев в год;</w:t>
      </w:r>
    </w:p>
    <w:p w:rsidR="00204CA4" w:rsidRP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увеличивается количество соревнований  в год от 1-3 до 3-9;</w:t>
      </w:r>
    </w:p>
    <w:p w:rsidR="00204CA4" w:rsidRP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lastRenderedPageBreak/>
        <w:t>увеличивается продолжительность соревнований от одного до 4-5 дней;</w:t>
      </w:r>
    </w:p>
    <w:p w:rsid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расширяется программа соревнований от одного до четырех видов.</w:t>
      </w:r>
    </w:p>
    <w:p w:rsidR="00EF538F" w:rsidRPr="00C14689" w:rsidRDefault="00EF538F" w:rsidP="00EF538F">
      <w:pPr>
        <w:tabs>
          <w:tab w:val="left" w:pos="567"/>
        </w:tabs>
        <w:spacing w:after="0" w:line="240" w:lineRule="auto"/>
        <w:ind w:left="1004"/>
        <w:jc w:val="both"/>
        <w:rPr>
          <w:rFonts w:ascii="Times New Roman" w:eastAsia="Calibri" w:hAnsi="Times New Roman" w:cs="Times New Roman"/>
          <w:spacing w:val="-6"/>
          <w:sz w:val="28"/>
          <w:szCs w:val="28"/>
        </w:rPr>
      </w:pPr>
    </w:p>
    <w:p w:rsidR="00EF538F" w:rsidRDefault="00EF538F" w:rsidP="00EF538F">
      <w:pPr>
        <w:tabs>
          <w:tab w:val="left" w:pos="567"/>
        </w:tabs>
        <w:spacing w:after="60"/>
        <w:ind w:left="720"/>
        <w:jc w:val="center"/>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30</w:t>
      </w:r>
    </w:p>
    <w:p w:rsidR="00204CA4" w:rsidRPr="00204CA4" w:rsidRDefault="00204CA4" w:rsidP="00204CA4">
      <w:pPr>
        <w:tabs>
          <w:tab w:val="left" w:pos="567"/>
        </w:tabs>
        <w:spacing w:after="6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Соревнования различного уровня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w:t>
      </w:r>
      <w:r w:rsidR="00706E37">
        <w:rPr>
          <w:rFonts w:ascii="Times New Roman" w:eastAsia="Calibri" w:hAnsi="Times New Roman" w:cs="Times New Roman"/>
          <w:spacing w:val="-6"/>
          <w:sz w:val="28"/>
          <w:szCs w:val="28"/>
        </w:rPr>
        <w:t>спортсменов</w:t>
      </w:r>
      <w:r w:rsidRPr="00204CA4">
        <w:rPr>
          <w:rFonts w:ascii="Times New Roman" w:eastAsia="Calibri" w:hAnsi="Times New Roman" w:cs="Times New Roman"/>
          <w:spacing w:val="-6"/>
          <w:sz w:val="28"/>
          <w:szCs w:val="28"/>
        </w:rPr>
        <w:t xml:space="preserve">,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 </w:t>
      </w:r>
    </w:p>
    <w:p w:rsidR="00204CA4" w:rsidRPr="00204CA4" w:rsidRDefault="00204CA4" w:rsidP="00204CA4">
      <w:pPr>
        <w:tabs>
          <w:tab w:val="left" w:pos="567"/>
        </w:tabs>
        <w:spacing w:after="60"/>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ab/>
        <w:t>Требования к участию в спортивных соревнованиях лиц, проходящих спортивную подготовку:</w:t>
      </w:r>
    </w:p>
    <w:p w:rsidR="00204CA4" w:rsidRP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соответствие возраста участницы положению (регламенту) об официальных спортивных соревнованиях и правилам вида спорта;</w:t>
      </w:r>
    </w:p>
    <w:p w:rsidR="00204CA4" w:rsidRP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соответствие уровня спортивной квалификации участника положению (регламенту) об официальных соревнованиях согласно Единой всероссийской спортивной классификации и правилам вида спорта спортивная аэробика;</w:t>
      </w:r>
    </w:p>
    <w:p w:rsidR="00204CA4" w:rsidRP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выполнение плана спортивной подготовки;</w:t>
      </w:r>
    </w:p>
    <w:p w:rsidR="00204CA4" w:rsidRP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прохождение предварительного соревновательного отбора;</w:t>
      </w:r>
    </w:p>
    <w:p w:rsidR="00204CA4" w:rsidRPr="00204CA4" w:rsidRDefault="00204CA4" w:rsidP="00235D3A">
      <w:pPr>
        <w:numPr>
          <w:ilvl w:val="0"/>
          <w:numId w:val="11"/>
        </w:numPr>
        <w:tabs>
          <w:tab w:val="left" w:pos="567"/>
        </w:tabs>
        <w:spacing w:after="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наличие соответствующего медицинского заключения о допуске к участию в спортивных соревнованиях;</w:t>
      </w:r>
    </w:p>
    <w:p w:rsidR="00204CA4" w:rsidRPr="00204CA4" w:rsidRDefault="00204CA4" w:rsidP="00235D3A">
      <w:pPr>
        <w:numPr>
          <w:ilvl w:val="0"/>
          <w:numId w:val="11"/>
        </w:numPr>
        <w:tabs>
          <w:tab w:val="left" w:pos="567"/>
        </w:tabs>
        <w:spacing w:after="60" w:line="240" w:lineRule="auto"/>
        <w:ind w:firstLine="284"/>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соблюдение общероссийских антидопинговых правил и антидопинговых правил, утверждённых международными антидопинговыми организациями.</w:t>
      </w:r>
    </w:p>
    <w:p w:rsidR="00204CA4" w:rsidRPr="00204CA4" w:rsidRDefault="00204CA4" w:rsidP="00204CA4">
      <w:pPr>
        <w:tabs>
          <w:tab w:val="left" w:pos="567"/>
        </w:tabs>
        <w:spacing w:after="60"/>
        <w:ind w:left="-142" w:firstLine="502"/>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 xml:space="preserve"> </w:t>
      </w:r>
      <w:r w:rsidRPr="00204CA4">
        <w:rPr>
          <w:rFonts w:ascii="Times New Roman" w:eastAsia="Calibri" w:hAnsi="Times New Roman" w:cs="Times New Roman"/>
          <w:spacing w:val="-6"/>
          <w:sz w:val="28"/>
          <w:szCs w:val="28"/>
        </w:rPr>
        <w:tab/>
        <w:t>Количество соревнований в течение года зависит от квалификации занимающихся и календаря соревнований. Выступления спортсменов на очередных соревнованиях своевременно, и желательно тогда когда он хорошо подготовлен и участие в соревновании не вызовет чрезмерного нервного напряжения и не принесёт вреда.</w:t>
      </w:r>
    </w:p>
    <w:p w:rsidR="00204CA4" w:rsidRPr="00204CA4" w:rsidRDefault="00204CA4" w:rsidP="00204CA4">
      <w:pPr>
        <w:tabs>
          <w:tab w:val="left" w:pos="567"/>
        </w:tabs>
        <w:spacing w:after="60"/>
        <w:ind w:left="-142"/>
        <w:jc w:val="both"/>
        <w:rPr>
          <w:rFonts w:ascii="Times New Roman" w:eastAsia="Calibri" w:hAnsi="Times New Roman" w:cs="Times New Roman"/>
          <w:spacing w:val="-6"/>
          <w:sz w:val="28"/>
          <w:szCs w:val="28"/>
        </w:rPr>
      </w:pPr>
      <w:r w:rsidRPr="00204CA4">
        <w:rPr>
          <w:rFonts w:ascii="Times New Roman" w:eastAsia="Calibri" w:hAnsi="Times New Roman" w:cs="Times New Roman"/>
          <w:spacing w:val="-6"/>
          <w:sz w:val="28"/>
          <w:szCs w:val="28"/>
        </w:rPr>
        <w:tab/>
        <w:t>Составляя план соревновательной деятельности</w:t>
      </w:r>
      <w:r w:rsidR="00EF7EF0">
        <w:rPr>
          <w:rFonts w:ascii="Times New Roman" w:eastAsia="Calibri" w:hAnsi="Times New Roman" w:cs="Times New Roman"/>
          <w:spacing w:val="-6"/>
          <w:sz w:val="28"/>
          <w:szCs w:val="28"/>
        </w:rPr>
        <w:t>,</w:t>
      </w:r>
      <w:r w:rsidRPr="00204CA4">
        <w:rPr>
          <w:rFonts w:ascii="Times New Roman" w:eastAsia="Calibri" w:hAnsi="Times New Roman" w:cs="Times New Roman"/>
          <w:spacing w:val="-6"/>
          <w:sz w:val="28"/>
          <w:szCs w:val="28"/>
        </w:rPr>
        <w:t xml:space="preserve"> в число которого входят соревнования разного уровня (для каждого года спортивной подготовки есть по значимости свои), следует определить их количество, наметить какие виды соревнований и в каком количестве, необходимы для того что бы подготовить спортсменов к каждому из соревнований технически и морально – психологически.</w:t>
      </w:r>
    </w:p>
    <w:p w:rsidR="00204CA4" w:rsidRDefault="00204CA4" w:rsidP="00706E37">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Минимальный и предельный объемы соревновательной деятельности, отличающиеся от планируемых показателей</w:t>
      </w:r>
      <w:r w:rsidR="00C96477">
        <w:rPr>
          <w:rFonts w:ascii="Times New Roman" w:eastAsia="Times New Roman" w:hAnsi="Times New Roman" w:cs="Times New Roman"/>
          <w:color w:val="000000"/>
          <w:sz w:val="28"/>
          <w:szCs w:val="28"/>
          <w:lang w:eastAsia="ru-RU"/>
        </w:rPr>
        <w:t>,</w:t>
      </w:r>
      <w:r w:rsidRPr="00204CA4">
        <w:rPr>
          <w:rFonts w:ascii="Times New Roman" w:eastAsia="Times New Roman" w:hAnsi="Times New Roman" w:cs="Times New Roman"/>
          <w:color w:val="000000"/>
          <w:sz w:val="28"/>
          <w:szCs w:val="28"/>
          <w:lang w:eastAsia="ru-RU"/>
        </w:rPr>
        <w:t xml:space="preserve"> определяются тренером в и</w:t>
      </w:r>
      <w:r w:rsidR="00706E37">
        <w:rPr>
          <w:rFonts w:ascii="Times New Roman" w:eastAsia="Times New Roman" w:hAnsi="Times New Roman" w:cs="Times New Roman"/>
          <w:color w:val="000000"/>
          <w:sz w:val="28"/>
          <w:szCs w:val="28"/>
          <w:lang w:eastAsia="ru-RU"/>
        </w:rPr>
        <w:t>ндивидуальном плане подготовки.</w:t>
      </w:r>
    </w:p>
    <w:p w:rsidR="00EF538F" w:rsidRDefault="00EF538F" w:rsidP="00706E37">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706E37" w:rsidRPr="00706E37" w:rsidRDefault="00EF538F" w:rsidP="00EF538F">
      <w:pPr>
        <w:shd w:val="clear" w:color="auto" w:fill="FFFFFF"/>
        <w:spacing w:after="15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p w:rsidR="00204CA4" w:rsidRPr="00204CA4" w:rsidRDefault="00204CA4" w:rsidP="00706E37">
      <w:pPr>
        <w:shd w:val="clear" w:color="auto" w:fill="FFFFFF"/>
        <w:spacing w:before="120" w:after="120"/>
        <w:ind w:firstLine="708"/>
        <w:jc w:val="center"/>
        <w:rPr>
          <w:rFonts w:ascii="Times New Roman" w:eastAsia="Calibri" w:hAnsi="Times New Roman" w:cs="Times New Roman"/>
          <w:b/>
          <w:color w:val="000000"/>
          <w:spacing w:val="-6"/>
          <w:sz w:val="28"/>
          <w:szCs w:val="28"/>
        </w:rPr>
      </w:pPr>
      <w:r w:rsidRPr="00204CA4">
        <w:rPr>
          <w:rFonts w:ascii="Times New Roman" w:eastAsia="Calibri" w:hAnsi="Times New Roman" w:cs="Times New Roman"/>
          <w:b/>
          <w:color w:val="000000"/>
          <w:sz w:val="28"/>
          <w:szCs w:val="28"/>
        </w:rPr>
        <w:t xml:space="preserve">2.8. </w:t>
      </w:r>
      <w:r w:rsidRPr="00204CA4">
        <w:rPr>
          <w:rFonts w:ascii="Times New Roman" w:eastAsia="Calibri" w:hAnsi="Times New Roman" w:cs="Times New Roman"/>
          <w:b/>
          <w:color w:val="000000"/>
          <w:sz w:val="28"/>
          <w:szCs w:val="28"/>
        </w:rPr>
        <w:tab/>
      </w:r>
      <w:r w:rsidRPr="00204CA4">
        <w:rPr>
          <w:rFonts w:ascii="Times New Roman" w:eastAsia="Calibri" w:hAnsi="Times New Roman" w:cs="Times New Roman"/>
          <w:b/>
          <w:color w:val="000000"/>
          <w:spacing w:val="-6"/>
          <w:sz w:val="28"/>
          <w:szCs w:val="28"/>
        </w:rPr>
        <w:t>Требования к экипировке, спорт</w:t>
      </w:r>
      <w:r w:rsidR="00706E37">
        <w:rPr>
          <w:rFonts w:ascii="Times New Roman" w:eastAsia="Calibri" w:hAnsi="Times New Roman" w:cs="Times New Roman"/>
          <w:b/>
          <w:color w:val="000000"/>
          <w:spacing w:val="-6"/>
          <w:sz w:val="28"/>
          <w:szCs w:val="28"/>
        </w:rPr>
        <w:t>ивному инвентарю и оборудованию</w:t>
      </w:r>
    </w:p>
    <w:p w:rsidR="00204CA4" w:rsidRPr="00204CA4" w:rsidRDefault="00204CA4" w:rsidP="00204CA4">
      <w:pPr>
        <w:autoSpaceDE w:val="0"/>
        <w:autoSpaceDN w:val="0"/>
        <w:adjustRightInd w:val="0"/>
        <w:ind w:left="357"/>
        <w:jc w:val="center"/>
        <w:rPr>
          <w:rFonts w:ascii="Times New Roman" w:eastAsia="Calibri" w:hAnsi="Times New Roman" w:cs="Times New Roman"/>
          <w:b/>
          <w:color w:val="000000"/>
        </w:rPr>
      </w:pPr>
      <w:r w:rsidRPr="00204CA4">
        <w:rPr>
          <w:rFonts w:ascii="Times New Roman" w:eastAsia="Calibri" w:hAnsi="Times New Roman" w:cs="Times New Roman"/>
          <w:b/>
          <w:spacing w:val="-4"/>
          <w:sz w:val="26"/>
          <w:szCs w:val="26"/>
        </w:rPr>
        <w:t>Спортивная экипировка, передаваемая в индивидуальное пользование</w:t>
      </w:r>
    </w:p>
    <w:p w:rsidR="00204CA4" w:rsidRPr="00204CA4" w:rsidRDefault="00204CA4" w:rsidP="00204CA4">
      <w:pPr>
        <w:autoSpaceDE w:val="0"/>
        <w:autoSpaceDN w:val="0"/>
        <w:adjustRightInd w:val="0"/>
        <w:ind w:left="357"/>
        <w:jc w:val="right"/>
        <w:rPr>
          <w:rFonts w:ascii="Times New Roman" w:eastAsia="Calibri" w:hAnsi="Times New Roman" w:cs="Times New Roman"/>
          <w:i/>
          <w:iCs/>
        </w:rPr>
      </w:pPr>
      <w:r w:rsidRPr="00204CA4">
        <w:rPr>
          <w:rFonts w:ascii="Times New Roman" w:eastAsia="Calibri" w:hAnsi="Times New Roman" w:cs="Times New Roman"/>
          <w:b/>
          <w:color w:val="000000"/>
        </w:rPr>
        <w:t xml:space="preserve">   </w:t>
      </w:r>
      <w:r w:rsidRPr="00204CA4">
        <w:rPr>
          <w:rFonts w:ascii="Times New Roman" w:eastAsia="Calibri" w:hAnsi="Times New Roman" w:cs="Times New Roman"/>
          <w:i/>
          <w:iCs/>
        </w:rPr>
        <w:t>Таблица 8</w:t>
      </w:r>
    </w:p>
    <w:tbl>
      <w:tblPr>
        <w:tblpPr w:leftFromText="180" w:rightFromText="180" w:vertAnchor="text" w:horzAnchor="margin" w:tblpXSpec="center" w:tblpY="391"/>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850"/>
        <w:gridCol w:w="992"/>
        <w:gridCol w:w="567"/>
        <w:gridCol w:w="709"/>
        <w:gridCol w:w="567"/>
        <w:gridCol w:w="851"/>
        <w:gridCol w:w="567"/>
        <w:gridCol w:w="850"/>
        <w:gridCol w:w="567"/>
        <w:gridCol w:w="815"/>
      </w:tblGrid>
      <w:tr w:rsidR="00204CA4" w:rsidRPr="00204CA4" w:rsidTr="00CC61A7">
        <w:tc>
          <w:tcPr>
            <w:tcW w:w="568" w:type="dxa"/>
            <w:vMerge w:val="restart"/>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r w:rsidRPr="00204CA4">
              <w:rPr>
                <w:rFonts w:ascii="Times New Roman" w:eastAsia="Calibri" w:hAnsi="Times New Roman" w:cs="Times New Roman"/>
                <w:b/>
                <w:bCs/>
                <w:sz w:val="18"/>
                <w:szCs w:val="18"/>
              </w:rPr>
              <w:t xml:space="preserve">№ </w:t>
            </w:r>
            <w:proofErr w:type="gramStart"/>
            <w:r w:rsidRPr="00204CA4">
              <w:rPr>
                <w:rFonts w:ascii="Times New Roman" w:eastAsia="Calibri" w:hAnsi="Times New Roman" w:cs="Times New Roman"/>
                <w:b/>
                <w:bCs/>
                <w:sz w:val="18"/>
                <w:szCs w:val="18"/>
              </w:rPr>
              <w:t>п</w:t>
            </w:r>
            <w:proofErr w:type="gramEnd"/>
            <w:r w:rsidRPr="00204CA4">
              <w:rPr>
                <w:rFonts w:ascii="Times New Roman" w:eastAsia="Calibri" w:hAnsi="Times New Roman" w:cs="Times New Roman"/>
                <w:b/>
                <w:bCs/>
                <w:sz w:val="18"/>
                <w:szCs w:val="18"/>
              </w:rPr>
              <w:t>/п</w:t>
            </w:r>
          </w:p>
        </w:tc>
        <w:tc>
          <w:tcPr>
            <w:tcW w:w="2268" w:type="dxa"/>
            <w:vMerge w:val="restart"/>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lang w:eastAsia="ru-RU"/>
              </w:rPr>
            </w:pPr>
            <w:r w:rsidRPr="00204CA4">
              <w:rPr>
                <w:rFonts w:ascii="Times New Roman" w:eastAsia="Times New Roman" w:hAnsi="Times New Roman" w:cs="Times New Roman"/>
                <w:b/>
                <w:spacing w:val="-4"/>
                <w:lang w:eastAsia="ru-RU"/>
              </w:rPr>
              <w:t>Наименование спортивной экипировки индивидуального пользования</w:t>
            </w:r>
          </w:p>
        </w:tc>
        <w:tc>
          <w:tcPr>
            <w:tcW w:w="850" w:type="dxa"/>
            <w:vMerge w:val="restart"/>
            <w:textDirection w:val="btLr"/>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 xml:space="preserve">Единица </w:t>
            </w:r>
          </w:p>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измерения</w:t>
            </w:r>
          </w:p>
        </w:tc>
        <w:tc>
          <w:tcPr>
            <w:tcW w:w="992" w:type="dxa"/>
            <w:vMerge w:val="restart"/>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Расчетная единица</w:t>
            </w:r>
          </w:p>
        </w:tc>
        <w:tc>
          <w:tcPr>
            <w:tcW w:w="5493" w:type="dxa"/>
            <w:gridSpan w:val="8"/>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ЭТАПЫ  СПОРТИВНОЙ  ПОДГОТОВКИ</w:t>
            </w:r>
          </w:p>
        </w:tc>
      </w:tr>
      <w:tr w:rsidR="00204CA4" w:rsidRPr="00204CA4" w:rsidTr="00CC61A7">
        <w:tc>
          <w:tcPr>
            <w:tcW w:w="568" w:type="dxa"/>
            <w:vMerge/>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p>
        </w:tc>
        <w:tc>
          <w:tcPr>
            <w:tcW w:w="2268" w:type="dxa"/>
            <w:vMerge/>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p>
        </w:tc>
        <w:tc>
          <w:tcPr>
            <w:tcW w:w="850" w:type="dxa"/>
            <w:vMerge/>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p>
        </w:tc>
        <w:tc>
          <w:tcPr>
            <w:tcW w:w="992" w:type="dxa"/>
            <w:vMerge/>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p>
        </w:tc>
        <w:tc>
          <w:tcPr>
            <w:tcW w:w="1276" w:type="dxa"/>
            <w:gridSpan w:val="2"/>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этап начальной подготовки</w:t>
            </w:r>
          </w:p>
        </w:tc>
        <w:tc>
          <w:tcPr>
            <w:tcW w:w="1418" w:type="dxa"/>
            <w:gridSpan w:val="2"/>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тренировочный этап (этап спортивной специализации)</w:t>
            </w:r>
          </w:p>
        </w:tc>
        <w:tc>
          <w:tcPr>
            <w:tcW w:w="1417" w:type="dxa"/>
            <w:gridSpan w:val="2"/>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 xml:space="preserve">этап </w:t>
            </w:r>
            <w:proofErr w:type="gramStart"/>
            <w:r w:rsidRPr="00204CA4">
              <w:rPr>
                <w:rFonts w:ascii="Times New Roman" w:eastAsia="Times New Roman" w:hAnsi="Times New Roman" w:cs="Times New Roman"/>
                <w:b/>
                <w:sz w:val="18"/>
                <w:szCs w:val="18"/>
                <w:lang w:eastAsia="ru-RU"/>
              </w:rPr>
              <w:t>совершенство-</w:t>
            </w:r>
            <w:proofErr w:type="spellStart"/>
            <w:r w:rsidRPr="00204CA4">
              <w:rPr>
                <w:rFonts w:ascii="Times New Roman" w:eastAsia="Times New Roman" w:hAnsi="Times New Roman" w:cs="Times New Roman"/>
                <w:b/>
                <w:sz w:val="18"/>
                <w:szCs w:val="18"/>
                <w:lang w:eastAsia="ru-RU"/>
              </w:rPr>
              <w:t>вания</w:t>
            </w:r>
            <w:proofErr w:type="spellEnd"/>
            <w:proofErr w:type="gramEnd"/>
            <w:r w:rsidRPr="00204CA4">
              <w:rPr>
                <w:rFonts w:ascii="Times New Roman" w:eastAsia="Times New Roman" w:hAnsi="Times New Roman" w:cs="Times New Roman"/>
                <w:b/>
                <w:sz w:val="18"/>
                <w:szCs w:val="18"/>
                <w:lang w:eastAsia="ru-RU"/>
              </w:rPr>
              <w:t xml:space="preserve"> спортивного мастерства</w:t>
            </w:r>
          </w:p>
        </w:tc>
        <w:tc>
          <w:tcPr>
            <w:tcW w:w="1382" w:type="dxa"/>
            <w:gridSpan w:val="2"/>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этап высшего спортивного мастерства</w:t>
            </w:r>
          </w:p>
        </w:tc>
      </w:tr>
      <w:tr w:rsidR="00204CA4" w:rsidRPr="00204CA4" w:rsidTr="00CC61A7">
        <w:trPr>
          <w:cantSplit/>
          <w:trHeight w:val="850"/>
        </w:trPr>
        <w:tc>
          <w:tcPr>
            <w:tcW w:w="568" w:type="dxa"/>
            <w:vMerge/>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p>
        </w:tc>
        <w:tc>
          <w:tcPr>
            <w:tcW w:w="2268" w:type="dxa"/>
            <w:vMerge/>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p>
        </w:tc>
        <w:tc>
          <w:tcPr>
            <w:tcW w:w="850" w:type="dxa"/>
            <w:vMerge/>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p>
        </w:tc>
        <w:tc>
          <w:tcPr>
            <w:tcW w:w="992" w:type="dxa"/>
            <w:vMerge/>
            <w:vAlign w:val="center"/>
          </w:tcPr>
          <w:p w:rsidR="00204CA4" w:rsidRPr="00204CA4" w:rsidRDefault="00204CA4" w:rsidP="00204CA4">
            <w:pPr>
              <w:autoSpaceDE w:val="0"/>
              <w:autoSpaceDN w:val="0"/>
              <w:adjustRightInd w:val="0"/>
              <w:spacing w:before="20" w:after="20" w:line="200" w:lineRule="exact"/>
              <w:ind w:left="-57" w:right="-57"/>
              <w:jc w:val="center"/>
              <w:rPr>
                <w:rFonts w:ascii="Times New Roman" w:eastAsia="Calibri" w:hAnsi="Times New Roman" w:cs="Times New Roman"/>
                <w:b/>
                <w:bCs/>
                <w:sz w:val="18"/>
                <w:szCs w:val="18"/>
              </w:rPr>
            </w:pPr>
          </w:p>
        </w:tc>
        <w:tc>
          <w:tcPr>
            <w:tcW w:w="567" w:type="dxa"/>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кол-во</w:t>
            </w:r>
          </w:p>
        </w:tc>
        <w:tc>
          <w:tcPr>
            <w:tcW w:w="709" w:type="dxa"/>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срок эксплуатации</w:t>
            </w:r>
          </w:p>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(лет)</w:t>
            </w:r>
          </w:p>
        </w:tc>
        <w:tc>
          <w:tcPr>
            <w:tcW w:w="567" w:type="dxa"/>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кол-во</w:t>
            </w:r>
          </w:p>
        </w:tc>
        <w:tc>
          <w:tcPr>
            <w:tcW w:w="851" w:type="dxa"/>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срок эксплуатации</w:t>
            </w:r>
          </w:p>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(лет)</w:t>
            </w:r>
          </w:p>
        </w:tc>
        <w:tc>
          <w:tcPr>
            <w:tcW w:w="567" w:type="dxa"/>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кол-во</w:t>
            </w:r>
          </w:p>
        </w:tc>
        <w:tc>
          <w:tcPr>
            <w:tcW w:w="850" w:type="dxa"/>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срок эксплуатации</w:t>
            </w:r>
          </w:p>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(лет)</w:t>
            </w:r>
          </w:p>
        </w:tc>
        <w:tc>
          <w:tcPr>
            <w:tcW w:w="567" w:type="dxa"/>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кол-во</w:t>
            </w:r>
          </w:p>
        </w:tc>
        <w:tc>
          <w:tcPr>
            <w:tcW w:w="815" w:type="dxa"/>
            <w:vAlign w:val="center"/>
          </w:tcPr>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срок эксплуатации</w:t>
            </w:r>
          </w:p>
          <w:p w:rsidR="00204CA4" w:rsidRPr="00204CA4" w:rsidRDefault="00204CA4" w:rsidP="00204CA4">
            <w:pPr>
              <w:widowControl w:val="0"/>
              <w:autoSpaceDE w:val="0"/>
              <w:autoSpaceDN w:val="0"/>
              <w:adjustRightInd w:val="0"/>
              <w:spacing w:before="20" w:after="20" w:line="200" w:lineRule="exact"/>
              <w:ind w:left="-57" w:right="-57"/>
              <w:jc w:val="center"/>
              <w:rPr>
                <w:rFonts w:ascii="Times New Roman" w:eastAsia="Times New Roman" w:hAnsi="Times New Roman" w:cs="Times New Roman"/>
                <w:b/>
                <w:sz w:val="18"/>
                <w:szCs w:val="18"/>
                <w:lang w:eastAsia="ru-RU"/>
              </w:rPr>
            </w:pPr>
            <w:r w:rsidRPr="00204CA4">
              <w:rPr>
                <w:rFonts w:ascii="Times New Roman" w:eastAsia="Times New Roman" w:hAnsi="Times New Roman" w:cs="Times New Roman"/>
                <w:b/>
                <w:sz w:val="18"/>
                <w:szCs w:val="18"/>
                <w:lang w:eastAsia="ru-RU"/>
              </w:rPr>
              <w:t>(лет)</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Купальник (комбинезон) для выступлений на соревнованиях</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2.</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Носки для выступлений</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3.</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Кроссовки для выступлений</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4.</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Кроссовки для зала (тренировочные)</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5.</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Кроссовки легкоатлетические</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6.</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Чешки гимнастические</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7.</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Колготы для выступлений</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8.</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Топ спортивный (тренировочный)</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9.</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proofErr w:type="spellStart"/>
            <w:r w:rsidRPr="00204CA4">
              <w:rPr>
                <w:rFonts w:ascii="Times New Roman" w:eastAsia="Calibri" w:hAnsi="Times New Roman" w:cs="Times New Roman"/>
              </w:rPr>
              <w:t>Легинсы</w:t>
            </w:r>
            <w:proofErr w:type="spellEnd"/>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10.</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Футболка</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3</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11.</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Шорты спортивные</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lastRenderedPageBreak/>
              <w:t>12.</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Костюм спортивный (тренировочный)</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13.</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Костюм спортивный (парадный)</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14.</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Кепка солнцезащитная</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15.</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Костюм ветрозащитный</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r>
      <w:tr w:rsidR="00204CA4" w:rsidRPr="00204CA4" w:rsidTr="00CC61A7">
        <w:tc>
          <w:tcPr>
            <w:tcW w:w="568" w:type="dxa"/>
            <w:vAlign w:val="center"/>
          </w:tcPr>
          <w:p w:rsidR="00204CA4" w:rsidRPr="00204CA4" w:rsidRDefault="00204CA4" w:rsidP="00204CA4">
            <w:pPr>
              <w:spacing w:before="40" w:after="40" w:line="220" w:lineRule="exact"/>
              <w:jc w:val="center"/>
              <w:rPr>
                <w:rFonts w:ascii="Times New Roman" w:eastAsia="Calibri" w:hAnsi="Times New Roman" w:cs="Times New Roman"/>
                <w:spacing w:val="-4"/>
                <w:sz w:val="26"/>
                <w:szCs w:val="26"/>
              </w:rPr>
            </w:pPr>
            <w:r w:rsidRPr="00204CA4">
              <w:rPr>
                <w:rFonts w:ascii="Times New Roman" w:eastAsia="Calibri" w:hAnsi="Times New Roman" w:cs="Times New Roman"/>
                <w:spacing w:val="-4"/>
                <w:sz w:val="26"/>
                <w:szCs w:val="26"/>
              </w:rPr>
              <w:t>16.</w:t>
            </w:r>
          </w:p>
        </w:tc>
        <w:tc>
          <w:tcPr>
            <w:tcW w:w="2268"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Гимнастические накладки для защиты рук</w:t>
            </w:r>
          </w:p>
        </w:tc>
        <w:tc>
          <w:tcPr>
            <w:tcW w:w="850" w:type="dxa"/>
            <w:vAlign w:val="center"/>
          </w:tcPr>
          <w:p w:rsidR="00204CA4" w:rsidRPr="00204CA4" w:rsidRDefault="00204CA4" w:rsidP="00204CA4">
            <w:pPr>
              <w:spacing w:before="40" w:after="40" w:line="240" w:lineRule="exact"/>
              <w:ind w:left="-57" w:right="-57"/>
              <w:rPr>
                <w:rFonts w:ascii="Times New Roman" w:eastAsia="Calibri" w:hAnsi="Times New Roman" w:cs="Times New Roman"/>
              </w:rPr>
            </w:pPr>
            <w:r w:rsidRPr="00204CA4">
              <w:rPr>
                <w:rFonts w:ascii="Times New Roman" w:eastAsia="Calibri" w:hAnsi="Times New Roman" w:cs="Times New Roman"/>
              </w:rPr>
              <w:t>штук</w:t>
            </w:r>
          </w:p>
        </w:tc>
        <w:tc>
          <w:tcPr>
            <w:tcW w:w="992" w:type="dxa"/>
            <w:vAlign w:val="center"/>
          </w:tcPr>
          <w:p w:rsidR="00204CA4" w:rsidRPr="00204CA4" w:rsidRDefault="00204CA4" w:rsidP="00204CA4">
            <w:pPr>
              <w:spacing w:before="40" w:after="40" w:line="200" w:lineRule="exact"/>
              <w:ind w:left="-57" w:right="-57"/>
              <w:jc w:val="center"/>
              <w:rPr>
                <w:rFonts w:ascii="Times New Roman" w:eastAsia="Calibri" w:hAnsi="Times New Roman" w:cs="Times New Roman"/>
                <w:sz w:val="21"/>
                <w:szCs w:val="21"/>
              </w:rPr>
            </w:pPr>
            <w:r w:rsidRPr="00204CA4">
              <w:rPr>
                <w:rFonts w:ascii="Times New Roman" w:eastAsia="Calibri" w:hAnsi="Times New Roman" w:cs="Times New Roman"/>
                <w:sz w:val="21"/>
                <w:szCs w:val="21"/>
              </w:rPr>
              <w:t>на занимающегося</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709"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851"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50"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c>
          <w:tcPr>
            <w:tcW w:w="567"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c>
          <w:tcPr>
            <w:tcW w:w="815" w:type="dxa"/>
            <w:vAlign w:val="center"/>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r>
    </w:tbl>
    <w:p w:rsidR="00204CA4" w:rsidRPr="00EF538F" w:rsidRDefault="00EF538F" w:rsidP="00204CA4">
      <w:pPr>
        <w:spacing w:before="120" w:after="120"/>
        <w:jc w:val="center"/>
        <w:rPr>
          <w:rFonts w:ascii="Times New Roman" w:eastAsia="Calibri" w:hAnsi="Times New Roman" w:cs="Times New Roman"/>
          <w:spacing w:val="-4"/>
          <w:sz w:val="26"/>
          <w:szCs w:val="26"/>
        </w:rPr>
      </w:pPr>
      <w:r w:rsidRPr="00EF538F">
        <w:rPr>
          <w:rFonts w:ascii="Times New Roman" w:eastAsia="Calibri" w:hAnsi="Times New Roman" w:cs="Times New Roman"/>
          <w:spacing w:val="-4"/>
          <w:sz w:val="26"/>
          <w:szCs w:val="26"/>
        </w:rPr>
        <w:t>32</w:t>
      </w:r>
      <w:r w:rsidR="00204CA4" w:rsidRPr="00EF538F">
        <w:rPr>
          <w:rFonts w:ascii="Times New Roman" w:eastAsia="Calibri" w:hAnsi="Times New Roman" w:cs="Times New Roman"/>
          <w:spacing w:val="-4"/>
          <w:sz w:val="26"/>
          <w:szCs w:val="26"/>
        </w:rPr>
        <w:t xml:space="preserve"> </w:t>
      </w:r>
    </w:p>
    <w:p w:rsidR="00204CA4" w:rsidRPr="00204CA4" w:rsidRDefault="00204CA4" w:rsidP="00204CA4">
      <w:pPr>
        <w:autoSpaceDE w:val="0"/>
        <w:autoSpaceDN w:val="0"/>
        <w:adjustRightInd w:val="0"/>
        <w:spacing w:before="120"/>
        <w:ind w:left="357"/>
        <w:jc w:val="right"/>
        <w:rPr>
          <w:rFonts w:ascii="Times New Roman" w:eastAsia="Calibri" w:hAnsi="Times New Roman" w:cs="Times New Roman"/>
          <w:i/>
          <w:iCs/>
        </w:rPr>
      </w:pPr>
      <w:r w:rsidRPr="00204CA4">
        <w:rPr>
          <w:rFonts w:ascii="Times New Roman" w:eastAsia="Calibri" w:hAnsi="Times New Roman" w:cs="Times New Roman"/>
          <w:i/>
          <w:iCs/>
        </w:rPr>
        <w:t>Таблица 9</w:t>
      </w:r>
    </w:p>
    <w:p w:rsidR="00204CA4" w:rsidRPr="00204CA4" w:rsidRDefault="00204CA4" w:rsidP="00204CA4">
      <w:pPr>
        <w:spacing w:before="75" w:after="180"/>
        <w:jc w:val="center"/>
        <w:rPr>
          <w:rFonts w:ascii="Times New Roman" w:eastAsia="Calibri" w:hAnsi="Times New Roman" w:cs="Times New Roman"/>
          <w:b/>
          <w:sz w:val="26"/>
          <w:szCs w:val="26"/>
        </w:rPr>
      </w:pPr>
      <w:proofErr w:type="gramStart"/>
      <w:r w:rsidRPr="00204CA4">
        <w:rPr>
          <w:rFonts w:ascii="Times New Roman" w:eastAsia="Calibri" w:hAnsi="Times New Roman" w:cs="Times New Roman"/>
          <w:b/>
          <w:bCs/>
          <w:sz w:val="26"/>
          <w:szCs w:val="26"/>
        </w:rPr>
        <w:t>Оборудование и спортивный инвентарь,</w:t>
      </w:r>
      <w:r w:rsidR="00706E37">
        <w:rPr>
          <w:rFonts w:ascii="Times New Roman" w:eastAsia="Calibri" w:hAnsi="Times New Roman" w:cs="Times New Roman"/>
          <w:b/>
          <w:bCs/>
          <w:sz w:val="26"/>
          <w:szCs w:val="26"/>
        </w:rPr>
        <w:t xml:space="preserve"> </w:t>
      </w:r>
      <w:r w:rsidR="00A7715B">
        <w:rPr>
          <w:rFonts w:ascii="Times New Roman" w:eastAsia="Calibri" w:hAnsi="Times New Roman" w:cs="Times New Roman"/>
          <w:b/>
          <w:bCs/>
          <w:sz w:val="26"/>
          <w:szCs w:val="26"/>
        </w:rPr>
        <w:t xml:space="preserve"> </w:t>
      </w:r>
      <w:r w:rsidRPr="00204CA4">
        <w:rPr>
          <w:rFonts w:ascii="Times New Roman" w:eastAsia="Calibri" w:hAnsi="Times New Roman" w:cs="Times New Roman"/>
          <w:b/>
          <w:bCs/>
          <w:sz w:val="26"/>
          <w:szCs w:val="26"/>
        </w:rPr>
        <w:t xml:space="preserve"> необходимые для прохождения спортивной подготовки</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432"/>
        <w:gridCol w:w="1258"/>
        <w:gridCol w:w="1378"/>
      </w:tblGrid>
      <w:tr w:rsidR="00204CA4" w:rsidRPr="00204CA4" w:rsidTr="00CC61A7">
        <w:trPr>
          <w:trHeight w:val="268"/>
          <w:tblHeader/>
          <w:jc w:val="center"/>
        </w:trPr>
        <w:tc>
          <w:tcPr>
            <w:tcW w:w="263" w:type="pct"/>
            <w:vAlign w:val="center"/>
          </w:tcPr>
          <w:p w:rsidR="00204CA4" w:rsidRPr="00204CA4" w:rsidRDefault="00204CA4" w:rsidP="00204CA4">
            <w:pPr>
              <w:autoSpaceDE w:val="0"/>
              <w:autoSpaceDN w:val="0"/>
              <w:adjustRightInd w:val="0"/>
              <w:spacing w:before="40" w:after="40" w:line="200" w:lineRule="exact"/>
              <w:jc w:val="center"/>
              <w:rPr>
                <w:rFonts w:ascii="Times New Roman" w:eastAsia="Calibri" w:hAnsi="Times New Roman" w:cs="Times New Roman"/>
                <w:b/>
                <w:spacing w:val="-4"/>
                <w:sz w:val="20"/>
                <w:szCs w:val="20"/>
              </w:rPr>
            </w:pPr>
            <w:r w:rsidRPr="00204CA4">
              <w:rPr>
                <w:rFonts w:ascii="Times New Roman" w:eastAsia="Calibri" w:hAnsi="Times New Roman" w:cs="Times New Roman"/>
                <w:b/>
                <w:spacing w:val="-4"/>
                <w:sz w:val="20"/>
                <w:szCs w:val="20"/>
              </w:rPr>
              <w:t xml:space="preserve">№  </w:t>
            </w:r>
            <w:proofErr w:type="gramStart"/>
            <w:r w:rsidRPr="00204CA4">
              <w:rPr>
                <w:rFonts w:ascii="Times New Roman" w:eastAsia="Calibri" w:hAnsi="Times New Roman" w:cs="Times New Roman"/>
                <w:b/>
                <w:spacing w:val="-4"/>
                <w:sz w:val="20"/>
                <w:szCs w:val="20"/>
              </w:rPr>
              <w:t>п</w:t>
            </w:r>
            <w:proofErr w:type="gramEnd"/>
            <w:r w:rsidRPr="00204CA4">
              <w:rPr>
                <w:rFonts w:ascii="Times New Roman" w:eastAsia="Calibri" w:hAnsi="Times New Roman" w:cs="Times New Roman"/>
                <w:b/>
                <w:spacing w:val="-4"/>
                <w:sz w:val="20"/>
                <w:szCs w:val="20"/>
              </w:rPr>
              <w:t>/п</w:t>
            </w:r>
          </w:p>
        </w:tc>
        <w:tc>
          <w:tcPr>
            <w:tcW w:w="3360" w:type="pct"/>
            <w:vAlign w:val="center"/>
          </w:tcPr>
          <w:p w:rsidR="00204CA4" w:rsidRPr="00204CA4" w:rsidRDefault="00204CA4" w:rsidP="00204CA4">
            <w:pPr>
              <w:autoSpaceDE w:val="0"/>
              <w:autoSpaceDN w:val="0"/>
              <w:adjustRightInd w:val="0"/>
              <w:spacing w:before="40" w:after="40" w:line="200" w:lineRule="exact"/>
              <w:jc w:val="center"/>
              <w:rPr>
                <w:rFonts w:ascii="Times New Roman" w:eastAsia="Calibri" w:hAnsi="Times New Roman" w:cs="Times New Roman"/>
                <w:b/>
                <w:spacing w:val="-4"/>
              </w:rPr>
            </w:pPr>
            <w:r w:rsidRPr="00204CA4">
              <w:rPr>
                <w:rFonts w:ascii="Times New Roman" w:eastAsia="Calibri" w:hAnsi="Times New Roman" w:cs="Times New Roman"/>
                <w:b/>
                <w:spacing w:val="-4"/>
              </w:rPr>
              <w:t>Наименование</w:t>
            </w:r>
          </w:p>
        </w:tc>
        <w:tc>
          <w:tcPr>
            <w:tcW w:w="657" w:type="pct"/>
            <w:vAlign w:val="center"/>
          </w:tcPr>
          <w:p w:rsidR="00204CA4" w:rsidRPr="00204CA4" w:rsidRDefault="00204CA4" w:rsidP="00204CA4">
            <w:pPr>
              <w:autoSpaceDE w:val="0"/>
              <w:autoSpaceDN w:val="0"/>
              <w:adjustRightInd w:val="0"/>
              <w:spacing w:before="40" w:after="40" w:line="200" w:lineRule="exact"/>
              <w:jc w:val="center"/>
              <w:rPr>
                <w:rFonts w:ascii="Times New Roman" w:eastAsia="Calibri" w:hAnsi="Times New Roman" w:cs="Times New Roman"/>
                <w:b/>
                <w:spacing w:val="-4"/>
              </w:rPr>
            </w:pPr>
            <w:r w:rsidRPr="00204CA4">
              <w:rPr>
                <w:rFonts w:ascii="Times New Roman" w:eastAsia="Calibri" w:hAnsi="Times New Roman" w:cs="Times New Roman"/>
                <w:b/>
                <w:spacing w:val="-4"/>
              </w:rPr>
              <w:t>Единица измерения</w:t>
            </w:r>
          </w:p>
        </w:tc>
        <w:tc>
          <w:tcPr>
            <w:tcW w:w="720" w:type="pct"/>
            <w:vAlign w:val="center"/>
          </w:tcPr>
          <w:p w:rsidR="00204CA4" w:rsidRPr="00204CA4" w:rsidRDefault="00204CA4" w:rsidP="00204CA4">
            <w:pPr>
              <w:autoSpaceDE w:val="0"/>
              <w:autoSpaceDN w:val="0"/>
              <w:adjustRightInd w:val="0"/>
              <w:spacing w:before="40" w:after="40" w:line="200" w:lineRule="exact"/>
              <w:jc w:val="center"/>
              <w:rPr>
                <w:rFonts w:ascii="Times New Roman" w:eastAsia="Calibri" w:hAnsi="Times New Roman" w:cs="Times New Roman"/>
                <w:b/>
                <w:spacing w:val="-4"/>
              </w:rPr>
            </w:pPr>
            <w:r w:rsidRPr="00204CA4">
              <w:rPr>
                <w:rFonts w:ascii="Times New Roman" w:eastAsia="Calibri" w:hAnsi="Times New Roman" w:cs="Times New Roman"/>
                <w:b/>
                <w:spacing w:val="-4"/>
              </w:rPr>
              <w:t>Количество изделий</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Брусья гимнастические низкие</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Зеркало настенное (12x2 м)</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Коврик гимнастический</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20</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Маты гимнастические</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10</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Мостик гимнастический пружинный</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Музыкальный центр</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Палка гимнастическая</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10</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Скакалка гимнастическая</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20</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Скамейка гимнастическая</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Спортивный резиновый жгут</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20</w:t>
            </w:r>
          </w:p>
        </w:tc>
      </w:tr>
      <w:tr w:rsidR="00204CA4" w:rsidRPr="00204CA4" w:rsidTr="00CC61A7">
        <w:trPr>
          <w:jc w:val="center"/>
        </w:trPr>
        <w:tc>
          <w:tcPr>
            <w:tcW w:w="263" w:type="pct"/>
          </w:tcPr>
          <w:p w:rsidR="00204CA4" w:rsidRPr="00204CA4" w:rsidRDefault="00204CA4" w:rsidP="00235D3A">
            <w:pPr>
              <w:numPr>
                <w:ilvl w:val="0"/>
                <w:numId w:val="12"/>
              </w:numPr>
              <w:autoSpaceDE w:val="0"/>
              <w:autoSpaceDN w:val="0"/>
              <w:adjustRightInd w:val="0"/>
              <w:spacing w:before="40" w:after="40" w:line="240" w:lineRule="exact"/>
              <w:jc w:val="center"/>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Стенка гимнастическая</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штук</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4</w:t>
            </w:r>
          </w:p>
        </w:tc>
      </w:tr>
      <w:tr w:rsidR="00204CA4" w:rsidRPr="00204CA4" w:rsidTr="00CC61A7">
        <w:trPr>
          <w:jc w:val="center"/>
        </w:trPr>
        <w:tc>
          <w:tcPr>
            <w:tcW w:w="263" w:type="pct"/>
            <w:vAlign w:val="center"/>
          </w:tcPr>
          <w:p w:rsidR="00204CA4" w:rsidRPr="00204CA4" w:rsidRDefault="00204CA4" w:rsidP="00235D3A">
            <w:pPr>
              <w:numPr>
                <w:ilvl w:val="0"/>
                <w:numId w:val="12"/>
              </w:numPr>
              <w:autoSpaceDE w:val="0"/>
              <w:autoSpaceDN w:val="0"/>
              <w:adjustRightInd w:val="0"/>
              <w:spacing w:before="40" w:after="40" w:line="240" w:lineRule="exact"/>
              <w:jc w:val="right"/>
              <w:rPr>
                <w:rFonts w:ascii="Times New Roman" w:eastAsia="Calibri" w:hAnsi="Times New Roman" w:cs="Times New Roman"/>
                <w:spacing w:val="-4"/>
                <w:sz w:val="26"/>
                <w:szCs w:val="26"/>
              </w:rPr>
            </w:pPr>
          </w:p>
        </w:tc>
        <w:tc>
          <w:tcPr>
            <w:tcW w:w="3360" w:type="pct"/>
          </w:tcPr>
          <w:p w:rsidR="00204CA4" w:rsidRPr="00204CA4" w:rsidRDefault="00204CA4" w:rsidP="00204CA4">
            <w:pPr>
              <w:rPr>
                <w:rFonts w:ascii="Times New Roman" w:eastAsia="Calibri" w:hAnsi="Times New Roman" w:cs="Times New Roman"/>
                <w:sz w:val="26"/>
                <w:szCs w:val="26"/>
              </w:rPr>
            </w:pPr>
            <w:r w:rsidRPr="00204CA4">
              <w:rPr>
                <w:rFonts w:ascii="Times New Roman" w:eastAsia="Calibri" w:hAnsi="Times New Roman" w:cs="Times New Roman"/>
                <w:sz w:val="26"/>
                <w:szCs w:val="26"/>
              </w:rPr>
              <w:t>Утяжелители для ног (от 0,3 до 1 кг)</w:t>
            </w:r>
          </w:p>
        </w:tc>
        <w:tc>
          <w:tcPr>
            <w:tcW w:w="657"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комплект</w:t>
            </w:r>
          </w:p>
        </w:tc>
        <w:tc>
          <w:tcPr>
            <w:tcW w:w="720" w:type="pct"/>
          </w:tcPr>
          <w:p w:rsidR="00204CA4" w:rsidRPr="00204CA4" w:rsidRDefault="00204CA4" w:rsidP="00204CA4">
            <w:pPr>
              <w:jc w:val="center"/>
              <w:rPr>
                <w:rFonts w:ascii="Times New Roman" w:eastAsia="Calibri" w:hAnsi="Times New Roman" w:cs="Times New Roman"/>
                <w:sz w:val="26"/>
                <w:szCs w:val="26"/>
              </w:rPr>
            </w:pPr>
            <w:r w:rsidRPr="00204CA4">
              <w:rPr>
                <w:rFonts w:ascii="Times New Roman" w:eastAsia="Calibri" w:hAnsi="Times New Roman" w:cs="Times New Roman"/>
                <w:sz w:val="26"/>
                <w:szCs w:val="26"/>
              </w:rPr>
              <w:t>10</w:t>
            </w:r>
          </w:p>
        </w:tc>
      </w:tr>
    </w:tbl>
    <w:p w:rsidR="00A7715B" w:rsidRDefault="00A7715B" w:rsidP="00A7715B">
      <w:pPr>
        <w:shd w:val="clear" w:color="auto" w:fill="FFFFFF"/>
        <w:spacing w:before="120" w:after="120"/>
        <w:jc w:val="center"/>
        <w:rPr>
          <w:rFonts w:ascii="Times New Roman" w:eastAsia="Calibri" w:hAnsi="Times New Roman" w:cs="Times New Roman"/>
          <w:b/>
          <w:color w:val="000000"/>
          <w:spacing w:val="-6"/>
          <w:sz w:val="28"/>
          <w:szCs w:val="28"/>
        </w:rPr>
      </w:pPr>
    </w:p>
    <w:p w:rsidR="00C14689" w:rsidRDefault="00204CA4" w:rsidP="00A7715B">
      <w:pPr>
        <w:shd w:val="clear" w:color="auto" w:fill="FFFFFF"/>
        <w:spacing w:before="120" w:after="120"/>
        <w:jc w:val="center"/>
        <w:rPr>
          <w:rFonts w:ascii="Times New Roman" w:eastAsia="Calibri" w:hAnsi="Times New Roman" w:cs="Times New Roman"/>
          <w:b/>
          <w:color w:val="000000"/>
          <w:spacing w:val="-6"/>
          <w:sz w:val="28"/>
          <w:szCs w:val="28"/>
        </w:rPr>
      </w:pPr>
      <w:r w:rsidRPr="00204CA4">
        <w:rPr>
          <w:rFonts w:ascii="Times New Roman" w:eastAsia="Calibri" w:hAnsi="Times New Roman" w:cs="Times New Roman"/>
          <w:b/>
          <w:color w:val="000000"/>
          <w:spacing w:val="-6"/>
          <w:sz w:val="28"/>
          <w:szCs w:val="28"/>
        </w:rPr>
        <w:t>2.9. Требования к количественному и качественному составу</w:t>
      </w:r>
    </w:p>
    <w:p w:rsidR="00A7715B" w:rsidRPr="00204CA4" w:rsidRDefault="00A7715B" w:rsidP="00A7715B">
      <w:pPr>
        <w:shd w:val="clear" w:color="auto" w:fill="FFFFFF"/>
        <w:spacing w:before="120" w:after="120"/>
        <w:jc w:val="center"/>
        <w:rPr>
          <w:rFonts w:ascii="Times New Roman" w:eastAsia="Calibri" w:hAnsi="Times New Roman" w:cs="Times New Roman"/>
          <w:b/>
          <w:color w:val="000000"/>
          <w:spacing w:val="-6"/>
          <w:sz w:val="28"/>
          <w:szCs w:val="28"/>
        </w:rPr>
      </w:pPr>
      <w:r>
        <w:rPr>
          <w:rFonts w:ascii="Times New Roman" w:eastAsia="Calibri" w:hAnsi="Times New Roman" w:cs="Times New Roman"/>
          <w:b/>
          <w:color w:val="000000"/>
          <w:spacing w:val="-6"/>
          <w:sz w:val="28"/>
          <w:szCs w:val="28"/>
        </w:rPr>
        <w:t>групп подготовки</w:t>
      </w:r>
    </w:p>
    <w:p w:rsidR="00204CA4" w:rsidRPr="00204CA4" w:rsidRDefault="00204CA4" w:rsidP="00204CA4">
      <w:pPr>
        <w:spacing w:line="300" w:lineRule="exact"/>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lastRenderedPageBreak/>
        <w:t xml:space="preserve">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 </w:t>
      </w:r>
    </w:p>
    <w:p w:rsidR="00EF538F" w:rsidRDefault="00EF538F" w:rsidP="00EF538F">
      <w:pPr>
        <w:spacing w:line="300" w:lineRule="exact"/>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p w:rsidR="00204CA4" w:rsidRPr="00204CA4" w:rsidRDefault="00204CA4" w:rsidP="00204CA4">
      <w:pPr>
        <w:spacing w:line="300" w:lineRule="exact"/>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При формировании количественного состава группы учитываются: </w:t>
      </w:r>
    </w:p>
    <w:p w:rsidR="00204CA4" w:rsidRPr="00204CA4" w:rsidRDefault="00204CA4" w:rsidP="00235D3A">
      <w:pPr>
        <w:numPr>
          <w:ilvl w:val="0"/>
          <w:numId w:val="13"/>
        </w:numPr>
        <w:tabs>
          <w:tab w:val="left" w:pos="567"/>
        </w:tabs>
        <w:spacing w:after="0" w:line="300" w:lineRule="exact"/>
        <w:ind w:firstLine="284"/>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минимальный возраст для зачисления на этапы спортивной подготовки; </w:t>
      </w:r>
    </w:p>
    <w:p w:rsidR="00204CA4" w:rsidRPr="00204CA4" w:rsidRDefault="00204CA4" w:rsidP="00235D3A">
      <w:pPr>
        <w:numPr>
          <w:ilvl w:val="0"/>
          <w:numId w:val="13"/>
        </w:numPr>
        <w:tabs>
          <w:tab w:val="left" w:pos="567"/>
        </w:tabs>
        <w:spacing w:after="0" w:line="300" w:lineRule="exact"/>
        <w:ind w:firstLine="284"/>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требования к минимальной и максимальной наполняемости групп на этапах спортивной подготовки; </w:t>
      </w:r>
    </w:p>
    <w:p w:rsidR="00204CA4" w:rsidRPr="00204CA4" w:rsidRDefault="00204CA4" w:rsidP="00235D3A">
      <w:pPr>
        <w:numPr>
          <w:ilvl w:val="0"/>
          <w:numId w:val="13"/>
        </w:numPr>
        <w:tabs>
          <w:tab w:val="left" w:pos="567"/>
        </w:tabs>
        <w:spacing w:after="0" w:line="300" w:lineRule="exact"/>
        <w:ind w:firstLine="284"/>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соблюдение необходимых мер безопасности в целях сохранения здоровья лиц, проходящих спортивную подготовку; </w:t>
      </w:r>
    </w:p>
    <w:p w:rsidR="00204CA4" w:rsidRPr="00204CA4" w:rsidRDefault="00204CA4" w:rsidP="00235D3A">
      <w:pPr>
        <w:numPr>
          <w:ilvl w:val="0"/>
          <w:numId w:val="13"/>
        </w:numPr>
        <w:tabs>
          <w:tab w:val="left" w:pos="567"/>
        </w:tabs>
        <w:spacing w:after="0" w:line="300" w:lineRule="exact"/>
        <w:ind w:firstLine="284"/>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спортивные разряды и спортивные звания </w:t>
      </w:r>
      <w:proofErr w:type="gramStart"/>
      <w:r w:rsidRPr="00204CA4">
        <w:rPr>
          <w:rFonts w:ascii="Times New Roman" w:eastAsia="Calibri" w:hAnsi="Times New Roman" w:cs="Times New Roman"/>
          <w:sz w:val="28"/>
          <w:szCs w:val="28"/>
        </w:rPr>
        <w:t>занимающихся</w:t>
      </w:r>
      <w:proofErr w:type="gramEnd"/>
      <w:r w:rsidRPr="00204CA4">
        <w:rPr>
          <w:rFonts w:ascii="Times New Roman" w:eastAsia="Calibri" w:hAnsi="Times New Roman" w:cs="Times New Roman"/>
          <w:sz w:val="28"/>
          <w:szCs w:val="28"/>
        </w:rPr>
        <w:t>;</w:t>
      </w:r>
    </w:p>
    <w:p w:rsidR="00204CA4" w:rsidRPr="00204CA4" w:rsidRDefault="00204CA4" w:rsidP="00235D3A">
      <w:pPr>
        <w:numPr>
          <w:ilvl w:val="0"/>
          <w:numId w:val="13"/>
        </w:numPr>
        <w:tabs>
          <w:tab w:val="left" w:pos="567"/>
        </w:tabs>
        <w:spacing w:after="0" w:line="300" w:lineRule="exact"/>
        <w:ind w:firstLine="284"/>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возрастные и гендерные особенности развития спортсменов;</w:t>
      </w:r>
    </w:p>
    <w:p w:rsidR="00204CA4" w:rsidRPr="00204CA4" w:rsidRDefault="00204CA4" w:rsidP="00235D3A">
      <w:pPr>
        <w:numPr>
          <w:ilvl w:val="0"/>
          <w:numId w:val="13"/>
        </w:numPr>
        <w:tabs>
          <w:tab w:val="left" w:pos="567"/>
        </w:tabs>
        <w:spacing w:after="0" w:line="300" w:lineRule="exact"/>
        <w:ind w:firstLine="284"/>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C14689" w:rsidRDefault="00A7715B" w:rsidP="00A7715B">
      <w:pPr>
        <w:shd w:val="clear" w:color="auto" w:fill="FFFFFF"/>
        <w:spacing w:before="375" w:after="225" w:line="240" w:lineRule="auto"/>
        <w:contextualSpacing/>
        <w:textAlignment w:val="baseline"/>
        <w:outlineLvl w:val="2"/>
        <w:rPr>
          <w:rFonts w:ascii="Times New Roman" w:eastAsia="Times New Roman" w:hAnsi="Times New Roman" w:cs="Times New Roman"/>
          <w:b/>
          <w:spacing w:val="2"/>
          <w:sz w:val="28"/>
          <w:szCs w:val="28"/>
          <w:lang w:eastAsia="ru-RU"/>
        </w:rPr>
      </w:pPr>
      <w:r>
        <w:rPr>
          <w:rFonts w:ascii="Times New Roman" w:eastAsia="Calibri" w:hAnsi="Times New Roman" w:cs="Times New Roman"/>
          <w:color w:val="000000"/>
          <w:spacing w:val="-6"/>
          <w:sz w:val="28"/>
          <w:szCs w:val="28"/>
        </w:rPr>
        <w:t xml:space="preserve">    </w:t>
      </w:r>
      <w:r w:rsidR="00204CA4" w:rsidRPr="00204CA4">
        <w:rPr>
          <w:rFonts w:ascii="Times New Roman" w:eastAsia="Calibri" w:hAnsi="Times New Roman" w:cs="Times New Roman"/>
          <w:color w:val="000000"/>
          <w:spacing w:val="-6"/>
          <w:sz w:val="28"/>
          <w:szCs w:val="28"/>
        </w:rPr>
        <w:t>Лицам, проходящим спортивную подготовку, не выполнившим предъявляемые Программой требования, предоставляется во</w:t>
      </w:r>
      <w:r w:rsidR="00EF7EF0">
        <w:rPr>
          <w:rFonts w:ascii="Times New Roman" w:eastAsia="Calibri" w:hAnsi="Times New Roman" w:cs="Times New Roman"/>
          <w:color w:val="000000"/>
          <w:spacing w:val="-6"/>
          <w:sz w:val="28"/>
          <w:szCs w:val="28"/>
        </w:rPr>
        <w:t>зможность продолжить спортивную</w:t>
      </w:r>
      <w:r>
        <w:rPr>
          <w:rFonts w:ascii="Times New Roman" w:eastAsia="Calibri" w:hAnsi="Times New Roman" w:cs="Times New Roman"/>
          <w:color w:val="000000"/>
          <w:spacing w:val="-6"/>
          <w:sz w:val="28"/>
          <w:szCs w:val="28"/>
        </w:rPr>
        <w:t xml:space="preserve"> </w:t>
      </w:r>
      <w:r w:rsidR="00204CA4" w:rsidRPr="00204CA4">
        <w:rPr>
          <w:rFonts w:ascii="Times New Roman" w:eastAsia="Calibri" w:hAnsi="Times New Roman" w:cs="Times New Roman"/>
          <w:color w:val="000000"/>
          <w:spacing w:val="-6"/>
          <w:sz w:val="28"/>
          <w:szCs w:val="28"/>
        </w:rPr>
        <w:t>подготовку на том же этапе спортивной подготовки сроком на 1 год.</w:t>
      </w:r>
      <w:r w:rsidR="00204CA4" w:rsidRPr="00204CA4">
        <w:rPr>
          <w:rFonts w:ascii="Times New Roman" w:eastAsia="Times New Roman" w:hAnsi="Times New Roman" w:cs="Times New Roman"/>
          <w:b/>
          <w:spacing w:val="2"/>
          <w:sz w:val="28"/>
          <w:szCs w:val="28"/>
          <w:lang w:eastAsia="ru-RU"/>
        </w:rPr>
        <w:t xml:space="preserve"> </w:t>
      </w:r>
    </w:p>
    <w:p w:rsidR="00EF7EF0" w:rsidRDefault="00EF7EF0" w:rsidP="00204CA4">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spacing w:val="2"/>
          <w:sz w:val="28"/>
          <w:szCs w:val="28"/>
          <w:lang w:eastAsia="ru-RU"/>
        </w:rPr>
      </w:pPr>
    </w:p>
    <w:p w:rsidR="00204CA4" w:rsidRPr="00204CA4" w:rsidRDefault="00204CA4" w:rsidP="00204CA4">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spacing w:val="2"/>
          <w:sz w:val="28"/>
          <w:szCs w:val="28"/>
          <w:lang w:eastAsia="ru-RU"/>
        </w:rPr>
      </w:pPr>
      <w:r w:rsidRPr="00204CA4">
        <w:rPr>
          <w:rFonts w:ascii="Times New Roman" w:eastAsia="Times New Roman" w:hAnsi="Times New Roman" w:cs="Times New Roman"/>
          <w:b/>
          <w:spacing w:val="2"/>
          <w:sz w:val="28"/>
          <w:szCs w:val="28"/>
          <w:lang w:eastAsia="ru-RU"/>
        </w:rPr>
        <w:t>Требования к количественному и качественному составу групп на этапах спортивной подготовки</w:t>
      </w:r>
    </w:p>
    <w:p w:rsidR="00204CA4" w:rsidRPr="00C14689" w:rsidRDefault="00204CA4" w:rsidP="00204CA4">
      <w:pPr>
        <w:shd w:val="clear" w:color="auto" w:fill="FFFFFF"/>
        <w:spacing w:before="375" w:after="225" w:line="240" w:lineRule="auto"/>
        <w:contextualSpacing/>
        <w:jc w:val="right"/>
        <w:textAlignment w:val="baseline"/>
        <w:outlineLvl w:val="2"/>
        <w:rPr>
          <w:rFonts w:ascii="Times New Roman" w:eastAsia="Times New Roman" w:hAnsi="Times New Roman" w:cs="Times New Roman"/>
          <w:i/>
          <w:spacing w:val="2"/>
          <w:lang w:eastAsia="ru-RU"/>
        </w:rPr>
      </w:pPr>
      <w:r w:rsidRPr="00C14689">
        <w:rPr>
          <w:rFonts w:ascii="Times New Roman" w:eastAsia="Times New Roman" w:hAnsi="Times New Roman" w:cs="Times New Roman"/>
          <w:i/>
          <w:spacing w:val="2"/>
          <w:lang w:eastAsia="ru-RU"/>
        </w:rPr>
        <w:t xml:space="preserve">Таблица </w:t>
      </w:r>
      <w:r w:rsidR="00C14689">
        <w:rPr>
          <w:rFonts w:ascii="Times New Roman" w:eastAsia="Times New Roman" w:hAnsi="Times New Roman" w:cs="Times New Roman"/>
          <w:i/>
          <w:spacing w:val="2"/>
          <w:lang w:eastAsia="ru-RU"/>
        </w:rPr>
        <w:t>10</w:t>
      </w:r>
    </w:p>
    <w:p w:rsidR="00204CA4" w:rsidRPr="00204CA4" w:rsidRDefault="00204CA4" w:rsidP="00204CA4">
      <w:pPr>
        <w:shd w:val="clear" w:color="auto" w:fill="FFFFFF"/>
        <w:spacing w:after="0" w:line="330" w:lineRule="atLeast"/>
        <w:jc w:val="right"/>
        <w:textAlignment w:val="baseline"/>
        <w:rPr>
          <w:rFonts w:ascii="Times New Roman" w:eastAsia="Times New Roman" w:hAnsi="Times New Roman" w:cs="Times New Roman"/>
          <w:i/>
          <w:color w:val="000000"/>
          <w:sz w:val="28"/>
          <w:szCs w:val="28"/>
          <w:lang w:eastAsia="ru-RU"/>
        </w:rPr>
      </w:pPr>
      <w:r w:rsidRPr="00204CA4">
        <w:rPr>
          <w:rFonts w:ascii="Times New Roman" w:eastAsia="Times New Roman" w:hAnsi="Times New Roman" w:cs="Times New Roman"/>
          <w:i/>
          <w:color w:val="000000"/>
          <w:sz w:val="28"/>
          <w:szCs w:val="28"/>
          <w:lang w:eastAsia="ru-RU"/>
        </w:rPr>
        <w:t xml:space="preserve"> </w:t>
      </w:r>
    </w:p>
    <w:tbl>
      <w:tblPr>
        <w:tblW w:w="5091" w:type="pct"/>
        <w:shd w:val="clear" w:color="auto" w:fill="FFFFFF"/>
        <w:tblLayout w:type="fixed"/>
        <w:tblCellMar>
          <w:left w:w="0" w:type="dxa"/>
          <w:right w:w="0" w:type="dxa"/>
        </w:tblCellMar>
        <w:tblLook w:val="04A0" w:firstRow="1" w:lastRow="0" w:firstColumn="1" w:lastColumn="0" w:noHBand="0" w:noVBand="1"/>
      </w:tblPr>
      <w:tblGrid>
        <w:gridCol w:w="2376"/>
        <w:gridCol w:w="1434"/>
        <w:gridCol w:w="1924"/>
        <w:gridCol w:w="1924"/>
        <w:gridCol w:w="2087"/>
      </w:tblGrid>
      <w:tr w:rsidR="00204CA4" w:rsidRPr="00204CA4" w:rsidTr="00CC61A7">
        <w:trPr>
          <w:trHeight w:val="1013"/>
        </w:trPr>
        <w:tc>
          <w:tcPr>
            <w:tcW w:w="121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Этапы спортивной подготовки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736" w:type="pct"/>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Дли-</w:t>
            </w:r>
            <w:proofErr w:type="spellStart"/>
            <w:r w:rsidRPr="00204CA4">
              <w:rPr>
                <w:rFonts w:ascii="Times New Roman" w:eastAsia="Times New Roman" w:hAnsi="Times New Roman" w:cs="Times New Roman"/>
                <w:color w:val="000000"/>
                <w:sz w:val="28"/>
                <w:szCs w:val="28"/>
                <w:lang w:eastAsia="ru-RU"/>
              </w:rPr>
              <w:t>тель</w:t>
            </w:r>
            <w:proofErr w:type="spellEnd"/>
            <w:r w:rsidRPr="00204CA4">
              <w:rPr>
                <w:rFonts w:ascii="Times New Roman" w:eastAsia="Times New Roman" w:hAnsi="Times New Roman" w:cs="Times New Roman"/>
                <w:color w:val="000000"/>
                <w:sz w:val="28"/>
                <w:szCs w:val="28"/>
                <w:lang w:eastAsia="ru-RU"/>
              </w:rPr>
              <w:t>-</w:t>
            </w:r>
            <w:proofErr w:type="spellStart"/>
            <w:r w:rsidRPr="00204CA4">
              <w:rPr>
                <w:rFonts w:ascii="Times New Roman" w:eastAsia="Times New Roman" w:hAnsi="Times New Roman" w:cs="Times New Roman"/>
                <w:color w:val="000000"/>
                <w:sz w:val="28"/>
                <w:szCs w:val="28"/>
                <w:lang w:eastAsia="ru-RU"/>
              </w:rPr>
              <w:t>ность</w:t>
            </w:r>
            <w:proofErr w:type="spellEnd"/>
            <w:r w:rsidRPr="00204CA4">
              <w:rPr>
                <w:rFonts w:ascii="Times New Roman" w:eastAsia="Times New Roman" w:hAnsi="Times New Roman" w:cs="Times New Roman"/>
                <w:color w:val="000000"/>
                <w:sz w:val="28"/>
                <w:szCs w:val="28"/>
                <w:lang w:eastAsia="ru-RU"/>
              </w:rPr>
              <w:t xml:space="preserve"> этапов (в годах)</w:t>
            </w:r>
          </w:p>
        </w:tc>
        <w:tc>
          <w:tcPr>
            <w:tcW w:w="987" w:type="pct"/>
            <w:tcBorders>
              <w:top w:val="single" w:sz="8" w:space="0" w:color="auto"/>
              <w:left w:val="single" w:sz="4" w:space="0" w:color="auto"/>
              <w:bottom w:val="single" w:sz="8" w:space="0" w:color="auto"/>
              <w:right w:val="single" w:sz="4" w:space="0" w:color="auto"/>
            </w:tcBorders>
            <w:vAlign w:val="bottom"/>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Минимальный возраст для зачисления в группы (лет)</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987" w:type="pct"/>
            <w:tcBorders>
              <w:top w:val="single" w:sz="8" w:space="0" w:color="auto"/>
              <w:left w:val="single" w:sz="4" w:space="0" w:color="auto"/>
              <w:bottom w:val="single" w:sz="4" w:space="0" w:color="auto"/>
              <w:right w:val="single" w:sz="4" w:space="0" w:color="auto"/>
            </w:tcBorders>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Качественный состав</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0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 xml:space="preserve">количественный состав групп  </w:t>
            </w:r>
          </w:p>
        </w:tc>
      </w:tr>
      <w:tr w:rsidR="00204CA4" w:rsidRPr="00204CA4" w:rsidTr="00CC61A7">
        <w:trPr>
          <w:trHeight w:val="405"/>
        </w:trPr>
        <w:tc>
          <w:tcPr>
            <w:tcW w:w="121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Начальной подготовки</w:t>
            </w:r>
          </w:p>
        </w:tc>
        <w:tc>
          <w:tcPr>
            <w:tcW w:w="736" w:type="pct"/>
            <w:vMerge w:val="restart"/>
            <w:tcBorders>
              <w:top w:val="nil"/>
              <w:left w:val="nil"/>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до 2</w:t>
            </w:r>
          </w:p>
        </w:tc>
        <w:tc>
          <w:tcPr>
            <w:tcW w:w="987" w:type="pct"/>
            <w:vMerge w:val="restart"/>
            <w:tcBorders>
              <w:top w:val="nil"/>
              <w:left w:val="single" w:sz="4" w:space="0" w:color="auto"/>
              <w:right w:val="single" w:sz="4" w:space="0" w:color="auto"/>
            </w:tcBorders>
            <w:vAlign w:val="bottom"/>
          </w:tcPr>
          <w:p w:rsidR="00204CA4" w:rsidRPr="00204CA4" w:rsidRDefault="00204CA4" w:rsidP="00204CA4">
            <w:pPr>
              <w:spacing w:after="150" w:line="330" w:lineRule="atLeast"/>
              <w:ind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7</w:t>
            </w:r>
          </w:p>
          <w:p w:rsidR="00204CA4" w:rsidRPr="00204CA4" w:rsidRDefault="00204CA4" w:rsidP="00204CA4">
            <w:pPr>
              <w:spacing w:after="150" w:line="330" w:lineRule="atLeast"/>
              <w:ind w:right="30"/>
              <w:jc w:val="center"/>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right="30"/>
              <w:jc w:val="center"/>
              <w:textAlignment w:val="baseline"/>
              <w:rPr>
                <w:rFonts w:ascii="Times New Roman" w:eastAsia="Times New Roman" w:hAnsi="Times New Roman" w:cs="Times New Roman"/>
                <w:color w:val="000000"/>
                <w:sz w:val="28"/>
                <w:szCs w:val="28"/>
                <w:lang w:eastAsia="ru-RU"/>
              </w:rPr>
            </w:pPr>
          </w:p>
        </w:tc>
        <w:tc>
          <w:tcPr>
            <w:tcW w:w="987" w:type="pct"/>
            <w:tcBorders>
              <w:top w:val="single" w:sz="4" w:space="0" w:color="auto"/>
              <w:left w:val="single" w:sz="4" w:space="0" w:color="auto"/>
              <w:bottom w:val="single" w:sz="4" w:space="0" w:color="auto"/>
              <w:right w:val="single" w:sz="4" w:space="0" w:color="auto"/>
            </w:tcBorders>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1071" w:type="pct"/>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12-20</w:t>
            </w:r>
          </w:p>
        </w:tc>
      </w:tr>
      <w:tr w:rsidR="00204CA4" w:rsidRPr="00204CA4" w:rsidTr="00CC61A7">
        <w:trPr>
          <w:trHeight w:val="240"/>
        </w:trPr>
        <w:tc>
          <w:tcPr>
            <w:tcW w:w="1219" w:type="pct"/>
            <w:vMerge/>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736" w:type="pct"/>
            <w:vMerge/>
            <w:tcBorders>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vMerge/>
            <w:tcBorders>
              <w:left w:val="single" w:sz="4" w:space="0" w:color="auto"/>
              <w:bottom w:val="single" w:sz="4" w:space="0" w:color="auto"/>
              <w:right w:val="single" w:sz="4" w:space="0" w:color="auto"/>
            </w:tcBorders>
            <w:vAlign w:val="bottom"/>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tcBorders>
              <w:left w:val="single" w:sz="4" w:space="0" w:color="auto"/>
              <w:bottom w:val="single" w:sz="4" w:space="0" w:color="auto"/>
              <w:right w:val="single" w:sz="4" w:space="0" w:color="auto"/>
            </w:tcBorders>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highlight w:val="yellow"/>
                <w:lang w:eastAsia="ru-RU"/>
              </w:rPr>
            </w:pPr>
            <w:r w:rsidRPr="00204CA4">
              <w:rPr>
                <w:rFonts w:ascii="Times New Roman" w:eastAsia="Times New Roman" w:hAnsi="Times New Roman" w:cs="Times New Roman"/>
                <w:color w:val="000000"/>
                <w:sz w:val="28"/>
                <w:szCs w:val="28"/>
                <w:highlight w:val="yellow"/>
                <w:lang w:eastAsia="ru-RU"/>
              </w:rPr>
              <w:t>не ниже III юн</w:t>
            </w:r>
            <w:proofErr w:type="gramStart"/>
            <w:r w:rsidRPr="00204CA4">
              <w:rPr>
                <w:rFonts w:ascii="Times New Roman" w:eastAsia="Times New Roman" w:hAnsi="Times New Roman" w:cs="Times New Roman"/>
                <w:color w:val="000000"/>
                <w:sz w:val="28"/>
                <w:szCs w:val="28"/>
                <w:highlight w:val="yellow"/>
                <w:lang w:eastAsia="ru-RU"/>
              </w:rPr>
              <w:t>.</w:t>
            </w:r>
            <w:proofErr w:type="gramEnd"/>
            <w:r w:rsidRPr="00204CA4">
              <w:rPr>
                <w:rFonts w:ascii="Times New Roman" w:eastAsia="Times New Roman" w:hAnsi="Times New Roman" w:cs="Times New Roman"/>
                <w:color w:val="000000"/>
                <w:sz w:val="28"/>
                <w:szCs w:val="28"/>
                <w:highlight w:val="yellow"/>
                <w:lang w:eastAsia="ru-RU"/>
              </w:rPr>
              <w:t xml:space="preserve"> </w:t>
            </w:r>
            <w:proofErr w:type="gramStart"/>
            <w:r w:rsidRPr="00204CA4">
              <w:rPr>
                <w:rFonts w:ascii="Times New Roman" w:eastAsia="Times New Roman" w:hAnsi="Times New Roman" w:cs="Times New Roman"/>
                <w:color w:val="000000"/>
                <w:sz w:val="28"/>
                <w:szCs w:val="28"/>
                <w:highlight w:val="yellow"/>
                <w:lang w:eastAsia="ru-RU"/>
              </w:rPr>
              <w:t>р</w:t>
            </w:r>
            <w:proofErr w:type="gramEnd"/>
            <w:r w:rsidRPr="00204CA4">
              <w:rPr>
                <w:rFonts w:ascii="Times New Roman" w:eastAsia="Times New Roman" w:hAnsi="Times New Roman" w:cs="Times New Roman"/>
                <w:color w:val="000000"/>
                <w:sz w:val="28"/>
                <w:szCs w:val="28"/>
                <w:highlight w:val="yellow"/>
                <w:lang w:eastAsia="ru-RU"/>
              </w:rPr>
              <w:t>азряда</w:t>
            </w:r>
          </w:p>
        </w:tc>
        <w:tc>
          <w:tcPr>
            <w:tcW w:w="1071" w:type="pct"/>
            <w:vMerge/>
            <w:tcBorders>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r>
      <w:tr w:rsidR="00204CA4" w:rsidRPr="00204CA4" w:rsidTr="00CC61A7">
        <w:trPr>
          <w:trHeight w:val="480"/>
        </w:trPr>
        <w:tc>
          <w:tcPr>
            <w:tcW w:w="121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Тренировочный   (этап спортивной специализации)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73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до 4</w:t>
            </w:r>
          </w:p>
        </w:tc>
        <w:tc>
          <w:tcPr>
            <w:tcW w:w="987" w:type="pct"/>
            <w:vMerge w:val="restart"/>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8</w:t>
            </w:r>
          </w:p>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
        </w:tc>
        <w:tc>
          <w:tcPr>
            <w:tcW w:w="987" w:type="pct"/>
            <w:tcBorders>
              <w:top w:val="single" w:sz="4" w:space="0" w:color="auto"/>
              <w:left w:val="single" w:sz="4" w:space="0" w:color="auto"/>
              <w:bottom w:val="single" w:sz="4" w:space="0" w:color="auto"/>
              <w:right w:val="single" w:sz="4" w:space="0" w:color="auto"/>
            </w:tcBorders>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highlight w:val="yellow"/>
                <w:lang w:eastAsia="ru-RU"/>
              </w:rPr>
            </w:pPr>
            <w:r w:rsidRPr="00204CA4">
              <w:rPr>
                <w:rFonts w:ascii="Times New Roman" w:eastAsia="Times New Roman" w:hAnsi="Times New Roman" w:cs="Times New Roman"/>
                <w:color w:val="000000"/>
                <w:sz w:val="28"/>
                <w:szCs w:val="28"/>
                <w:highlight w:val="yellow"/>
                <w:lang w:eastAsia="ru-RU"/>
              </w:rPr>
              <w:t>не ниже II юн</w:t>
            </w:r>
            <w:proofErr w:type="gramStart"/>
            <w:r w:rsidRPr="00204CA4">
              <w:rPr>
                <w:rFonts w:ascii="Times New Roman" w:eastAsia="Times New Roman" w:hAnsi="Times New Roman" w:cs="Times New Roman"/>
                <w:color w:val="000000"/>
                <w:sz w:val="28"/>
                <w:szCs w:val="28"/>
                <w:highlight w:val="yellow"/>
                <w:lang w:eastAsia="ru-RU"/>
              </w:rPr>
              <w:t>.</w:t>
            </w:r>
            <w:proofErr w:type="gramEnd"/>
            <w:r w:rsidRPr="00204CA4">
              <w:rPr>
                <w:rFonts w:ascii="Times New Roman" w:eastAsia="Times New Roman" w:hAnsi="Times New Roman" w:cs="Times New Roman"/>
                <w:color w:val="000000"/>
                <w:sz w:val="28"/>
                <w:szCs w:val="28"/>
                <w:highlight w:val="yellow"/>
                <w:lang w:eastAsia="ru-RU"/>
              </w:rPr>
              <w:t xml:space="preserve"> </w:t>
            </w:r>
            <w:proofErr w:type="gramStart"/>
            <w:r w:rsidRPr="00204CA4">
              <w:rPr>
                <w:rFonts w:ascii="Times New Roman" w:eastAsia="Times New Roman" w:hAnsi="Times New Roman" w:cs="Times New Roman"/>
                <w:color w:val="000000"/>
                <w:sz w:val="28"/>
                <w:szCs w:val="28"/>
                <w:highlight w:val="yellow"/>
                <w:lang w:eastAsia="ru-RU"/>
              </w:rPr>
              <w:t>р</w:t>
            </w:r>
            <w:proofErr w:type="gramEnd"/>
            <w:r w:rsidRPr="00204CA4">
              <w:rPr>
                <w:rFonts w:ascii="Times New Roman" w:eastAsia="Times New Roman" w:hAnsi="Times New Roman" w:cs="Times New Roman"/>
                <w:color w:val="000000"/>
                <w:sz w:val="28"/>
                <w:szCs w:val="28"/>
                <w:highlight w:val="yellow"/>
                <w:lang w:eastAsia="ru-RU"/>
              </w:rPr>
              <w:t>азряда</w:t>
            </w:r>
          </w:p>
        </w:tc>
        <w:tc>
          <w:tcPr>
            <w:tcW w:w="107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8-14</w:t>
            </w:r>
          </w:p>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r>
      <w:tr w:rsidR="00204CA4" w:rsidRPr="00204CA4" w:rsidTr="00CC61A7">
        <w:trPr>
          <w:trHeight w:val="480"/>
        </w:trPr>
        <w:tc>
          <w:tcPr>
            <w:tcW w:w="1219"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736"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vMerge/>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tcBorders>
              <w:top w:val="single" w:sz="4" w:space="0" w:color="auto"/>
              <w:left w:val="single" w:sz="4" w:space="0" w:color="auto"/>
              <w:bottom w:val="single" w:sz="4" w:space="0" w:color="auto"/>
              <w:right w:val="single" w:sz="4" w:space="0" w:color="auto"/>
            </w:tcBorders>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highlight w:val="yellow"/>
                <w:lang w:eastAsia="ru-RU"/>
              </w:rPr>
            </w:pPr>
            <w:r w:rsidRPr="00204CA4">
              <w:rPr>
                <w:rFonts w:ascii="Times New Roman" w:eastAsia="Times New Roman" w:hAnsi="Times New Roman" w:cs="Times New Roman"/>
                <w:color w:val="000000"/>
                <w:sz w:val="28"/>
                <w:szCs w:val="28"/>
                <w:highlight w:val="yellow"/>
                <w:lang w:eastAsia="ru-RU"/>
              </w:rPr>
              <w:t>не ниже I юн</w:t>
            </w:r>
            <w:proofErr w:type="gramStart"/>
            <w:r w:rsidRPr="00204CA4">
              <w:rPr>
                <w:rFonts w:ascii="Times New Roman" w:eastAsia="Times New Roman" w:hAnsi="Times New Roman" w:cs="Times New Roman"/>
                <w:color w:val="000000"/>
                <w:sz w:val="28"/>
                <w:szCs w:val="28"/>
                <w:highlight w:val="yellow"/>
                <w:lang w:eastAsia="ru-RU"/>
              </w:rPr>
              <w:t>.</w:t>
            </w:r>
            <w:proofErr w:type="gramEnd"/>
            <w:r w:rsidRPr="00204CA4">
              <w:rPr>
                <w:rFonts w:ascii="Times New Roman" w:eastAsia="Times New Roman" w:hAnsi="Times New Roman" w:cs="Times New Roman"/>
                <w:color w:val="000000"/>
                <w:sz w:val="28"/>
                <w:szCs w:val="28"/>
                <w:highlight w:val="yellow"/>
                <w:lang w:eastAsia="ru-RU"/>
              </w:rPr>
              <w:t xml:space="preserve"> </w:t>
            </w:r>
            <w:proofErr w:type="gramStart"/>
            <w:r w:rsidRPr="00204CA4">
              <w:rPr>
                <w:rFonts w:ascii="Times New Roman" w:eastAsia="Times New Roman" w:hAnsi="Times New Roman" w:cs="Times New Roman"/>
                <w:color w:val="000000"/>
                <w:sz w:val="28"/>
                <w:szCs w:val="28"/>
                <w:highlight w:val="yellow"/>
                <w:lang w:eastAsia="ru-RU"/>
              </w:rPr>
              <w:t>р</w:t>
            </w:r>
            <w:proofErr w:type="gramEnd"/>
            <w:r w:rsidRPr="00204CA4">
              <w:rPr>
                <w:rFonts w:ascii="Times New Roman" w:eastAsia="Times New Roman" w:hAnsi="Times New Roman" w:cs="Times New Roman"/>
                <w:color w:val="000000"/>
                <w:sz w:val="28"/>
                <w:szCs w:val="28"/>
                <w:highlight w:val="yellow"/>
                <w:lang w:eastAsia="ru-RU"/>
              </w:rPr>
              <w:t>азряда</w:t>
            </w:r>
          </w:p>
        </w:tc>
        <w:tc>
          <w:tcPr>
            <w:tcW w:w="107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r>
      <w:tr w:rsidR="00204CA4" w:rsidRPr="00204CA4" w:rsidTr="00CC61A7">
        <w:trPr>
          <w:trHeight w:val="323"/>
        </w:trPr>
        <w:tc>
          <w:tcPr>
            <w:tcW w:w="1219"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736"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vMerge/>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tcBorders>
              <w:top w:val="single" w:sz="4" w:space="0" w:color="auto"/>
              <w:left w:val="single" w:sz="4" w:space="0" w:color="auto"/>
              <w:bottom w:val="single" w:sz="4" w:space="0" w:color="auto"/>
              <w:right w:val="single" w:sz="4" w:space="0" w:color="auto"/>
            </w:tcBorders>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highlight w:val="yellow"/>
                <w:lang w:eastAsia="ru-RU"/>
              </w:rPr>
            </w:pPr>
            <w:r w:rsidRPr="00204CA4">
              <w:rPr>
                <w:rFonts w:ascii="Times New Roman" w:eastAsia="Times New Roman" w:hAnsi="Times New Roman" w:cs="Times New Roman"/>
                <w:color w:val="000000"/>
                <w:sz w:val="28"/>
                <w:szCs w:val="28"/>
                <w:highlight w:val="yellow"/>
                <w:lang w:eastAsia="ru-RU"/>
              </w:rPr>
              <w:t xml:space="preserve">не ниже </w:t>
            </w:r>
            <w:r w:rsidRPr="00204CA4">
              <w:rPr>
                <w:rFonts w:ascii="Times New Roman" w:eastAsia="Times New Roman" w:hAnsi="Times New Roman" w:cs="Times New Roman"/>
                <w:color w:val="000000"/>
                <w:sz w:val="28"/>
                <w:szCs w:val="28"/>
                <w:highlight w:val="yellow"/>
                <w:lang w:val="en-US" w:eastAsia="ru-RU"/>
              </w:rPr>
              <w:t>III</w:t>
            </w:r>
            <w:r w:rsidRPr="00204CA4">
              <w:rPr>
                <w:rFonts w:ascii="Times New Roman" w:eastAsia="Times New Roman" w:hAnsi="Times New Roman" w:cs="Times New Roman"/>
                <w:color w:val="000000"/>
                <w:sz w:val="28"/>
                <w:szCs w:val="28"/>
                <w:highlight w:val="yellow"/>
                <w:lang w:eastAsia="ru-RU"/>
              </w:rPr>
              <w:t xml:space="preserve"> спорт</w:t>
            </w:r>
            <w:proofErr w:type="gramStart"/>
            <w:r w:rsidRPr="00204CA4">
              <w:rPr>
                <w:rFonts w:ascii="Times New Roman" w:eastAsia="Times New Roman" w:hAnsi="Times New Roman" w:cs="Times New Roman"/>
                <w:color w:val="000000"/>
                <w:sz w:val="28"/>
                <w:szCs w:val="28"/>
                <w:highlight w:val="yellow"/>
                <w:lang w:eastAsia="ru-RU"/>
              </w:rPr>
              <w:t>.</w:t>
            </w:r>
            <w:proofErr w:type="gramEnd"/>
            <w:r w:rsidRPr="00204CA4">
              <w:rPr>
                <w:rFonts w:ascii="Times New Roman" w:eastAsia="Times New Roman" w:hAnsi="Times New Roman" w:cs="Times New Roman"/>
                <w:color w:val="000000"/>
                <w:sz w:val="28"/>
                <w:szCs w:val="28"/>
                <w:highlight w:val="yellow"/>
                <w:lang w:eastAsia="ru-RU"/>
              </w:rPr>
              <w:t xml:space="preserve"> </w:t>
            </w:r>
            <w:proofErr w:type="gramStart"/>
            <w:r w:rsidRPr="00204CA4">
              <w:rPr>
                <w:rFonts w:ascii="Times New Roman" w:eastAsia="Times New Roman" w:hAnsi="Times New Roman" w:cs="Times New Roman"/>
                <w:color w:val="000000"/>
                <w:sz w:val="28"/>
                <w:szCs w:val="28"/>
                <w:highlight w:val="yellow"/>
                <w:lang w:eastAsia="ru-RU"/>
              </w:rPr>
              <w:t>р</w:t>
            </w:r>
            <w:proofErr w:type="gramEnd"/>
            <w:r w:rsidRPr="00204CA4">
              <w:rPr>
                <w:rFonts w:ascii="Times New Roman" w:eastAsia="Times New Roman" w:hAnsi="Times New Roman" w:cs="Times New Roman"/>
                <w:color w:val="000000"/>
                <w:sz w:val="28"/>
                <w:szCs w:val="28"/>
                <w:highlight w:val="yellow"/>
                <w:lang w:eastAsia="ru-RU"/>
              </w:rPr>
              <w:t>азряда</w:t>
            </w:r>
          </w:p>
        </w:tc>
        <w:tc>
          <w:tcPr>
            <w:tcW w:w="107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r>
      <w:tr w:rsidR="00204CA4" w:rsidRPr="00204CA4" w:rsidTr="00CC61A7">
        <w:trPr>
          <w:trHeight w:val="240"/>
        </w:trPr>
        <w:tc>
          <w:tcPr>
            <w:tcW w:w="1219"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736"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vMerge/>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tcBorders>
              <w:top w:val="single" w:sz="4" w:space="0" w:color="auto"/>
              <w:left w:val="single" w:sz="4" w:space="0" w:color="auto"/>
              <w:bottom w:val="single" w:sz="4" w:space="0" w:color="auto"/>
              <w:right w:val="single" w:sz="4" w:space="0" w:color="auto"/>
            </w:tcBorders>
          </w:tcPr>
          <w:p w:rsidR="00204CA4" w:rsidRPr="00204CA4" w:rsidRDefault="00204CA4" w:rsidP="00204CA4">
            <w:pPr>
              <w:jc w:val="center"/>
              <w:rPr>
                <w:rFonts w:ascii="Calibri" w:eastAsia="Calibri" w:hAnsi="Calibri" w:cs="Times New Roman"/>
                <w:highlight w:val="yellow"/>
              </w:rPr>
            </w:pPr>
            <w:r w:rsidRPr="00204CA4">
              <w:rPr>
                <w:rFonts w:ascii="Times New Roman" w:eastAsia="Times New Roman" w:hAnsi="Times New Roman" w:cs="Times New Roman"/>
                <w:color w:val="000000"/>
                <w:sz w:val="28"/>
                <w:szCs w:val="28"/>
                <w:highlight w:val="yellow"/>
                <w:lang w:eastAsia="ru-RU"/>
              </w:rPr>
              <w:t xml:space="preserve">не ниже </w:t>
            </w:r>
            <w:r w:rsidRPr="00204CA4">
              <w:rPr>
                <w:rFonts w:ascii="Times New Roman" w:eastAsia="Times New Roman" w:hAnsi="Times New Roman" w:cs="Times New Roman"/>
                <w:color w:val="000000"/>
                <w:sz w:val="28"/>
                <w:szCs w:val="28"/>
                <w:highlight w:val="yellow"/>
                <w:lang w:val="en-US" w:eastAsia="ru-RU"/>
              </w:rPr>
              <w:t>II</w:t>
            </w:r>
            <w:r w:rsidRPr="00204CA4">
              <w:rPr>
                <w:rFonts w:ascii="Times New Roman" w:eastAsia="Times New Roman" w:hAnsi="Times New Roman" w:cs="Times New Roman"/>
                <w:color w:val="000000"/>
                <w:sz w:val="28"/>
                <w:szCs w:val="28"/>
                <w:highlight w:val="yellow"/>
                <w:lang w:eastAsia="ru-RU"/>
              </w:rPr>
              <w:t xml:space="preserve"> спорт</w:t>
            </w:r>
            <w:proofErr w:type="gramStart"/>
            <w:r w:rsidRPr="00204CA4">
              <w:rPr>
                <w:rFonts w:ascii="Times New Roman" w:eastAsia="Times New Roman" w:hAnsi="Times New Roman" w:cs="Times New Roman"/>
                <w:color w:val="000000"/>
                <w:sz w:val="28"/>
                <w:szCs w:val="28"/>
                <w:highlight w:val="yellow"/>
                <w:lang w:eastAsia="ru-RU"/>
              </w:rPr>
              <w:t>.</w:t>
            </w:r>
            <w:proofErr w:type="gramEnd"/>
            <w:r w:rsidRPr="00204CA4">
              <w:rPr>
                <w:rFonts w:ascii="Times New Roman" w:eastAsia="Times New Roman" w:hAnsi="Times New Roman" w:cs="Times New Roman"/>
                <w:color w:val="000000"/>
                <w:sz w:val="28"/>
                <w:szCs w:val="28"/>
                <w:highlight w:val="yellow"/>
                <w:lang w:eastAsia="ru-RU"/>
              </w:rPr>
              <w:t xml:space="preserve"> </w:t>
            </w:r>
            <w:proofErr w:type="gramStart"/>
            <w:r w:rsidRPr="00204CA4">
              <w:rPr>
                <w:rFonts w:ascii="Times New Roman" w:eastAsia="Times New Roman" w:hAnsi="Times New Roman" w:cs="Times New Roman"/>
                <w:color w:val="000000"/>
                <w:sz w:val="28"/>
                <w:szCs w:val="28"/>
                <w:highlight w:val="yellow"/>
                <w:lang w:eastAsia="ru-RU"/>
              </w:rPr>
              <w:t>р</w:t>
            </w:r>
            <w:proofErr w:type="gramEnd"/>
            <w:r w:rsidRPr="00204CA4">
              <w:rPr>
                <w:rFonts w:ascii="Times New Roman" w:eastAsia="Times New Roman" w:hAnsi="Times New Roman" w:cs="Times New Roman"/>
                <w:color w:val="000000"/>
                <w:sz w:val="28"/>
                <w:szCs w:val="28"/>
                <w:highlight w:val="yellow"/>
                <w:lang w:eastAsia="ru-RU"/>
              </w:rPr>
              <w:t>азряда</w:t>
            </w:r>
          </w:p>
        </w:tc>
        <w:tc>
          <w:tcPr>
            <w:tcW w:w="107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r>
      <w:tr w:rsidR="00204CA4" w:rsidRPr="00204CA4" w:rsidTr="00CC61A7">
        <w:trPr>
          <w:trHeight w:val="240"/>
        </w:trPr>
        <w:tc>
          <w:tcPr>
            <w:tcW w:w="1219"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736"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vMerge/>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tcBorders>
              <w:top w:val="single" w:sz="4" w:space="0" w:color="auto"/>
              <w:left w:val="single" w:sz="4" w:space="0" w:color="auto"/>
              <w:bottom w:val="single" w:sz="4" w:space="0" w:color="auto"/>
              <w:right w:val="single" w:sz="4" w:space="0" w:color="auto"/>
            </w:tcBorders>
          </w:tcPr>
          <w:p w:rsidR="00204CA4" w:rsidRPr="00204CA4" w:rsidRDefault="00204CA4" w:rsidP="00204CA4">
            <w:pPr>
              <w:jc w:val="center"/>
              <w:rPr>
                <w:rFonts w:ascii="Calibri" w:eastAsia="Calibri" w:hAnsi="Calibri" w:cs="Times New Roman"/>
                <w:highlight w:val="yellow"/>
              </w:rPr>
            </w:pPr>
            <w:r w:rsidRPr="00204CA4">
              <w:rPr>
                <w:rFonts w:ascii="Times New Roman" w:eastAsia="Times New Roman" w:hAnsi="Times New Roman" w:cs="Times New Roman"/>
                <w:color w:val="000000"/>
                <w:sz w:val="28"/>
                <w:szCs w:val="28"/>
                <w:highlight w:val="yellow"/>
                <w:lang w:eastAsia="ru-RU"/>
              </w:rPr>
              <w:t xml:space="preserve">не ниже </w:t>
            </w:r>
            <w:r w:rsidRPr="00204CA4">
              <w:rPr>
                <w:rFonts w:ascii="Times New Roman" w:eastAsia="Times New Roman" w:hAnsi="Times New Roman" w:cs="Times New Roman"/>
                <w:color w:val="000000"/>
                <w:sz w:val="28"/>
                <w:szCs w:val="28"/>
                <w:highlight w:val="yellow"/>
                <w:lang w:val="en-US" w:eastAsia="ru-RU"/>
              </w:rPr>
              <w:t>I</w:t>
            </w:r>
            <w:r w:rsidRPr="00204CA4">
              <w:rPr>
                <w:rFonts w:ascii="Times New Roman" w:eastAsia="Times New Roman" w:hAnsi="Times New Roman" w:cs="Times New Roman"/>
                <w:color w:val="000000"/>
                <w:sz w:val="28"/>
                <w:szCs w:val="28"/>
                <w:highlight w:val="yellow"/>
                <w:lang w:eastAsia="ru-RU"/>
              </w:rPr>
              <w:t xml:space="preserve"> спорт</w:t>
            </w:r>
            <w:proofErr w:type="gramStart"/>
            <w:r w:rsidRPr="00204CA4">
              <w:rPr>
                <w:rFonts w:ascii="Times New Roman" w:eastAsia="Times New Roman" w:hAnsi="Times New Roman" w:cs="Times New Roman"/>
                <w:color w:val="000000"/>
                <w:sz w:val="28"/>
                <w:szCs w:val="28"/>
                <w:highlight w:val="yellow"/>
                <w:lang w:eastAsia="ru-RU"/>
              </w:rPr>
              <w:t>.</w:t>
            </w:r>
            <w:proofErr w:type="gramEnd"/>
            <w:r w:rsidRPr="00204CA4">
              <w:rPr>
                <w:rFonts w:ascii="Times New Roman" w:eastAsia="Times New Roman" w:hAnsi="Times New Roman" w:cs="Times New Roman"/>
                <w:color w:val="000000"/>
                <w:sz w:val="28"/>
                <w:szCs w:val="28"/>
                <w:highlight w:val="yellow"/>
                <w:lang w:eastAsia="ru-RU"/>
              </w:rPr>
              <w:t xml:space="preserve"> </w:t>
            </w:r>
            <w:proofErr w:type="gramStart"/>
            <w:r w:rsidRPr="00204CA4">
              <w:rPr>
                <w:rFonts w:ascii="Times New Roman" w:eastAsia="Times New Roman" w:hAnsi="Times New Roman" w:cs="Times New Roman"/>
                <w:color w:val="000000"/>
                <w:sz w:val="28"/>
                <w:szCs w:val="28"/>
                <w:highlight w:val="yellow"/>
                <w:lang w:eastAsia="ru-RU"/>
              </w:rPr>
              <w:t>р</w:t>
            </w:r>
            <w:proofErr w:type="gramEnd"/>
            <w:r w:rsidRPr="00204CA4">
              <w:rPr>
                <w:rFonts w:ascii="Times New Roman" w:eastAsia="Times New Roman" w:hAnsi="Times New Roman" w:cs="Times New Roman"/>
                <w:color w:val="000000"/>
                <w:sz w:val="28"/>
                <w:szCs w:val="28"/>
                <w:highlight w:val="yellow"/>
                <w:lang w:eastAsia="ru-RU"/>
              </w:rPr>
              <w:t>азряда</w:t>
            </w:r>
          </w:p>
        </w:tc>
        <w:tc>
          <w:tcPr>
            <w:tcW w:w="107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r>
      <w:tr w:rsidR="00204CA4" w:rsidRPr="00204CA4" w:rsidTr="00CC61A7">
        <w:trPr>
          <w:trHeight w:val="570"/>
        </w:trPr>
        <w:tc>
          <w:tcPr>
            <w:tcW w:w="121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roofErr w:type="gramStart"/>
            <w:r w:rsidRPr="00204CA4">
              <w:rPr>
                <w:rFonts w:ascii="Times New Roman" w:eastAsia="Times New Roman" w:hAnsi="Times New Roman" w:cs="Times New Roman"/>
                <w:color w:val="000000"/>
                <w:sz w:val="28"/>
                <w:szCs w:val="28"/>
                <w:lang w:eastAsia="ru-RU"/>
              </w:rPr>
              <w:t>Совершенство-</w:t>
            </w:r>
            <w:proofErr w:type="spellStart"/>
            <w:r w:rsidRPr="00204CA4">
              <w:rPr>
                <w:rFonts w:ascii="Times New Roman" w:eastAsia="Times New Roman" w:hAnsi="Times New Roman" w:cs="Times New Roman"/>
                <w:color w:val="000000"/>
                <w:sz w:val="28"/>
                <w:szCs w:val="28"/>
                <w:lang w:eastAsia="ru-RU"/>
              </w:rPr>
              <w:t>вания</w:t>
            </w:r>
            <w:proofErr w:type="spellEnd"/>
            <w:proofErr w:type="gramEnd"/>
            <w:r w:rsidRPr="00204CA4">
              <w:rPr>
                <w:rFonts w:ascii="Times New Roman" w:eastAsia="Times New Roman" w:hAnsi="Times New Roman" w:cs="Times New Roman"/>
                <w:color w:val="000000"/>
                <w:sz w:val="28"/>
                <w:szCs w:val="28"/>
                <w:lang w:eastAsia="ru-RU"/>
              </w:rPr>
              <w:t xml:space="preserve"> спортивного мастерства</w:t>
            </w:r>
          </w:p>
        </w:tc>
        <w:tc>
          <w:tcPr>
            <w:tcW w:w="7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 и более</w:t>
            </w:r>
          </w:p>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14</w:t>
            </w:r>
          </w:p>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c>
          <w:tcPr>
            <w:tcW w:w="987" w:type="pct"/>
            <w:tcBorders>
              <w:top w:val="single" w:sz="4" w:space="0" w:color="auto"/>
              <w:left w:val="single" w:sz="4" w:space="0" w:color="auto"/>
              <w:bottom w:val="single" w:sz="4" w:space="0" w:color="auto"/>
              <w:right w:val="single" w:sz="4" w:space="0" w:color="auto"/>
            </w:tcBorders>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highlight w:val="yellow"/>
                <w:lang w:eastAsia="ru-RU"/>
              </w:rPr>
            </w:pPr>
            <w:r w:rsidRPr="00204CA4">
              <w:rPr>
                <w:rFonts w:ascii="Times New Roman" w:eastAsia="Times New Roman" w:hAnsi="Times New Roman" w:cs="Times New Roman"/>
                <w:color w:val="000000"/>
                <w:sz w:val="28"/>
                <w:szCs w:val="28"/>
                <w:highlight w:val="yellow"/>
                <w:lang w:eastAsia="ru-RU"/>
              </w:rPr>
              <w:t>КМС</w:t>
            </w:r>
          </w:p>
        </w:tc>
        <w:tc>
          <w:tcPr>
            <w:tcW w:w="10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4-10 </w:t>
            </w:r>
          </w:p>
          <w:p w:rsidR="00204CA4" w:rsidRPr="00204CA4" w:rsidRDefault="00204CA4" w:rsidP="00204CA4">
            <w:pPr>
              <w:spacing w:after="150" w:line="330" w:lineRule="atLeast"/>
              <w:ind w:left="30" w:right="30"/>
              <w:jc w:val="center"/>
              <w:textAlignment w:val="baseline"/>
              <w:rPr>
                <w:rFonts w:ascii="Times New Roman" w:eastAsia="Times New Roman" w:hAnsi="Times New Roman" w:cs="Times New Roman"/>
                <w:color w:val="000000"/>
                <w:sz w:val="28"/>
                <w:szCs w:val="28"/>
                <w:lang w:eastAsia="ru-RU"/>
              </w:rPr>
            </w:pPr>
          </w:p>
        </w:tc>
      </w:tr>
    </w:tbl>
    <w:p w:rsidR="00EF7EF0" w:rsidRPr="00EF538F" w:rsidRDefault="00EF538F" w:rsidP="00EF538F">
      <w:pPr>
        <w:shd w:val="clear" w:color="auto" w:fill="FFFFFF"/>
        <w:spacing w:before="120" w:after="120" w:line="300" w:lineRule="exact"/>
        <w:jc w:val="center"/>
        <w:rPr>
          <w:rFonts w:ascii="Times New Roman" w:eastAsia="Calibri" w:hAnsi="Times New Roman" w:cs="Times New Roman"/>
          <w:color w:val="000000"/>
          <w:spacing w:val="-6"/>
          <w:sz w:val="28"/>
          <w:szCs w:val="28"/>
        </w:rPr>
      </w:pPr>
      <w:r w:rsidRPr="00EF538F">
        <w:rPr>
          <w:rFonts w:ascii="Times New Roman" w:eastAsia="Calibri" w:hAnsi="Times New Roman" w:cs="Times New Roman"/>
          <w:color w:val="000000"/>
          <w:spacing w:val="-6"/>
          <w:sz w:val="28"/>
          <w:szCs w:val="28"/>
        </w:rPr>
        <w:t>34</w:t>
      </w:r>
    </w:p>
    <w:p w:rsidR="00204CA4" w:rsidRPr="00204CA4" w:rsidRDefault="00A7715B" w:rsidP="00A7715B">
      <w:pPr>
        <w:shd w:val="clear" w:color="auto" w:fill="FFFFFF"/>
        <w:spacing w:before="120" w:after="120" w:line="300" w:lineRule="exact"/>
        <w:ind w:firstLine="567"/>
        <w:jc w:val="center"/>
        <w:rPr>
          <w:rFonts w:ascii="Times New Roman" w:eastAsia="Calibri" w:hAnsi="Times New Roman" w:cs="Times New Roman"/>
          <w:b/>
          <w:color w:val="000000"/>
          <w:spacing w:val="-6"/>
          <w:sz w:val="28"/>
          <w:szCs w:val="28"/>
        </w:rPr>
      </w:pPr>
      <w:r>
        <w:rPr>
          <w:rFonts w:ascii="Times New Roman" w:eastAsia="Calibri" w:hAnsi="Times New Roman" w:cs="Times New Roman"/>
          <w:b/>
          <w:color w:val="000000"/>
          <w:spacing w:val="-6"/>
          <w:sz w:val="28"/>
          <w:szCs w:val="28"/>
        </w:rPr>
        <w:t xml:space="preserve">2.10. </w:t>
      </w:r>
      <w:r w:rsidR="00204CA4" w:rsidRPr="00204CA4">
        <w:rPr>
          <w:rFonts w:ascii="Times New Roman" w:eastAsia="Calibri" w:hAnsi="Times New Roman" w:cs="Times New Roman"/>
          <w:b/>
          <w:color w:val="000000"/>
          <w:spacing w:val="-6"/>
          <w:sz w:val="28"/>
          <w:szCs w:val="28"/>
        </w:rPr>
        <w:t>Объем индив</w:t>
      </w:r>
      <w:r>
        <w:rPr>
          <w:rFonts w:ascii="Times New Roman" w:eastAsia="Calibri" w:hAnsi="Times New Roman" w:cs="Times New Roman"/>
          <w:b/>
          <w:color w:val="000000"/>
          <w:spacing w:val="-6"/>
          <w:sz w:val="28"/>
          <w:szCs w:val="28"/>
        </w:rPr>
        <w:t>идуальной спортивной подготовки</w:t>
      </w:r>
    </w:p>
    <w:p w:rsidR="00204CA4" w:rsidRPr="00204CA4" w:rsidRDefault="00204CA4" w:rsidP="00204CA4">
      <w:pPr>
        <w:shd w:val="clear" w:color="auto" w:fill="FFFFFF"/>
        <w:spacing w:line="300" w:lineRule="exact"/>
        <w:ind w:firstLine="567"/>
        <w:jc w:val="both"/>
        <w:outlineLvl w:val="0"/>
        <w:rPr>
          <w:rFonts w:ascii="Times New Roman" w:eastAsia="Calibri" w:hAnsi="Times New Roman" w:cs="Times New Roman"/>
          <w:color w:val="000000"/>
          <w:spacing w:val="-4"/>
          <w:sz w:val="28"/>
          <w:szCs w:val="28"/>
        </w:rPr>
      </w:pPr>
      <w:r w:rsidRPr="00204CA4">
        <w:rPr>
          <w:rFonts w:ascii="Times New Roman" w:eastAsia="Calibri" w:hAnsi="Times New Roman" w:cs="Times New Roman"/>
          <w:color w:val="000000"/>
          <w:spacing w:val="-4"/>
          <w:sz w:val="28"/>
          <w:szCs w:val="28"/>
        </w:rPr>
        <w:t xml:space="preserve">Наиболее ощутимым резервом повышения мастерства спортсменов является индивидуальная подготовка. Для устранения разночтений целесообразно уточнить существующие терминологические понятия «индивидуальная тренировка», «индивидуальная подготовка», «индивидуализированная тренировка». </w:t>
      </w:r>
    </w:p>
    <w:p w:rsidR="00204CA4" w:rsidRPr="00204CA4" w:rsidRDefault="00204CA4" w:rsidP="00204CA4">
      <w:pPr>
        <w:shd w:val="clear" w:color="auto" w:fill="FFFFFF"/>
        <w:spacing w:line="300" w:lineRule="exact"/>
        <w:ind w:firstLine="567"/>
        <w:jc w:val="both"/>
        <w:outlineLvl w:val="0"/>
        <w:rPr>
          <w:rFonts w:ascii="Times New Roman" w:eastAsia="Calibri" w:hAnsi="Times New Roman" w:cs="Times New Roman"/>
          <w:color w:val="000000"/>
          <w:spacing w:val="-4"/>
          <w:sz w:val="28"/>
          <w:szCs w:val="28"/>
        </w:rPr>
      </w:pPr>
      <w:r w:rsidRPr="00204CA4">
        <w:rPr>
          <w:rFonts w:ascii="Times New Roman" w:eastAsia="Calibri" w:hAnsi="Times New Roman" w:cs="Times New Roman"/>
          <w:i/>
          <w:color w:val="000000"/>
          <w:spacing w:val="-4"/>
          <w:sz w:val="28"/>
          <w:szCs w:val="28"/>
        </w:rPr>
        <w:t>Индивидуальная тренировка</w:t>
      </w:r>
      <w:r w:rsidRPr="00204CA4">
        <w:rPr>
          <w:rFonts w:ascii="Times New Roman" w:eastAsia="Calibri" w:hAnsi="Times New Roman" w:cs="Times New Roman"/>
          <w:color w:val="000000"/>
          <w:spacing w:val="-4"/>
          <w:sz w:val="28"/>
          <w:szCs w:val="28"/>
        </w:rPr>
        <w:t xml:space="preserve"> — это целенаправленное (планомерное и систематическое) воздействие, осуществляемое при выполнении тренировочных и соревновательных упражнений, на конкретные компоненты подготовленности занимающихся в целом с целью их дальнейшего развития или совершенствования, это тренировка по индивидуальному плану, выполнение индивидуальных заданий. Она может осуществляться в рамках командных, групповых и индивидуальных занятий. </w:t>
      </w:r>
    </w:p>
    <w:p w:rsidR="00204CA4" w:rsidRPr="00204CA4" w:rsidRDefault="00204CA4" w:rsidP="00204CA4">
      <w:pPr>
        <w:shd w:val="clear" w:color="auto" w:fill="FFFFFF"/>
        <w:spacing w:line="300" w:lineRule="exact"/>
        <w:ind w:firstLine="567"/>
        <w:jc w:val="both"/>
        <w:outlineLvl w:val="0"/>
        <w:rPr>
          <w:rFonts w:ascii="Times New Roman" w:eastAsia="Calibri" w:hAnsi="Times New Roman" w:cs="Times New Roman"/>
          <w:color w:val="000000"/>
          <w:spacing w:val="-4"/>
          <w:sz w:val="28"/>
          <w:szCs w:val="28"/>
        </w:rPr>
      </w:pPr>
      <w:r w:rsidRPr="00204CA4">
        <w:rPr>
          <w:rFonts w:ascii="Times New Roman" w:eastAsia="Calibri" w:hAnsi="Times New Roman" w:cs="Times New Roman"/>
          <w:i/>
          <w:color w:val="000000"/>
          <w:spacing w:val="-4"/>
          <w:sz w:val="28"/>
          <w:szCs w:val="28"/>
        </w:rPr>
        <w:t>Индивидуальная подготовка</w:t>
      </w:r>
      <w:r w:rsidRPr="00204CA4">
        <w:rPr>
          <w:rFonts w:ascii="Times New Roman" w:eastAsia="Calibri" w:hAnsi="Times New Roman" w:cs="Times New Roman"/>
          <w:color w:val="000000"/>
          <w:spacing w:val="-4"/>
          <w:sz w:val="28"/>
          <w:szCs w:val="28"/>
        </w:rPr>
        <w:t xml:space="preserve"> — педагогически направленный процесс развития или совершенствования подготовленности (мастерства) спортсменов в целом, включающий всю совокупность факторов, связанных с тренировкой, соревнованиями, восстановлением. </w:t>
      </w:r>
    </w:p>
    <w:p w:rsidR="00204CA4" w:rsidRPr="00204CA4" w:rsidRDefault="00204CA4" w:rsidP="00204CA4">
      <w:pPr>
        <w:shd w:val="clear" w:color="auto" w:fill="FFFFFF"/>
        <w:spacing w:line="300" w:lineRule="exact"/>
        <w:ind w:firstLine="567"/>
        <w:jc w:val="both"/>
        <w:outlineLvl w:val="0"/>
        <w:rPr>
          <w:rFonts w:ascii="Times New Roman" w:eastAsia="Calibri" w:hAnsi="Times New Roman" w:cs="Times New Roman"/>
          <w:color w:val="000000"/>
          <w:spacing w:val="-4"/>
          <w:sz w:val="28"/>
          <w:szCs w:val="28"/>
        </w:rPr>
      </w:pPr>
      <w:r w:rsidRPr="00204CA4">
        <w:rPr>
          <w:rFonts w:ascii="Times New Roman" w:eastAsia="Calibri" w:hAnsi="Times New Roman" w:cs="Times New Roman"/>
          <w:i/>
          <w:color w:val="000000"/>
          <w:spacing w:val="-4"/>
          <w:sz w:val="28"/>
          <w:szCs w:val="28"/>
        </w:rPr>
        <w:t>Индивидуализированная тренировка</w:t>
      </w:r>
      <w:r w:rsidRPr="00204CA4">
        <w:rPr>
          <w:rFonts w:ascii="Times New Roman" w:eastAsia="Calibri" w:hAnsi="Times New Roman" w:cs="Times New Roman"/>
          <w:color w:val="000000"/>
          <w:spacing w:val="-4"/>
          <w:sz w:val="28"/>
          <w:szCs w:val="28"/>
        </w:rPr>
        <w:t xml:space="preserve"> — это управляемый тренировочный процесс, при котором выбор средств, методов, условий тренировки учитывает достигнутый уровень.</w:t>
      </w:r>
    </w:p>
    <w:p w:rsidR="00204CA4" w:rsidRPr="00204CA4" w:rsidRDefault="00204CA4" w:rsidP="00204CA4">
      <w:pPr>
        <w:widowControl w:val="0"/>
        <w:autoSpaceDE w:val="0"/>
        <w:autoSpaceDN w:val="0"/>
        <w:adjustRightInd w:val="0"/>
        <w:spacing w:after="60" w:line="300" w:lineRule="exact"/>
        <w:ind w:firstLine="567"/>
        <w:contextualSpacing/>
        <w:jc w:val="both"/>
        <w:rPr>
          <w:rFonts w:ascii="Times New Roman" w:eastAsia="Calibri" w:hAnsi="Times New Roman" w:cs="Times New Roman"/>
          <w:spacing w:val="-4"/>
          <w:kern w:val="36"/>
          <w:sz w:val="28"/>
          <w:szCs w:val="28"/>
          <w:bdr w:val="none" w:sz="0" w:space="0" w:color="auto" w:frame="1"/>
        </w:rPr>
      </w:pPr>
      <w:r w:rsidRPr="00204CA4">
        <w:rPr>
          <w:rFonts w:ascii="Times New Roman" w:eastAsia="Calibri" w:hAnsi="Times New Roman" w:cs="Times New Roman"/>
          <w:spacing w:val="-4"/>
          <w:kern w:val="36"/>
          <w:sz w:val="28"/>
          <w:szCs w:val="28"/>
          <w:bdr w:val="none" w:sz="0" w:space="0" w:color="auto" w:frame="1"/>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Это объясняется тем, что на начальных ее этапах приобретение спортивно-технических навыков и повышение функциональной подготовленности происходят быстрее и достигаются чаще всего более простыми, общими для больших групп спортсменов средствами. </w:t>
      </w:r>
    </w:p>
    <w:p w:rsidR="00204CA4" w:rsidRPr="00204CA4" w:rsidRDefault="00204CA4" w:rsidP="00204CA4">
      <w:pPr>
        <w:spacing w:after="60" w:line="300" w:lineRule="exact"/>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В группах начальной подготовки и тренировочных группах индивидуальная спортивная подготовка включает комплексы упражнений для развития силы, гибкости, координации, которые спортсмены выполняют в домашних условиях, под контролем родителей. Работа по индивидуальным </w:t>
      </w:r>
      <w:r w:rsidRPr="00204CA4">
        <w:rPr>
          <w:rFonts w:ascii="Times New Roman" w:eastAsia="Calibri" w:hAnsi="Times New Roman" w:cs="Times New Roman"/>
          <w:sz w:val="28"/>
          <w:szCs w:val="28"/>
        </w:rPr>
        <w:lastRenderedPageBreak/>
        <w:t xml:space="preserve">планам спортивной подготовки осуществляется на этапе спортивного совершенствования мастерства. </w:t>
      </w:r>
    </w:p>
    <w:p w:rsidR="00EF538F" w:rsidRDefault="00EF538F" w:rsidP="00204CA4">
      <w:pPr>
        <w:spacing w:after="60" w:line="300" w:lineRule="exact"/>
        <w:ind w:firstLine="567"/>
        <w:jc w:val="both"/>
        <w:rPr>
          <w:rFonts w:ascii="Times New Roman" w:eastAsia="Calibri" w:hAnsi="Times New Roman" w:cs="Times New Roman"/>
          <w:sz w:val="28"/>
          <w:szCs w:val="28"/>
        </w:rPr>
      </w:pPr>
    </w:p>
    <w:p w:rsidR="00EF538F" w:rsidRDefault="00EF538F" w:rsidP="00EF538F">
      <w:pPr>
        <w:spacing w:after="60" w:line="300" w:lineRule="exact"/>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p w:rsidR="00204CA4" w:rsidRPr="00204CA4" w:rsidRDefault="00204CA4" w:rsidP="00204CA4">
      <w:pPr>
        <w:spacing w:after="60" w:line="300" w:lineRule="exact"/>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Индивидуальный план формируется тренером для каждого спортсмена и оформляется в письменном виде. Объем индивидуальной спортивной подготовки распределяется на 52 недели и отражается в индивидуальном плане спортивной подготовки каждого спортсмена и определяется в соответствии с условиями и задачами, поставленными на текущий год, возрастом и стажем занятий спортсмена, уровнем его спортивной квалификации, состоянием здоровья. Активный отдых спортсмена для восстановления после прошедшего соревновательного сезона должен составлять не менее 4-х недель.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204CA4" w:rsidRPr="00204CA4" w:rsidRDefault="00204CA4" w:rsidP="00204CA4">
      <w:pPr>
        <w:spacing w:after="60" w:line="300" w:lineRule="exact"/>
        <w:ind w:firstLine="567"/>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Работа по индивидуальным планам спортивной подготовки становится индивидуальнее с каждым этапам спортивной подготовки, а на этапах совершенствования спортивного мастерства и высшего спортивного мастерства составляет не менее 50% от общего числа часов, в группах высшего спортивного мастерства не менее 70%.</w:t>
      </w:r>
    </w:p>
    <w:p w:rsidR="00204CA4" w:rsidRPr="00204CA4" w:rsidRDefault="00204CA4" w:rsidP="00204CA4">
      <w:pPr>
        <w:widowControl w:val="0"/>
        <w:autoSpaceDE w:val="0"/>
        <w:autoSpaceDN w:val="0"/>
        <w:adjustRightInd w:val="0"/>
        <w:spacing w:after="60" w:line="300" w:lineRule="exact"/>
        <w:ind w:firstLine="567"/>
        <w:contextualSpacing/>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ab/>
        <w:t xml:space="preserve">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 </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Для обеспечения эффективного управления подготовкой спортсмена на этапах совершенствования спортивного мастерства разрабатываются индивидуальные тренировочные программ, раскрывающие направленность, содержание, порядок, последовательность и сроки осуществления тренировочных и </w:t>
      </w:r>
      <w:r w:rsidR="00A7715B">
        <w:rPr>
          <w:rFonts w:ascii="Times New Roman" w:eastAsia="Times New Roman" w:hAnsi="Times New Roman" w:cs="Times New Roman"/>
          <w:color w:val="000000"/>
          <w:sz w:val="28"/>
          <w:szCs w:val="28"/>
          <w:lang w:eastAsia="ru-RU"/>
        </w:rPr>
        <w:t xml:space="preserve"> самостоятельных</w:t>
      </w:r>
      <w:r w:rsidRPr="00204CA4">
        <w:rPr>
          <w:rFonts w:ascii="Times New Roman" w:eastAsia="Times New Roman" w:hAnsi="Times New Roman" w:cs="Times New Roman"/>
          <w:color w:val="000000"/>
          <w:sz w:val="28"/>
          <w:szCs w:val="28"/>
          <w:lang w:eastAsia="ru-RU"/>
        </w:rPr>
        <w:t xml:space="preserve"> заданий, связанных с достижением индивидуальных целей спортивной подготовки</w:t>
      </w:r>
      <w:r w:rsidR="00A7715B">
        <w:rPr>
          <w:rFonts w:ascii="Times New Roman" w:eastAsia="Times New Roman" w:hAnsi="Times New Roman" w:cs="Times New Roman"/>
          <w:color w:val="000000"/>
          <w:sz w:val="28"/>
          <w:szCs w:val="28"/>
          <w:lang w:eastAsia="ru-RU"/>
        </w:rPr>
        <w:t>,</w:t>
      </w:r>
      <w:r w:rsidRPr="00204CA4">
        <w:rPr>
          <w:rFonts w:ascii="Times New Roman" w:eastAsia="Times New Roman" w:hAnsi="Times New Roman" w:cs="Times New Roman"/>
          <w:color w:val="000000"/>
          <w:sz w:val="28"/>
          <w:szCs w:val="28"/>
          <w:lang w:eastAsia="ru-RU"/>
        </w:rPr>
        <w:t xml:space="preserve"> в соответствии с индивидуальным планом спортивной подготовки.</w:t>
      </w:r>
    </w:p>
    <w:p w:rsidR="00204CA4" w:rsidRPr="00204CA4" w:rsidRDefault="00204CA4" w:rsidP="00204CA4">
      <w:pPr>
        <w:shd w:val="clear" w:color="auto" w:fill="FFFFFF"/>
        <w:spacing w:after="150" w:line="330" w:lineRule="atLeast"/>
        <w:ind w:firstLine="709"/>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Схема разработки индивидуальных тренировочных программ представлена на рисунке:</w:t>
      </w:r>
    </w:p>
    <w:tbl>
      <w:tblPr>
        <w:tblW w:w="0" w:type="auto"/>
        <w:shd w:val="clear" w:color="auto" w:fill="FFFFFF"/>
        <w:tblCellMar>
          <w:left w:w="0" w:type="dxa"/>
          <w:right w:w="0" w:type="dxa"/>
        </w:tblCellMar>
        <w:tblLook w:val="04A0" w:firstRow="1" w:lastRow="0" w:firstColumn="1" w:lastColumn="0" w:noHBand="0" w:noVBand="1"/>
      </w:tblPr>
      <w:tblGrid>
        <w:gridCol w:w="9464"/>
      </w:tblGrid>
      <w:tr w:rsidR="00204CA4" w:rsidRPr="00204CA4" w:rsidTr="00CC61A7">
        <w:trPr>
          <w:trHeight w:val="598"/>
        </w:trPr>
        <w:tc>
          <w:tcPr>
            <w:tcW w:w="94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Анализ данных, необходимых для составления тренировочной программы</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noProof/>
                <w:color w:val="000000"/>
                <w:sz w:val="28"/>
                <w:szCs w:val="28"/>
                <w:lang w:eastAsia="ru-RU"/>
              </w:rPr>
              <w:drawing>
                <wp:inline distT="0" distB="0" distL="0" distR="0" wp14:anchorId="46B96488" wp14:editId="51529BFB">
                  <wp:extent cx="209550" cy="247650"/>
                  <wp:effectExtent l="0" t="0" r="0" b="0"/>
                  <wp:docPr id="1" name="Рисунок 59" descr="http://pandia.ru/text/79/152/images/image01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andia.ru/text/79/152/images/image013_8.png"/>
                          <pic:cNvPicPr>
                            <a:picLocks noChangeAspect="1" noChangeArrowheads="1"/>
                          </pic:cNvPicPr>
                        </pic:nvPicPr>
                        <pic:blipFill>
                          <a:blip r:embed="rId13"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204CA4" w:rsidRPr="00204CA4" w:rsidTr="00CC61A7">
        <w:trPr>
          <w:trHeight w:val="692"/>
        </w:trPr>
        <w:tc>
          <w:tcPr>
            <w:tcW w:w="94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EF7EF0"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Определение периода реализации тренировочной программы </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соответствии с индивидуальным планом)</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noProof/>
                <w:color w:val="000000"/>
                <w:sz w:val="28"/>
                <w:szCs w:val="28"/>
                <w:lang w:eastAsia="ru-RU"/>
              </w:rPr>
              <w:drawing>
                <wp:inline distT="0" distB="0" distL="0" distR="0" wp14:anchorId="6936DF92" wp14:editId="792BD9C0">
                  <wp:extent cx="209550" cy="247650"/>
                  <wp:effectExtent l="0" t="0" r="0" b="0"/>
                  <wp:docPr id="2" name="Рисунок 60" descr="http://pandia.ru/text/79/152/images/image01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andia.ru/text/79/152/images/image014_8.png"/>
                          <pic:cNvPicPr>
                            <a:picLocks noChangeAspect="1" noChangeArrowheads="1"/>
                          </pic:cNvPicPr>
                        </pic:nvPicPr>
                        <pic:blipFill>
                          <a:blip r:embed="rId1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204CA4" w:rsidRPr="00204CA4" w:rsidTr="00CC61A7">
        <w:trPr>
          <w:trHeight w:val="574"/>
        </w:trPr>
        <w:tc>
          <w:tcPr>
            <w:tcW w:w="94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Определение направленности и задач реализации тренировочной программы (в соответствии с индивидуальным планом)</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noProof/>
                <w:color w:val="000000"/>
                <w:sz w:val="28"/>
                <w:szCs w:val="28"/>
                <w:lang w:eastAsia="ru-RU"/>
              </w:rPr>
              <w:drawing>
                <wp:inline distT="0" distB="0" distL="0" distR="0" wp14:anchorId="224D824E" wp14:editId="128C9F03">
                  <wp:extent cx="209550" cy="238125"/>
                  <wp:effectExtent l="0" t="0" r="0" b="0"/>
                  <wp:docPr id="3" name="Рисунок 61" descr="http://pandia.ru/text/79/152/images/image015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andia.ru/text/79/152/images/image015_9.png"/>
                          <pic:cNvPicPr>
                            <a:picLocks noChangeAspect="1" noChangeArrowheads="1"/>
                          </pic:cNvPicPr>
                        </pic:nvPicPr>
                        <pic:blipFill>
                          <a:blip r:embed="rId15"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p>
        </w:tc>
      </w:tr>
      <w:tr w:rsidR="00204CA4" w:rsidRPr="00204CA4" w:rsidTr="00CC61A7">
        <w:tc>
          <w:tcPr>
            <w:tcW w:w="94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Выбор оптимального варианта структуры тренировочного процесса</w:t>
            </w:r>
            <w:r w:rsidR="00EF7EF0">
              <w:rPr>
                <w:rFonts w:ascii="Times New Roman" w:eastAsia="Times New Roman" w:hAnsi="Times New Roman" w:cs="Times New Roman"/>
                <w:color w:val="000000"/>
                <w:sz w:val="28"/>
                <w:szCs w:val="28"/>
                <w:lang w:eastAsia="ru-RU"/>
              </w:rPr>
              <w:t>,</w:t>
            </w: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в</w:t>
            </w:r>
            <w:proofErr w:type="gramEnd"/>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roofErr w:type="gramStart"/>
            <w:r w:rsidRPr="00204CA4">
              <w:rPr>
                <w:rFonts w:ascii="Times New Roman" w:eastAsia="Times New Roman" w:hAnsi="Times New Roman" w:cs="Times New Roman"/>
                <w:color w:val="000000"/>
                <w:sz w:val="28"/>
                <w:szCs w:val="28"/>
                <w:lang w:eastAsia="ru-RU"/>
              </w:rPr>
              <w:t>соответствии</w:t>
            </w:r>
            <w:proofErr w:type="gramEnd"/>
            <w:r w:rsidRPr="00204CA4">
              <w:rPr>
                <w:rFonts w:ascii="Times New Roman" w:eastAsia="Times New Roman" w:hAnsi="Times New Roman" w:cs="Times New Roman"/>
                <w:color w:val="000000"/>
                <w:sz w:val="28"/>
                <w:szCs w:val="28"/>
                <w:lang w:eastAsia="ru-RU"/>
              </w:rPr>
              <w:t xml:space="preserve"> с периодом реализации тренировочной программы</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noProof/>
                <w:color w:val="000000"/>
                <w:sz w:val="28"/>
                <w:szCs w:val="28"/>
                <w:lang w:eastAsia="ru-RU"/>
              </w:rPr>
              <w:drawing>
                <wp:inline distT="0" distB="0" distL="0" distR="0" wp14:anchorId="37BD042A" wp14:editId="6955A36F">
                  <wp:extent cx="209550" cy="238125"/>
                  <wp:effectExtent l="0" t="0" r="0" b="0"/>
                  <wp:docPr id="4" name="Рисунок 62" descr="http://pandia.ru/text/79/152/images/image016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andia.ru/text/79/152/images/image016_8.png"/>
                          <pic:cNvPicPr>
                            <a:picLocks noChangeAspect="1" noChangeArrowheads="1"/>
                          </pic:cNvPicPr>
                        </pic:nvPicPr>
                        <pic:blipFill>
                          <a:blip r:embed="rId16"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p>
        </w:tc>
      </w:tr>
      <w:tr w:rsidR="00204CA4" w:rsidRPr="00204CA4" w:rsidTr="00CC61A7">
        <w:tc>
          <w:tcPr>
            <w:tcW w:w="9464"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Определение состава тренировочных средств и режима тренировочной работы</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noProof/>
                <w:color w:val="000000"/>
                <w:sz w:val="28"/>
                <w:szCs w:val="28"/>
                <w:lang w:eastAsia="ru-RU"/>
              </w:rPr>
              <w:drawing>
                <wp:inline distT="0" distB="0" distL="0" distR="0" wp14:anchorId="156BD3E9" wp14:editId="64AD4B6A">
                  <wp:extent cx="209550" cy="247650"/>
                  <wp:effectExtent l="0" t="0" r="0" b="0"/>
                  <wp:docPr id="5" name="Рисунок 63" descr="http://pandia.ru/text/79/152/images/image017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andia.ru/text/79/152/images/image017_7.png"/>
                          <pic:cNvPicPr>
                            <a:picLocks noChangeAspect="1" noChangeArrowheads="1"/>
                          </pic:cNvPicPr>
                        </pic:nvPicPr>
                        <pic:blipFill>
                          <a:blip r:embed="rId17"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204CA4" w:rsidRPr="00204CA4" w:rsidTr="00CC61A7">
        <w:trPr>
          <w:trHeight w:val="983"/>
        </w:trPr>
        <w:tc>
          <w:tcPr>
            <w:tcW w:w="94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Подбор комплекса восстановительных средств и распределение их в соответствии с периодом реализации тренировочной программы</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noProof/>
                <w:color w:val="000000"/>
                <w:sz w:val="28"/>
                <w:szCs w:val="28"/>
                <w:lang w:eastAsia="ru-RU"/>
              </w:rPr>
              <w:t xml:space="preserve"> </w:t>
            </w:r>
            <w:r w:rsidRPr="00204CA4">
              <w:rPr>
                <w:rFonts w:ascii="Times New Roman" w:eastAsia="Times New Roman" w:hAnsi="Times New Roman" w:cs="Times New Roman"/>
                <w:noProof/>
                <w:color w:val="000000"/>
                <w:sz w:val="28"/>
                <w:szCs w:val="28"/>
                <w:lang w:eastAsia="ru-RU"/>
              </w:rPr>
              <w:drawing>
                <wp:inline distT="0" distB="0" distL="0" distR="0" wp14:anchorId="6732FD11" wp14:editId="2A237408">
                  <wp:extent cx="209550" cy="247650"/>
                  <wp:effectExtent l="0" t="0" r="0" b="0"/>
                  <wp:docPr id="6" name="Рисунок 64" descr="http://pandia.ru/text/79/152/images/image01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andia.ru/text/79/152/images/image018_7.png"/>
                          <pic:cNvPicPr>
                            <a:picLocks noChangeAspect="1" noChangeArrowheads="1"/>
                          </pic:cNvPicPr>
                        </pic:nvPicPr>
                        <pic:blipFill>
                          <a:blip r:embed="rId18"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204CA4" w:rsidRPr="00204CA4" w:rsidTr="00CC61A7">
        <w:trPr>
          <w:trHeight w:val="734"/>
        </w:trPr>
        <w:tc>
          <w:tcPr>
            <w:tcW w:w="94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Определение сроков и методов контроля (в соответствии с индивидуальным планом)</w:t>
            </w:r>
          </w:p>
        </w:tc>
      </w:tr>
    </w:tbl>
    <w:p w:rsidR="00EF538F" w:rsidRDefault="00EF538F" w:rsidP="00EF538F">
      <w:pPr>
        <w:spacing w:after="150" w:line="240" w:lineRule="auto"/>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p w:rsidR="00204CA4" w:rsidRPr="00204CA4" w:rsidRDefault="00204CA4" w:rsidP="00A7715B">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Успех реализации тренировочной программы обусловлен обоснованным определением состава тренировочных средств и режима тренировочной работы с учётом специализации, индивидуальных особенностей, уровня подготовленности спортсмена и направленности тренировочного процесса.</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Рекомендации при разработке индивидуальных тренировочных программ:</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индивидуальная тренировочная программа разрабатывается на </w:t>
      </w:r>
      <w:proofErr w:type="spellStart"/>
      <w:r w:rsidRPr="00204CA4">
        <w:rPr>
          <w:rFonts w:ascii="Times New Roman" w:eastAsia="Times New Roman" w:hAnsi="Times New Roman" w:cs="Times New Roman"/>
          <w:color w:val="000000"/>
          <w:sz w:val="28"/>
          <w:szCs w:val="28"/>
          <w:lang w:eastAsia="ru-RU"/>
        </w:rPr>
        <w:t>мезоцикл</w:t>
      </w:r>
      <w:proofErr w:type="spellEnd"/>
      <w:r w:rsidRPr="00204CA4">
        <w:rPr>
          <w:rFonts w:ascii="Times New Roman" w:eastAsia="Times New Roman" w:hAnsi="Times New Roman" w:cs="Times New Roman"/>
          <w:color w:val="000000"/>
          <w:sz w:val="28"/>
          <w:szCs w:val="28"/>
          <w:lang w:eastAsia="ru-RU"/>
        </w:rPr>
        <w:t xml:space="preserve"> с учётом индивидуального плана спортивной подготовки, основной направленности тренировочного процесса в </w:t>
      </w:r>
      <w:proofErr w:type="spellStart"/>
      <w:r w:rsidRPr="00204CA4">
        <w:rPr>
          <w:rFonts w:ascii="Times New Roman" w:eastAsia="Times New Roman" w:hAnsi="Times New Roman" w:cs="Times New Roman"/>
          <w:color w:val="000000"/>
          <w:sz w:val="28"/>
          <w:szCs w:val="28"/>
          <w:lang w:eastAsia="ru-RU"/>
        </w:rPr>
        <w:t>мезоцикле</w:t>
      </w:r>
      <w:proofErr w:type="spellEnd"/>
      <w:r w:rsidRPr="00204CA4">
        <w:rPr>
          <w:rFonts w:ascii="Times New Roman" w:eastAsia="Times New Roman" w:hAnsi="Times New Roman" w:cs="Times New Roman"/>
          <w:color w:val="000000"/>
          <w:sz w:val="28"/>
          <w:szCs w:val="28"/>
          <w:lang w:eastAsia="ru-RU"/>
        </w:rPr>
        <w:t>;</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нагрузка определяется в соответствии с задачами периода годичной подготовки и с учётом основной направленности микроциклов;</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при разработке индивидуальных тренировочных программ и определении структуры, содержания, объёмов, режимов работы необходимо ориентироваться на общие задачи периодов годичной подготовки, в рамках которых разрабатывается тренировочные программы.</w:t>
      </w:r>
    </w:p>
    <w:p w:rsidR="00204CA4" w:rsidRPr="00204CA4" w:rsidRDefault="00204CA4" w:rsidP="00204CA4">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 построении индивидуальных тренировочных программ рекомендуется ориентироваться на задачи тренировочного процесса по основным разделам подготовки и норм</w:t>
      </w:r>
      <w:r w:rsidR="00C14689">
        <w:rPr>
          <w:rFonts w:ascii="Times New Roman" w:eastAsia="Times New Roman" w:hAnsi="Times New Roman" w:cs="Times New Roman"/>
          <w:color w:val="000000"/>
          <w:sz w:val="28"/>
          <w:szCs w:val="28"/>
          <w:lang w:eastAsia="ru-RU"/>
        </w:rPr>
        <w:t>ативные требования (приложение 1</w:t>
      </w:r>
      <w:r w:rsidRPr="00204CA4">
        <w:rPr>
          <w:rFonts w:ascii="Times New Roman" w:eastAsia="Times New Roman" w:hAnsi="Times New Roman" w:cs="Times New Roman"/>
          <w:color w:val="000000"/>
          <w:sz w:val="28"/>
          <w:szCs w:val="28"/>
          <w:lang w:eastAsia="ru-RU"/>
        </w:rPr>
        <w:t xml:space="preserve">). </w:t>
      </w:r>
    </w:p>
    <w:p w:rsidR="00204CA4" w:rsidRPr="00204CA4" w:rsidRDefault="00A7715B" w:rsidP="00204CA4">
      <w:pPr>
        <w:shd w:val="clear" w:color="auto" w:fill="FFFFFF"/>
        <w:spacing w:after="0" w:line="330" w:lineRule="atLeast"/>
        <w:ind w:firstLine="709"/>
        <w:jc w:val="right"/>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w:t>
      </w:r>
      <w:r w:rsidR="00C14689">
        <w:rPr>
          <w:rFonts w:ascii="Times New Roman" w:eastAsia="Times New Roman" w:hAnsi="Times New Roman" w:cs="Times New Roman"/>
          <w:i/>
          <w:color w:val="000000"/>
          <w:sz w:val="24"/>
          <w:szCs w:val="24"/>
          <w:lang w:eastAsia="ru-RU"/>
        </w:rPr>
        <w:t>риложение 1</w:t>
      </w:r>
    </w:p>
    <w:p w:rsidR="00204CA4" w:rsidRPr="00204CA4" w:rsidRDefault="00204CA4" w:rsidP="00204CA4">
      <w:pPr>
        <w:spacing w:after="0" w:line="240" w:lineRule="auto"/>
        <w:jc w:val="center"/>
        <w:textAlignment w:val="baseline"/>
        <w:rPr>
          <w:rFonts w:ascii="Times New Roman" w:eastAsia="Times New Roman" w:hAnsi="Times New Roman" w:cs="Times New Roman"/>
          <w:sz w:val="24"/>
          <w:szCs w:val="24"/>
          <w:lang w:eastAsia="ru-RU"/>
        </w:rPr>
      </w:pPr>
      <w:r w:rsidRPr="00204CA4">
        <w:rPr>
          <w:rFonts w:ascii="Times New Roman" w:eastAsia="Times New Roman" w:hAnsi="Times New Roman" w:cs="Times New Roman"/>
          <w:b/>
          <w:bCs/>
          <w:sz w:val="24"/>
          <w:szCs w:val="24"/>
          <w:bdr w:val="none" w:sz="0" w:space="0" w:color="auto" w:frame="1"/>
          <w:lang w:eastAsia="ru-RU"/>
        </w:rPr>
        <w:t>Типовой план индивидуальной подготовки спортсмена</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527"/>
        <w:gridCol w:w="670"/>
        <w:gridCol w:w="670"/>
        <w:gridCol w:w="672"/>
        <w:gridCol w:w="670"/>
        <w:gridCol w:w="670"/>
        <w:gridCol w:w="672"/>
        <w:gridCol w:w="670"/>
        <w:gridCol w:w="670"/>
        <w:gridCol w:w="672"/>
        <w:gridCol w:w="670"/>
        <w:gridCol w:w="670"/>
        <w:gridCol w:w="668"/>
      </w:tblGrid>
      <w:tr w:rsidR="00204CA4" w:rsidRPr="00204CA4" w:rsidTr="00CC61A7">
        <w:trPr>
          <w:trHeight w:val="349"/>
        </w:trPr>
        <w:tc>
          <w:tcPr>
            <w:tcW w:w="79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r w:rsidRPr="00204CA4">
              <w:rPr>
                <w:rFonts w:ascii="Times New Roman" w:eastAsia="Times New Roman" w:hAnsi="Times New Roman" w:cs="Times New Roman"/>
                <w:b/>
                <w:bCs/>
                <w:color w:val="000000"/>
                <w:sz w:val="18"/>
                <w:szCs w:val="18"/>
                <w:bdr w:val="none" w:sz="0" w:space="0" w:color="auto" w:frame="1"/>
                <w:lang w:eastAsia="ru-RU"/>
              </w:rPr>
              <w:t>Месяц</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янв.</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фев.</w:t>
            </w:r>
          </w:p>
        </w:tc>
        <w:tc>
          <w:tcPr>
            <w:tcW w:w="3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март</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апр.</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май</w:t>
            </w:r>
          </w:p>
        </w:tc>
        <w:tc>
          <w:tcPr>
            <w:tcW w:w="3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июнь</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июль</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proofErr w:type="spellStart"/>
            <w:r w:rsidRPr="00204CA4">
              <w:rPr>
                <w:rFonts w:ascii="Times New Roman" w:eastAsia="Times New Roman" w:hAnsi="Times New Roman" w:cs="Times New Roman"/>
                <w:b/>
                <w:bCs/>
                <w:color w:val="000000"/>
                <w:sz w:val="16"/>
                <w:szCs w:val="16"/>
                <w:bdr w:val="none" w:sz="0" w:space="0" w:color="auto" w:frame="1"/>
                <w:lang w:eastAsia="ru-RU"/>
              </w:rPr>
              <w:t>авг</w:t>
            </w:r>
            <w:proofErr w:type="gramStart"/>
            <w:r w:rsidRPr="00204CA4">
              <w:rPr>
                <w:rFonts w:ascii="Times New Roman" w:eastAsia="Times New Roman" w:hAnsi="Times New Roman" w:cs="Times New Roman"/>
                <w:b/>
                <w:bCs/>
                <w:color w:val="000000"/>
                <w:sz w:val="16"/>
                <w:szCs w:val="16"/>
                <w:bdr w:val="none" w:sz="0" w:space="0" w:color="auto" w:frame="1"/>
                <w:lang w:eastAsia="ru-RU"/>
              </w:rPr>
              <w:t>.т</w:t>
            </w:r>
            <w:proofErr w:type="spellEnd"/>
            <w:proofErr w:type="gramEnd"/>
          </w:p>
        </w:tc>
        <w:tc>
          <w:tcPr>
            <w:tcW w:w="3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сент.</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окт.</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proofErr w:type="spellStart"/>
            <w:r w:rsidRPr="00204CA4">
              <w:rPr>
                <w:rFonts w:ascii="Times New Roman" w:eastAsia="Times New Roman" w:hAnsi="Times New Roman" w:cs="Times New Roman"/>
                <w:b/>
                <w:bCs/>
                <w:color w:val="000000"/>
                <w:sz w:val="16"/>
                <w:szCs w:val="16"/>
                <w:bdr w:val="none" w:sz="0" w:space="0" w:color="auto" w:frame="1"/>
                <w:lang w:eastAsia="ru-RU"/>
              </w:rPr>
              <w:t>нояб</w:t>
            </w:r>
            <w:proofErr w:type="spellEnd"/>
            <w:r w:rsidRPr="00204CA4">
              <w:rPr>
                <w:rFonts w:ascii="Times New Roman" w:eastAsia="Times New Roman" w:hAnsi="Times New Roman" w:cs="Times New Roman"/>
                <w:b/>
                <w:bCs/>
                <w:color w:val="000000"/>
                <w:sz w:val="16"/>
                <w:szCs w:val="16"/>
                <w:bdr w:val="none" w:sz="0" w:space="0" w:color="auto" w:frame="1"/>
                <w:lang w:eastAsia="ru-RU"/>
              </w:rPr>
              <w:t>.</w:t>
            </w:r>
          </w:p>
        </w:tc>
        <w:tc>
          <w:tcPr>
            <w:tcW w:w="3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6"/>
                <w:szCs w:val="16"/>
                <w:lang w:eastAsia="ru-RU"/>
              </w:rPr>
            </w:pPr>
            <w:r w:rsidRPr="00204CA4">
              <w:rPr>
                <w:rFonts w:ascii="Times New Roman" w:eastAsia="Times New Roman" w:hAnsi="Times New Roman" w:cs="Times New Roman"/>
                <w:b/>
                <w:bCs/>
                <w:color w:val="000000"/>
                <w:sz w:val="16"/>
                <w:szCs w:val="16"/>
                <w:bdr w:val="none" w:sz="0" w:space="0" w:color="auto" w:frame="1"/>
                <w:lang w:eastAsia="ru-RU"/>
              </w:rPr>
              <w:t>дек.</w:t>
            </w:r>
          </w:p>
        </w:tc>
      </w:tr>
      <w:tr w:rsidR="00204CA4" w:rsidRPr="00204CA4" w:rsidTr="00CC61A7">
        <w:trPr>
          <w:trHeight w:val="257"/>
        </w:trPr>
        <w:tc>
          <w:tcPr>
            <w:tcW w:w="798" w:type="pc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after="0" w:line="240" w:lineRule="auto"/>
              <w:ind w:right="30"/>
              <w:textAlignment w:val="baseline"/>
              <w:rPr>
                <w:rFonts w:ascii="Times New Roman" w:eastAsia="Times New Roman" w:hAnsi="Times New Roman" w:cs="Times New Roman"/>
                <w:color w:val="000000"/>
                <w:sz w:val="18"/>
                <w:szCs w:val="18"/>
                <w:lang w:eastAsia="ru-RU"/>
              </w:rPr>
            </w:pPr>
            <w:r w:rsidRPr="00204CA4">
              <w:rPr>
                <w:rFonts w:ascii="Times New Roman" w:eastAsia="Times New Roman" w:hAnsi="Times New Roman" w:cs="Times New Roman"/>
                <w:b/>
                <w:bCs/>
                <w:color w:val="000000"/>
                <w:sz w:val="18"/>
                <w:szCs w:val="18"/>
                <w:bdr w:val="none" w:sz="0" w:space="0" w:color="auto" w:frame="1"/>
                <w:lang w:eastAsia="ru-RU"/>
              </w:rPr>
              <w:t>Соревнования</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251"/>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293"/>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195"/>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226"/>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259"/>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217"/>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209"/>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290"/>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237"/>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670"/>
        </w:trPr>
        <w:tc>
          <w:tcPr>
            <w:tcW w:w="798" w:type="pc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EF7EF0"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bdr w:val="none" w:sz="0" w:space="0" w:color="auto" w:frame="1"/>
                <w:lang w:eastAsia="ru-RU"/>
              </w:rPr>
              <w:t>Тренировочны</w:t>
            </w:r>
            <w:r w:rsidR="00204CA4" w:rsidRPr="00204CA4">
              <w:rPr>
                <w:rFonts w:ascii="Times New Roman" w:eastAsia="Times New Roman" w:hAnsi="Times New Roman" w:cs="Times New Roman"/>
                <w:b/>
                <w:bCs/>
                <w:color w:val="000000"/>
                <w:sz w:val="18"/>
                <w:szCs w:val="18"/>
                <w:bdr w:val="none" w:sz="0" w:space="0" w:color="auto" w:frame="1"/>
                <w:lang w:eastAsia="ru-RU"/>
              </w:rPr>
              <w:t>е мероприятия (сборы)</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r w:rsidRPr="00204CA4">
              <w:rPr>
                <w:rFonts w:ascii="Times New Roman" w:eastAsia="Times New Roman" w:hAnsi="Times New Roman" w:cs="Times New Roman"/>
                <w:b/>
                <w:bCs/>
                <w:color w:val="000000"/>
                <w:sz w:val="18"/>
                <w:szCs w:val="18"/>
                <w:bdr w:val="none" w:sz="0" w:space="0" w:color="auto" w:frame="1"/>
                <w:lang w:eastAsia="ru-RU"/>
              </w:rPr>
              <w:t>Медицинские обследования</w:t>
            </w: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EF7EF0"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bdr w:val="none" w:sz="0" w:space="0" w:color="auto" w:frame="1"/>
                <w:lang w:eastAsia="ru-RU"/>
              </w:rPr>
              <w:t xml:space="preserve">Количество тренировочных </w:t>
            </w:r>
            <w:r w:rsidR="00204CA4" w:rsidRPr="00204CA4">
              <w:rPr>
                <w:rFonts w:ascii="Times New Roman" w:eastAsia="Times New Roman" w:hAnsi="Times New Roman" w:cs="Times New Roman"/>
                <w:b/>
                <w:bCs/>
                <w:color w:val="000000"/>
                <w:sz w:val="18"/>
                <w:szCs w:val="18"/>
                <w:bdr w:val="none" w:sz="0" w:space="0" w:color="auto" w:frame="1"/>
                <w:lang w:eastAsia="ru-RU"/>
              </w:rPr>
              <w:t>дней</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r w:rsidRPr="00204CA4">
              <w:rPr>
                <w:rFonts w:ascii="Times New Roman" w:eastAsia="Times New Roman" w:hAnsi="Times New Roman" w:cs="Times New Roman"/>
                <w:b/>
                <w:bCs/>
                <w:color w:val="000000"/>
                <w:sz w:val="18"/>
                <w:szCs w:val="18"/>
                <w:bdr w:val="none" w:sz="0" w:space="0" w:color="auto" w:frame="1"/>
                <w:lang w:eastAsia="ru-RU"/>
              </w:rPr>
              <w:t xml:space="preserve">Количество </w:t>
            </w:r>
            <w:proofErr w:type="spellStart"/>
            <w:r w:rsidRPr="00204CA4">
              <w:rPr>
                <w:rFonts w:ascii="Times New Roman" w:eastAsia="Times New Roman" w:hAnsi="Times New Roman" w:cs="Times New Roman"/>
                <w:b/>
                <w:bCs/>
                <w:color w:val="000000"/>
                <w:sz w:val="18"/>
                <w:szCs w:val="18"/>
                <w:bdr w:val="none" w:sz="0" w:space="0" w:color="auto" w:frame="1"/>
                <w:lang w:eastAsia="ru-RU"/>
              </w:rPr>
              <w:t>тренировочн</w:t>
            </w:r>
            <w:proofErr w:type="spellEnd"/>
            <w:r w:rsidRPr="00204CA4">
              <w:rPr>
                <w:rFonts w:ascii="Times New Roman" w:eastAsia="Times New Roman" w:hAnsi="Times New Roman" w:cs="Times New Roman"/>
                <w:b/>
                <w:bCs/>
                <w:color w:val="000000"/>
                <w:sz w:val="18"/>
                <w:szCs w:val="18"/>
                <w:bdr w:val="none" w:sz="0" w:space="0" w:color="auto" w:frame="1"/>
                <w:lang w:eastAsia="ru-RU"/>
              </w:rPr>
              <w:t>. занятий</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r w:rsidRPr="00204CA4">
              <w:rPr>
                <w:rFonts w:ascii="Times New Roman" w:eastAsia="Times New Roman" w:hAnsi="Times New Roman" w:cs="Times New Roman"/>
                <w:b/>
                <w:bCs/>
                <w:color w:val="000000"/>
                <w:sz w:val="18"/>
                <w:szCs w:val="18"/>
                <w:bdr w:val="none" w:sz="0" w:space="0" w:color="auto" w:frame="1"/>
                <w:lang w:eastAsia="ru-RU"/>
              </w:rPr>
              <w:t xml:space="preserve">Время </w:t>
            </w:r>
            <w:proofErr w:type="spellStart"/>
            <w:r w:rsidRPr="00204CA4">
              <w:rPr>
                <w:rFonts w:ascii="Times New Roman" w:eastAsia="Times New Roman" w:hAnsi="Times New Roman" w:cs="Times New Roman"/>
                <w:b/>
                <w:bCs/>
                <w:color w:val="000000"/>
                <w:sz w:val="18"/>
                <w:szCs w:val="18"/>
                <w:bdr w:val="none" w:sz="0" w:space="0" w:color="auto" w:frame="1"/>
                <w:lang w:eastAsia="ru-RU"/>
              </w:rPr>
              <w:t>тренировочн</w:t>
            </w:r>
            <w:proofErr w:type="spellEnd"/>
            <w:r w:rsidRPr="00204CA4">
              <w:rPr>
                <w:rFonts w:ascii="Times New Roman" w:eastAsia="Times New Roman" w:hAnsi="Times New Roman" w:cs="Times New Roman"/>
                <w:b/>
                <w:bCs/>
                <w:color w:val="000000"/>
                <w:sz w:val="18"/>
                <w:szCs w:val="18"/>
                <w:bdr w:val="none" w:sz="0" w:space="0" w:color="auto" w:frame="1"/>
                <w:lang w:eastAsia="ru-RU"/>
              </w:rPr>
              <w:t>. работы (ч):</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proofErr w:type="spellStart"/>
            <w:proofErr w:type="gramStart"/>
            <w:r w:rsidRPr="00204CA4">
              <w:rPr>
                <w:rFonts w:ascii="Times New Roman" w:eastAsia="Times New Roman" w:hAnsi="Times New Roman" w:cs="Times New Roman"/>
                <w:b/>
                <w:bCs/>
                <w:color w:val="000000"/>
                <w:sz w:val="18"/>
                <w:szCs w:val="18"/>
                <w:bdr w:val="none" w:sz="0" w:space="0" w:color="auto" w:frame="1"/>
                <w:lang w:eastAsia="ru-RU"/>
              </w:rPr>
              <w:t>Соревнова</w:t>
            </w:r>
            <w:proofErr w:type="spellEnd"/>
            <w:r w:rsidRPr="00204CA4">
              <w:rPr>
                <w:rFonts w:ascii="Times New Roman" w:eastAsia="Times New Roman" w:hAnsi="Times New Roman" w:cs="Times New Roman"/>
                <w:b/>
                <w:bCs/>
                <w:color w:val="000000"/>
                <w:sz w:val="18"/>
                <w:szCs w:val="18"/>
                <w:bdr w:val="none" w:sz="0" w:space="0" w:color="auto" w:frame="1"/>
                <w:lang w:eastAsia="ru-RU"/>
              </w:rPr>
              <w:t>-тельная</w:t>
            </w:r>
            <w:proofErr w:type="gramEnd"/>
            <w:r w:rsidRPr="00204CA4">
              <w:rPr>
                <w:rFonts w:ascii="Times New Roman" w:eastAsia="Times New Roman" w:hAnsi="Times New Roman" w:cs="Times New Roman"/>
                <w:b/>
                <w:bCs/>
                <w:color w:val="000000"/>
                <w:sz w:val="18"/>
                <w:szCs w:val="18"/>
                <w:bdr w:val="none" w:sz="0" w:space="0" w:color="auto" w:frame="1"/>
                <w:lang w:eastAsia="ru-RU"/>
              </w:rPr>
              <w:t xml:space="preserve"> подготовка (ч)</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r w:rsidRPr="00204CA4">
              <w:rPr>
                <w:rFonts w:ascii="Times New Roman" w:eastAsia="Times New Roman" w:hAnsi="Times New Roman" w:cs="Times New Roman"/>
                <w:b/>
                <w:bCs/>
                <w:color w:val="000000"/>
                <w:sz w:val="18"/>
                <w:szCs w:val="18"/>
                <w:bdr w:val="none" w:sz="0" w:space="0" w:color="auto" w:frame="1"/>
                <w:lang w:eastAsia="ru-RU"/>
              </w:rPr>
              <w:t>ОФП (ч)</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r w:rsidR="00204CA4" w:rsidRPr="00204CA4" w:rsidTr="00CC61A7">
        <w:trPr>
          <w:trHeight w:val="765"/>
        </w:trPr>
        <w:tc>
          <w:tcPr>
            <w:tcW w:w="7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18"/>
                <w:szCs w:val="18"/>
                <w:lang w:eastAsia="ru-RU"/>
              </w:rPr>
            </w:pPr>
            <w:r w:rsidRPr="00204CA4">
              <w:rPr>
                <w:rFonts w:ascii="Times New Roman" w:eastAsia="Times New Roman" w:hAnsi="Times New Roman" w:cs="Times New Roman"/>
                <w:b/>
                <w:bCs/>
                <w:color w:val="000000"/>
                <w:sz w:val="18"/>
                <w:szCs w:val="18"/>
                <w:bdr w:val="none" w:sz="0" w:space="0" w:color="auto" w:frame="1"/>
                <w:lang w:eastAsia="ru-RU"/>
              </w:rPr>
              <w:t>СФП (ч)</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c>
          <w:tcPr>
            <w:tcW w:w="349"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bottom"/>
            <w:hideMark/>
          </w:tcPr>
          <w:p w:rsidR="00204CA4" w:rsidRPr="00204CA4" w:rsidRDefault="00204CA4" w:rsidP="00204CA4">
            <w:pPr>
              <w:spacing w:before="30" w:after="30" w:line="240" w:lineRule="auto"/>
              <w:ind w:left="30" w:right="30"/>
              <w:rPr>
                <w:rFonts w:ascii="Times New Roman" w:eastAsia="Times New Roman" w:hAnsi="Times New Roman" w:cs="Times New Roman"/>
                <w:color w:val="000000"/>
                <w:sz w:val="18"/>
                <w:szCs w:val="18"/>
                <w:lang w:eastAsia="ru-RU"/>
              </w:rPr>
            </w:pPr>
          </w:p>
        </w:tc>
      </w:tr>
    </w:tbl>
    <w:p w:rsidR="00204CA4" w:rsidRDefault="00EF538F" w:rsidP="00EF538F">
      <w:pPr>
        <w:jc w:val="center"/>
      </w:pPr>
      <w:r>
        <w:t>37</w:t>
      </w:r>
    </w:p>
    <w:p w:rsidR="00204CA4" w:rsidRPr="00204CA4" w:rsidRDefault="00204CA4" w:rsidP="00A7715B">
      <w:pPr>
        <w:shd w:val="clear" w:color="auto" w:fill="FFFFFF"/>
        <w:spacing w:before="120" w:after="120" w:line="240" w:lineRule="auto"/>
        <w:jc w:val="center"/>
        <w:rPr>
          <w:rFonts w:ascii="Times New Roman" w:eastAsia="Times New Roman" w:hAnsi="Times New Roman" w:cs="Times New Roman"/>
          <w:b/>
          <w:color w:val="000000"/>
          <w:spacing w:val="-6"/>
          <w:sz w:val="28"/>
          <w:szCs w:val="28"/>
          <w:lang w:eastAsia="ru-RU"/>
        </w:rPr>
      </w:pPr>
      <w:r w:rsidRPr="00204CA4">
        <w:rPr>
          <w:rFonts w:ascii="Times New Roman" w:eastAsia="Times New Roman" w:hAnsi="Times New Roman" w:cs="Times New Roman"/>
          <w:b/>
          <w:color w:val="000000"/>
          <w:spacing w:val="-6"/>
          <w:sz w:val="28"/>
          <w:szCs w:val="28"/>
          <w:lang w:eastAsia="ru-RU"/>
        </w:rPr>
        <w:t>2.11. Структура годичного цикла (название и продолжительност</w:t>
      </w:r>
      <w:r w:rsidR="00A7715B">
        <w:rPr>
          <w:rFonts w:ascii="Times New Roman" w:eastAsia="Times New Roman" w:hAnsi="Times New Roman" w:cs="Times New Roman"/>
          <w:b/>
          <w:color w:val="000000"/>
          <w:spacing w:val="-6"/>
          <w:sz w:val="28"/>
          <w:szCs w:val="28"/>
          <w:lang w:eastAsia="ru-RU"/>
        </w:rPr>
        <w:t xml:space="preserve">ь периодов, этапов, </w:t>
      </w:r>
      <w:proofErr w:type="spellStart"/>
      <w:r w:rsidR="00A7715B">
        <w:rPr>
          <w:rFonts w:ascii="Times New Roman" w:eastAsia="Times New Roman" w:hAnsi="Times New Roman" w:cs="Times New Roman"/>
          <w:b/>
          <w:color w:val="000000"/>
          <w:spacing w:val="-6"/>
          <w:sz w:val="28"/>
          <w:szCs w:val="28"/>
          <w:lang w:eastAsia="ru-RU"/>
        </w:rPr>
        <w:t>мезоциклов</w:t>
      </w:r>
      <w:proofErr w:type="spellEnd"/>
      <w:r w:rsidR="00A7715B">
        <w:rPr>
          <w:rFonts w:ascii="Times New Roman" w:eastAsia="Times New Roman" w:hAnsi="Times New Roman" w:cs="Times New Roman"/>
          <w:b/>
          <w:color w:val="000000"/>
          <w:spacing w:val="-6"/>
          <w:sz w:val="28"/>
          <w:szCs w:val="28"/>
          <w:lang w:eastAsia="ru-RU"/>
        </w:rPr>
        <w:t>)</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204CA4">
        <w:rPr>
          <w:rFonts w:ascii="Times New Roman" w:eastAsia="Times New Roman" w:hAnsi="Times New Roman" w:cs="Times New Roman"/>
          <w:color w:val="000000"/>
          <w:sz w:val="28"/>
          <w:szCs w:val="28"/>
          <w:lang w:eastAsia="ru-RU"/>
        </w:rPr>
        <w:t xml:space="preserve">Тренировочный процесс каждого года состоит из </w:t>
      </w:r>
      <w:r w:rsidR="00A7715B">
        <w:rPr>
          <w:rFonts w:ascii="Times New Roman" w:eastAsia="Times New Roman" w:hAnsi="Times New Roman" w:cs="Times New Roman"/>
          <w:color w:val="000000"/>
          <w:sz w:val="28"/>
          <w:szCs w:val="28"/>
          <w:lang w:eastAsia="ru-RU"/>
        </w:rPr>
        <w:t xml:space="preserve">трёх периодов: подготовительный: </w:t>
      </w:r>
      <w:r w:rsidRPr="00204CA4">
        <w:rPr>
          <w:rFonts w:ascii="Times New Roman" w:eastAsia="Times New Roman" w:hAnsi="Times New Roman" w:cs="Times New Roman"/>
          <w:color w:val="000000"/>
          <w:sz w:val="28"/>
          <w:szCs w:val="28"/>
          <w:lang w:eastAsia="ru-RU"/>
        </w:rPr>
        <w:t>(обще-подготовительный, специально-подготовительный), соревновательный и переходный, направленных на формирование определенной фазы спортивной формы.</w:t>
      </w:r>
      <w:proofErr w:type="gramEnd"/>
      <w:r w:rsidRPr="00204CA4">
        <w:rPr>
          <w:rFonts w:ascii="Times New Roman" w:eastAsia="Times New Roman" w:hAnsi="Times New Roman" w:cs="Times New Roman"/>
          <w:color w:val="000000"/>
          <w:sz w:val="28"/>
          <w:szCs w:val="28"/>
          <w:lang w:eastAsia="ru-RU"/>
        </w:rPr>
        <w:t xml:space="preserve"> Спортивная форма – это гармоническое единство всех компонентов соревновательного потенциала спортсменов.</w:t>
      </w:r>
    </w:p>
    <w:p w:rsidR="00204CA4" w:rsidRPr="00204CA4" w:rsidRDefault="00204CA4" w:rsidP="00204CA4">
      <w:pPr>
        <w:spacing w:after="0" w:line="240" w:lineRule="auto"/>
        <w:ind w:firstLine="709"/>
        <w:contextualSpacing/>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u w:val="single"/>
          <w:lang w:eastAsia="ru-RU"/>
        </w:rPr>
        <w:t>Задачи подготовительного периода</w:t>
      </w:r>
      <w:r w:rsidRPr="00204CA4">
        <w:rPr>
          <w:rFonts w:ascii="Times New Roman" w:eastAsia="Times New Roman" w:hAnsi="Times New Roman" w:cs="Times New Roman"/>
          <w:color w:val="000000"/>
          <w:sz w:val="28"/>
          <w:szCs w:val="28"/>
          <w:lang w:eastAsia="ru-RU"/>
        </w:rPr>
        <w:t>: теоретическая подготовка, улучшение общей физической подготовки, изучение техники исполнение элементов, воспитание моральных и волевых качеств. Длительность 2-3 месяца.</w:t>
      </w:r>
    </w:p>
    <w:p w:rsidR="00204CA4" w:rsidRPr="00204CA4" w:rsidRDefault="00204CA4" w:rsidP="00204CA4">
      <w:pPr>
        <w:spacing w:after="0" w:line="240" w:lineRule="auto"/>
        <w:ind w:firstLine="709"/>
        <w:contextualSpacing/>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u w:val="single"/>
          <w:lang w:eastAsia="ru-RU"/>
        </w:rPr>
        <w:t>Задачи соревновательного периода</w:t>
      </w:r>
      <w:r w:rsidRPr="00204CA4">
        <w:rPr>
          <w:rFonts w:ascii="Times New Roman" w:eastAsia="Times New Roman" w:hAnsi="Times New Roman" w:cs="Times New Roman"/>
          <w:color w:val="000000"/>
          <w:sz w:val="28"/>
          <w:szCs w:val="28"/>
          <w:lang w:eastAsia="ru-RU"/>
        </w:rPr>
        <w:t>: закрепление техники, совершенствование разученных комбинаций, достижение высокого уровня спортивной формы и психологической подготовки. Длительность периода 7-8 месяцев. В зависимости от количества соревнований этот период делится на циклы. Каждый цикл состоит из трёх этапов: предсоревновательного, основного (соревнование) и после соревновательного (активный отдых).</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u w:val="single"/>
          <w:lang w:eastAsia="ru-RU"/>
        </w:rPr>
        <w:t>Задачи переходного периода</w:t>
      </w:r>
      <w:r w:rsidRPr="00204CA4">
        <w:rPr>
          <w:rFonts w:ascii="Times New Roman" w:eastAsia="Times New Roman" w:hAnsi="Times New Roman" w:cs="Times New Roman"/>
          <w:color w:val="000000"/>
          <w:sz w:val="28"/>
          <w:szCs w:val="28"/>
          <w:lang w:eastAsia="ru-RU"/>
        </w:rPr>
        <w:t>: Поддержание достигнутого уровня ОФП, психологическая разрядка, переключение на другие виды физической активности (спортигры, плавание, лёгкая атле</w:t>
      </w:r>
      <w:r w:rsidRPr="00204CA4">
        <w:rPr>
          <w:rFonts w:ascii="Times New Roman" w:eastAsia="Times New Roman" w:hAnsi="Times New Roman" w:cs="Times New Roman"/>
          <w:color w:val="000000"/>
          <w:sz w:val="28"/>
          <w:szCs w:val="28"/>
          <w:lang w:eastAsia="ru-RU"/>
        </w:rPr>
        <w:softHyphen/>
        <w:t>тика и др.).</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Периодизация - это систематизированный подход к тренировочному процессу, основанный на физиологической адаптации, наступающей в соответствии с изменением тренировочной нагрузки на протяжении определенного  промежутка времени.</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Цель периодизации:</w:t>
      </w:r>
    </w:p>
    <w:p w:rsidR="00204CA4" w:rsidRPr="00204CA4" w:rsidRDefault="00204CA4" w:rsidP="00235D3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lastRenderedPageBreak/>
        <w:t>Возможность выйти к соревнованиям на пик формы.</w:t>
      </w:r>
    </w:p>
    <w:p w:rsidR="00204CA4" w:rsidRPr="00204CA4" w:rsidRDefault="00204CA4" w:rsidP="00235D3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Предотвратить перетренированность и травмы.</w:t>
      </w:r>
    </w:p>
    <w:p w:rsidR="00EF538F" w:rsidRDefault="00EF538F" w:rsidP="00EF538F">
      <w:pPr>
        <w:autoSpaceDE w:val="0"/>
        <w:autoSpaceDN w:val="0"/>
        <w:adjustRightInd w:val="0"/>
        <w:spacing w:after="60" w:line="300" w:lineRule="exact"/>
        <w:ind w:firstLine="567"/>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38</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Периодизация спортивной тренировки – это деление тренировочного процесса на периоды, этапы, мезо- и микроциклы. </w:t>
      </w:r>
    </w:p>
    <w:p w:rsidR="00204CA4" w:rsidRPr="00204CA4" w:rsidRDefault="00204CA4" w:rsidP="00204CA4">
      <w:pPr>
        <w:autoSpaceDE w:val="0"/>
        <w:autoSpaceDN w:val="0"/>
        <w:adjustRightInd w:val="0"/>
        <w:spacing w:after="60" w:line="300" w:lineRule="exact"/>
        <w:ind w:right="-144"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Объективной основой периодизации тренировочного процесса являются физиологические закономерности развития спортивной формы по фазам: становления (приобретения), стабилизации и временной утраты. </w:t>
      </w:r>
    </w:p>
    <w:p w:rsidR="00204CA4" w:rsidRPr="00204CA4" w:rsidRDefault="00204CA4" w:rsidP="00204CA4">
      <w:pPr>
        <w:autoSpaceDE w:val="0"/>
        <w:autoSpaceDN w:val="0"/>
        <w:adjustRightInd w:val="0"/>
        <w:spacing w:after="60" w:line="300" w:lineRule="exact"/>
        <w:ind w:right="-144"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Анализ календаря спортивных соревнований по спортивной аэробике за последние десятилетия показал, что наиболее характерным в настоящее время является годичный макроцикл со сложной структурой соревновательного периода, который длится более полугода, и в котором соревновательные </w:t>
      </w:r>
      <w:proofErr w:type="spellStart"/>
      <w:r w:rsidRPr="00204CA4">
        <w:rPr>
          <w:rFonts w:ascii="Times New Roman" w:eastAsia="Times New Roman" w:hAnsi="Times New Roman" w:cs="Times New Roman"/>
          <w:color w:val="000000"/>
          <w:spacing w:val="-6"/>
          <w:sz w:val="28"/>
          <w:szCs w:val="28"/>
          <w:lang w:eastAsia="ru-RU"/>
        </w:rPr>
        <w:t>мезоциклы</w:t>
      </w:r>
      <w:proofErr w:type="spellEnd"/>
      <w:r w:rsidRPr="00204CA4">
        <w:rPr>
          <w:rFonts w:ascii="Times New Roman" w:eastAsia="Times New Roman" w:hAnsi="Times New Roman" w:cs="Times New Roman"/>
          <w:color w:val="000000"/>
          <w:spacing w:val="-6"/>
          <w:sz w:val="28"/>
          <w:szCs w:val="28"/>
          <w:lang w:eastAsia="ru-RU"/>
        </w:rPr>
        <w:t xml:space="preserve"> чередуются </w:t>
      </w:r>
      <w:proofErr w:type="gramStart"/>
      <w:r w:rsidRPr="00204CA4">
        <w:rPr>
          <w:rFonts w:ascii="Times New Roman" w:eastAsia="Times New Roman" w:hAnsi="Times New Roman" w:cs="Times New Roman"/>
          <w:color w:val="000000"/>
          <w:spacing w:val="-6"/>
          <w:sz w:val="28"/>
          <w:szCs w:val="28"/>
          <w:lang w:eastAsia="ru-RU"/>
        </w:rPr>
        <w:t>с</w:t>
      </w:r>
      <w:proofErr w:type="gramEnd"/>
      <w:r w:rsidRPr="00204CA4">
        <w:rPr>
          <w:rFonts w:ascii="Times New Roman" w:eastAsia="Times New Roman" w:hAnsi="Times New Roman" w:cs="Times New Roman"/>
          <w:color w:val="000000"/>
          <w:spacing w:val="-6"/>
          <w:sz w:val="28"/>
          <w:szCs w:val="28"/>
          <w:lang w:eastAsia="ru-RU"/>
        </w:rPr>
        <w:t xml:space="preserve"> промежуточными.</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Многолетний процесс занятий спортивной аэробикой делится на 4 этапа: начальной подготовки, специализированной, углубленной подготовки и спортивного совершенствования. Каждый этап – это несколько лет тренировок, то есть он состоит из нескольких макроциклов. Макроциклы делятся на периоды, периоды – на этапы и </w:t>
      </w:r>
      <w:proofErr w:type="spellStart"/>
      <w:r w:rsidRPr="00204CA4">
        <w:rPr>
          <w:rFonts w:ascii="Times New Roman" w:eastAsia="Times New Roman" w:hAnsi="Times New Roman" w:cs="Times New Roman"/>
          <w:color w:val="000000"/>
          <w:spacing w:val="-6"/>
          <w:sz w:val="28"/>
          <w:szCs w:val="28"/>
          <w:lang w:eastAsia="ru-RU"/>
        </w:rPr>
        <w:t>мезоциклы</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Мезоциклы</w:t>
      </w:r>
      <w:proofErr w:type="spellEnd"/>
      <w:r w:rsidRPr="00204CA4">
        <w:rPr>
          <w:rFonts w:ascii="Times New Roman" w:eastAsia="Times New Roman" w:hAnsi="Times New Roman" w:cs="Times New Roman"/>
          <w:color w:val="000000"/>
          <w:spacing w:val="-6"/>
          <w:sz w:val="28"/>
          <w:szCs w:val="28"/>
          <w:lang w:eastAsia="ru-RU"/>
        </w:rPr>
        <w:t xml:space="preserve"> состоят из микроциклов продолжительностью 5-10 дней, чаще всего недельных микроциклов. </w:t>
      </w:r>
    </w:p>
    <w:p w:rsidR="00204CA4" w:rsidRPr="00204CA4" w:rsidRDefault="00204CA4" w:rsidP="00204CA4">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proofErr w:type="gramStart"/>
      <w:r w:rsidRPr="00204CA4">
        <w:rPr>
          <w:rFonts w:ascii="Times New Roman" w:eastAsia="Times New Roman" w:hAnsi="Times New Roman" w:cs="Times New Roman"/>
          <w:b/>
          <w:bCs/>
          <w:color w:val="000000"/>
          <w:spacing w:val="-6"/>
          <w:sz w:val="28"/>
          <w:szCs w:val="28"/>
          <w:lang w:eastAsia="ru-RU"/>
        </w:rPr>
        <w:t>Годичный</w:t>
      </w:r>
      <w:proofErr w:type="gramEnd"/>
      <w:r w:rsidRPr="00204CA4">
        <w:rPr>
          <w:rFonts w:ascii="Times New Roman" w:eastAsia="Times New Roman" w:hAnsi="Times New Roman" w:cs="Times New Roman"/>
          <w:b/>
          <w:bCs/>
          <w:color w:val="000000"/>
          <w:spacing w:val="-6"/>
          <w:sz w:val="28"/>
          <w:szCs w:val="28"/>
          <w:lang w:eastAsia="ru-RU"/>
        </w:rPr>
        <w:t xml:space="preserve"> макроцикл</w:t>
      </w:r>
      <w:r w:rsidRPr="00204CA4">
        <w:rPr>
          <w:rFonts w:ascii="Times New Roman" w:eastAsia="Times New Roman" w:hAnsi="Times New Roman" w:cs="Times New Roman"/>
          <w:color w:val="000000"/>
          <w:spacing w:val="-6"/>
          <w:sz w:val="28"/>
          <w:szCs w:val="28"/>
          <w:lang w:eastAsia="ru-RU"/>
        </w:rPr>
        <w:t> подготовки строится с учётом процессов адаптации и решает задачи успешного выступления на главных соревнованиях года. Для успешного выступления на соревнованиях необходимо создать условия для формирования спортивной формы и выхода на её пик в сроки проведения главных стартов. </w:t>
      </w:r>
      <w:r w:rsidRPr="00204CA4">
        <w:rPr>
          <w:rFonts w:ascii="Times New Roman" w:eastAsia="Times New Roman" w:hAnsi="Times New Roman" w:cs="Times New Roman"/>
          <w:b/>
          <w:bCs/>
          <w:i/>
          <w:iCs/>
          <w:color w:val="000000"/>
          <w:spacing w:val="-6"/>
          <w:sz w:val="28"/>
          <w:szCs w:val="28"/>
          <w:lang w:eastAsia="ru-RU"/>
        </w:rPr>
        <w:t>Структура годичного цикла</w:t>
      </w:r>
      <w:r w:rsidRPr="00204CA4">
        <w:rPr>
          <w:rFonts w:ascii="Times New Roman" w:eastAsia="Times New Roman" w:hAnsi="Times New Roman" w:cs="Times New Roman"/>
          <w:color w:val="000000"/>
          <w:spacing w:val="-6"/>
          <w:sz w:val="28"/>
          <w:szCs w:val="28"/>
          <w:lang w:eastAsia="ru-RU"/>
        </w:rPr>
        <w:t xml:space="preserve"> представляет собой сочетания периодов, этапов, </w:t>
      </w:r>
      <w:proofErr w:type="spellStart"/>
      <w:r w:rsidRPr="00204CA4">
        <w:rPr>
          <w:rFonts w:ascii="Times New Roman" w:eastAsia="Times New Roman" w:hAnsi="Times New Roman" w:cs="Times New Roman"/>
          <w:color w:val="000000"/>
          <w:spacing w:val="-6"/>
          <w:sz w:val="28"/>
          <w:szCs w:val="28"/>
          <w:lang w:eastAsia="ru-RU"/>
        </w:rPr>
        <w:t>мезоциклов</w:t>
      </w:r>
      <w:proofErr w:type="spellEnd"/>
      <w:r w:rsidRPr="00204CA4">
        <w:rPr>
          <w:rFonts w:ascii="Times New Roman" w:eastAsia="Times New Roman" w:hAnsi="Times New Roman" w:cs="Times New Roman"/>
          <w:color w:val="000000"/>
          <w:spacing w:val="-6"/>
          <w:sz w:val="28"/>
          <w:szCs w:val="28"/>
          <w:lang w:eastAsia="ru-RU"/>
        </w:rPr>
        <w:t xml:space="preserve">, микроциклов и отдельных тренировочных занятий, объединённых задачами подведения спортсмена к наилучшей спортивной форме. Периоды характеризуются резкой сменой направленности тренировочного процесса и способствуют развитию отдельных фаз спортивной формы. </w:t>
      </w:r>
    </w:p>
    <w:p w:rsidR="00204CA4" w:rsidRPr="00204CA4" w:rsidRDefault="00204CA4" w:rsidP="00204CA4">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В </w:t>
      </w:r>
      <w:proofErr w:type="gramStart"/>
      <w:r w:rsidRPr="00204CA4">
        <w:rPr>
          <w:rFonts w:ascii="Times New Roman" w:eastAsia="Times New Roman" w:hAnsi="Times New Roman" w:cs="Times New Roman"/>
          <w:color w:val="000000"/>
          <w:spacing w:val="-6"/>
          <w:sz w:val="28"/>
          <w:szCs w:val="28"/>
          <w:lang w:eastAsia="ru-RU"/>
        </w:rPr>
        <w:t>годичном</w:t>
      </w:r>
      <w:proofErr w:type="gramEnd"/>
      <w:r w:rsidRPr="00204CA4">
        <w:rPr>
          <w:rFonts w:ascii="Times New Roman" w:eastAsia="Times New Roman" w:hAnsi="Times New Roman" w:cs="Times New Roman"/>
          <w:color w:val="000000"/>
          <w:spacing w:val="-6"/>
          <w:sz w:val="28"/>
          <w:szCs w:val="28"/>
          <w:lang w:eastAsia="ru-RU"/>
        </w:rPr>
        <w:t xml:space="preserve"> макроцикле чередуется </w:t>
      </w:r>
      <w:r w:rsidRPr="00204CA4">
        <w:rPr>
          <w:rFonts w:ascii="Times New Roman" w:eastAsia="Times New Roman" w:hAnsi="Times New Roman" w:cs="Times New Roman"/>
          <w:bCs/>
          <w:color w:val="000000"/>
          <w:spacing w:val="-6"/>
          <w:sz w:val="28"/>
          <w:szCs w:val="28"/>
          <w:lang w:eastAsia="ru-RU"/>
        </w:rPr>
        <w:t>3 периода</w:t>
      </w:r>
      <w:r w:rsidRPr="00204CA4">
        <w:rPr>
          <w:rFonts w:ascii="Times New Roman" w:eastAsia="Times New Roman" w:hAnsi="Times New Roman" w:cs="Times New Roman"/>
          <w:color w:val="000000"/>
          <w:spacing w:val="-6"/>
          <w:sz w:val="28"/>
          <w:szCs w:val="28"/>
          <w:lang w:eastAsia="ru-RU"/>
        </w:rPr>
        <w:t>: </w:t>
      </w:r>
    </w:p>
    <w:p w:rsidR="00204CA4" w:rsidRPr="00204CA4" w:rsidRDefault="00204CA4" w:rsidP="00204CA4">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1</w:t>
      </w:r>
      <w:r w:rsidRPr="00204CA4">
        <w:rPr>
          <w:rFonts w:ascii="Times New Roman" w:eastAsia="Times New Roman" w:hAnsi="Times New Roman" w:cs="Times New Roman"/>
          <w:color w:val="000000"/>
          <w:spacing w:val="-6"/>
          <w:sz w:val="28"/>
          <w:szCs w:val="28"/>
          <w:lang w:eastAsia="ru-RU"/>
        </w:rPr>
        <w:t>) </w:t>
      </w:r>
      <w:r w:rsidRPr="00204CA4">
        <w:rPr>
          <w:rFonts w:ascii="Times New Roman" w:eastAsia="Times New Roman" w:hAnsi="Times New Roman" w:cs="Times New Roman"/>
          <w:b/>
          <w:bCs/>
          <w:i/>
          <w:iCs/>
          <w:color w:val="000000"/>
          <w:spacing w:val="-6"/>
          <w:sz w:val="28"/>
          <w:szCs w:val="28"/>
          <w:lang w:eastAsia="ru-RU"/>
        </w:rPr>
        <w:t>подготовительный</w:t>
      </w:r>
      <w:r w:rsidRPr="00204CA4">
        <w:rPr>
          <w:rFonts w:ascii="Times New Roman" w:eastAsia="Times New Roman" w:hAnsi="Times New Roman" w:cs="Times New Roman"/>
          <w:color w:val="000000"/>
          <w:spacing w:val="-6"/>
          <w:sz w:val="28"/>
          <w:szCs w:val="28"/>
          <w:lang w:eastAsia="ru-RU"/>
        </w:rPr>
        <w:t> - самый продолжительный период подготовки спортсмена (длится от 3 до 7 месяцев) - обеспечивает становление спортивной формы в сезоне; направлен на развитие физических качеств, на основе которых формируется специальная подготовленность спортсмена, приводящая к успешному подведению и участию в основных соревнованиях года; </w:t>
      </w:r>
    </w:p>
    <w:p w:rsidR="00204CA4" w:rsidRPr="00204CA4" w:rsidRDefault="00204CA4" w:rsidP="00204CA4">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2</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соревновательный</w:t>
      </w:r>
      <w:proofErr w:type="gramEnd"/>
      <w:r w:rsidRPr="00204CA4">
        <w:rPr>
          <w:rFonts w:ascii="Times New Roman" w:eastAsia="Times New Roman" w:hAnsi="Times New Roman" w:cs="Times New Roman"/>
          <w:color w:val="000000"/>
          <w:spacing w:val="-6"/>
          <w:sz w:val="28"/>
          <w:szCs w:val="28"/>
          <w:lang w:eastAsia="ru-RU"/>
        </w:rPr>
        <w:t> - наиболее важный, обеспечивает стабилизацию спортивной формы, направлен на сохранение и повышение достигнутого уровня специальной подготовленности, её полную реализацию в соревнованиях для достижения максимальных результатов; продолжительность от 1,5-2 до 4-5 месяцев;</w:t>
      </w:r>
    </w:p>
    <w:p w:rsidR="00204CA4" w:rsidRPr="00204CA4" w:rsidRDefault="00204CA4" w:rsidP="00204CA4">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w:t>
      </w:r>
      <w:r w:rsidRPr="00204CA4">
        <w:rPr>
          <w:rFonts w:ascii="Times New Roman" w:eastAsia="Times New Roman" w:hAnsi="Times New Roman" w:cs="Times New Roman"/>
          <w:b/>
          <w:bCs/>
          <w:color w:val="000000"/>
          <w:spacing w:val="-6"/>
          <w:sz w:val="28"/>
          <w:szCs w:val="28"/>
          <w:lang w:eastAsia="ru-RU"/>
        </w:rPr>
        <w:t>3</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переходный</w:t>
      </w:r>
      <w:proofErr w:type="gramEnd"/>
      <w:r w:rsidRPr="00204CA4">
        <w:rPr>
          <w:rFonts w:ascii="Times New Roman" w:eastAsia="Times New Roman" w:hAnsi="Times New Roman" w:cs="Times New Roman"/>
          <w:color w:val="000000"/>
          <w:spacing w:val="-6"/>
          <w:sz w:val="28"/>
          <w:szCs w:val="28"/>
          <w:lang w:eastAsia="ru-RU"/>
        </w:rPr>
        <w:t xml:space="preserve"> - соответствует фазе временной утраты спортивной формы, предотвращает перетренированность, обеспечивает полноценное восстановление спортсмена после тренировочных и соревновательных нагрузок прошедшего сезона и поддержание определённого уровня тренированности для обеспечения </w:t>
      </w:r>
      <w:r w:rsidRPr="00204CA4">
        <w:rPr>
          <w:rFonts w:ascii="Times New Roman" w:eastAsia="Times New Roman" w:hAnsi="Times New Roman" w:cs="Times New Roman"/>
          <w:color w:val="000000"/>
          <w:spacing w:val="-6"/>
          <w:sz w:val="28"/>
          <w:szCs w:val="28"/>
          <w:lang w:eastAsia="ru-RU"/>
        </w:rPr>
        <w:lastRenderedPageBreak/>
        <w:t xml:space="preserve">оптимальной готовности спортсмена к началу очередного годичного цикла; продолжительность колеблется от 3-4 до 6-8 недель. </w:t>
      </w:r>
    </w:p>
    <w:p w:rsidR="00EF538F" w:rsidRDefault="00EF538F" w:rsidP="00EF538F">
      <w:pPr>
        <w:autoSpaceDE w:val="0"/>
        <w:autoSpaceDN w:val="0"/>
        <w:adjustRightInd w:val="0"/>
        <w:spacing w:after="60" w:line="240" w:lineRule="auto"/>
        <w:ind w:firstLine="567"/>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39</w:t>
      </w:r>
    </w:p>
    <w:p w:rsidR="00C14689" w:rsidRDefault="00204CA4" w:rsidP="00A7715B">
      <w:pPr>
        <w:autoSpaceDE w:val="0"/>
        <w:autoSpaceDN w:val="0"/>
        <w:adjustRightInd w:val="0"/>
        <w:spacing w:after="60" w:line="240" w:lineRule="auto"/>
        <w:ind w:firstLine="567"/>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В зависимости от количества выходов спо</w:t>
      </w:r>
      <w:r w:rsidR="00C14689">
        <w:rPr>
          <w:rFonts w:ascii="Times New Roman" w:eastAsia="Times New Roman" w:hAnsi="Times New Roman" w:cs="Times New Roman"/>
          <w:color w:val="000000"/>
          <w:spacing w:val="-6"/>
          <w:sz w:val="28"/>
          <w:szCs w:val="28"/>
          <w:lang w:eastAsia="ru-RU"/>
        </w:rPr>
        <w:t>ртсмена на пик спортивной формы годичный макроцикл</w:t>
      </w:r>
      <w:r w:rsidR="00A7715B">
        <w:rPr>
          <w:rFonts w:ascii="Times New Roman" w:eastAsia="Times New Roman" w:hAnsi="Times New Roman" w:cs="Times New Roman"/>
          <w:color w:val="000000"/>
          <w:spacing w:val="-6"/>
          <w:sz w:val="28"/>
          <w:szCs w:val="28"/>
          <w:lang w:eastAsia="ru-RU"/>
        </w:rPr>
        <w:t xml:space="preserve"> может </w:t>
      </w:r>
      <w:r w:rsidRPr="00204CA4">
        <w:rPr>
          <w:rFonts w:ascii="Times New Roman" w:eastAsia="Times New Roman" w:hAnsi="Times New Roman" w:cs="Times New Roman"/>
          <w:color w:val="000000"/>
          <w:spacing w:val="-6"/>
          <w:sz w:val="28"/>
          <w:szCs w:val="28"/>
          <w:lang w:eastAsia="ru-RU"/>
        </w:rPr>
        <w:t>быть:  </w:t>
      </w:r>
      <w:proofErr w:type="spellStart"/>
      <w:r w:rsidRPr="00204CA4">
        <w:rPr>
          <w:rFonts w:ascii="Times New Roman" w:eastAsia="Times New Roman" w:hAnsi="Times New Roman" w:cs="Times New Roman"/>
          <w:i/>
          <w:iCs/>
          <w:color w:val="000000"/>
          <w:spacing w:val="-6"/>
          <w:sz w:val="28"/>
          <w:szCs w:val="28"/>
          <w:u w:val="single"/>
          <w:lang w:eastAsia="ru-RU"/>
        </w:rPr>
        <w:t>одноцикловым</w:t>
      </w:r>
      <w:proofErr w:type="spellEnd"/>
      <w:r w:rsidRPr="00204CA4">
        <w:rPr>
          <w:rFonts w:ascii="Times New Roman" w:eastAsia="Times New Roman" w:hAnsi="Times New Roman" w:cs="Times New Roman"/>
          <w:i/>
          <w:iCs/>
          <w:color w:val="000000"/>
          <w:spacing w:val="-6"/>
          <w:sz w:val="28"/>
          <w:szCs w:val="28"/>
          <w:lang w:eastAsia="ru-RU"/>
        </w:rPr>
        <w:t xml:space="preserve">,  </w:t>
      </w:r>
      <w:proofErr w:type="spellStart"/>
      <w:r w:rsidRPr="00204CA4">
        <w:rPr>
          <w:rFonts w:ascii="Times New Roman" w:eastAsia="Times New Roman" w:hAnsi="Times New Roman" w:cs="Times New Roman"/>
          <w:i/>
          <w:iCs/>
          <w:color w:val="000000"/>
          <w:spacing w:val="-6"/>
          <w:sz w:val="28"/>
          <w:szCs w:val="28"/>
          <w:u w:val="single"/>
          <w:lang w:eastAsia="ru-RU"/>
        </w:rPr>
        <w:t>двухцикловым</w:t>
      </w:r>
      <w:proofErr w:type="spellEnd"/>
      <w:r w:rsidRPr="00204CA4">
        <w:rPr>
          <w:rFonts w:ascii="Times New Roman" w:eastAsia="Times New Roman" w:hAnsi="Times New Roman" w:cs="Times New Roman"/>
          <w:i/>
          <w:iCs/>
          <w:color w:val="000000"/>
          <w:spacing w:val="-6"/>
          <w:sz w:val="28"/>
          <w:szCs w:val="28"/>
          <w:lang w:eastAsia="ru-RU"/>
        </w:rPr>
        <w:t>,  </w:t>
      </w:r>
      <w:proofErr w:type="spellStart"/>
      <w:r w:rsidRPr="00204CA4">
        <w:rPr>
          <w:rFonts w:ascii="Times New Roman" w:eastAsia="Times New Roman" w:hAnsi="Times New Roman" w:cs="Times New Roman"/>
          <w:i/>
          <w:iCs/>
          <w:color w:val="000000"/>
          <w:spacing w:val="-6"/>
          <w:sz w:val="28"/>
          <w:szCs w:val="28"/>
          <w:u w:val="single"/>
          <w:lang w:eastAsia="ru-RU"/>
        </w:rPr>
        <w:t>трёхцикловым</w:t>
      </w:r>
      <w:proofErr w:type="spellEnd"/>
      <w:r w:rsidRPr="00204CA4">
        <w:rPr>
          <w:rFonts w:ascii="Times New Roman" w:eastAsia="Times New Roman" w:hAnsi="Times New Roman" w:cs="Times New Roman"/>
          <w:i/>
          <w:iCs/>
          <w:color w:val="000000"/>
          <w:spacing w:val="-6"/>
          <w:sz w:val="28"/>
          <w:szCs w:val="28"/>
          <w:u w:val="single"/>
          <w:lang w:eastAsia="ru-RU"/>
        </w:rPr>
        <w:t xml:space="preserve"> </w:t>
      </w:r>
      <w:r w:rsidRPr="00204CA4">
        <w:rPr>
          <w:rFonts w:ascii="Times New Roman" w:eastAsia="Times New Roman" w:hAnsi="Times New Roman" w:cs="Times New Roman"/>
          <w:i/>
          <w:iCs/>
          <w:color w:val="000000"/>
          <w:spacing w:val="-6"/>
          <w:sz w:val="28"/>
          <w:szCs w:val="28"/>
          <w:lang w:eastAsia="ru-RU"/>
        </w:rPr>
        <w:t> и  </w:t>
      </w:r>
      <w:proofErr w:type="spellStart"/>
      <w:r w:rsidRPr="00204CA4">
        <w:rPr>
          <w:rFonts w:ascii="Times New Roman" w:eastAsia="Times New Roman" w:hAnsi="Times New Roman" w:cs="Times New Roman"/>
          <w:i/>
          <w:iCs/>
          <w:color w:val="000000"/>
          <w:spacing w:val="-6"/>
          <w:sz w:val="28"/>
          <w:szCs w:val="28"/>
          <w:u w:val="single"/>
          <w:lang w:eastAsia="ru-RU"/>
        </w:rPr>
        <w:t>многоцикловым</w:t>
      </w:r>
      <w:proofErr w:type="spellEnd"/>
      <w:r w:rsidRPr="00204CA4">
        <w:rPr>
          <w:rFonts w:ascii="Times New Roman" w:eastAsia="Times New Roman" w:hAnsi="Times New Roman" w:cs="Times New Roman"/>
          <w:color w:val="000000"/>
          <w:spacing w:val="-6"/>
          <w:sz w:val="28"/>
          <w:szCs w:val="28"/>
          <w:lang w:eastAsia="ru-RU"/>
        </w:rPr>
        <w:t xml:space="preserve">. </w:t>
      </w:r>
    </w:p>
    <w:p w:rsidR="00204CA4" w:rsidRPr="00204CA4" w:rsidRDefault="00204CA4" w:rsidP="00204CA4">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В каждой из этих разновидностей годичной подготовки будет разное количество периодов (отличительным критерием служит количество соревновательных периодов). В 1-цикловом – по одному подготовительному, соревновательному и переходному периоду; в 2-хцикловом – по два подготовительных и соревновательных, один (или два) переходных; 3-хцикловое планирование более сложное, но в нем обязательно предусматривается три соревновательных периода и один переходный; для </w:t>
      </w:r>
      <w:proofErr w:type="spellStart"/>
      <w:r w:rsidRPr="00204CA4">
        <w:rPr>
          <w:rFonts w:ascii="Times New Roman" w:eastAsia="Times New Roman" w:hAnsi="Times New Roman" w:cs="Times New Roman"/>
          <w:color w:val="000000"/>
          <w:spacing w:val="-6"/>
          <w:sz w:val="28"/>
          <w:szCs w:val="28"/>
          <w:lang w:eastAsia="ru-RU"/>
        </w:rPr>
        <w:t>многоциклового</w:t>
      </w:r>
      <w:proofErr w:type="spellEnd"/>
      <w:r w:rsidRPr="00204CA4">
        <w:rPr>
          <w:rFonts w:ascii="Times New Roman" w:eastAsia="Times New Roman" w:hAnsi="Times New Roman" w:cs="Times New Roman"/>
          <w:color w:val="000000"/>
          <w:spacing w:val="-6"/>
          <w:sz w:val="28"/>
          <w:szCs w:val="28"/>
          <w:lang w:eastAsia="ru-RU"/>
        </w:rPr>
        <w:t xml:space="preserve"> планирования характерно отсутствие ярко выраженных периодов подготовки, которые заменяются этапами или </w:t>
      </w:r>
      <w:proofErr w:type="spellStart"/>
      <w:r w:rsidRPr="00204CA4">
        <w:rPr>
          <w:rFonts w:ascii="Times New Roman" w:eastAsia="Times New Roman" w:hAnsi="Times New Roman" w:cs="Times New Roman"/>
          <w:color w:val="000000"/>
          <w:spacing w:val="-6"/>
          <w:sz w:val="28"/>
          <w:szCs w:val="28"/>
          <w:lang w:eastAsia="ru-RU"/>
        </w:rPr>
        <w:t>мезоциклами</w:t>
      </w:r>
      <w:proofErr w:type="spellEnd"/>
      <w:r w:rsidRPr="00204CA4">
        <w:rPr>
          <w:rFonts w:ascii="Times New Roman" w:eastAsia="Times New Roman" w:hAnsi="Times New Roman" w:cs="Times New Roman"/>
          <w:color w:val="000000"/>
          <w:spacing w:val="-6"/>
          <w:sz w:val="28"/>
          <w:szCs w:val="28"/>
          <w:lang w:eastAsia="ru-RU"/>
        </w:rPr>
        <w:t>.</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proofErr w:type="spellStart"/>
      <w:r w:rsidRPr="00204CA4">
        <w:rPr>
          <w:rFonts w:ascii="Times New Roman" w:eastAsia="Times New Roman" w:hAnsi="Times New Roman" w:cs="Times New Roman"/>
          <w:b/>
          <w:bCs/>
          <w:color w:val="000000"/>
          <w:spacing w:val="-6"/>
          <w:sz w:val="28"/>
          <w:szCs w:val="28"/>
          <w:lang w:eastAsia="ru-RU"/>
        </w:rPr>
        <w:t>Мезоцикл</w:t>
      </w:r>
      <w:proofErr w:type="spellEnd"/>
      <w:r w:rsidRPr="00204CA4">
        <w:rPr>
          <w:rFonts w:ascii="Times New Roman" w:eastAsia="Times New Roman" w:hAnsi="Times New Roman" w:cs="Times New Roman"/>
          <w:color w:val="000000"/>
          <w:spacing w:val="-6"/>
          <w:sz w:val="28"/>
          <w:szCs w:val="28"/>
          <w:lang w:eastAsia="ru-RU"/>
        </w:rPr>
        <w:t xml:space="preserve"> - это средний по продолжительности цикл (от 3 недель до 1-2 месяцев), решающий задачи определённого этапа (периода) подготовки и включающий относительно законченный ряд 3--6-ти чередующихся микроциклов. Как правило, </w:t>
      </w:r>
      <w:proofErr w:type="gramStart"/>
      <w:r w:rsidRPr="00204CA4">
        <w:rPr>
          <w:rFonts w:ascii="Times New Roman" w:eastAsia="Times New Roman" w:hAnsi="Times New Roman" w:cs="Times New Roman"/>
          <w:color w:val="000000"/>
          <w:spacing w:val="-6"/>
          <w:sz w:val="28"/>
          <w:szCs w:val="28"/>
          <w:lang w:eastAsia="ru-RU"/>
        </w:rPr>
        <w:t>направлен</w:t>
      </w:r>
      <w:proofErr w:type="gramEnd"/>
      <w:r w:rsidRPr="00204CA4">
        <w:rPr>
          <w:rFonts w:ascii="Times New Roman" w:eastAsia="Times New Roman" w:hAnsi="Times New Roman" w:cs="Times New Roman"/>
          <w:color w:val="000000"/>
          <w:spacing w:val="-6"/>
          <w:sz w:val="28"/>
          <w:szCs w:val="28"/>
          <w:lang w:eastAsia="ru-RU"/>
        </w:rPr>
        <w:t xml:space="preserve"> на развитие физических качеств, имеющих первостепенное значение в различных периодах подготовки.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Выделяют следующие </w:t>
      </w:r>
      <w:r w:rsidRPr="00204CA4">
        <w:rPr>
          <w:rFonts w:ascii="Times New Roman" w:eastAsia="Times New Roman" w:hAnsi="Times New Roman" w:cs="Times New Roman"/>
          <w:color w:val="000000"/>
          <w:spacing w:val="-6"/>
          <w:sz w:val="28"/>
          <w:szCs w:val="28"/>
          <w:u w:val="single"/>
          <w:lang w:eastAsia="ru-RU"/>
        </w:rPr>
        <w:t xml:space="preserve">типы </w:t>
      </w:r>
      <w:proofErr w:type="spellStart"/>
      <w:r w:rsidRPr="00204CA4">
        <w:rPr>
          <w:rFonts w:ascii="Times New Roman" w:eastAsia="Times New Roman" w:hAnsi="Times New Roman" w:cs="Times New Roman"/>
          <w:color w:val="000000"/>
          <w:spacing w:val="-6"/>
          <w:sz w:val="28"/>
          <w:szCs w:val="28"/>
          <w:u w:val="single"/>
          <w:lang w:eastAsia="ru-RU"/>
        </w:rPr>
        <w:t>мезоциклов</w:t>
      </w:r>
      <w:proofErr w:type="spellEnd"/>
      <w:r w:rsidRPr="00204CA4">
        <w:rPr>
          <w:rFonts w:ascii="Times New Roman" w:eastAsia="Times New Roman" w:hAnsi="Times New Roman" w:cs="Times New Roman"/>
          <w:color w:val="000000"/>
          <w:spacing w:val="-6"/>
          <w:sz w:val="28"/>
          <w:szCs w:val="28"/>
          <w:lang w:eastAsia="ru-RU"/>
        </w:rPr>
        <w:t>: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1</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втягивающий</w:t>
      </w:r>
      <w:proofErr w:type="gramEnd"/>
      <w:r w:rsidRPr="00204CA4">
        <w:rPr>
          <w:rFonts w:ascii="Times New Roman" w:eastAsia="Times New Roman" w:hAnsi="Times New Roman" w:cs="Times New Roman"/>
          <w:b/>
          <w:bCs/>
          <w:i/>
          <w:iCs/>
          <w:color w:val="000000"/>
          <w:spacing w:val="-6"/>
          <w:sz w:val="28"/>
          <w:szCs w:val="28"/>
          <w:lang w:eastAsia="ru-RU"/>
        </w:rPr>
        <w:t> </w:t>
      </w:r>
      <w:r w:rsidRPr="00204CA4">
        <w:rPr>
          <w:rFonts w:ascii="Times New Roman" w:eastAsia="Times New Roman" w:hAnsi="Times New Roman" w:cs="Times New Roman"/>
          <w:color w:val="000000"/>
          <w:spacing w:val="-6"/>
          <w:sz w:val="28"/>
          <w:szCs w:val="28"/>
          <w:lang w:eastAsia="ru-RU"/>
        </w:rPr>
        <w:t>– направлен на постепенное подведение спортсмена к эффективному выполнению специфической тренировочной работы;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2</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базовый</w:t>
      </w:r>
      <w:proofErr w:type="gramEnd"/>
      <w:r w:rsidRPr="00204CA4">
        <w:rPr>
          <w:rFonts w:ascii="Times New Roman" w:eastAsia="Times New Roman" w:hAnsi="Times New Roman" w:cs="Times New Roman"/>
          <w:b/>
          <w:bCs/>
          <w:i/>
          <w:iCs/>
          <w:color w:val="000000"/>
          <w:spacing w:val="-6"/>
          <w:sz w:val="28"/>
          <w:szCs w:val="28"/>
          <w:lang w:eastAsia="ru-RU"/>
        </w:rPr>
        <w:t xml:space="preserve"> </w:t>
      </w:r>
      <w:r w:rsidRPr="00204CA4">
        <w:rPr>
          <w:rFonts w:ascii="Times New Roman" w:eastAsia="Times New Roman" w:hAnsi="Times New Roman" w:cs="Times New Roman"/>
          <w:color w:val="000000"/>
          <w:spacing w:val="-6"/>
          <w:sz w:val="28"/>
          <w:szCs w:val="28"/>
          <w:lang w:eastAsia="ru-RU"/>
        </w:rPr>
        <w:t>– повышает функциональные возможности основных систем организма, совершенствует физическую, техническую, тактическую, психологическую подготовленность;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3</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контрольно-подготовительный</w:t>
      </w:r>
      <w:proofErr w:type="gramEnd"/>
      <w:r w:rsidRPr="00204CA4">
        <w:rPr>
          <w:rFonts w:ascii="Times New Roman" w:eastAsia="Times New Roman" w:hAnsi="Times New Roman" w:cs="Times New Roman"/>
          <w:b/>
          <w:bCs/>
          <w:i/>
          <w:iCs/>
          <w:color w:val="000000"/>
          <w:spacing w:val="-6"/>
          <w:sz w:val="28"/>
          <w:szCs w:val="28"/>
          <w:lang w:eastAsia="ru-RU"/>
        </w:rPr>
        <w:t xml:space="preserve"> </w:t>
      </w:r>
      <w:r w:rsidRPr="00204CA4">
        <w:rPr>
          <w:rFonts w:ascii="Times New Roman" w:eastAsia="Times New Roman" w:hAnsi="Times New Roman" w:cs="Times New Roman"/>
          <w:color w:val="000000"/>
          <w:spacing w:val="-6"/>
          <w:sz w:val="28"/>
          <w:szCs w:val="28"/>
          <w:lang w:eastAsia="ru-RU"/>
        </w:rPr>
        <w:t xml:space="preserve">– объединяет (применительно к специфике соревновательной деятельности) возможности спортсмена, достигнутые в предыдущих </w:t>
      </w:r>
      <w:proofErr w:type="spellStart"/>
      <w:r w:rsidRPr="00204CA4">
        <w:rPr>
          <w:rFonts w:ascii="Times New Roman" w:eastAsia="Times New Roman" w:hAnsi="Times New Roman" w:cs="Times New Roman"/>
          <w:color w:val="000000"/>
          <w:spacing w:val="-6"/>
          <w:sz w:val="28"/>
          <w:szCs w:val="28"/>
          <w:lang w:eastAsia="ru-RU"/>
        </w:rPr>
        <w:t>мезоциклах</w:t>
      </w:r>
      <w:proofErr w:type="spellEnd"/>
      <w:r w:rsidRPr="00204CA4">
        <w:rPr>
          <w:rFonts w:ascii="Times New Roman" w:eastAsia="Times New Roman" w:hAnsi="Times New Roman" w:cs="Times New Roman"/>
          <w:color w:val="000000"/>
          <w:spacing w:val="-6"/>
          <w:sz w:val="28"/>
          <w:szCs w:val="28"/>
          <w:lang w:eastAsia="ru-RU"/>
        </w:rPr>
        <w:t>;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4</w:t>
      </w:r>
      <w:r w:rsidRPr="00204CA4">
        <w:rPr>
          <w:rFonts w:ascii="Times New Roman" w:eastAsia="Times New Roman" w:hAnsi="Times New Roman" w:cs="Times New Roman"/>
          <w:color w:val="000000"/>
          <w:spacing w:val="-6"/>
          <w:sz w:val="28"/>
          <w:szCs w:val="28"/>
          <w:lang w:eastAsia="ru-RU"/>
        </w:rPr>
        <w:t>) </w:t>
      </w:r>
      <w:r w:rsidRPr="00204CA4">
        <w:rPr>
          <w:rFonts w:ascii="Times New Roman" w:eastAsia="Times New Roman" w:hAnsi="Times New Roman" w:cs="Times New Roman"/>
          <w:b/>
          <w:bCs/>
          <w:i/>
          <w:iCs/>
          <w:color w:val="000000"/>
          <w:spacing w:val="-6"/>
          <w:sz w:val="28"/>
          <w:szCs w:val="28"/>
          <w:lang w:eastAsia="ru-RU"/>
        </w:rPr>
        <w:t>предсоревновательный (</w:t>
      </w:r>
      <w:proofErr w:type="gramStart"/>
      <w:r w:rsidRPr="00204CA4">
        <w:rPr>
          <w:rFonts w:ascii="Times New Roman" w:eastAsia="Times New Roman" w:hAnsi="Times New Roman" w:cs="Times New Roman"/>
          <w:b/>
          <w:bCs/>
          <w:i/>
          <w:iCs/>
          <w:color w:val="000000"/>
          <w:spacing w:val="-6"/>
          <w:sz w:val="28"/>
          <w:szCs w:val="28"/>
          <w:lang w:eastAsia="ru-RU"/>
        </w:rPr>
        <w:t>подводящий</w:t>
      </w:r>
      <w:proofErr w:type="gramEnd"/>
      <w:r w:rsidRPr="00204CA4">
        <w:rPr>
          <w:rFonts w:ascii="Times New Roman" w:eastAsia="Times New Roman" w:hAnsi="Times New Roman" w:cs="Times New Roman"/>
          <w:b/>
          <w:bCs/>
          <w:i/>
          <w:iCs/>
          <w:color w:val="000000"/>
          <w:spacing w:val="-6"/>
          <w:sz w:val="28"/>
          <w:szCs w:val="28"/>
          <w:lang w:eastAsia="ru-RU"/>
        </w:rPr>
        <w:t xml:space="preserve">) </w:t>
      </w:r>
      <w:r w:rsidRPr="00204CA4">
        <w:rPr>
          <w:rFonts w:ascii="Times New Roman" w:eastAsia="Times New Roman" w:hAnsi="Times New Roman" w:cs="Times New Roman"/>
          <w:color w:val="000000"/>
          <w:spacing w:val="-6"/>
          <w:sz w:val="28"/>
          <w:szCs w:val="28"/>
          <w:lang w:eastAsia="ru-RU"/>
        </w:rPr>
        <w:t>– устраняет отдельные недостатки, выявленные в ходе подготовки и формирует комплексную готовность к выступлению на соревнованиях;</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5</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соревновательный</w:t>
      </w:r>
      <w:proofErr w:type="gramEnd"/>
      <w:r w:rsidRPr="00204CA4">
        <w:rPr>
          <w:rFonts w:ascii="Times New Roman" w:eastAsia="Times New Roman" w:hAnsi="Times New Roman" w:cs="Times New Roman"/>
          <w:color w:val="000000"/>
          <w:spacing w:val="-6"/>
          <w:sz w:val="28"/>
          <w:szCs w:val="28"/>
          <w:lang w:eastAsia="ru-RU"/>
        </w:rPr>
        <w:t> – нацелен на непосредственную подготовку и максимальную реализацию возможностей в конкретных соревнованиях;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6</w:t>
      </w:r>
      <w:r w:rsidRPr="00204CA4">
        <w:rPr>
          <w:rFonts w:ascii="Times New Roman" w:eastAsia="Times New Roman" w:hAnsi="Times New Roman" w:cs="Times New Roman"/>
          <w:color w:val="000000"/>
          <w:spacing w:val="-6"/>
          <w:sz w:val="28"/>
          <w:szCs w:val="28"/>
          <w:lang w:eastAsia="ru-RU"/>
        </w:rPr>
        <w:t>) </w:t>
      </w:r>
      <w:r w:rsidRPr="00204CA4">
        <w:rPr>
          <w:rFonts w:ascii="Times New Roman" w:eastAsia="Times New Roman" w:hAnsi="Times New Roman" w:cs="Times New Roman"/>
          <w:b/>
          <w:bCs/>
          <w:i/>
          <w:iCs/>
          <w:color w:val="000000"/>
          <w:spacing w:val="-6"/>
          <w:sz w:val="28"/>
          <w:szCs w:val="28"/>
          <w:lang w:eastAsia="ru-RU"/>
        </w:rPr>
        <w:t>восстановительны</w:t>
      </w:r>
      <w:proofErr w:type="gramStart"/>
      <w:r w:rsidRPr="00204CA4">
        <w:rPr>
          <w:rFonts w:ascii="Times New Roman" w:eastAsia="Times New Roman" w:hAnsi="Times New Roman" w:cs="Times New Roman"/>
          <w:b/>
          <w:bCs/>
          <w:i/>
          <w:iCs/>
          <w:color w:val="000000"/>
          <w:spacing w:val="-6"/>
          <w:sz w:val="28"/>
          <w:szCs w:val="28"/>
          <w:lang w:eastAsia="ru-RU"/>
        </w:rPr>
        <w:t>й</w:t>
      </w:r>
      <w:r w:rsidRPr="00204CA4">
        <w:rPr>
          <w:rFonts w:ascii="Times New Roman" w:eastAsia="Times New Roman" w:hAnsi="Times New Roman" w:cs="Times New Roman"/>
          <w:color w:val="000000"/>
          <w:spacing w:val="-6"/>
          <w:sz w:val="28"/>
          <w:szCs w:val="28"/>
          <w:lang w:eastAsia="ru-RU"/>
        </w:rPr>
        <w:t>–</w:t>
      </w:r>
      <w:proofErr w:type="gramEnd"/>
      <w:r w:rsidRPr="00204CA4">
        <w:rPr>
          <w:rFonts w:ascii="Times New Roman" w:eastAsia="Times New Roman" w:hAnsi="Times New Roman" w:cs="Times New Roman"/>
          <w:color w:val="000000"/>
          <w:spacing w:val="-6"/>
          <w:sz w:val="28"/>
          <w:szCs w:val="28"/>
          <w:lang w:eastAsia="ru-RU"/>
        </w:rPr>
        <w:t xml:space="preserve"> составляет основу переходного периода и организуется специально после напряжённой серии соревнований.</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 xml:space="preserve">Микроцикл </w:t>
      </w:r>
      <w:r w:rsidRPr="00204CA4">
        <w:rPr>
          <w:rFonts w:ascii="Times New Roman" w:eastAsia="Times New Roman" w:hAnsi="Times New Roman" w:cs="Times New Roman"/>
          <w:color w:val="000000"/>
          <w:spacing w:val="-6"/>
          <w:sz w:val="28"/>
          <w:szCs w:val="28"/>
          <w:lang w:eastAsia="ru-RU"/>
        </w:rPr>
        <w:t>– это минимальный по продолжительности цикл, представляющий собой серию тренировочных занятий (вместе с восстановительными днями), в котором решаются частные задачи более продолжительных циклов (мез</w:t>
      </w:r>
      <w:proofErr w:type="gramStart"/>
      <w:r w:rsidRPr="00204CA4">
        <w:rPr>
          <w:rFonts w:ascii="Times New Roman" w:eastAsia="Times New Roman" w:hAnsi="Times New Roman" w:cs="Times New Roman"/>
          <w:color w:val="000000"/>
          <w:spacing w:val="-6"/>
          <w:sz w:val="28"/>
          <w:szCs w:val="28"/>
          <w:lang w:eastAsia="ru-RU"/>
        </w:rPr>
        <w:t>о-</w:t>
      </w:r>
      <w:proofErr w:type="gramEnd"/>
      <w:r w:rsidRPr="00204CA4">
        <w:rPr>
          <w:rFonts w:ascii="Times New Roman" w:eastAsia="Times New Roman" w:hAnsi="Times New Roman" w:cs="Times New Roman"/>
          <w:color w:val="000000"/>
          <w:spacing w:val="-6"/>
          <w:sz w:val="28"/>
          <w:szCs w:val="28"/>
          <w:lang w:eastAsia="ru-RU"/>
        </w:rPr>
        <w:t>, макроциклов). Продолжительность </w:t>
      </w:r>
      <w:r w:rsidRPr="00204CA4">
        <w:rPr>
          <w:rFonts w:ascii="Times New Roman" w:eastAsia="Times New Roman" w:hAnsi="Times New Roman" w:cs="Times New Roman"/>
          <w:color w:val="000000"/>
          <w:spacing w:val="-6"/>
          <w:sz w:val="28"/>
          <w:szCs w:val="28"/>
          <w:u w:val="single"/>
          <w:lang w:eastAsia="ru-RU"/>
        </w:rPr>
        <w:t>от 3 до 14 дней</w:t>
      </w:r>
      <w:r w:rsidRPr="00204CA4">
        <w:rPr>
          <w:rFonts w:ascii="Times New Roman" w:eastAsia="Times New Roman" w:hAnsi="Times New Roman" w:cs="Times New Roman"/>
          <w:color w:val="000000"/>
          <w:spacing w:val="-6"/>
          <w:sz w:val="28"/>
          <w:szCs w:val="28"/>
          <w:lang w:eastAsia="ru-RU"/>
        </w:rPr>
        <w:t xml:space="preserve">, чаще всего 7-дневный (недельный) цикл.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Выделяют следующие типы микроциклов: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lastRenderedPageBreak/>
        <w:t>1</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втягивающий</w:t>
      </w:r>
      <w:proofErr w:type="gramEnd"/>
      <w:r w:rsidRPr="00204CA4">
        <w:rPr>
          <w:rFonts w:ascii="Times New Roman" w:eastAsia="Times New Roman" w:hAnsi="Times New Roman" w:cs="Times New Roman"/>
          <w:b/>
          <w:bCs/>
          <w:i/>
          <w:iCs/>
          <w:color w:val="000000"/>
          <w:spacing w:val="-6"/>
          <w:sz w:val="28"/>
          <w:szCs w:val="28"/>
          <w:lang w:eastAsia="ru-RU"/>
        </w:rPr>
        <w:t xml:space="preserve"> </w:t>
      </w:r>
      <w:r w:rsidRPr="00204CA4">
        <w:rPr>
          <w:rFonts w:ascii="Times New Roman" w:eastAsia="Times New Roman" w:hAnsi="Times New Roman" w:cs="Times New Roman"/>
          <w:color w:val="000000"/>
          <w:spacing w:val="-6"/>
          <w:sz w:val="28"/>
          <w:szCs w:val="28"/>
          <w:lang w:eastAsia="ru-RU"/>
        </w:rPr>
        <w:t>– направлен на подготовку организма спортсмена к напряжённой тренировочной работе, характеризуется невысокой суммарной нагрузкой; </w:t>
      </w:r>
    </w:p>
    <w:p w:rsidR="00EF538F" w:rsidRDefault="00EF538F" w:rsidP="00204CA4">
      <w:pPr>
        <w:autoSpaceDE w:val="0"/>
        <w:autoSpaceDN w:val="0"/>
        <w:adjustRightInd w:val="0"/>
        <w:spacing w:after="60" w:line="300" w:lineRule="exact"/>
        <w:ind w:firstLine="567"/>
        <w:jc w:val="both"/>
        <w:rPr>
          <w:rFonts w:ascii="Times New Roman" w:eastAsia="Times New Roman" w:hAnsi="Times New Roman" w:cs="Times New Roman"/>
          <w:b/>
          <w:bCs/>
          <w:color w:val="000000"/>
          <w:spacing w:val="-6"/>
          <w:sz w:val="28"/>
          <w:szCs w:val="28"/>
          <w:lang w:eastAsia="ru-RU"/>
        </w:rPr>
      </w:pPr>
    </w:p>
    <w:p w:rsidR="00EF538F" w:rsidRPr="00EF538F" w:rsidRDefault="00EF538F" w:rsidP="00EF538F">
      <w:pPr>
        <w:autoSpaceDE w:val="0"/>
        <w:autoSpaceDN w:val="0"/>
        <w:adjustRightInd w:val="0"/>
        <w:spacing w:after="60" w:line="300" w:lineRule="exact"/>
        <w:ind w:firstLine="567"/>
        <w:jc w:val="center"/>
        <w:rPr>
          <w:rFonts w:ascii="Times New Roman" w:eastAsia="Times New Roman" w:hAnsi="Times New Roman" w:cs="Times New Roman"/>
          <w:bCs/>
          <w:color w:val="000000"/>
          <w:spacing w:val="-6"/>
          <w:sz w:val="28"/>
          <w:szCs w:val="28"/>
          <w:lang w:eastAsia="ru-RU"/>
        </w:rPr>
      </w:pPr>
      <w:r w:rsidRPr="00EF538F">
        <w:rPr>
          <w:rFonts w:ascii="Times New Roman" w:eastAsia="Times New Roman" w:hAnsi="Times New Roman" w:cs="Times New Roman"/>
          <w:bCs/>
          <w:color w:val="000000"/>
          <w:spacing w:val="-6"/>
          <w:sz w:val="28"/>
          <w:szCs w:val="28"/>
          <w:lang w:eastAsia="ru-RU"/>
        </w:rPr>
        <w:t>40</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2</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тренировочный</w:t>
      </w:r>
      <w:proofErr w:type="gramEnd"/>
      <w:r w:rsidRPr="00204CA4">
        <w:rPr>
          <w:rFonts w:ascii="Times New Roman" w:eastAsia="Times New Roman" w:hAnsi="Times New Roman" w:cs="Times New Roman"/>
          <w:b/>
          <w:bCs/>
          <w:i/>
          <w:iCs/>
          <w:color w:val="000000"/>
          <w:spacing w:val="-6"/>
          <w:sz w:val="28"/>
          <w:szCs w:val="28"/>
          <w:lang w:eastAsia="ru-RU"/>
        </w:rPr>
        <w:t xml:space="preserve"> </w:t>
      </w:r>
      <w:r w:rsidRPr="00204CA4">
        <w:rPr>
          <w:rFonts w:ascii="Times New Roman" w:eastAsia="Times New Roman" w:hAnsi="Times New Roman" w:cs="Times New Roman"/>
          <w:color w:val="000000"/>
          <w:spacing w:val="-6"/>
          <w:sz w:val="28"/>
          <w:szCs w:val="28"/>
          <w:lang w:eastAsia="ru-RU"/>
        </w:rPr>
        <w:t>– наиболее распространён, включает в себя средние и значительные по объёму нагрузки; </w:t>
      </w:r>
    </w:p>
    <w:p w:rsidR="00204CA4" w:rsidRPr="00204CA4" w:rsidRDefault="00204CA4" w:rsidP="00204CA4">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3</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ударный</w:t>
      </w:r>
      <w:proofErr w:type="gramEnd"/>
      <w:r w:rsidRPr="00204CA4">
        <w:rPr>
          <w:rFonts w:ascii="Times New Roman" w:eastAsia="Times New Roman" w:hAnsi="Times New Roman" w:cs="Times New Roman"/>
          <w:b/>
          <w:bCs/>
          <w:i/>
          <w:iCs/>
          <w:color w:val="000000"/>
          <w:spacing w:val="-6"/>
          <w:sz w:val="28"/>
          <w:szCs w:val="28"/>
          <w:lang w:eastAsia="ru-RU"/>
        </w:rPr>
        <w:t xml:space="preserve"> </w:t>
      </w:r>
      <w:r w:rsidRPr="00204CA4">
        <w:rPr>
          <w:rFonts w:ascii="Times New Roman" w:eastAsia="Times New Roman" w:hAnsi="Times New Roman" w:cs="Times New Roman"/>
          <w:color w:val="000000"/>
          <w:spacing w:val="-6"/>
          <w:sz w:val="28"/>
          <w:szCs w:val="28"/>
          <w:lang w:eastAsia="ru-RU"/>
        </w:rPr>
        <w:t>– характеризуется  большими нагрузками и стимулирует стрессовые адаптационные процессы в организме спортсмена; </w:t>
      </w:r>
    </w:p>
    <w:p w:rsidR="00204CA4" w:rsidRPr="00204CA4" w:rsidRDefault="00204CA4" w:rsidP="00204CA4">
      <w:pPr>
        <w:autoSpaceDE w:val="0"/>
        <w:autoSpaceDN w:val="0"/>
        <w:adjustRightInd w:val="0"/>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4</w:t>
      </w:r>
      <w:r w:rsidRPr="00204CA4">
        <w:rPr>
          <w:rFonts w:ascii="Times New Roman" w:eastAsia="Times New Roman" w:hAnsi="Times New Roman" w:cs="Times New Roman"/>
          <w:color w:val="000000"/>
          <w:spacing w:val="-6"/>
          <w:sz w:val="28"/>
          <w:szCs w:val="28"/>
          <w:lang w:eastAsia="ru-RU"/>
        </w:rPr>
        <w:t>) </w:t>
      </w:r>
      <w:r w:rsidRPr="00204CA4">
        <w:rPr>
          <w:rFonts w:ascii="Times New Roman" w:eastAsia="Times New Roman" w:hAnsi="Times New Roman" w:cs="Times New Roman"/>
          <w:b/>
          <w:bCs/>
          <w:i/>
          <w:iCs/>
          <w:color w:val="000000"/>
          <w:spacing w:val="-6"/>
          <w:sz w:val="28"/>
          <w:szCs w:val="28"/>
          <w:lang w:eastAsia="ru-RU"/>
        </w:rPr>
        <w:t>предсоревновательный</w:t>
      </w:r>
      <w:r w:rsidRPr="00204CA4">
        <w:rPr>
          <w:rFonts w:ascii="Times New Roman" w:eastAsia="Times New Roman" w:hAnsi="Times New Roman" w:cs="Times New Roman"/>
          <w:color w:val="000000"/>
          <w:spacing w:val="-6"/>
          <w:sz w:val="28"/>
          <w:szCs w:val="28"/>
          <w:lang w:eastAsia="ru-RU"/>
        </w:rPr>
        <w:t>  (</w:t>
      </w:r>
      <w:r w:rsidRPr="00204CA4">
        <w:rPr>
          <w:rFonts w:ascii="Times New Roman" w:eastAsia="Times New Roman" w:hAnsi="Times New Roman" w:cs="Times New Roman"/>
          <w:b/>
          <w:bCs/>
          <w:i/>
          <w:iCs/>
          <w:color w:val="000000"/>
          <w:spacing w:val="-6"/>
          <w:sz w:val="28"/>
          <w:szCs w:val="28"/>
          <w:lang w:eastAsia="ru-RU"/>
        </w:rPr>
        <w:t>подводящий</w:t>
      </w:r>
      <w:r w:rsidRPr="00204CA4">
        <w:rPr>
          <w:rFonts w:ascii="Times New Roman" w:eastAsia="Times New Roman" w:hAnsi="Times New Roman" w:cs="Times New Roman"/>
          <w:color w:val="000000"/>
          <w:spacing w:val="-6"/>
          <w:sz w:val="28"/>
          <w:szCs w:val="28"/>
          <w:lang w:eastAsia="ru-RU"/>
        </w:rPr>
        <w:t>) – подводит  спортсмена к успешному выступлению в соревнованиях, моделирует условия и режим деятельности в них; в целом характеризуется сравнительно невысоким объёмом и интенсивностью нагрузок; </w:t>
      </w:r>
    </w:p>
    <w:p w:rsidR="00204CA4" w:rsidRPr="00204CA4" w:rsidRDefault="00204CA4" w:rsidP="00204CA4">
      <w:pPr>
        <w:autoSpaceDE w:val="0"/>
        <w:autoSpaceDN w:val="0"/>
        <w:adjustRightInd w:val="0"/>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5</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соревновательный</w:t>
      </w:r>
      <w:proofErr w:type="gramEnd"/>
      <w:r w:rsidRPr="00204CA4">
        <w:rPr>
          <w:rFonts w:ascii="Times New Roman" w:eastAsia="Times New Roman" w:hAnsi="Times New Roman" w:cs="Times New Roman"/>
          <w:b/>
          <w:bCs/>
          <w:i/>
          <w:iCs/>
          <w:color w:val="000000"/>
          <w:spacing w:val="-6"/>
          <w:sz w:val="28"/>
          <w:szCs w:val="28"/>
          <w:lang w:eastAsia="ru-RU"/>
        </w:rPr>
        <w:t xml:space="preserve"> </w:t>
      </w:r>
      <w:r w:rsidRPr="00204CA4">
        <w:rPr>
          <w:rFonts w:ascii="Times New Roman" w:eastAsia="Times New Roman" w:hAnsi="Times New Roman" w:cs="Times New Roman"/>
          <w:color w:val="000000"/>
          <w:spacing w:val="-6"/>
          <w:sz w:val="28"/>
          <w:szCs w:val="28"/>
          <w:lang w:eastAsia="ru-RU"/>
        </w:rPr>
        <w:t>– направлен  на максимальную реализацию возможностей в соревнованиях, строится в соответствии с их программой; </w:t>
      </w:r>
    </w:p>
    <w:p w:rsidR="00204CA4" w:rsidRPr="00204CA4" w:rsidRDefault="00204CA4" w:rsidP="00204CA4">
      <w:pPr>
        <w:autoSpaceDE w:val="0"/>
        <w:autoSpaceDN w:val="0"/>
        <w:adjustRightInd w:val="0"/>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6</w:t>
      </w:r>
      <w:r w:rsidRPr="00204CA4">
        <w:rPr>
          <w:rFonts w:ascii="Times New Roman" w:eastAsia="Times New Roman" w:hAnsi="Times New Roman" w:cs="Times New Roman"/>
          <w:color w:val="000000"/>
          <w:spacing w:val="-6"/>
          <w:sz w:val="28"/>
          <w:szCs w:val="28"/>
          <w:lang w:eastAsia="ru-RU"/>
        </w:rPr>
        <w:t>) </w:t>
      </w:r>
      <w:proofErr w:type="gramStart"/>
      <w:r w:rsidRPr="00204CA4">
        <w:rPr>
          <w:rFonts w:ascii="Times New Roman" w:eastAsia="Times New Roman" w:hAnsi="Times New Roman" w:cs="Times New Roman"/>
          <w:b/>
          <w:bCs/>
          <w:i/>
          <w:iCs/>
          <w:color w:val="000000"/>
          <w:spacing w:val="-6"/>
          <w:sz w:val="28"/>
          <w:szCs w:val="28"/>
          <w:lang w:eastAsia="ru-RU"/>
        </w:rPr>
        <w:t>восстановительный</w:t>
      </w:r>
      <w:proofErr w:type="gramEnd"/>
      <w:r w:rsidRPr="00204CA4">
        <w:rPr>
          <w:rFonts w:ascii="Times New Roman" w:eastAsia="Times New Roman" w:hAnsi="Times New Roman" w:cs="Times New Roman"/>
          <w:b/>
          <w:bCs/>
          <w:i/>
          <w:iCs/>
          <w:color w:val="000000"/>
          <w:spacing w:val="-6"/>
          <w:sz w:val="28"/>
          <w:szCs w:val="28"/>
          <w:lang w:eastAsia="ru-RU"/>
        </w:rPr>
        <w:t xml:space="preserve"> </w:t>
      </w:r>
      <w:r w:rsidRPr="00204CA4">
        <w:rPr>
          <w:rFonts w:ascii="Times New Roman" w:eastAsia="Times New Roman" w:hAnsi="Times New Roman" w:cs="Times New Roman"/>
          <w:color w:val="000000"/>
          <w:spacing w:val="-6"/>
          <w:sz w:val="28"/>
          <w:szCs w:val="28"/>
          <w:lang w:eastAsia="ru-RU"/>
        </w:rPr>
        <w:t xml:space="preserve">– обеспечивает протекание восстановительных и адаптационных процессов в организме спортсмена после больших физических и психических нагрузок, выполненных в тренировках и соревнованиях; характеризуется невысокими нагрузками, применением восстановительных процедур, активного отдыха. </w:t>
      </w:r>
    </w:p>
    <w:p w:rsidR="00204CA4" w:rsidRPr="00204CA4" w:rsidRDefault="00204CA4" w:rsidP="00204CA4">
      <w:pPr>
        <w:autoSpaceDE w:val="0"/>
        <w:autoSpaceDN w:val="0"/>
        <w:adjustRightInd w:val="0"/>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Большое значение при построении микроцикла играет чередование и величина (малых, средних, значительных и больших) нагрузок различной направленности (силовой, скоростной, на выносливость, гибкость и координацию движений) по дням.</w:t>
      </w:r>
    </w:p>
    <w:p w:rsidR="00204CA4" w:rsidRPr="00204CA4" w:rsidRDefault="00204CA4" w:rsidP="00204CA4">
      <w:pPr>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Подготовительный период</w:t>
      </w:r>
      <w:r w:rsidRPr="00204CA4">
        <w:rPr>
          <w:rFonts w:ascii="Times New Roman" w:eastAsia="Times New Roman" w:hAnsi="Times New Roman" w:cs="Times New Roman"/>
          <w:color w:val="000000"/>
          <w:spacing w:val="-6"/>
          <w:sz w:val="28"/>
          <w:szCs w:val="28"/>
          <w:lang w:eastAsia="ru-RU"/>
        </w:rPr>
        <w:t> – наиболее продолжительная структурная единица макроцикла подготовки спортсмена (длится </w:t>
      </w:r>
      <w:r w:rsidRPr="00204CA4">
        <w:rPr>
          <w:rFonts w:ascii="Times New Roman" w:eastAsia="Times New Roman" w:hAnsi="Times New Roman" w:cs="Times New Roman"/>
          <w:color w:val="000000"/>
          <w:spacing w:val="-6"/>
          <w:sz w:val="28"/>
          <w:szCs w:val="28"/>
          <w:u w:val="single"/>
          <w:lang w:eastAsia="ru-RU"/>
        </w:rPr>
        <w:t>от 3-4</w:t>
      </w:r>
      <w:r w:rsidRPr="00204CA4">
        <w:rPr>
          <w:rFonts w:ascii="Times New Roman" w:eastAsia="Times New Roman" w:hAnsi="Times New Roman" w:cs="Times New Roman"/>
          <w:color w:val="000000"/>
          <w:spacing w:val="-6"/>
          <w:sz w:val="28"/>
          <w:szCs w:val="28"/>
          <w:lang w:eastAsia="ru-RU"/>
        </w:rPr>
        <w:t> (главным образом в полугодичных циклах) </w:t>
      </w:r>
      <w:r w:rsidRPr="00204CA4">
        <w:rPr>
          <w:rFonts w:ascii="Times New Roman" w:eastAsia="Times New Roman" w:hAnsi="Times New Roman" w:cs="Times New Roman"/>
          <w:color w:val="000000"/>
          <w:spacing w:val="-6"/>
          <w:sz w:val="28"/>
          <w:szCs w:val="28"/>
          <w:u w:val="single"/>
          <w:lang w:eastAsia="ru-RU"/>
        </w:rPr>
        <w:t>до 5-7 месяцев</w:t>
      </w:r>
      <w:r w:rsidRPr="00204CA4">
        <w:rPr>
          <w:rFonts w:ascii="Times New Roman" w:eastAsia="Times New Roman" w:hAnsi="Times New Roman" w:cs="Times New Roman"/>
          <w:color w:val="000000"/>
          <w:spacing w:val="-6"/>
          <w:sz w:val="28"/>
          <w:szCs w:val="28"/>
          <w:lang w:eastAsia="ru-RU"/>
        </w:rPr>
        <w:t xml:space="preserve"> (в годичных циклах)) </w:t>
      </w:r>
      <w:r w:rsidRPr="00204CA4">
        <w:rPr>
          <w:rFonts w:ascii="Times New Roman" w:eastAsia="Times New Roman" w:hAnsi="Times New Roman" w:cs="Times New Roman"/>
          <w:b/>
          <w:color w:val="000000"/>
          <w:spacing w:val="-6"/>
          <w:sz w:val="28"/>
          <w:szCs w:val="28"/>
          <w:lang w:eastAsia="ru-RU"/>
        </w:rPr>
        <w:t xml:space="preserve">– </w:t>
      </w:r>
      <w:r w:rsidRPr="00204CA4">
        <w:rPr>
          <w:rFonts w:ascii="Times New Roman" w:eastAsia="Times New Roman" w:hAnsi="Times New Roman" w:cs="Times New Roman"/>
          <w:bCs/>
          <w:i/>
          <w:iCs/>
          <w:color w:val="000000"/>
          <w:spacing w:val="-6"/>
          <w:sz w:val="28"/>
          <w:szCs w:val="28"/>
          <w:lang w:eastAsia="ru-RU"/>
        </w:rPr>
        <w:t>создаёт предпосылки для становления спортивной формы </w:t>
      </w:r>
      <w:r w:rsidRPr="00204CA4">
        <w:rPr>
          <w:rFonts w:ascii="Times New Roman" w:eastAsia="Times New Roman" w:hAnsi="Times New Roman" w:cs="Times New Roman"/>
          <w:color w:val="000000"/>
          <w:spacing w:val="-6"/>
          <w:sz w:val="28"/>
          <w:szCs w:val="28"/>
          <w:lang w:eastAsia="ru-RU"/>
        </w:rPr>
        <w:t>в сезоне: направлен на развитие физических качеств, создающих основу для формирования специальной подготовленности спортсменов. Совпадает с фазой </w:t>
      </w:r>
      <w:r w:rsidRPr="00204CA4">
        <w:rPr>
          <w:rFonts w:ascii="Times New Roman" w:eastAsia="Times New Roman" w:hAnsi="Times New Roman" w:cs="Times New Roman"/>
          <w:i/>
          <w:iCs/>
          <w:color w:val="000000"/>
          <w:spacing w:val="-6"/>
          <w:sz w:val="28"/>
          <w:szCs w:val="28"/>
          <w:lang w:eastAsia="ru-RU"/>
        </w:rPr>
        <w:t>приобретения спортивной формы</w:t>
      </w:r>
      <w:r w:rsidRPr="00204CA4">
        <w:rPr>
          <w:rFonts w:ascii="Times New Roman" w:eastAsia="Times New Roman" w:hAnsi="Times New Roman" w:cs="Times New Roman"/>
          <w:color w:val="000000"/>
          <w:spacing w:val="-6"/>
          <w:sz w:val="28"/>
          <w:szCs w:val="28"/>
          <w:lang w:eastAsia="ru-RU"/>
        </w:rPr>
        <w:t xml:space="preserve">. Преимущественное использование средств общефизической подготовки (ОФП) над специально-физической подготовкой (СФП) позволяет сформировать базу, на которой будут в соревновательном периоде строить структуру соревновательной деятельности. </w:t>
      </w:r>
    </w:p>
    <w:p w:rsidR="00204CA4" w:rsidRPr="00204CA4" w:rsidRDefault="00204CA4" w:rsidP="00204CA4">
      <w:pPr>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Подготовительный период </w:t>
      </w:r>
      <w:r w:rsidRPr="00204CA4">
        <w:rPr>
          <w:rFonts w:ascii="Times New Roman" w:eastAsia="Times New Roman" w:hAnsi="Times New Roman" w:cs="Times New Roman"/>
          <w:color w:val="000000"/>
          <w:spacing w:val="-6"/>
          <w:sz w:val="28"/>
          <w:szCs w:val="28"/>
          <w:u w:val="single"/>
          <w:lang w:eastAsia="ru-RU"/>
        </w:rPr>
        <w:t>делиться на </w:t>
      </w:r>
      <w:r w:rsidRPr="00204CA4">
        <w:rPr>
          <w:rFonts w:ascii="Times New Roman" w:eastAsia="Times New Roman" w:hAnsi="Times New Roman" w:cs="Times New Roman"/>
          <w:b/>
          <w:bCs/>
          <w:color w:val="000000"/>
          <w:spacing w:val="-6"/>
          <w:sz w:val="28"/>
          <w:szCs w:val="28"/>
          <w:u w:val="single"/>
          <w:lang w:eastAsia="ru-RU"/>
        </w:rPr>
        <w:t>2 этапа</w:t>
      </w:r>
      <w:r w:rsidRPr="00204CA4">
        <w:rPr>
          <w:rFonts w:ascii="Times New Roman" w:eastAsia="Times New Roman" w:hAnsi="Times New Roman" w:cs="Times New Roman"/>
          <w:color w:val="000000"/>
          <w:spacing w:val="-6"/>
          <w:sz w:val="28"/>
          <w:szCs w:val="28"/>
          <w:lang w:eastAsia="ru-RU"/>
        </w:rPr>
        <w:t xml:space="preserve"> (или </w:t>
      </w:r>
      <w:proofErr w:type="spellStart"/>
      <w:r w:rsidRPr="00204CA4">
        <w:rPr>
          <w:rFonts w:ascii="Times New Roman" w:eastAsia="Times New Roman" w:hAnsi="Times New Roman" w:cs="Times New Roman"/>
          <w:color w:val="000000"/>
          <w:spacing w:val="-6"/>
          <w:sz w:val="28"/>
          <w:szCs w:val="28"/>
          <w:lang w:eastAsia="ru-RU"/>
        </w:rPr>
        <w:t>мезоцикла</w:t>
      </w:r>
      <w:proofErr w:type="spellEnd"/>
      <w:r w:rsidRPr="00204CA4">
        <w:rPr>
          <w:rFonts w:ascii="Times New Roman" w:eastAsia="Times New Roman" w:hAnsi="Times New Roman" w:cs="Times New Roman"/>
          <w:color w:val="000000"/>
          <w:spacing w:val="-6"/>
          <w:sz w:val="28"/>
          <w:szCs w:val="28"/>
          <w:lang w:eastAsia="ru-RU"/>
        </w:rPr>
        <w:t>):</w:t>
      </w:r>
    </w:p>
    <w:p w:rsidR="00204CA4" w:rsidRPr="00204CA4" w:rsidRDefault="00204CA4" w:rsidP="00204CA4">
      <w:pPr>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i/>
          <w:iCs/>
          <w:color w:val="000000"/>
          <w:spacing w:val="-6"/>
          <w:sz w:val="28"/>
          <w:szCs w:val="28"/>
          <w:lang w:eastAsia="ru-RU"/>
        </w:rPr>
        <w:t>1)</w:t>
      </w:r>
      <w:proofErr w:type="spellStart"/>
      <w:r w:rsidRPr="00204CA4">
        <w:rPr>
          <w:rFonts w:ascii="Times New Roman" w:eastAsia="Times New Roman" w:hAnsi="Times New Roman" w:cs="Times New Roman"/>
          <w:b/>
          <w:bCs/>
          <w:i/>
          <w:iCs/>
          <w:color w:val="000000"/>
          <w:spacing w:val="-6"/>
          <w:sz w:val="28"/>
          <w:szCs w:val="28"/>
          <w:lang w:eastAsia="ru-RU"/>
        </w:rPr>
        <w:t>общеподготовительный</w:t>
      </w:r>
      <w:proofErr w:type="spellEnd"/>
      <w:r w:rsidRPr="00204CA4">
        <w:rPr>
          <w:rFonts w:ascii="Times New Roman" w:eastAsia="Times New Roman" w:hAnsi="Times New Roman" w:cs="Times New Roman"/>
          <w:b/>
          <w:bCs/>
          <w:i/>
          <w:iCs/>
          <w:color w:val="000000"/>
          <w:spacing w:val="-6"/>
          <w:sz w:val="28"/>
          <w:szCs w:val="28"/>
          <w:lang w:eastAsia="ru-RU"/>
        </w:rPr>
        <w:t> </w:t>
      </w:r>
      <w:r w:rsidRPr="00204CA4">
        <w:rPr>
          <w:rFonts w:ascii="Times New Roman" w:eastAsia="Times New Roman" w:hAnsi="Times New Roman" w:cs="Times New Roman"/>
          <w:i/>
          <w:iCs/>
          <w:color w:val="000000"/>
          <w:spacing w:val="-6"/>
          <w:sz w:val="28"/>
          <w:szCs w:val="28"/>
          <w:lang w:eastAsia="ru-RU"/>
        </w:rPr>
        <w:t>этап</w:t>
      </w:r>
      <w:r w:rsidRPr="00204CA4">
        <w:rPr>
          <w:rFonts w:ascii="Times New Roman" w:eastAsia="Times New Roman" w:hAnsi="Times New Roman" w:cs="Times New Roman"/>
          <w:color w:val="000000"/>
          <w:spacing w:val="-6"/>
          <w:sz w:val="28"/>
          <w:szCs w:val="28"/>
          <w:lang w:eastAsia="ru-RU"/>
        </w:rPr>
        <w:t xml:space="preserve"> - формирует предпосылки, на базе которых происходит становление спортивной формы: </w:t>
      </w:r>
    </w:p>
    <w:p w:rsidR="00204CA4" w:rsidRPr="00204CA4" w:rsidRDefault="00204CA4" w:rsidP="00204CA4">
      <w:pPr>
        <w:spacing w:after="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1) увеличивает возможности основных функциональных систем организма спортсмена; </w:t>
      </w:r>
    </w:p>
    <w:p w:rsidR="00204CA4" w:rsidRPr="00204CA4" w:rsidRDefault="00204CA4" w:rsidP="00204CA4">
      <w:pPr>
        <w:spacing w:after="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2) повышает уровень общей физ. подготовленности; </w:t>
      </w:r>
    </w:p>
    <w:p w:rsidR="00204CA4" w:rsidRPr="00204CA4" w:rsidRDefault="00204CA4" w:rsidP="00204CA4">
      <w:pPr>
        <w:spacing w:after="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3) развивает необходимые спортивно-технические и психологические качества.</w:t>
      </w:r>
    </w:p>
    <w:p w:rsidR="00204CA4" w:rsidRPr="00204CA4" w:rsidRDefault="00204CA4" w:rsidP="00204CA4">
      <w:pPr>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lastRenderedPageBreak/>
        <w:t>Ведущей стороной является общая подготовка: соотношение средств ОФП / СФП как 70% / 30%  (но оно во многом зависит от уровня квалификации спортсмена и этапа многолетней подготовки).</w:t>
      </w:r>
    </w:p>
    <w:p w:rsidR="00204CA4" w:rsidRPr="00204CA4" w:rsidRDefault="00204CA4" w:rsidP="00204CA4">
      <w:pPr>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Состоит, как правило, из двух </w:t>
      </w:r>
      <w:proofErr w:type="spellStart"/>
      <w:r w:rsidRPr="00204CA4">
        <w:rPr>
          <w:rFonts w:ascii="Times New Roman" w:eastAsia="Times New Roman" w:hAnsi="Times New Roman" w:cs="Times New Roman"/>
          <w:color w:val="000000"/>
          <w:spacing w:val="-6"/>
          <w:sz w:val="28"/>
          <w:szCs w:val="28"/>
          <w:lang w:eastAsia="ru-RU"/>
        </w:rPr>
        <w:t>мезоциклов</w:t>
      </w:r>
      <w:proofErr w:type="spellEnd"/>
      <w:r w:rsidRPr="00204CA4">
        <w:rPr>
          <w:rFonts w:ascii="Times New Roman" w:eastAsia="Times New Roman" w:hAnsi="Times New Roman" w:cs="Times New Roman"/>
          <w:color w:val="000000"/>
          <w:spacing w:val="-6"/>
          <w:sz w:val="28"/>
          <w:szCs w:val="28"/>
          <w:lang w:eastAsia="ru-RU"/>
        </w:rPr>
        <w:t xml:space="preserve">: </w:t>
      </w:r>
    </w:p>
    <w:p w:rsidR="00EF538F" w:rsidRDefault="00EF538F" w:rsidP="00204CA4">
      <w:pPr>
        <w:spacing w:after="60" w:line="320" w:lineRule="exact"/>
        <w:ind w:firstLine="567"/>
        <w:jc w:val="both"/>
        <w:rPr>
          <w:rFonts w:ascii="Times New Roman" w:eastAsia="Times New Roman" w:hAnsi="Times New Roman" w:cs="Times New Roman"/>
          <w:color w:val="000000"/>
          <w:spacing w:val="-6"/>
          <w:sz w:val="28"/>
          <w:szCs w:val="28"/>
          <w:lang w:eastAsia="ru-RU"/>
        </w:rPr>
      </w:pPr>
    </w:p>
    <w:p w:rsidR="00EF538F" w:rsidRDefault="00EF538F" w:rsidP="00EF538F">
      <w:pPr>
        <w:spacing w:after="60" w:line="320" w:lineRule="exact"/>
        <w:ind w:firstLine="567"/>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41</w:t>
      </w:r>
    </w:p>
    <w:p w:rsidR="00204CA4" w:rsidRPr="00204CA4" w:rsidRDefault="00204CA4" w:rsidP="00204CA4">
      <w:pPr>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1-ый – </w:t>
      </w:r>
      <w:proofErr w:type="gramStart"/>
      <w:r w:rsidRPr="00204CA4">
        <w:rPr>
          <w:rFonts w:ascii="Times New Roman" w:eastAsia="Times New Roman" w:hAnsi="Times New Roman" w:cs="Times New Roman"/>
          <w:i/>
          <w:iCs/>
          <w:color w:val="000000"/>
          <w:spacing w:val="-6"/>
          <w:sz w:val="28"/>
          <w:szCs w:val="28"/>
          <w:lang w:eastAsia="ru-RU"/>
        </w:rPr>
        <w:t>втягивающий</w:t>
      </w:r>
      <w:proofErr w:type="gramEnd"/>
      <w:r w:rsidRPr="00204CA4">
        <w:rPr>
          <w:rFonts w:ascii="Times New Roman" w:eastAsia="Times New Roman" w:hAnsi="Times New Roman" w:cs="Times New Roman"/>
          <w:color w:val="000000"/>
          <w:spacing w:val="-6"/>
          <w:sz w:val="28"/>
          <w:szCs w:val="28"/>
          <w:lang w:eastAsia="ru-RU"/>
        </w:rPr>
        <w:t xml:space="preserve"> – продолжительность 2-3 недели; тесно связан с предыдущим переходным периодом и является подготовительным к выполнению высоких по объёму тренировочных нагрузок; </w:t>
      </w:r>
    </w:p>
    <w:p w:rsidR="00204CA4" w:rsidRPr="00204CA4" w:rsidRDefault="00204CA4" w:rsidP="00204CA4">
      <w:pPr>
        <w:spacing w:after="60" w:line="32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2-ой – </w:t>
      </w:r>
      <w:proofErr w:type="gramStart"/>
      <w:r w:rsidRPr="00204CA4">
        <w:rPr>
          <w:rFonts w:ascii="Times New Roman" w:eastAsia="Times New Roman" w:hAnsi="Times New Roman" w:cs="Times New Roman"/>
          <w:i/>
          <w:iCs/>
          <w:color w:val="000000"/>
          <w:spacing w:val="-6"/>
          <w:sz w:val="28"/>
          <w:szCs w:val="28"/>
          <w:lang w:eastAsia="ru-RU"/>
        </w:rPr>
        <w:t>базовый</w:t>
      </w:r>
      <w:proofErr w:type="gramEnd"/>
      <w:r w:rsidRPr="00204CA4">
        <w:rPr>
          <w:rFonts w:ascii="Times New Roman" w:eastAsia="Times New Roman" w:hAnsi="Times New Roman" w:cs="Times New Roman"/>
          <w:color w:val="000000"/>
          <w:spacing w:val="-6"/>
          <w:sz w:val="28"/>
          <w:szCs w:val="28"/>
          <w:lang w:eastAsia="ru-RU"/>
        </w:rPr>
        <w:t> – длительность 3-6 недельных микроциклов; направлен на решение главных задач этапа (совершенствование физических качеств, лежащих в основе высоких спортивных достижений в конкретном виде спорта). Объём нагрузки увеличивается постепенно и достигает своего максимума в конце этапа или в середине следующего; интенсивность нагрузки тоже повышается, несколько отставая от объёма. Широко применяют обще- и специально-подготовительные упражнения, разнообразные упр. из др. видов спорта, соревновательные - практически не используются. </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i/>
          <w:iCs/>
          <w:color w:val="000000"/>
          <w:spacing w:val="-6"/>
          <w:sz w:val="28"/>
          <w:szCs w:val="28"/>
          <w:lang w:eastAsia="ru-RU"/>
        </w:rPr>
        <w:t>2)специально-подготовительный</w:t>
      </w:r>
      <w:r w:rsidRPr="00204CA4">
        <w:rPr>
          <w:rFonts w:ascii="Times New Roman" w:eastAsia="Times New Roman" w:hAnsi="Times New Roman" w:cs="Times New Roman"/>
          <w:color w:val="000000"/>
          <w:spacing w:val="-6"/>
          <w:sz w:val="28"/>
          <w:szCs w:val="28"/>
          <w:lang w:eastAsia="ru-RU"/>
        </w:rPr>
        <w:t> </w:t>
      </w:r>
      <w:r w:rsidRPr="00204CA4">
        <w:rPr>
          <w:rFonts w:ascii="Times New Roman" w:eastAsia="Times New Roman" w:hAnsi="Times New Roman" w:cs="Times New Roman"/>
          <w:i/>
          <w:iCs/>
          <w:color w:val="000000"/>
          <w:spacing w:val="-6"/>
          <w:sz w:val="28"/>
          <w:szCs w:val="28"/>
          <w:lang w:eastAsia="ru-RU"/>
        </w:rPr>
        <w:t>этап</w:t>
      </w:r>
      <w:r w:rsidRPr="00204CA4">
        <w:rPr>
          <w:rFonts w:ascii="Times New Roman" w:eastAsia="Times New Roman" w:hAnsi="Times New Roman" w:cs="Times New Roman"/>
          <w:color w:val="000000"/>
          <w:spacing w:val="-6"/>
          <w:sz w:val="28"/>
          <w:szCs w:val="28"/>
          <w:lang w:eastAsia="ru-RU"/>
        </w:rPr>
        <w:t> - обеспечивает непосредственное становление спортивной формы за счёт увеличения доли специальной подготовки: соотношение ОФП/СФП как 50/50. Объём нагрузки, направленный на совершенствование физической подготовленности, стабилизируется, потом снижается, а интенсивность нагрузки продолжает повышаться за счёт увеличения технико-тактических сре</w:t>
      </w:r>
      <w:proofErr w:type="gramStart"/>
      <w:r w:rsidRPr="00204CA4">
        <w:rPr>
          <w:rFonts w:ascii="Times New Roman" w:eastAsia="Times New Roman" w:hAnsi="Times New Roman" w:cs="Times New Roman"/>
          <w:color w:val="000000"/>
          <w:spacing w:val="-6"/>
          <w:sz w:val="28"/>
          <w:szCs w:val="28"/>
          <w:lang w:eastAsia="ru-RU"/>
        </w:rPr>
        <w:t>дств тр</w:t>
      </w:r>
      <w:proofErr w:type="gramEnd"/>
      <w:r w:rsidRPr="00204CA4">
        <w:rPr>
          <w:rFonts w:ascii="Times New Roman" w:eastAsia="Times New Roman" w:hAnsi="Times New Roman" w:cs="Times New Roman"/>
          <w:color w:val="000000"/>
          <w:spacing w:val="-6"/>
          <w:sz w:val="28"/>
          <w:szCs w:val="28"/>
          <w:lang w:eastAsia="ru-RU"/>
        </w:rPr>
        <w:t xml:space="preserve">енировки. Большое значение приобретает совершенствование специальной тренированности, технико-тактического мастерства, специально-психологических качеств, участие в контрольных и подготовительных соревнованиях, которые рассматриваются как средство интегральной подготовки. Спортивную форму приобретают за счёт специально-подготовительных и соревновательных упражнений, которые частично или полностью воспроизводят соревновательные действия. Длительность – около 2-х </w:t>
      </w:r>
      <w:proofErr w:type="spellStart"/>
      <w:r w:rsidRPr="00204CA4">
        <w:rPr>
          <w:rFonts w:ascii="Times New Roman" w:eastAsia="Times New Roman" w:hAnsi="Times New Roman" w:cs="Times New Roman"/>
          <w:color w:val="000000"/>
          <w:spacing w:val="-6"/>
          <w:sz w:val="28"/>
          <w:szCs w:val="28"/>
          <w:lang w:eastAsia="ru-RU"/>
        </w:rPr>
        <w:t>мезоциклов</w:t>
      </w:r>
      <w:proofErr w:type="spellEnd"/>
      <w:r w:rsidRPr="00204CA4">
        <w:rPr>
          <w:rFonts w:ascii="Times New Roman" w:eastAsia="Times New Roman" w:hAnsi="Times New Roman" w:cs="Times New Roman"/>
          <w:color w:val="000000"/>
          <w:spacing w:val="-6"/>
          <w:sz w:val="28"/>
          <w:szCs w:val="28"/>
          <w:lang w:eastAsia="ru-RU"/>
        </w:rPr>
        <w:t xml:space="preserve"> (чаще входят </w:t>
      </w:r>
      <w:proofErr w:type="gramStart"/>
      <w:r w:rsidRPr="00204CA4">
        <w:rPr>
          <w:rFonts w:ascii="Times New Roman" w:eastAsia="Times New Roman" w:hAnsi="Times New Roman" w:cs="Times New Roman"/>
          <w:color w:val="000000"/>
          <w:spacing w:val="-6"/>
          <w:sz w:val="28"/>
          <w:szCs w:val="28"/>
          <w:lang w:eastAsia="ru-RU"/>
        </w:rPr>
        <w:t>базовый</w:t>
      </w:r>
      <w:proofErr w:type="gramEnd"/>
      <w:r w:rsidRPr="00204CA4">
        <w:rPr>
          <w:rFonts w:ascii="Times New Roman" w:eastAsia="Times New Roman" w:hAnsi="Times New Roman" w:cs="Times New Roman"/>
          <w:color w:val="000000"/>
          <w:spacing w:val="-6"/>
          <w:sz w:val="28"/>
          <w:szCs w:val="28"/>
          <w:lang w:eastAsia="ru-RU"/>
        </w:rPr>
        <w:t>, контрольно-подготовительный, соревновательный).</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bCs/>
          <w:spacing w:val="-6"/>
          <w:sz w:val="28"/>
          <w:szCs w:val="28"/>
          <w:lang w:eastAsia="ru-RU"/>
        </w:rPr>
        <w:t xml:space="preserve">Соревновательный период </w:t>
      </w:r>
      <w:r w:rsidRPr="00204CA4">
        <w:rPr>
          <w:rFonts w:ascii="Times New Roman" w:eastAsia="Times New Roman" w:hAnsi="Times New Roman" w:cs="Times New Roman"/>
          <w:spacing w:val="-6"/>
          <w:sz w:val="28"/>
          <w:szCs w:val="28"/>
          <w:lang w:eastAsia="ru-RU"/>
        </w:rPr>
        <w:t xml:space="preserve"> наиболее важный, в нём формируется вторая фаза – </w:t>
      </w:r>
      <w:r w:rsidRPr="00204CA4">
        <w:rPr>
          <w:rFonts w:ascii="Times New Roman" w:eastAsia="Times New Roman" w:hAnsi="Times New Roman" w:cs="Times New Roman"/>
          <w:i/>
          <w:iCs/>
          <w:spacing w:val="-6"/>
          <w:sz w:val="28"/>
          <w:szCs w:val="28"/>
          <w:lang w:eastAsia="ru-RU"/>
        </w:rPr>
        <w:t>стабилизация спортивной формы</w:t>
      </w:r>
      <w:r w:rsidRPr="00204CA4">
        <w:rPr>
          <w:rFonts w:ascii="Times New Roman" w:eastAsia="Times New Roman" w:hAnsi="Times New Roman" w:cs="Times New Roman"/>
          <w:spacing w:val="-6"/>
          <w:sz w:val="28"/>
          <w:szCs w:val="28"/>
          <w:lang w:eastAsia="ru-RU"/>
        </w:rPr>
        <w:t>, направлен на</w:t>
      </w:r>
      <w:r w:rsidRPr="00204CA4">
        <w:rPr>
          <w:rFonts w:ascii="Times New Roman" w:eastAsia="Times New Roman" w:hAnsi="Times New Roman" w:cs="Times New Roman"/>
          <w:b/>
          <w:spacing w:val="-6"/>
          <w:sz w:val="28"/>
          <w:szCs w:val="28"/>
          <w:lang w:eastAsia="ru-RU"/>
        </w:rPr>
        <w:t> </w:t>
      </w:r>
      <w:r w:rsidRPr="00204CA4">
        <w:rPr>
          <w:rFonts w:ascii="Times New Roman" w:eastAsia="Times New Roman" w:hAnsi="Times New Roman" w:cs="Times New Roman"/>
          <w:bCs/>
          <w:i/>
          <w:iCs/>
          <w:spacing w:val="-6"/>
          <w:sz w:val="28"/>
          <w:szCs w:val="28"/>
          <w:lang w:eastAsia="ru-RU"/>
        </w:rPr>
        <w:t xml:space="preserve">сохранение и повышение достигнутого уровня специальной </w:t>
      </w:r>
      <w:proofErr w:type="gramStart"/>
      <w:r w:rsidRPr="00204CA4">
        <w:rPr>
          <w:rFonts w:ascii="Times New Roman" w:eastAsia="Times New Roman" w:hAnsi="Times New Roman" w:cs="Times New Roman"/>
          <w:bCs/>
          <w:i/>
          <w:iCs/>
          <w:spacing w:val="-6"/>
          <w:sz w:val="28"/>
          <w:szCs w:val="28"/>
          <w:lang w:eastAsia="ru-RU"/>
        </w:rPr>
        <w:t>подготовленности</w:t>
      </w:r>
      <w:proofErr w:type="gramEnd"/>
      <w:r w:rsidRPr="00204CA4">
        <w:rPr>
          <w:rFonts w:ascii="Times New Roman" w:eastAsia="Times New Roman" w:hAnsi="Times New Roman" w:cs="Times New Roman"/>
          <w:bCs/>
          <w:i/>
          <w:iCs/>
          <w:spacing w:val="-6"/>
          <w:sz w:val="28"/>
          <w:szCs w:val="28"/>
          <w:lang w:eastAsia="ru-RU"/>
        </w:rPr>
        <w:t xml:space="preserve"> и её полную реализацию в соревнованиях для демонстрации максимальных результатов</w:t>
      </w:r>
      <w:r w:rsidRPr="00204CA4">
        <w:rPr>
          <w:rFonts w:ascii="Times New Roman" w:eastAsia="Times New Roman" w:hAnsi="Times New Roman" w:cs="Times New Roman"/>
          <w:spacing w:val="-6"/>
          <w:sz w:val="28"/>
          <w:szCs w:val="28"/>
          <w:lang w:eastAsia="ru-RU"/>
        </w:rPr>
        <w:t>.</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Продолжительность </w:t>
      </w:r>
      <w:r w:rsidRPr="00204CA4">
        <w:rPr>
          <w:rFonts w:ascii="Times New Roman" w:eastAsia="Times New Roman" w:hAnsi="Times New Roman" w:cs="Times New Roman"/>
          <w:spacing w:val="-6"/>
          <w:sz w:val="28"/>
          <w:szCs w:val="28"/>
          <w:u w:val="single"/>
          <w:lang w:eastAsia="ru-RU"/>
        </w:rPr>
        <w:t>от 1,5-2 до 4-5 месяцев</w:t>
      </w:r>
      <w:r w:rsidRPr="00204CA4">
        <w:rPr>
          <w:rFonts w:ascii="Times New Roman" w:eastAsia="Times New Roman" w:hAnsi="Times New Roman" w:cs="Times New Roman"/>
          <w:spacing w:val="-6"/>
          <w:sz w:val="28"/>
          <w:szCs w:val="28"/>
          <w:lang w:eastAsia="ru-RU"/>
        </w:rPr>
        <w:t xml:space="preserve">. Средства специальной подготовки (специально-подготовительные и соревновательные упражнения) достигают своей максимальной интенсивности и намного превосходят </w:t>
      </w:r>
      <w:proofErr w:type="spellStart"/>
      <w:r w:rsidRPr="00204CA4">
        <w:rPr>
          <w:rFonts w:ascii="Times New Roman" w:eastAsia="Times New Roman" w:hAnsi="Times New Roman" w:cs="Times New Roman"/>
          <w:spacing w:val="-6"/>
          <w:sz w:val="28"/>
          <w:szCs w:val="28"/>
          <w:lang w:eastAsia="ru-RU"/>
        </w:rPr>
        <w:t>общеподготовительные</w:t>
      </w:r>
      <w:proofErr w:type="spellEnd"/>
      <w:r w:rsidRPr="00204CA4">
        <w:rPr>
          <w:rFonts w:ascii="Times New Roman" w:eastAsia="Times New Roman" w:hAnsi="Times New Roman" w:cs="Times New Roman"/>
          <w:spacing w:val="-6"/>
          <w:sz w:val="28"/>
          <w:szCs w:val="28"/>
          <w:lang w:eastAsia="ru-RU"/>
        </w:rPr>
        <w:t xml:space="preserve">. </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Соревновательный период состоит из нескольких </w:t>
      </w:r>
      <w:proofErr w:type="spellStart"/>
      <w:r w:rsidRPr="00204CA4">
        <w:rPr>
          <w:rFonts w:ascii="Times New Roman" w:eastAsia="Times New Roman" w:hAnsi="Times New Roman" w:cs="Times New Roman"/>
          <w:spacing w:val="-6"/>
          <w:sz w:val="28"/>
          <w:szCs w:val="28"/>
          <w:lang w:eastAsia="ru-RU"/>
        </w:rPr>
        <w:t>мезоциклов</w:t>
      </w:r>
      <w:proofErr w:type="spellEnd"/>
      <w:r w:rsidRPr="00204CA4">
        <w:rPr>
          <w:rFonts w:ascii="Times New Roman" w:eastAsia="Times New Roman" w:hAnsi="Times New Roman" w:cs="Times New Roman"/>
          <w:spacing w:val="-6"/>
          <w:sz w:val="28"/>
          <w:szCs w:val="28"/>
          <w:lang w:eastAsia="ru-RU"/>
        </w:rPr>
        <w:t xml:space="preserve"> (этапов): </w:t>
      </w:r>
    </w:p>
    <w:p w:rsidR="00204CA4" w:rsidRPr="00204CA4" w:rsidRDefault="00204CA4" w:rsidP="00235D3A">
      <w:pPr>
        <w:numPr>
          <w:ilvl w:val="0"/>
          <w:numId w:val="28"/>
        </w:numPr>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bCs/>
          <w:i/>
          <w:iCs/>
          <w:spacing w:val="-6"/>
          <w:sz w:val="28"/>
          <w:szCs w:val="28"/>
          <w:lang w:eastAsia="ru-RU"/>
        </w:rPr>
        <w:t>предсоревновательного</w:t>
      </w:r>
      <w:r w:rsidRPr="00204CA4">
        <w:rPr>
          <w:rFonts w:ascii="Times New Roman" w:eastAsia="Times New Roman" w:hAnsi="Times New Roman" w:cs="Times New Roman"/>
          <w:i/>
          <w:iCs/>
          <w:spacing w:val="-6"/>
          <w:sz w:val="28"/>
          <w:szCs w:val="28"/>
          <w:lang w:eastAsia="ru-RU"/>
        </w:rPr>
        <w:t> </w:t>
      </w:r>
      <w:proofErr w:type="spellStart"/>
      <w:r w:rsidRPr="00204CA4">
        <w:rPr>
          <w:rFonts w:ascii="Times New Roman" w:eastAsia="Times New Roman" w:hAnsi="Times New Roman" w:cs="Times New Roman"/>
          <w:i/>
          <w:iCs/>
          <w:spacing w:val="-6"/>
          <w:sz w:val="28"/>
          <w:szCs w:val="28"/>
          <w:lang w:eastAsia="ru-RU"/>
        </w:rPr>
        <w:t>мезоцикла</w:t>
      </w:r>
      <w:proofErr w:type="spellEnd"/>
      <w:r w:rsidRPr="00204CA4">
        <w:rPr>
          <w:rFonts w:ascii="Times New Roman" w:eastAsia="Times New Roman" w:hAnsi="Times New Roman" w:cs="Times New Roman"/>
          <w:i/>
          <w:iCs/>
          <w:spacing w:val="-6"/>
          <w:sz w:val="28"/>
          <w:szCs w:val="28"/>
          <w:lang w:eastAsia="ru-RU"/>
        </w:rPr>
        <w:t xml:space="preserve"> -</w:t>
      </w:r>
      <w:r w:rsidRPr="00204CA4">
        <w:rPr>
          <w:rFonts w:ascii="Times New Roman" w:eastAsia="Times New Roman" w:hAnsi="Times New Roman" w:cs="Times New Roman"/>
          <w:spacing w:val="-6"/>
          <w:sz w:val="28"/>
          <w:szCs w:val="28"/>
          <w:lang w:eastAsia="ru-RU"/>
        </w:rPr>
        <w:t xml:space="preserve"> предусматривающего отработку схемы подведения спортсмена к соревнованию с максимальным объёмом специальной подготовки; </w:t>
      </w:r>
      <w:r w:rsidRPr="00204CA4">
        <w:rPr>
          <w:rFonts w:ascii="Times New Roman" w:eastAsia="Times New Roman" w:hAnsi="Times New Roman" w:cs="Times New Roman"/>
          <w:spacing w:val="-6"/>
          <w:sz w:val="28"/>
          <w:szCs w:val="28"/>
          <w:lang w:eastAsia="ru-RU"/>
        </w:rPr>
        <w:lastRenderedPageBreak/>
        <w:t>направлен на развитие качеств и способностей, обусловливающих высокий уровень спортивных достижений;</w:t>
      </w:r>
    </w:p>
    <w:p w:rsidR="00EF538F" w:rsidRDefault="00204CA4" w:rsidP="00235D3A">
      <w:pPr>
        <w:numPr>
          <w:ilvl w:val="0"/>
          <w:numId w:val="28"/>
        </w:numPr>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bCs/>
          <w:i/>
          <w:iCs/>
          <w:spacing w:val="-6"/>
          <w:sz w:val="28"/>
          <w:szCs w:val="28"/>
          <w:lang w:eastAsia="ru-RU"/>
        </w:rPr>
        <w:t>соревновательного</w:t>
      </w:r>
      <w:r w:rsidRPr="00204CA4">
        <w:rPr>
          <w:rFonts w:ascii="Times New Roman" w:eastAsia="Times New Roman" w:hAnsi="Times New Roman" w:cs="Times New Roman"/>
          <w:i/>
          <w:iCs/>
          <w:spacing w:val="-6"/>
          <w:sz w:val="28"/>
          <w:szCs w:val="28"/>
          <w:lang w:eastAsia="ru-RU"/>
        </w:rPr>
        <w:t> </w:t>
      </w:r>
      <w:proofErr w:type="spellStart"/>
      <w:r w:rsidRPr="00204CA4">
        <w:rPr>
          <w:rFonts w:ascii="Times New Roman" w:eastAsia="Times New Roman" w:hAnsi="Times New Roman" w:cs="Times New Roman"/>
          <w:i/>
          <w:iCs/>
          <w:spacing w:val="-6"/>
          <w:sz w:val="28"/>
          <w:szCs w:val="28"/>
          <w:lang w:eastAsia="ru-RU"/>
        </w:rPr>
        <w:t>мезоцикла</w:t>
      </w:r>
      <w:proofErr w:type="spellEnd"/>
      <w:r w:rsidRPr="00204CA4">
        <w:rPr>
          <w:rFonts w:ascii="Times New Roman" w:eastAsia="Times New Roman" w:hAnsi="Times New Roman" w:cs="Times New Roman"/>
          <w:spacing w:val="-6"/>
          <w:sz w:val="28"/>
          <w:szCs w:val="28"/>
          <w:lang w:eastAsia="ru-RU"/>
        </w:rPr>
        <w:t xml:space="preserve"> - нацеленного на непосредственную подготовку спортсмена к главному соревнованию; </w:t>
      </w:r>
      <w:proofErr w:type="gramStart"/>
      <w:r w:rsidRPr="00204CA4">
        <w:rPr>
          <w:rFonts w:ascii="Times New Roman" w:eastAsia="Times New Roman" w:hAnsi="Times New Roman" w:cs="Times New Roman"/>
          <w:spacing w:val="-6"/>
          <w:sz w:val="28"/>
          <w:szCs w:val="28"/>
          <w:lang w:eastAsia="ru-RU"/>
        </w:rPr>
        <w:t>направлен</w:t>
      </w:r>
      <w:proofErr w:type="gramEnd"/>
      <w:r w:rsidRPr="00204CA4">
        <w:rPr>
          <w:rFonts w:ascii="Times New Roman" w:eastAsia="Times New Roman" w:hAnsi="Times New Roman" w:cs="Times New Roman"/>
          <w:spacing w:val="-6"/>
          <w:sz w:val="28"/>
          <w:szCs w:val="28"/>
          <w:lang w:eastAsia="ru-RU"/>
        </w:rPr>
        <w:t xml:space="preserve"> на подведения спортсмена к участию в </w:t>
      </w:r>
    </w:p>
    <w:p w:rsidR="00C20C80" w:rsidRDefault="00C20C80" w:rsidP="00C20C80">
      <w:pPr>
        <w:spacing w:after="60" w:line="240" w:lineRule="auto"/>
        <w:ind w:left="1931"/>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42</w:t>
      </w:r>
    </w:p>
    <w:p w:rsidR="00204CA4" w:rsidRPr="00204CA4" w:rsidRDefault="00204CA4" w:rsidP="00235D3A">
      <w:pPr>
        <w:numPr>
          <w:ilvl w:val="0"/>
          <w:numId w:val="28"/>
        </w:numPr>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конкретных </w:t>
      </w:r>
      <w:proofErr w:type="gramStart"/>
      <w:r w:rsidRPr="00204CA4">
        <w:rPr>
          <w:rFonts w:ascii="Times New Roman" w:eastAsia="Times New Roman" w:hAnsi="Times New Roman" w:cs="Times New Roman"/>
          <w:spacing w:val="-6"/>
          <w:sz w:val="28"/>
          <w:szCs w:val="28"/>
          <w:lang w:eastAsia="ru-RU"/>
        </w:rPr>
        <w:t>соревнованиях</w:t>
      </w:r>
      <w:proofErr w:type="gramEnd"/>
      <w:r w:rsidRPr="00204CA4">
        <w:rPr>
          <w:rFonts w:ascii="Times New Roman" w:eastAsia="Times New Roman" w:hAnsi="Times New Roman" w:cs="Times New Roman"/>
          <w:spacing w:val="-6"/>
          <w:sz w:val="28"/>
          <w:szCs w:val="28"/>
          <w:lang w:eastAsia="ru-RU"/>
        </w:rPr>
        <w:t xml:space="preserve"> с учётом специфики спортивной дисциплины, состава участников, организационных, климатических и пр. факторов.</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bCs/>
          <w:spacing w:val="-6"/>
          <w:sz w:val="28"/>
          <w:szCs w:val="28"/>
          <w:lang w:eastAsia="ru-RU"/>
        </w:rPr>
        <w:t>Переходный период</w:t>
      </w:r>
      <w:r w:rsidRPr="00204CA4">
        <w:rPr>
          <w:rFonts w:ascii="Times New Roman" w:eastAsia="Times New Roman" w:hAnsi="Times New Roman" w:cs="Times New Roman"/>
          <w:spacing w:val="-6"/>
          <w:sz w:val="28"/>
          <w:szCs w:val="28"/>
          <w:lang w:eastAsia="ru-RU"/>
        </w:rPr>
        <w:t> соответствует фазе </w:t>
      </w:r>
      <w:r w:rsidRPr="00204CA4">
        <w:rPr>
          <w:rFonts w:ascii="Times New Roman" w:eastAsia="Times New Roman" w:hAnsi="Times New Roman" w:cs="Times New Roman"/>
          <w:i/>
          <w:iCs/>
          <w:spacing w:val="-6"/>
          <w:sz w:val="28"/>
          <w:szCs w:val="28"/>
          <w:lang w:eastAsia="ru-RU"/>
        </w:rPr>
        <w:t>временной утраты спортивной формы</w:t>
      </w:r>
      <w:r w:rsidRPr="00204CA4">
        <w:rPr>
          <w:rFonts w:ascii="Times New Roman" w:eastAsia="Times New Roman" w:hAnsi="Times New Roman" w:cs="Times New Roman"/>
          <w:spacing w:val="-6"/>
          <w:sz w:val="28"/>
          <w:szCs w:val="28"/>
          <w:lang w:eastAsia="ru-RU"/>
        </w:rPr>
        <w:t>, предотвращает перетренированность, обеспечивает </w:t>
      </w:r>
      <w:r w:rsidRPr="00204CA4">
        <w:rPr>
          <w:rFonts w:ascii="Times New Roman" w:eastAsia="Times New Roman" w:hAnsi="Times New Roman" w:cs="Times New Roman"/>
          <w:bCs/>
          <w:i/>
          <w:iCs/>
          <w:spacing w:val="-6"/>
          <w:sz w:val="28"/>
          <w:szCs w:val="28"/>
          <w:lang w:eastAsia="ru-RU"/>
        </w:rPr>
        <w:t>полноценное восстановление спортсмена</w:t>
      </w:r>
      <w:r w:rsidRPr="00204CA4">
        <w:rPr>
          <w:rFonts w:ascii="Times New Roman" w:eastAsia="Times New Roman" w:hAnsi="Times New Roman" w:cs="Times New Roman"/>
          <w:spacing w:val="-6"/>
          <w:sz w:val="28"/>
          <w:szCs w:val="28"/>
          <w:lang w:eastAsia="ru-RU"/>
        </w:rPr>
        <w:t> после тренировочных и соревновательных нагрузок прошедшего сезона или макроцикла и </w:t>
      </w:r>
      <w:r w:rsidRPr="00204CA4">
        <w:rPr>
          <w:rFonts w:ascii="Times New Roman" w:eastAsia="Times New Roman" w:hAnsi="Times New Roman" w:cs="Times New Roman"/>
          <w:bCs/>
          <w:i/>
          <w:iCs/>
          <w:spacing w:val="-6"/>
          <w:sz w:val="28"/>
          <w:szCs w:val="28"/>
          <w:lang w:eastAsia="ru-RU"/>
        </w:rPr>
        <w:t>поддержание определённого уровня тренированности</w:t>
      </w:r>
      <w:r w:rsidRPr="00204CA4">
        <w:rPr>
          <w:rFonts w:ascii="Times New Roman" w:eastAsia="Times New Roman" w:hAnsi="Times New Roman" w:cs="Times New Roman"/>
          <w:spacing w:val="-6"/>
          <w:sz w:val="28"/>
          <w:szCs w:val="28"/>
          <w:lang w:eastAsia="ru-RU"/>
        </w:rPr>
        <w:t xml:space="preserve"> для обеспечения оптимальной готовности спортсмена к началу очередного макроцикла. Характеризуется небольшими нагрузками, широким применением разнообразных </w:t>
      </w:r>
      <w:proofErr w:type="spellStart"/>
      <w:r w:rsidRPr="00204CA4">
        <w:rPr>
          <w:rFonts w:ascii="Times New Roman" w:eastAsia="Times New Roman" w:hAnsi="Times New Roman" w:cs="Times New Roman"/>
          <w:spacing w:val="-6"/>
          <w:sz w:val="28"/>
          <w:szCs w:val="28"/>
          <w:lang w:eastAsia="ru-RU"/>
        </w:rPr>
        <w:t>общеподготовительных</w:t>
      </w:r>
      <w:proofErr w:type="spellEnd"/>
      <w:r w:rsidRPr="00204CA4">
        <w:rPr>
          <w:rFonts w:ascii="Times New Roman" w:eastAsia="Times New Roman" w:hAnsi="Times New Roman" w:cs="Times New Roman"/>
          <w:spacing w:val="-6"/>
          <w:sz w:val="28"/>
          <w:szCs w:val="28"/>
          <w:lang w:eastAsia="ru-RU"/>
        </w:rPr>
        <w:t xml:space="preserve"> упражнений из других видов спорта, активного и пассивного отдыха, средств восстановления (процедур, массажа и др.), при необходимости - лечением. Объём работы по сравнению, например, с подготовительным периодом сокращается примерно в 3 раза; количество занятий в течение недельного микроцикла не превышает, как правило, четырех-шести; занятия с большими нагрузками не планируются. Продолжительность колеблется </w:t>
      </w:r>
      <w:r w:rsidRPr="00204CA4">
        <w:rPr>
          <w:rFonts w:ascii="Times New Roman" w:eastAsia="Times New Roman" w:hAnsi="Times New Roman" w:cs="Times New Roman"/>
          <w:spacing w:val="-6"/>
          <w:sz w:val="28"/>
          <w:szCs w:val="28"/>
          <w:u w:val="single"/>
          <w:lang w:eastAsia="ru-RU"/>
        </w:rPr>
        <w:t>от 3-4 до 6-8 недель</w:t>
      </w:r>
      <w:r w:rsidRPr="00204CA4">
        <w:rPr>
          <w:rFonts w:ascii="Times New Roman" w:eastAsia="Times New Roman" w:hAnsi="Times New Roman" w:cs="Times New Roman"/>
          <w:spacing w:val="-6"/>
          <w:sz w:val="28"/>
          <w:szCs w:val="28"/>
          <w:lang w:eastAsia="ru-RU"/>
        </w:rPr>
        <w:t> и зависит от этапа многолетней подготовки, на котором находится спортсмен, от системы планирования тренировки в течение года, продолжительности соревновательного периода, сложности и ответственности основных соревнований, индивидуальных особенностей спортсмена.</w:t>
      </w:r>
    </w:p>
    <w:p w:rsidR="00204CA4" w:rsidRPr="00204CA4" w:rsidRDefault="00204CA4" w:rsidP="00204CA4">
      <w:pPr>
        <w:spacing w:after="60" w:line="240" w:lineRule="auto"/>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Цикличность нагрузки предусматривает регулярное варьирование основных переменных тренировочного процесса – объем, интенсивность, средства и методы, интервалы отдыха и средства восстановления.</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В </w:t>
      </w:r>
      <w:proofErr w:type="gramStart"/>
      <w:r w:rsidRPr="00204CA4">
        <w:rPr>
          <w:rFonts w:ascii="Times New Roman" w:eastAsia="Times New Roman" w:hAnsi="Times New Roman" w:cs="Times New Roman"/>
          <w:color w:val="000000"/>
          <w:sz w:val="28"/>
          <w:szCs w:val="28"/>
          <w:lang w:eastAsia="ru-RU"/>
        </w:rPr>
        <w:t>годовом</w:t>
      </w:r>
      <w:proofErr w:type="gramEnd"/>
      <w:r w:rsidRPr="00204CA4">
        <w:rPr>
          <w:rFonts w:ascii="Times New Roman" w:eastAsia="Times New Roman" w:hAnsi="Times New Roman" w:cs="Times New Roman"/>
          <w:color w:val="000000"/>
          <w:sz w:val="28"/>
          <w:szCs w:val="28"/>
          <w:lang w:eastAsia="ru-RU"/>
        </w:rPr>
        <w:t xml:space="preserve"> макроцикле подготовительный период 5-7 месяцев, в полугодовом макроцикле подготовительный период 3-4 месяца.</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годовом цикле тренировка ведется по возможности в оптимальных условиях и время от времени в облегченных, тяжелых и очень трудных условиях. Выбор средств, методов, величин нагрузок, циклов, периодизации соответствует индивидуальным особенностям спортсмена, и являются уникальными в каждом конкретном случае, на каждом этапе подготовки к соревнованию. Поурочный план тренировок – это документ особой ценности. Он содержит знания, опыт и творчество тренера. Рядом с запланированными цифрами проставляется фактический результат на тренировке. Это помогает корректировать планы подготовки спортсмена в дальнейшем.</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В спортивной тренировке очень важно периодически применять большие по объему и высокие по интенсивности тренировки (Джеймс Е. </w:t>
      </w:r>
      <w:proofErr w:type="spellStart"/>
      <w:r w:rsidRPr="00204CA4">
        <w:rPr>
          <w:rFonts w:ascii="Times New Roman" w:eastAsia="Times New Roman" w:hAnsi="Times New Roman" w:cs="Times New Roman"/>
          <w:color w:val="000000"/>
          <w:sz w:val="28"/>
          <w:szCs w:val="28"/>
          <w:lang w:eastAsia="ru-RU"/>
        </w:rPr>
        <w:t>Каунсилмен</w:t>
      </w:r>
      <w:proofErr w:type="spellEnd"/>
      <w:r w:rsidRPr="00204CA4">
        <w:rPr>
          <w:rFonts w:ascii="Times New Roman" w:eastAsia="Times New Roman" w:hAnsi="Times New Roman" w:cs="Times New Roman"/>
          <w:color w:val="000000"/>
          <w:sz w:val="28"/>
          <w:szCs w:val="28"/>
          <w:lang w:eastAsia="ru-RU"/>
        </w:rPr>
        <w:t xml:space="preserve">, 1972). Разумное сочетание больших, средних и малых нагрузок в тренировочном процессе положительно сказывается на росте спортивных </w:t>
      </w:r>
      <w:r w:rsidRPr="00204CA4">
        <w:rPr>
          <w:rFonts w:ascii="Times New Roman" w:eastAsia="Times New Roman" w:hAnsi="Times New Roman" w:cs="Times New Roman"/>
          <w:color w:val="000000"/>
          <w:sz w:val="28"/>
          <w:szCs w:val="28"/>
          <w:lang w:eastAsia="ru-RU"/>
        </w:rPr>
        <w:lastRenderedPageBreak/>
        <w:t>результатов (А.Н. Воробьев, 1977). В различных тренировочных циклах каждой очередной годовой программы тренировки должна быть соответствующая разумность применения больших нагрузок при управлении процессом приобретения, стабилизации и временной утраты спортивной формы.</w:t>
      </w:r>
    </w:p>
    <w:p w:rsidR="00C20C80" w:rsidRDefault="00C20C80" w:rsidP="00C20C80">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p>
    <w:p w:rsidR="00204CA4" w:rsidRPr="00204CA4" w:rsidRDefault="00204CA4" w:rsidP="00204CA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Работая с юными спортсменами, всегда надо помнить, что главная задача состоит в подготовке полноценной смены квалифицированным взрослым спортсменам (П.И. </w:t>
      </w:r>
      <w:proofErr w:type="spellStart"/>
      <w:r w:rsidRPr="00204CA4">
        <w:rPr>
          <w:rFonts w:ascii="Times New Roman" w:eastAsia="Times New Roman" w:hAnsi="Times New Roman" w:cs="Times New Roman"/>
          <w:color w:val="000000"/>
          <w:sz w:val="28"/>
          <w:szCs w:val="28"/>
          <w:lang w:eastAsia="ru-RU"/>
        </w:rPr>
        <w:t>Кабачкова</w:t>
      </w:r>
      <w:proofErr w:type="spellEnd"/>
      <w:r w:rsidRPr="00204CA4">
        <w:rPr>
          <w:rFonts w:ascii="Times New Roman" w:eastAsia="Times New Roman" w:hAnsi="Times New Roman" w:cs="Times New Roman"/>
          <w:color w:val="000000"/>
          <w:sz w:val="28"/>
          <w:szCs w:val="28"/>
          <w:lang w:eastAsia="ru-RU"/>
        </w:rPr>
        <w:t xml:space="preserve">, 1982). Познать существующие закономерности развития организма и эффективно реализовать их в конкретную тренировочную программу – настоящее искусство (И.Л. Мещеряков, 2002). </w:t>
      </w:r>
    </w:p>
    <w:p w:rsidR="00204CA4" w:rsidRPr="00204CA4" w:rsidRDefault="00204CA4" w:rsidP="00A7715B">
      <w:pPr>
        <w:spacing w:after="60" w:line="240" w:lineRule="auto"/>
        <w:jc w:val="both"/>
        <w:rPr>
          <w:rFonts w:ascii="Times New Roman" w:eastAsia="Times New Roman" w:hAnsi="Times New Roman" w:cs="Times New Roman"/>
          <w:spacing w:val="-6"/>
          <w:sz w:val="28"/>
          <w:szCs w:val="28"/>
          <w:lang w:eastAsia="ru-RU"/>
        </w:rPr>
      </w:pPr>
    </w:p>
    <w:p w:rsidR="00204CA4" w:rsidRPr="00A7715B" w:rsidRDefault="00A7715B" w:rsidP="00A7715B">
      <w:pPr>
        <w:autoSpaceDE w:val="0"/>
        <w:autoSpaceDN w:val="0"/>
        <w:adjustRightInd w:val="0"/>
        <w:spacing w:after="120" w:line="240" w:lineRule="auto"/>
        <w:ind w:firstLine="567"/>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3. Методическая часть</w:t>
      </w:r>
    </w:p>
    <w:p w:rsidR="00204CA4" w:rsidRPr="00204CA4" w:rsidRDefault="00204CA4" w:rsidP="00A7715B">
      <w:pPr>
        <w:shd w:val="clear" w:color="auto" w:fill="FFFFFF"/>
        <w:spacing w:after="120" w:line="240" w:lineRule="auto"/>
        <w:ind w:firstLine="567"/>
        <w:jc w:val="center"/>
        <w:rPr>
          <w:rFonts w:ascii="Times New Roman" w:eastAsia="Times New Roman" w:hAnsi="Times New Roman" w:cs="Times New Roman"/>
          <w:b/>
          <w:color w:val="000000"/>
          <w:spacing w:val="-6"/>
          <w:sz w:val="28"/>
          <w:szCs w:val="28"/>
          <w:lang w:eastAsia="ru-RU"/>
        </w:rPr>
      </w:pPr>
      <w:r w:rsidRPr="00204CA4">
        <w:rPr>
          <w:rFonts w:ascii="Times New Roman" w:eastAsia="Times New Roman" w:hAnsi="Times New Roman" w:cs="Times New Roman"/>
          <w:b/>
          <w:color w:val="000000"/>
          <w:spacing w:val="-6"/>
          <w:sz w:val="28"/>
          <w:szCs w:val="28"/>
          <w:lang w:eastAsia="ru-RU"/>
        </w:rPr>
        <w:t xml:space="preserve">3.1. </w:t>
      </w:r>
      <w:r w:rsidRPr="00204CA4">
        <w:rPr>
          <w:rFonts w:ascii="Times New Roman" w:eastAsia="Times New Roman" w:hAnsi="Times New Roman" w:cs="Times New Roman"/>
          <w:b/>
          <w:color w:val="000000"/>
          <w:spacing w:val="-6"/>
          <w:sz w:val="28"/>
          <w:szCs w:val="28"/>
          <w:lang w:eastAsia="ru-RU"/>
        </w:rPr>
        <w:tab/>
        <w:t>Рекомендации по проведению тренировочных занятий, требования к технике безопасности в условиях трени</w:t>
      </w:r>
      <w:r w:rsidR="00A7715B">
        <w:rPr>
          <w:rFonts w:ascii="Times New Roman" w:eastAsia="Times New Roman" w:hAnsi="Times New Roman" w:cs="Times New Roman"/>
          <w:b/>
          <w:color w:val="000000"/>
          <w:spacing w:val="-6"/>
          <w:sz w:val="28"/>
          <w:szCs w:val="28"/>
          <w:lang w:eastAsia="ru-RU"/>
        </w:rPr>
        <w:t>ровочных занятий и соревнований</w:t>
      </w:r>
    </w:p>
    <w:p w:rsidR="00204CA4" w:rsidRPr="00204CA4" w:rsidRDefault="00204CA4" w:rsidP="00204CA4">
      <w:pPr>
        <w:spacing w:after="60" w:line="240" w:lineRule="auto"/>
        <w:ind w:firstLine="567"/>
        <w:jc w:val="both"/>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spacing w:val="-6"/>
          <w:sz w:val="28"/>
          <w:szCs w:val="28"/>
          <w:lang w:eastAsia="ru-RU"/>
        </w:rPr>
        <w:t>Процесс спортивной подготовки занимающихся спортивной аэробикой осуществляется путем последовательного проведения отдельных тренировочных занятий, организация которых носит разные формы:</w:t>
      </w:r>
    </w:p>
    <w:p w:rsidR="00204CA4" w:rsidRPr="00204CA4" w:rsidRDefault="00204CA4" w:rsidP="00A7715B">
      <w:pPr>
        <w:numPr>
          <w:ilvl w:val="0"/>
          <w:numId w:val="29"/>
        </w:numPr>
        <w:spacing w:after="60" w:line="240" w:lineRule="auto"/>
        <w:ind w:hanging="153"/>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групповые тренировочные занятия;</w:t>
      </w:r>
    </w:p>
    <w:p w:rsidR="00204CA4" w:rsidRPr="00204CA4" w:rsidRDefault="00204CA4" w:rsidP="00A7715B">
      <w:pPr>
        <w:numPr>
          <w:ilvl w:val="0"/>
          <w:numId w:val="29"/>
        </w:numPr>
        <w:spacing w:after="60" w:line="240" w:lineRule="auto"/>
        <w:ind w:hanging="153"/>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самостоятельные занятия – утренняя разминка, домашнее занятие, самостоятельная работа, пробежки и др.;</w:t>
      </w:r>
    </w:p>
    <w:p w:rsidR="00204CA4" w:rsidRPr="00204CA4" w:rsidRDefault="00204CA4" w:rsidP="00A7715B">
      <w:pPr>
        <w:numPr>
          <w:ilvl w:val="0"/>
          <w:numId w:val="29"/>
        </w:numPr>
        <w:spacing w:after="60" w:line="240" w:lineRule="auto"/>
        <w:ind w:hanging="153"/>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демонстрационные – показательные выступления, прикидки, зачеты и соревнования.</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  </w:t>
      </w:r>
      <w:r w:rsidRPr="00204CA4">
        <w:rPr>
          <w:rFonts w:ascii="Times New Roman" w:eastAsia="Times New Roman" w:hAnsi="Times New Roman" w:cs="Times New Roman"/>
          <w:spacing w:val="-6"/>
          <w:sz w:val="28"/>
          <w:szCs w:val="28"/>
          <w:lang w:eastAsia="ru-RU"/>
        </w:rPr>
        <w:tab/>
        <w:t>Основной, наиболее действенной и эффективной формой занятий спортивной аэробикой является тренировочное занятие, тренировка.</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Тренировочное занятие</w:t>
      </w:r>
      <w:r w:rsidRPr="00204CA4">
        <w:rPr>
          <w:rFonts w:ascii="Times New Roman" w:eastAsia="Times New Roman" w:hAnsi="Times New Roman" w:cs="Times New Roman"/>
          <w:color w:val="FF0000"/>
          <w:spacing w:val="-6"/>
          <w:sz w:val="28"/>
          <w:szCs w:val="28"/>
          <w:lang w:eastAsia="ru-RU"/>
        </w:rPr>
        <w:t xml:space="preserve"> </w:t>
      </w:r>
      <w:r w:rsidRPr="00204CA4">
        <w:rPr>
          <w:rFonts w:ascii="Times New Roman" w:eastAsia="Times New Roman" w:hAnsi="Times New Roman" w:cs="Times New Roman"/>
          <w:spacing w:val="-6"/>
          <w:sz w:val="28"/>
          <w:szCs w:val="28"/>
          <w:lang w:eastAsia="ru-RU"/>
        </w:rPr>
        <w:t xml:space="preserve"> характеризуется тем, что проводится под руководством тренера с организованным, однородным коллективом занимающихся  по специальным программам и в рамках определенного расписания.</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Каждое занятие является относительно самостоятельным и важным звеном общего процесса спортивной подготовки спортсменов. Оно должно быть связано с предшествующими и последующими звеньями и вносить определенный вклад в физическое развитие, </w:t>
      </w:r>
      <w:r w:rsidR="00A7715B">
        <w:rPr>
          <w:rFonts w:ascii="Times New Roman" w:eastAsia="Times New Roman" w:hAnsi="Times New Roman" w:cs="Times New Roman"/>
          <w:spacing w:val="-6"/>
          <w:sz w:val="28"/>
          <w:szCs w:val="28"/>
          <w:lang w:eastAsia="ru-RU"/>
        </w:rPr>
        <w:t xml:space="preserve">техническую подготовку </w:t>
      </w:r>
      <w:r w:rsidRPr="00204CA4">
        <w:rPr>
          <w:rFonts w:ascii="Times New Roman" w:eastAsia="Times New Roman" w:hAnsi="Times New Roman" w:cs="Times New Roman"/>
          <w:spacing w:val="-6"/>
          <w:sz w:val="28"/>
          <w:szCs w:val="28"/>
          <w:lang w:eastAsia="ru-RU"/>
        </w:rPr>
        <w:t>и воспитание спортсменов.</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 спортивной аэробике различают теоретические и практические занятия.</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i/>
          <w:spacing w:val="-6"/>
          <w:sz w:val="28"/>
          <w:szCs w:val="28"/>
          <w:lang w:eastAsia="ru-RU"/>
        </w:rPr>
        <w:t>Теоретические занятия</w:t>
      </w:r>
      <w:r w:rsidRPr="00204CA4">
        <w:rPr>
          <w:rFonts w:ascii="Times New Roman" w:eastAsia="Times New Roman" w:hAnsi="Times New Roman" w:cs="Times New Roman"/>
          <w:spacing w:val="-6"/>
          <w:sz w:val="28"/>
          <w:szCs w:val="28"/>
          <w:lang w:eastAsia="ru-RU"/>
        </w:rPr>
        <w:t xml:space="preserve"> проводятся в форме лекций, тематических бесед, </w:t>
      </w:r>
      <w:proofErr w:type="spellStart"/>
      <w:r w:rsidRPr="00204CA4">
        <w:rPr>
          <w:rFonts w:ascii="Times New Roman" w:eastAsia="Times New Roman" w:hAnsi="Times New Roman" w:cs="Times New Roman"/>
          <w:spacing w:val="-6"/>
          <w:sz w:val="28"/>
          <w:szCs w:val="28"/>
          <w:lang w:eastAsia="ru-RU"/>
        </w:rPr>
        <w:t>видеопросмотров</w:t>
      </w:r>
      <w:proofErr w:type="spellEnd"/>
      <w:r w:rsidRPr="00204CA4">
        <w:rPr>
          <w:rFonts w:ascii="Times New Roman" w:eastAsia="Times New Roman" w:hAnsi="Times New Roman" w:cs="Times New Roman"/>
          <w:spacing w:val="-6"/>
          <w:sz w:val="28"/>
          <w:szCs w:val="28"/>
          <w:lang w:eastAsia="ru-RU"/>
        </w:rPr>
        <w:t xml:space="preserve">, семинаров и теоретических зачетов. Эти  занятия имеют относительно небольшой удельный вес в общем процессе подготовки спортсменов и проводятся, главным образом, с </w:t>
      </w:r>
      <w:proofErr w:type="gramStart"/>
      <w:r w:rsidRPr="00204CA4">
        <w:rPr>
          <w:rFonts w:ascii="Times New Roman" w:eastAsia="Times New Roman" w:hAnsi="Times New Roman" w:cs="Times New Roman"/>
          <w:spacing w:val="-6"/>
          <w:sz w:val="28"/>
          <w:szCs w:val="28"/>
          <w:lang w:eastAsia="ru-RU"/>
        </w:rPr>
        <w:t>занимающимися</w:t>
      </w:r>
      <w:proofErr w:type="gramEnd"/>
      <w:r w:rsidRPr="00204CA4">
        <w:rPr>
          <w:rFonts w:ascii="Times New Roman" w:eastAsia="Times New Roman" w:hAnsi="Times New Roman" w:cs="Times New Roman"/>
          <w:spacing w:val="-6"/>
          <w:sz w:val="28"/>
          <w:szCs w:val="28"/>
          <w:lang w:eastAsia="ru-RU"/>
        </w:rPr>
        <w:t xml:space="preserve"> старшего возраста и, в меньшей степени, с занимающимися среднего возраста.</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 xml:space="preserve"> </w:t>
      </w:r>
      <w:r w:rsidRPr="00204CA4">
        <w:rPr>
          <w:rFonts w:ascii="Times New Roman" w:eastAsia="Times New Roman" w:hAnsi="Times New Roman" w:cs="Times New Roman"/>
          <w:b/>
          <w:i/>
          <w:spacing w:val="-6"/>
          <w:sz w:val="28"/>
          <w:szCs w:val="28"/>
          <w:lang w:eastAsia="ru-RU"/>
        </w:rPr>
        <w:t xml:space="preserve">Практические занятия </w:t>
      </w:r>
      <w:r w:rsidRPr="00204CA4">
        <w:rPr>
          <w:rFonts w:ascii="Times New Roman" w:eastAsia="Times New Roman" w:hAnsi="Times New Roman" w:cs="Times New Roman"/>
          <w:spacing w:val="-6"/>
          <w:sz w:val="28"/>
          <w:szCs w:val="28"/>
          <w:lang w:eastAsia="ru-RU"/>
        </w:rPr>
        <w:t xml:space="preserve">являются основной формой подготовки спортсменов. </w:t>
      </w:r>
    </w:p>
    <w:p w:rsidR="00C20C80" w:rsidRDefault="00204CA4" w:rsidP="00204CA4">
      <w:pPr>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 xml:space="preserve">Тренировочное занятие - основной инструмент тренера. Одно хорошо продуманное тренировочное занятие стоит многих и многих соревнований. Творческое тренировочное занятие, было, есть и будет для спортсмена лучшим </w:t>
      </w:r>
    </w:p>
    <w:p w:rsidR="00C20C80" w:rsidRDefault="00C20C80" w:rsidP="00204CA4">
      <w:pPr>
        <w:spacing w:after="60" w:line="240" w:lineRule="auto"/>
        <w:ind w:firstLine="567"/>
        <w:jc w:val="both"/>
        <w:rPr>
          <w:rFonts w:ascii="Times New Roman" w:eastAsia="Times New Roman" w:hAnsi="Times New Roman" w:cs="Times New Roman"/>
          <w:spacing w:val="-4"/>
          <w:sz w:val="28"/>
          <w:szCs w:val="28"/>
          <w:lang w:eastAsia="ru-RU"/>
        </w:rPr>
      </w:pPr>
    </w:p>
    <w:p w:rsidR="00C20C80" w:rsidRDefault="00C20C80" w:rsidP="00C20C80">
      <w:pPr>
        <w:spacing w:after="60" w:line="240" w:lineRule="auto"/>
        <w:ind w:firstLine="567"/>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44</w:t>
      </w:r>
    </w:p>
    <w:p w:rsidR="00204CA4" w:rsidRPr="00204CA4" w:rsidRDefault="00204CA4" w:rsidP="00204CA4">
      <w:pPr>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ускорителем овладения ма</w:t>
      </w:r>
      <w:r w:rsidR="000B12C3">
        <w:rPr>
          <w:rFonts w:ascii="Times New Roman" w:eastAsia="Times New Roman" w:hAnsi="Times New Roman" w:cs="Times New Roman"/>
          <w:spacing w:val="-4"/>
          <w:sz w:val="28"/>
          <w:szCs w:val="28"/>
          <w:lang w:eastAsia="ru-RU"/>
        </w:rPr>
        <w:t>стерством.</w:t>
      </w:r>
      <w:r w:rsidRPr="00204CA4">
        <w:rPr>
          <w:rFonts w:ascii="Times New Roman" w:eastAsia="Times New Roman" w:hAnsi="Times New Roman" w:cs="Times New Roman"/>
          <w:spacing w:val="-4"/>
          <w:sz w:val="28"/>
          <w:szCs w:val="28"/>
          <w:lang w:eastAsia="ru-RU"/>
        </w:rPr>
        <w:t xml:space="preserve"> </w:t>
      </w:r>
      <w:r w:rsidR="000B12C3">
        <w:rPr>
          <w:rFonts w:ascii="Times New Roman" w:eastAsia="Times New Roman" w:hAnsi="Times New Roman" w:cs="Times New Roman"/>
          <w:spacing w:val="-4"/>
          <w:sz w:val="28"/>
          <w:szCs w:val="28"/>
          <w:lang w:eastAsia="ru-RU"/>
        </w:rPr>
        <w:t xml:space="preserve"> </w:t>
      </w:r>
      <w:r w:rsidRPr="00204CA4">
        <w:rPr>
          <w:rFonts w:ascii="Times New Roman" w:eastAsia="Times New Roman" w:hAnsi="Times New Roman" w:cs="Times New Roman"/>
          <w:spacing w:val="-4"/>
          <w:sz w:val="28"/>
          <w:szCs w:val="28"/>
          <w:lang w:eastAsia="ru-RU"/>
        </w:rPr>
        <w:t>При этом упражнения на занятиях играют главную роль.</w:t>
      </w:r>
    </w:p>
    <w:p w:rsidR="00204CA4" w:rsidRPr="00204CA4" w:rsidRDefault="00204CA4" w:rsidP="00204CA4">
      <w:pPr>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Основные правила построения и проведения тренировочного занятия:</w:t>
      </w:r>
    </w:p>
    <w:p w:rsidR="00204CA4" w:rsidRPr="00204CA4" w:rsidRDefault="00204CA4" w:rsidP="00204CA4">
      <w:pPr>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1. Планирование физической нагрузки.</w:t>
      </w:r>
    </w:p>
    <w:p w:rsidR="00204CA4" w:rsidRPr="00204CA4" w:rsidRDefault="00204CA4" w:rsidP="00204CA4">
      <w:pPr>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2. Структура и направленность тренировочного занятия.</w:t>
      </w:r>
    </w:p>
    <w:p w:rsidR="00204CA4" w:rsidRPr="00204CA4" w:rsidRDefault="00204CA4" w:rsidP="00204CA4">
      <w:pPr>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3. Качественное проведение тренировочных занятий.</w:t>
      </w:r>
    </w:p>
    <w:p w:rsidR="00204CA4" w:rsidRPr="00204CA4" w:rsidRDefault="00204CA4" w:rsidP="00204CA4">
      <w:pPr>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Умение тренера интегрировать эти правила в каждом тренировочном занятии и определяет его мастерство.</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proofErr w:type="gramStart"/>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xml:space="preserve">В динамике развития работоспособности в рамках отдельного занятия условно можно выделить несколько зон: зону </w:t>
      </w:r>
      <w:proofErr w:type="spellStart"/>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предрабочих</w:t>
      </w:r>
      <w:proofErr w:type="spellEnd"/>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xml:space="preserve"> сдвигов (перед соревнованиями ее называют «предстартовым состоянием»; зону врабатываемости; зону относительно устойчивого состояния работоспособности; зону снижения работоспособности.</w:t>
      </w:r>
      <w:proofErr w:type="gramEnd"/>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xml:space="preserve"> С учетом основных зон применения работоспособности в рамках отдельного занятия, исходя из специфических закономерностей обучения технике движений, а также развития тех или иных физических качеств, формирования черт личности спортсменов, последовательности и взаимосвязи применяемых упражнений, выполняемых нагрузок, при построении занятия выделяют три части: подготовительную, основную и заключительную. При занятиях различной направленности рекомендуется следующее соотношение работы, выполненной в различных частях занятия: период врабатывания охватывает - 20-30% общего объема работ, устойчивого состояния – 15-50%, компенсированного и декомпенсированного утомления – 30-35%.</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В процессе подготовки спортсменов рекомендуется планировать основные и дополнительные занятия. В основных занятиях выполняется основной объем работы, связанный с решением главных задач периода или этапа подготовки, в них используются наиболее эффективные средства и методы, планируются наиболее значительные нагрузки и др. В дополнительных занятиях решаются отдельные частные задачи подготовки, создается благоприятный фон для протекания адаптационных процессов. Объем работы и величина нагрузок определяется с учётом задач тренировочного процесса.</w:t>
      </w:r>
    </w:p>
    <w:p w:rsidR="00C20C80"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xml:space="preserve">Рекомендуется применять различные варианты построения занятий. Выбор того или иного из них зависит от следующих причин: этапа многолетней и периода годичной подготовки, уровня квалификации и тренированности спортсмена, задач, поставленных в том или ином занятии, и </w:t>
      </w: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 xml:space="preserve">др. По признаку локализации направленности средств и методов, применяемых в занятиях, занятия могут быть избирательной (преимущественной) и комплексной направленности. Программу занятий избирательной направленности планируют так, чтобы основной объем упражнений обеспечивал преимущественное решение какой-либо одной задачи (например, развитие специальной выносливости), а построение </w:t>
      </w:r>
    </w:p>
    <w:p w:rsidR="00C20C80" w:rsidRDefault="00C20C80" w:rsidP="00C20C80">
      <w:pPr>
        <w:spacing w:after="150" w:line="240" w:lineRule="auto"/>
        <w:ind w:firstLine="709"/>
        <w:contextualSpacing/>
        <w:jc w:val="center"/>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45</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занятий комплексной направленности предполагает использование тренировочных средств, способствующих решению нескольких задач.</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В процессе подготовки квалифицированных и достаточно тренированных спортсменов занятия комплексной направленности можно применять для поддержания ранее достигнутого уровня тренированности. Это особенно целесообразно при длительном соревновательном периоде, когда спортсмену приходится участвовать в большом количестве соревнований. Особенности построения программ таких занятий позволяют разнообразить тренировочный процесс, выполнить значительный объем работы при относительно небольшой суммарной нагрузке.</w:t>
      </w: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w:t>
      </w:r>
      <w:r w:rsidRPr="00204CA4">
        <w:rPr>
          <w:rFonts w:ascii="Arial" w:eastAsia="Times New Roman" w:hAnsi="Arial" w:cs="Arial"/>
          <w:b/>
          <w:bCs/>
          <w:color w:val="000000"/>
          <w:sz w:val="20"/>
          <w:szCs w:val="20"/>
          <w:bdr w:val="none" w:sz="0" w:space="0" w:color="auto" w:frame="1"/>
          <w:shd w:val="clear" w:color="auto" w:fill="FFFFFF"/>
          <w:lang w:eastAsia="ru-RU"/>
        </w:rPr>
        <w:t xml:space="preserve"> </w:t>
      </w: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предусмотренными Федеральными стандартами спортивной подготовки.</w:t>
      </w:r>
      <w:r w:rsidRPr="00204CA4">
        <w:rPr>
          <w:rFonts w:ascii="Times New Roman" w:eastAsia="Times New Roman" w:hAnsi="Times New Roman" w:cs="Times New Roman"/>
          <w:spacing w:val="-4"/>
          <w:sz w:val="28"/>
          <w:szCs w:val="28"/>
          <w:lang w:eastAsia="ru-RU"/>
        </w:rPr>
        <w:t xml:space="preserve"> </w:t>
      </w: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spacing w:val="-4"/>
          <w:sz w:val="28"/>
          <w:szCs w:val="28"/>
          <w:lang w:eastAsia="ru-RU"/>
        </w:rPr>
        <w:t>Планирование тренировочного занятия - это система действий, с помощью которых определяется последовательность решения задач подготовки лиц, проходящих спортивную подготовку и команды. Такие действия объединяются в единую систему средств, методов и условий тренировочного занятия, соревнований и восстановления.</w:t>
      </w:r>
      <w:r w:rsidR="004D38FA">
        <w:rPr>
          <w:rFonts w:ascii="Times New Roman" w:eastAsia="Times New Roman" w:hAnsi="Times New Roman" w:cs="Times New Roman"/>
          <w:color w:val="000000"/>
          <w:spacing w:val="-4"/>
          <w:sz w:val="28"/>
          <w:szCs w:val="28"/>
          <w:lang w:eastAsia="ru-RU"/>
        </w:rPr>
        <w:t xml:space="preserve"> Тренировка спортсменов </w:t>
      </w:r>
      <w:r w:rsidRPr="00204CA4">
        <w:rPr>
          <w:rFonts w:ascii="Times New Roman" w:eastAsia="Times New Roman" w:hAnsi="Times New Roman" w:cs="Times New Roman"/>
          <w:color w:val="000000"/>
          <w:spacing w:val="-4"/>
          <w:sz w:val="28"/>
          <w:szCs w:val="28"/>
          <w:lang w:eastAsia="ru-RU"/>
        </w:rPr>
        <w:t>имеет ряд методических и организационных особенностей:</w:t>
      </w:r>
    </w:p>
    <w:p w:rsidR="00204CA4" w:rsidRPr="00204CA4" w:rsidRDefault="00204CA4" w:rsidP="000B12C3">
      <w:pPr>
        <w:numPr>
          <w:ilvl w:val="0"/>
          <w:numId w:val="38"/>
        </w:numPr>
        <w:shd w:val="clear" w:color="auto" w:fill="FFFFFF"/>
        <w:tabs>
          <w:tab w:val="left" w:pos="567"/>
        </w:tabs>
        <w:spacing w:after="60" w:line="240" w:lineRule="auto"/>
        <w:ind w:hanging="290"/>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Тренировочные занятия </w:t>
      </w:r>
      <w:proofErr w:type="gramStart"/>
      <w:r w:rsidRPr="00204CA4">
        <w:rPr>
          <w:rFonts w:ascii="Times New Roman" w:eastAsia="Times New Roman" w:hAnsi="Times New Roman" w:cs="Times New Roman"/>
          <w:color w:val="000000"/>
          <w:spacing w:val="-4"/>
          <w:sz w:val="28"/>
          <w:szCs w:val="28"/>
          <w:lang w:eastAsia="ru-RU"/>
        </w:rPr>
        <w:t>с</w:t>
      </w:r>
      <w:proofErr w:type="gramEnd"/>
      <w:r w:rsidRPr="00204CA4">
        <w:rPr>
          <w:rFonts w:ascii="Times New Roman" w:eastAsia="Times New Roman" w:hAnsi="Times New Roman" w:cs="Times New Roman"/>
          <w:color w:val="000000"/>
          <w:spacing w:val="-4"/>
          <w:sz w:val="28"/>
          <w:szCs w:val="28"/>
          <w:lang w:eastAsia="ru-RU"/>
        </w:rPr>
        <w:t xml:space="preserve">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204CA4" w:rsidRPr="00204CA4" w:rsidRDefault="00204CA4" w:rsidP="000B12C3">
      <w:pPr>
        <w:numPr>
          <w:ilvl w:val="0"/>
          <w:numId w:val="38"/>
        </w:numPr>
        <w:shd w:val="clear" w:color="auto" w:fill="FFFFFF"/>
        <w:tabs>
          <w:tab w:val="left" w:pos="567"/>
        </w:tabs>
        <w:spacing w:after="60" w:line="240" w:lineRule="auto"/>
        <w:ind w:hanging="290"/>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Тренировочные и соревновательные нагрузки должны соответствовать функциональным возможностям растущего организма.</w:t>
      </w:r>
    </w:p>
    <w:p w:rsidR="00204CA4" w:rsidRPr="00204CA4" w:rsidRDefault="00204CA4" w:rsidP="000B12C3">
      <w:pPr>
        <w:numPr>
          <w:ilvl w:val="0"/>
          <w:numId w:val="38"/>
        </w:numPr>
        <w:shd w:val="clear" w:color="auto" w:fill="FFFFFF"/>
        <w:tabs>
          <w:tab w:val="left" w:pos="567"/>
        </w:tabs>
        <w:spacing w:after="60" w:line="240" w:lineRule="auto"/>
        <w:ind w:hanging="290"/>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В процессе всех лет занятий необходимо соблюдать рациональный режим, обеспечить гигиену быта, хорошую организацию врачебно-педагогического </w:t>
      </w:r>
      <w:proofErr w:type="gramStart"/>
      <w:r w:rsidRPr="00204CA4">
        <w:rPr>
          <w:rFonts w:ascii="Times New Roman" w:eastAsia="Times New Roman" w:hAnsi="Times New Roman" w:cs="Times New Roman"/>
          <w:color w:val="000000"/>
          <w:spacing w:val="-4"/>
          <w:sz w:val="28"/>
          <w:szCs w:val="28"/>
          <w:lang w:eastAsia="ru-RU"/>
        </w:rPr>
        <w:t>контроля за</w:t>
      </w:r>
      <w:proofErr w:type="gramEnd"/>
      <w:r w:rsidRPr="00204CA4">
        <w:rPr>
          <w:rFonts w:ascii="Times New Roman" w:eastAsia="Times New Roman" w:hAnsi="Times New Roman" w:cs="Times New Roman"/>
          <w:color w:val="000000"/>
          <w:spacing w:val="-4"/>
          <w:sz w:val="28"/>
          <w:szCs w:val="28"/>
          <w:lang w:eastAsia="ru-RU"/>
        </w:rPr>
        <w:t xml:space="preserve"> состоянием здоровья, подготовленностью лиц, проходящих спортивную подготовку и их физическим развитием.</w:t>
      </w:r>
    </w:p>
    <w:p w:rsidR="00204CA4" w:rsidRPr="00204CA4" w:rsidRDefault="00204CA4" w:rsidP="000B12C3">
      <w:pPr>
        <w:numPr>
          <w:ilvl w:val="0"/>
          <w:numId w:val="38"/>
        </w:numPr>
        <w:shd w:val="clear" w:color="auto" w:fill="FFFFFF"/>
        <w:tabs>
          <w:tab w:val="left" w:pos="567"/>
        </w:tabs>
        <w:spacing w:after="60" w:line="240" w:lineRule="auto"/>
        <w:ind w:hanging="290"/>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Надежной основой успеха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204CA4" w:rsidRDefault="00204CA4" w:rsidP="000B12C3">
      <w:pPr>
        <w:numPr>
          <w:ilvl w:val="0"/>
          <w:numId w:val="38"/>
        </w:numPr>
        <w:shd w:val="clear" w:color="auto" w:fill="FFFFFF"/>
        <w:tabs>
          <w:tab w:val="left" w:pos="567"/>
        </w:tabs>
        <w:spacing w:after="60" w:line="240" w:lineRule="auto"/>
        <w:ind w:hanging="290"/>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lastRenderedPageBreak/>
        <w:t xml:space="preserve">С возрастом и степенью подготовленности постепенно уменьшается удельный вес общей физической подготовки и возрастает вес специальной подготовки. </w:t>
      </w:r>
    </w:p>
    <w:p w:rsidR="00C20C80" w:rsidRDefault="00C20C80" w:rsidP="00C20C80">
      <w:pPr>
        <w:shd w:val="clear" w:color="auto" w:fill="FFFFFF"/>
        <w:tabs>
          <w:tab w:val="left" w:pos="567"/>
        </w:tabs>
        <w:spacing w:after="60" w:line="240" w:lineRule="auto"/>
        <w:ind w:left="1424"/>
        <w:jc w:val="both"/>
        <w:rPr>
          <w:rFonts w:ascii="Times New Roman" w:eastAsia="Times New Roman" w:hAnsi="Times New Roman" w:cs="Times New Roman"/>
          <w:color w:val="000000"/>
          <w:spacing w:val="-4"/>
          <w:sz w:val="28"/>
          <w:szCs w:val="28"/>
          <w:lang w:eastAsia="ru-RU"/>
        </w:rPr>
      </w:pPr>
    </w:p>
    <w:p w:rsidR="00C20C80" w:rsidRDefault="00C20C80" w:rsidP="00C20C80">
      <w:pPr>
        <w:shd w:val="clear" w:color="auto" w:fill="FFFFFF"/>
        <w:tabs>
          <w:tab w:val="left" w:pos="567"/>
        </w:tabs>
        <w:spacing w:after="60" w:line="240" w:lineRule="auto"/>
        <w:ind w:left="1424"/>
        <w:jc w:val="both"/>
        <w:rPr>
          <w:rFonts w:ascii="Times New Roman" w:eastAsia="Times New Roman" w:hAnsi="Times New Roman" w:cs="Times New Roman"/>
          <w:color w:val="000000"/>
          <w:spacing w:val="-4"/>
          <w:sz w:val="28"/>
          <w:szCs w:val="28"/>
          <w:lang w:eastAsia="ru-RU"/>
        </w:rPr>
      </w:pPr>
    </w:p>
    <w:p w:rsidR="00C20C80" w:rsidRPr="00204CA4" w:rsidRDefault="00C20C80" w:rsidP="00C20C80">
      <w:pPr>
        <w:shd w:val="clear" w:color="auto" w:fill="FFFFFF"/>
        <w:tabs>
          <w:tab w:val="left" w:pos="567"/>
        </w:tabs>
        <w:spacing w:after="60" w:line="240" w:lineRule="auto"/>
        <w:ind w:left="1424"/>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46</w:t>
      </w:r>
    </w:p>
    <w:p w:rsidR="00204CA4" w:rsidRPr="00204CA4" w:rsidRDefault="00204CA4" w:rsidP="000B12C3">
      <w:pPr>
        <w:numPr>
          <w:ilvl w:val="0"/>
          <w:numId w:val="38"/>
        </w:numPr>
        <w:shd w:val="clear" w:color="auto" w:fill="FFFFFF"/>
        <w:tabs>
          <w:tab w:val="left" w:pos="567"/>
        </w:tabs>
        <w:spacing w:after="60" w:line="240" w:lineRule="auto"/>
        <w:ind w:hanging="290"/>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Необходимо учитывать особенности построения школьного тренировочного процесса </w:t>
      </w:r>
      <w:proofErr w:type="gramStart"/>
      <w:r w:rsidRPr="00204CA4">
        <w:rPr>
          <w:rFonts w:ascii="Times New Roman" w:eastAsia="Times New Roman" w:hAnsi="Times New Roman" w:cs="Times New Roman"/>
          <w:color w:val="000000"/>
          <w:spacing w:val="-4"/>
          <w:sz w:val="28"/>
          <w:szCs w:val="28"/>
          <w:lang w:eastAsia="ru-RU"/>
        </w:rPr>
        <w:t>в</w:t>
      </w:r>
      <w:proofErr w:type="gramEnd"/>
      <w:r w:rsidRPr="00204CA4">
        <w:rPr>
          <w:rFonts w:ascii="Times New Roman" w:eastAsia="Times New Roman" w:hAnsi="Times New Roman" w:cs="Times New Roman"/>
          <w:color w:val="000000"/>
          <w:spacing w:val="-4"/>
          <w:sz w:val="28"/>
          <w:szCs w:val="28"/>
          <w:lang w:eastAsia="ru-RU"/>
        </w:rPr>
        <w:t xml:space="preserve"> Общая физическая и специальная физическая подготовка</w:t>
      </w:r>
    </w:p>
    <w:p w:rsidR="00204CA4" w:rsidRPr="00204CA4" w:rsidRDefault="00204CA4" w:rsidP="000B12C3">
      <w:pPr>
        <w:spacing w:after="150" w:line="240" w:lineRule="auto"/>
        <w:ind w:hanging="290"/>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p>
    <w:p w:rsidR="00204CA4" w:rsidRPr="000B12C3" w:rsidRDefault="00204CA4" w:rsidP="000B12C3">
      <w:pPr>
        <w:spacing w:after="60" w:line="240" w:lineRule="auto"/>
        <w:ind w:firstLine="567"/>
        <w:rPr>
          <w:rFonts w:ascii="Times New Roman" w:eastAsia="Times New Roman" w:hAnsi="Times New Roman" w:cs="Times New Roman"/>
          <w:b/>
          <w:bCs/>
          <w:i/>
          <w:spacing w:val="-4"/>
          <w:sz w:val="28"/>
          <w:szCs w:val="28"/>
          <w:lang w:eastAsia="ru-RU"/>
        </w:rPr>
      </w:pPr>
      <w:r w:rsidRPr="00204CA4">
        <w:rPr>
          <w:rFonts w:ascii="Times New Roman" w:eastAsia="Times New Roman" w:hAnsi="Times New Roman" w:cs="Times New Roman"/>
          <w:b/>
          <w:bCs/>
          <w:i/>
          <w:spacing w:val="-4"/>
          <w:sz w:val="28"/>
          <w:szCs w:val="28"/>
          <w:lang w:eastAsia="ru-RU"/>
        </w:rPr>
        <w:t>Физическа</w:t>
      </w:r>
      <w:r w:rsidR="000B12C3">
        <w:rPr>
          <w:rFonts w:ascii="Times New Roman" w:eastAsia="Times New Roman" w:hAnsi="Times New Roman" w:cs="Times New Roman"/>
          <w:b/>
          <w:bCs/>
          <w:i/>
          <w:spacing w:val="-4"/>
          <w:sz w:val="28"/>
          <w:szCs w:val="28"/>
          <w:lang w:eastAsia="ru-RU"/>
        </w:rPr>
        <w:t xml:space="preserve">я (атлетическая) подготовка </w:t>
      </w: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spacing w:val="-4"/>
          <w:sz w:val="28"/>
          <w:szCs w:val="28"/>
          <w:lang w:eastAsia="ru-RU"/>
        </w:rPr>
        <w:t>Подготовка спортсмена - это сложный процесс, в котором необходимо учесть его правильное физическое развитие, совершенствование технических навыков, постепенное повышение тактического мастерства. Аэробика требует быстрых и точных, резких  движений, неожиданных изменений «верха и низа» в программе, прыжков и акробатических элементов. Поэтому, у каждого тренера есть задача: следить, чтобы лица, проходящие спортивную подготовку</w:t>
      </w:r>
      <w:r w:rsidR="004D38FA">
        <w:rPr>
          <w:rFonts w:ascii="Times New Roman" w:eastAsia="Times New Roman" w:hAnsi="Times New Roman" w:cs="Times New Roman"/>
          <w:spacing w:val="-4"/>
          <w:sz w:val="28"/>
          <w:szCs w:val="28"/>
          <w:lang w:eastAsia="ru-RU"/>
        </w:rPr>
        <w:t>,</w:t>
      </w:r>
      <w:r w:rsidRPr="00204CA4">
        <w:rPr>
          <w:rFonts w:ascii="Times New Roman" w:eastAsia="Times New Roman" w:hAnsi="Times New Roman" w:cs="Times New Roman"/>
          <w:spacing w:val="-4"/>
          <w:sz w:val="28"/>
          <w:szCs w:val="28"/>
          <w:lang w:eastAsia="ru-RU"/>
        </w:rPr>
        <w:t xml:space="preserve"> были физически крепкими и хорошо подготовленными без ущерба для их здоровья. При прочих равных условиях, спортсмены которой находятся в хорошей спортивной форме, обычно выигрывает в том случае, если придерживается активных тренировочных занятий. </w:t>
      </w: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Общая физическая подготовка чрезвычайно важна для создания базовых условий успешной специализации.</w:t>
      </w: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Основной задачей занятий по общей физической подготовке является приобретение всестороннего физического развития и достижение гармоничного развития мышц</w:t>
      </w:r>
      <w:r w:rsidR="0074550D">
        <w:rPr>
          <w:rFonts w:ascii="Times New Roman" w:eastAsia="Times New Roman" w:hAnsi="Times New Roman" w:cs="Times New Roman"/>
          <w:color w:val="000000"/>
          <w:spacing w:val="-4"/>
          <w:sz w:val="28"/>
          <w:szCs w:val="28"/>
          <w:lang w:eastAsia="ru-RU"/>
        </w:rPr>
        <w:t>,</w:t>
      </w:r>
      <w:r w:rsidRPr="00204CA4">
        <w:rPr>
          <w:rFonts w:ascii="Times New Roman" w:eastAsia="Times New Roman" w:hAnsi="Times New Roman" w:cs="Times New Roman"/>
          <w:color w:val="000000"/>
          <w:spacing w:val="-4"/>
          <w:sz w:val="28"/>
          <w:szCs w:val="28"/>
          <w:lang w:eastAsia="ru-RU"/>
        </w:rPr>
        <w:t xml:space="preserve"> в соответствии с избранным видом спорта, приобретение </w:t>
      </w:r>
      <w:r w:rsidR="0074550D">
        <w:rPr>
          <w:rFonts w:ascii="Times New Roman" w:eastAsia="Times New Roman" w:hAnsi="Times New Roman" w:cs="Times New Roman"/>
          <w:color w:val="000000"/>
          <w:spacing w:val="-4"/>
          <w:sz w:val="28"/>
          <w:szCs w:val="28"/>
          <w:lang w:eastAsia="ru-RU"/>
        </w:rPr>
        <w:t xml:space="preserve">и повышение общей выносливости, </w:t>
      </w:r>
      <w:r w:rsidRPr="00204CA4">
        <w:rPr>
          <w:rFonts w:ascii="Times New Roman" w:eastAsia="Times New Roman" w:hAnsi="Times New Roman" w:cs="Times New Roman"/>
          <w:color w:val="000000"/>
          <w:spacing w:val="-4"/>
          <w:sz w:val="28"/>
          <w:szCs w:val="28"/>
          <w:lang w:eastAsia="ru-RU"/>
        </w:rPr>
        <w:t>быстроты выполнения разнообразных движений, улучшение подвижности в суставах, увеличение ловкости и координации движений, приобретение умений выполнять движения без излишнего напряжения (овладеть расслаблением).</w:t>
      </w:r>
    </w:p>
    <w:p w:rsidR="00204CA4" w:rsidRPr="00204CA4" w:rsidRDefault="00204CA4" w:rsidP="00902775">
      <w:pPr>
        <w:widowControl w:val="0"/>
        <w:tabs>
          <w:tab w:val="left" w:pos="217"/>
          <w:tab w:val="left" w:pos="567"/>
          <w:tab w:val="left" w:pos="967"/>
        </w:tabs>
        <w:autoSpaceDE w:val="0"/>
        <w:spacing w:after="60" w:line="240" w:lineRule="auto"/>
        <w:ind w:left="1004"/>
        <w:jc w:val="both"/>
        <w:rPr>
          <w:rFonts w:ascii="Times New Roman" w:eastAsia="Times New Roman" w:hAnsi="Times New Roman" w:cs="Times New Roman"/>
          <w:color w:val="000000"/>
          <w:spacing w:val="-4"/>
          <w:sz w:val="28"/>
          <w:szCs w:val="28"/>
          <w:lang w:eastAsia="ru-RU"/>
        </w:rPr>
      </w:pPr>
    </w:p>
    <w:p w:rsidR="000B12C3" w:rsidRDefault="00204CA4" w:rsidP="000B12C3">
      <w:pPr>
        <w:spacing w:after="60" w:line="240" w:lineRule="auto"/>
        <w:ind w:firstLine="567"/>
        <w:jc w:val="both"/>
        <w:rPr>
          <w:rFonts w:ascii="Times New Roman" w:eastAsia="Times New Roman" w:hAnsi="Times New Roman" w:cs="Times New Roman"/>
          <w:b/>
          <w:i/>
          <w:color w:val="000000"/>
          <w:spacing w:val="-4"/>
          <w:sz w:val="28"/>
          <w:szCs w:val="28"/>
          <w:shd w:val="clear" w:color="auto" w:fill="FFFFFF"/>
          <w:lang w:eastAsia="ru-RU"/>
        </w:rPr>
      </w:pPr>
      <w:r w:rsidRPr="00204CA4">
        <w:rPr>
          <w:rFonts w:ascii="Times New Roman" w:eastAsia="Times New Roman" w:hAnsi="Times New Roman" w:cs="Times New Roman"/>
          <w:b/>
          <w:i/>
          <w:color w:val="000000"/>
          <w:spacing w:val="-4"/>
          <w:sz w:val="28"/>
          <w:szCs w:val="28"/>
          <w:shd w:val="clear" w:color="auto" w:fill="FFFFFF"/>
          <w:lang w:eastAsia="ru-RU"/>
        </w:rPr>
        <w:t xml:space="preserve">Специальная подготовка по спортивной аэробике:  </w:t>
      </w:r>
    </w:p>
    <w:p w:rsidR="000B12C3" w:rsidRPr="00204CA4" w:rsidRDefault="000B12C3" w:rsidP="000B12C3">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Специальная физическая подготовка является специализированным развитием общей физической подготовленности. Задачи ее более узки и более специфичны:</w:t>
      </w:r>
    </w:p>
    <w:p w:rsidR="000B12C3" w:rsidRPr="00204CA4" w:rsidRDefault="000B12C3" w:rsidP="000B12C3">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Задачи СФП-1</w:t>
      </w:r>
    </w:p>
    <w:p w:rsidR="000B12C3" w:rsidRPr="00204CA4" w:rsidRDefault="000B12C3" w:rsidP="0012277B">
      <w:pPr>
        <w:numPr>
          <w:ilvl w:val="0"/>
          <w:numId w:val="39"/>
        </w:numPr>
        <w:tabs>
          <w:tab w:val="left" w:pos="567"/>
        </w:tabs>
        <w:spacing w:after="60" w:line="240" w:lineRule="auto"/>
        <w:ind w:left="1134" w:hanging="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Развитие специальных физических качеств и повышение их уровня.</w:t>
      </w:r>
    </w:p>
    <w:p w:rsidR="000B12C3" w:rsidRPr="00204CA4" w:rsidRDefault="000B12C3" w:rsidP="0012277B">
      <w:pPr>
        <w:numPr>
          <w:ilvl w:val="0"/>
          <w:numId w:val="39"/>
        </w:numPr>
        <w:tabs>
          <w:tab w:val="left" w:pos="567"/>
        </w:tabs>
        <w:spacing w:after="60" w:line="240" w:lineRule="auto"/>
        <w:ind w:left="1134" w:hanging="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Увеличение массы определенных групп мышц, абсолютной и относительной силы и их эластичность. </w:t>
      </w:r>
    </w:p>
    <w:p w:rsidR="000B12C3" w:rsidRPr="00204CA4" w:rsidRDefault="000B12C3" w:rsidP="0012277B">
      <w:pPr>
        <w:numPr>
          <w:ilvl w:val="0"/>
          <w:numId w:val="39"/>
        </w:numPr>
        <w:tabs>
          <w:tab w:val="left" w:pos="567"/>
        </w:tabs>
        <w:spacing w:after="60" w:line="240" w:lineRule="auto"/>
        <w:ind w:left="1134" w:hanging="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3.Приобретение и повышение специальной силы </w:t>
      </w:r>
      <w:proofErr w:type="gramStart"/>
      <w:r w:rsidRPr="00204CA4">
        <w:rPr>
          <w:rFonts w:ascii="Times New Roman" w:eastAsia="Times New Roman" w:hAnsi="Times New Roman" w:cs="Times New Roman"/>
          <w:color w:val="000000"/>
          <w:spacing w:val="-4"/>
          <w:sz w:val="28"/>
          <w:szCs w:val="28"/>
          <w:lang w:eastAsia="ru-RU"/>
        </w:rPr>
        <w:t xml:space="preserve">( </w:t>
      </w:r>
      <w:proofErr w:type="gramEnd"/>
      <w:r w:rsidRPr="00204CA4">
        <w:rPr>
          <w:rFonts w:ascii="Times New Roman" w:eastAsia="Times New Roman" w:hAnsi="Times New Roman" w:cs="Times New Roman"/>
          <w:color w:val="000000"/>
          <w:spacing w:val="-4"/>
          <w:sz w:val="28"/>
          <w:szCs w:val="28"/>
          <w:lang w:eastAsia="ru-RU"/>
        </w:rPr>
        <w:t>динамической, статистической, взрывной).</w:t>
      </w:r>
    </w:p>
    <w:p w:rsidR="000B12C3" w:rsidRPr="00204CA4" w:rsidRDefault="000B12C3" w:rsidP="0012277B">
      <w:pPr>
        <w:numPr>
          <w:ilvl w:val="0"/>
          <w:numId w:val="39"/>
        </w:numPr>
        <w:tabs>
          <w:tab w:val="left" w:pos="567"/>
        </w:tabs>
        <w:spacing w:after="60" w:line="240" w:lineRule="auto"/>
        <w:ind w:left="1134" w:hanging="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lastRenderedPageBreak/>
        <w:t>Улучшение координации, быстроты двигательных реакций, движений и действий.</w:t>
      </w:r>
    </w:p>
    <w:p w:rsidR="000B12C3" w:rsidRPr="00204CA4" w:rsidRDefault="000B12C3" w:rsidP="0012277B">
      <w:pPr>
        <w:numPr>
          <w:ilvl w:val="0"/>
          <w:numId w:val="39"/>
        </w:numPr>
        <w:tabs>
          <w:tab w:val="left" w:pos="567"/>
        </w:tabs>
        <w:spacing w:after="60" w:line="240" w:lineRule="auto"/>
        <w:ind w:left="1134" w:hanging="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Приобретение необходимой гибкости.</w:t>
      </w:r>
    </w:p>
    <w:p w:rsidR="000B12C3" w:rsidRPr="00204CA4" w:rsidRDefault="000B12C3" w:rsidP="0012277B">
      <w:pPr>
        <w:numPr>
          <w:ilvl w:val="0"/>
          <w:numId w:val="39"/>
        </w:numPr>
        <w:tabs>
          <w:tab w:val="left" w:pos="567"/>
        </w:tabs>
        <w:spacing w:after="60" w:line="240" w:lineRule="auto"/>
        <w:ind w:left="1134" w:hanging="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Приобретение специальной ловкости </w:t>
      </w:r>
      <w:proofErr w:type="gramStart"/>
      <w:r w:rsidRPr="00204CA4">
        <w:rPr>
          <w:rFonts w:ascii="Times New Roman" w:eastAsia="Times New Roman" w:hAnsi="Times New Roman" w:cs="Times New Roman"/>
          <w:color w:val="000000"/>
          <w:spacing w:val="-4"/>
          <w:sz w:val="28"/>
          <w:szCs w:val="28"/>
          <w:lang w:eastAsia="ru-RU"/>
        </w:rPr>
        <w:t xml:space="preserve">( </w:t>
      </w:r>
      <w:proofErr w:type="gramEnd"/>
      <w:r w:rsidRPr="00204CA4">
        <w:rPr>
          <w:rFonts w:ascii="Times New Roman" w:eastAsia="Times New Roman" w:hAnsi="Times New Roman" w:cs="Times New Roman"/>
          <w:color w:val="000000"/>
          <w:spacing w:val="-4"/>
          <w:sz w:val="28"/>
          <w:szCs w:val="28"/>
          <w:lang w:eastAsia="ru-RU"/>
        </w:rPr>
        <w:t>взаимодействие в группе).</w:t>
      </w:r>
    </w:p>
    <w:p w:rsidR="000B12C3" w:rsidRPr="00204CA4" w:rsidRDefault="000B12C3" w:rsidP="0012277B">
      <w:pPr>
        <w:numPr>
          <w:ilvl w:val="0"/>
          <w:numId w:val="39"/>
        </w:numPr>
        <w:tabs>
          <w:tab w:val="left" w:pos="567"/>
        </w:tabs>
        <w:spacing w:after="60" w:line="240" w:lineRule="auto"/>
        <w:ind w:left="1134" w:hanging="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Овладение свободным выполнением движений и действий без напряжения.</w:t>
      </w:r>
    </w:p>
    <w:p w:rsidR="00C20C80" w:rsidRDefault="00C20C80" w:rsidP="00C20C80">
      <w:pPr>
        <w:tabs>
          <w:tab w:val="left" w:pos="567"/>
        </w:tabs>
        <w:spacing w:after="60" w:line="240" w:lineRule="auto"/>
        <w:ind w:left="1134" w:hanging="56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47</w:t>
      </w:r>
    </w:p>
    <w:p w:rsidR="000B12C3" w:rsidRPr="00204CA4" w:rsidRDefault="000B12C3" w:rsidP="0012277B">
      <w:pPr>
        <w:tabs>
          <w:tab w:val="left" w:pos="567"/>
        </w:tabs>
        <w:spacing w:after="60" w:line="240" w:lineRule="auto"/>
        <w:ind w:left="1134" w:hanging="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Задачи СФП-2</w:t>
      </w:r>
    </w:p>
    <w:p w:rsidR="000B12C3" w:rsidRPr="00204CA4" w:rsidRDefault="000B12C3" w:rsidP="0012277B">
      <w:pPr>
        <w:numPr>
          <w:ilvl w:val="0"/>
          <w:numId w:val="40"/>
        </w:numPr>
        <w:tabs>
          <w:tab w:val="left" w:pos="567"/>
        </w:tabs>
        <w:spacing w:after="60" w:line="240" w:lineRule="auto"/>
        <w:ind w:left="142"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Моделирование соревновательной деятельности.</w:t>
      </w:r>
    </w:p>
    <w:p w:rsidR="0012277B" w:rsidRDefault="000B12C3" w:rsidP="0012277B">
      <w:pPr>
        <w:numPr>
          <w:ilvl w:val="0"/>
          <w:numId w:val="40"/>
        </w:numPr>
        <w:tabs>
          <w:tab w:val="left" w:pos="567"/>
        </w:tabs>
        <w:spacing w:after="60" w:line="240" w:lineRule="auto"/>
        <w:ind w:left="142"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Подведение к соревнованиям в пике спортивной формы </w:t>
      </w:r>
    </w:p>
    <w:p w:rsidR="00204CA4" w:rsidRPr="0012277B" w:rsidRDefault="000B12C3" w:rsidP="0012277B">
      <w:pPr>
        <w:tabs>
          <w:tab w:val="left" w:pos="567"/>
        </w:tabs>
        <w:spacing w:after="60" w:line="240" w:lineRule="auto"/>
        <w:ind w:left="142"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подводящий цикл).</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3.  </w:t>
      </w:r>
      <w:r w:rsidR="00204CA4" w:rsidRPr="00204CA4">
        <w:rPr>
          <w:rFonts w:ascii="Times New Roman" w:eastAsia="Times New Roman" w:hAnsi="Times New Roman" w:cs="Times New Roman"/>
          <w:color w:val="000000"/>
          <w:spacing w:val="-4"/>
          <w:sz w:val="28"/>
          <w:szCs w:val="28"/>
          <w:lang w:eastAsia="ru-RU"/>
        </w:rPr>
        <w:t xml:space="preserve">Овладение спортивной техникой избранного вида спорта. </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4. </w:t>
      </w:r>
      <w:r w:rsidR="00204CA4" w:rsidRPr="00204CA4">
        <w:rPr>
          <w:rFonts w:ascii="Times New Roman" w:eastAsia="Times New Roman" w:hAnsi="Times New Roman" w:cs="Times New Roman"/>
          <w:color w:val="000000"/>
          <w:spacing w:val="-4"/>
          <w:sz w:val="28"/>
          <w:szCs w:val="28"/>
          <w:lang w:eastAsia="ru-RU"/>
        </w:rPr>
        <w:t>Овладение правильным выполнением требуемых движений, элементов, связок и действий.</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5.</w:t>
      </w:r>
      <w:r w:rsidR="00204CA4" w:rsidRPr="00204CA4">
        <w:rPr>
          <w:rFonts w:ascii="Times New Roman" w:eastAsia="Times New Roman" w:hAnsi="Times New Roman" w:cs="Times New Roman"/>
          <w:color w:val="000000"/>
          <w:spacing w:val="-4"/>
          <w:sz w:val="28"/>
          <w:szCs w:val="28"/>
          <w:lang w:eastAsia="ru-RU"/>
        </w:rPr>
        <w:t>Приобретение навыков спортивной техники.</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6.</w:t>
      </w:r>
      <w:r w:rsidR="00204CA4" w:rsidRPr="00204CA4">
        <w:rPr>
          <w:rFonts w:ascii="Times New Roman" w:eastAsia="Times New Roman" w:hAnsi="Times New Roman" w:cs="Times New Roman"/>
          <w:color w:val="000000"/>
          <w:spacing w:val="-4"/>
          <w:sz w:val="28"/>
          <w:szCs w:val="28"/>
          <w:lang w:eastAsia="ru-RU"/>
        </w:rPr>
        <w:t xml:space="preserve">Совершенствование спортивной техники за счёт более рационального и эффективного выполнения движений. </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7. </w:t>
      </w:r>
      <w:r w:rsidR="00204CA4" w:rsidRPr="00204CA4">
        <w:rPr>
          <w:rFonts w:ascii="Times New Roman" w:eastAsia="Times New Roman" w:hAnsi="Times New Roman" w:cs="Times New Roman"/>
          <w:color w:val="000000"/>
          <w:spacing w:val="-4"/>
          <w:sz w:val="28"/>
          <w:szCs w:val="28"/>
          <w:lang w:eastAsia="ru-RU"/>
        </w:rPr>
        <w:t>Овладение расслаблением.</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8.</w:t>
      </w:r>
      <w:r w:rsidR="00204CA4" w:rsidRPr="00204CA4">
        <w:rPr>
          <w:rFonts w:ascii="Times New Roman" w:eastAsia="Times New Roman" w:hAnsi="Times New Roman" w:cs="Times New Roman"/>
          <w:color w:val="000000"/>
          <w:spacing w:val="-4"/>
          <w:sz w:val="28"/>
          <w:szCs w:val="28"/>
          <w:lang w:eastAsia="ru-RU"/>
        </w:rPr>
        <w:t>Увеличение частоты движений и их амплитуды.</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w:t>
      </w:r>
      <w:r w:rsidR="00204CA4" w:rsidRPr="00204CA4">
        <w:rPr>
          <w:rFonts w:ascii="Times New Roman" w:eastAsia="Times New Roman" w:hAnsi="Times New Roman" w:cs="Times New Roman"/>
          <w:color w:val="000000"/>
          <w:spacing w:val="-4"/>
          <w:sz w:val="28"/>
          <w:szCs w:val="28"/>
          <w:lang w:eastAsia="ru-RU"/>
        </w:rPr>
        <w:t>Научиться проявлять большую силу в выполнении движений и действий.</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10.</w:t>
      </w:r>
      <w:r w:rsidR="00204CA4" w:rsidRPr="00204CA4">
        <w:rPr>
          <w:rFonts w:ascii="Times New Roman" w:eastAsia="Times New Roman" w:hAnsi="Times New Roman" w:cs="Times New Roman"/>
          <w:color w:val="000000"/>
          <w:spacing w:val="-4"/>
          <w:sz w:val="28"/>
          <w:szCs w:val="28"/>
          <w:lang w:eastAsia="ru-RU"/>
        </w:rPr>
        <w:t>Использование упругости мышц.</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11.</w:t>
      </w:r>
      <w:r w:rsidR="00204CA4" w:rsidRPr="00204CA4">
        <w:rPr>
          <w:rFonts w:ascii="Times New Roman" w:eastAsia="Times New Roman" w:hAnsi="Times New Roman" w:cs="Times New Roman"/>
          <w:color w:val="000000"/>
          <w:spacing w:val="-4"/>
          <w:sz w:val="28"/>
          <w:szCs w:val="28"/>
          <w:lang w:eastAsia="ru-RU"/>
        </w:rPr>
        <w:t>Научиться выполнять двигательные действия, как в обычных, так  и в более трудных условиях.</w:t>
      </w:r>
    </w:p>
    <w:p w:rsidR="00204CA4" w:rsidRPr="00204CA4"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12.</w:t>
      </w:r>
      <w:r w:rsidR="00204CA4" w:rsidRPr="00204CA4">
        <w:rPr>
          <w:rFonts w:ascii="Times New Roman" w:eastAsia="Times New Roman" w:hAnsi="Times New Roman" w:cs="Times New Roman"/>
          <w:color w:val="000000"/>
          <w:spacing w:val="-4"/>
          <w:sz w:val="28"/>
          <w:szCs w:val="28"/>
          <w:lang w:eastAsia="ru-RU"/>
        </w:rPr>
        <w:t>Овладение техникой вспомогательных видов спорта.</w:t>
      </w:r>
    </w:p>
    <w:p w:rsidR="00204CA4" w:rsidRPr="0012277B" w:rsidRDefault="0012277B" w:rsidP="0012277B">
      <w:pPr>
        <w:tabs>
          <w:tab w:val="left" w:pos="567"/>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13.</w:t>
      </w:r>
      <w:r w:rsidR="00204CA4" w:rsidRPr="00204CA4">
        <w:rPr>
          <w:rFonts w:ascii="Times New Roman" w:eastAsia="Times New Roman" w:hAnsi="Times New Roman" w:cs="Times New Roman"/>
          <w:color w:val="000000"/>
          <w:spacing w:val="-4"/>
          <w:sz w:val="28"/>
          <w:szCs w:val="28"/>
          <w:lang w:eastAsia="ru-RU"/>
        </w:rPr>
        <w:t xml:space="preserve">Научиться </w:t>
      </w:r>
      <w:proofErr w:type="gramStart"/>
      <w:r w:rsidR="00204CA4" w:rsidRPr="00204CA4">
        <w:rPr>
          <w:rFonts w:ascii="Times New Roman" w:eastAsia="Times New Roman" w:hAnsi="Times New Roman" w:cs="Times New Roman"/>
          <w:color w:val="000000"/>
          <w:spacing w:val="-4"/>
          <w:sz w:val="28"/>
          <w:szCs w:val="28"/>
          <w:lang w:eastAsia="ru-RU"/>
        </w:rPr>
        <w:t>правильно</w:t>
      </w:r>
      <w:proofErr w:type="gramEnd"/>
      <w:r w:rsidR="00204CA4" w:rsidRPr="00204CA4">
        <w:rPr>
          <w:rFonts w:ascii="Times New Roman" w:eastAsia="Times New Roman" w:hAnsi="Times New Roman" w:cs="Times New Roman"/>
          <w:color w:val="000000"/>
          <w:spacing w:val="-4"/>
          <w:sz w:val="28"/>
          <w:szCs w:val="28"/>
          <w:lang w:eastAsia="ru-RU"/>
        </w:rPr>
        <w:t xml:space="preserve"> выполнять ОРУ и специальные упражнения.</w:t>
      </w:r>
    </w:p>
    <w:p w:rsidR="00204CA4" w:rsidRPr="00204CA4" w:rsidRDefault="0012277B" w:rsidP="0012277B">
      <w:pPr>
        <w:tabs>
          <w:tab w:val="left" w:pos="709"/>
          <w:tab w:val="left" w:pos="851"/>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14.</w:t>
      </w:r>
      <w:r w:rsidR="00204CA4" w:rsidRPr="00204CA4">
        <w:rPr>
          <w:rFonts w:ascii="Times New Roman" w:eastAsia="Times New Roman" w:hAnsi="Times New Roman" w:cs="Times New Roman"/>
          <w:color w:val="000000"/>
          <w:spacing w:val="-4"/>
          <w:sz w:val="28"/>
          <w:szCs w:val="28"/>
          <w:lang w:eastAsia="ru-RU"/>
        </w:rPr>
        <w:t xml:space="preserve">Умение преодолевать предсоревновательные и соревновательные сбивающие  факторы. Необходимые  навыки     для   формирования    психически     уравновешенной,  полноценной,   всесторонней   личности   умеющей.   Проявление   морально-волевых  качеств  во  время  выступления  и  подготовки  к  соревнованиям.  Управление  психическим состоянием.  </w:t>
      </w:r>
    </w:p>
    <w:p w:rsidR="0074550D" w:rsidRPr="0012277B" w:rsidRDefault="0012277B" w:rsidP="0012277B">
      <w:pPr>
        <w:tabs>
          <w:tab w:val="left" w:pos="709"/>
          <w:tab w:val="left" w:pos="851"/>
        </w:tabs>
        <w:spacing w:after="60" w:line="300" w:lineRule="exact"/>
        <w:ind w:left="142" w:firstLine="567"/>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15.</w:t>
      </w:r>
      <w:r w:rsidR="00204CA4" w:rsidRPr="00204CA4">
        <w:rPr>
          <w:rFonts w:ascii="Times New Roman" w:eastAsia="Times New Roman" w:hAnsi="Times New Roman" w:cs="Times New Roman"/>
          <w:color w:val="000000"/>
          <w:spacing w:val="-4"/>
          <w:sz w:val="28"/>
          <w:szCs w:val="28"/>
          <w:lang w:eastAsia="ru-RU"/>
        </w:rPr>
        <w:t>Навыки проявления психических качеств, необходимых во время выступления. Психологическая       подготовка.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w:t>
      </w:r>
      <w:r>
        <w:rPr>
          <w:rFonts w:ascii="Times New Roman" w:eastAsia="Times New Roman" w:hAnsi="Times New Roman" w:cs="Times New Roman"/>
          <w:color w:val="000000"/>
          <w:spacing w:val="-4"/>
          <w:sz w:val="28"/>
          <w:szCs w:val="28"/>
          <w:lang w:eastAsia="ru-RU"/>
        </w:rPr>
        <w:t xml:space="preserve">  </w:t>
      </w:r>
    </w:p>
    <w:p w:rsidR="00204CA4" w:rsidRPr="00204CA4" w:rsidRDefault="00204CA4" w:rsidP="00204CA4">
      <w:pPr>
        <w:spacing w:after="60" w:line="240" w:lineRule="auto"/>
        <w:ind w:firstLine="567"/>
        <w:jc w:val="both"/>
        <w:rPr>
          <w:rFonts w:ascii="Times New Roman" w:eastAsia="Times New Roman" w:hAnsi="Times New Roman" w:cs="Times New Roman"/>
          <w:b/>
          <w:i/>
          <w:color w:val="000000"/>
          <w:spacing w:val="-4"/>
          <w:sz w:val="28"/>
          <w:szCs w:val="28"/>
          <w:lang w:eastAsia="ru-RU"/>
        </w:rPr>
      </w:pPr>
      <w:r w:rsidRPr="00204CA4">
        <w:rPr>
          <w:rFonts w:ascii="Times New Roman" w:eastAsia="Times New Roman" w:hAnsi="Times New Roman" w:cs="Times New Roman"/>
          <w:b/>
          <w:i/>
          <w:color w:val="000000"/>
          <w:spacing w:val="-4"/>
          <w:sz w:val="28"/>
          <w:szCs w:val="28"/>
          <w:lang w:eastAsia="ru-RU"/>
        </w:rPr>
        <w:t>Акробатическая подготовка</w:t>
      </w:r>
    </w:p>
    <w:p w:rsidR="00204CA4" w:rsidRPr="00204CA4" w:rsidRDefault="00204CA4" w:rsidP="00902775">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Акробатика - одно из средств физического развития и совершенствования двигательных способностей человека. Занятия акробатическими упражнениями оказывают разностороннее воздействие на организм лиц, проходящих спортивную подготовку. Они способствуют развитию силы, скоростн</w:t>
      </w:r>
      <w:proofErr w:type="gramStart"/>
      <w:r w:rsidRPr="00204CA4">
        <w:rPr>
          <w:rFonts w:ascii="Times New Roman" w:eastAsia="Times New Roman" w:hAnsi="Times New Roman" w:cs="Times New Roman"/>
          <w:color w:val="000000"/>
          <w:spacing w:val="-4"/>
          <w:sz w:val="28"/>
          <w:szCs w:val="28"/>
          <w:lang w:eastAsia="ru-RU"/>
        </w:rPr>
        <w:t>о-</w:t>
      </w:r>
      <w:proofErr w:type="gramEnd"/>
      <w:r w:rsidRPr="00204CA4">
        <w:rPr>
          <w:rFonts w:ascii="Times New Roman" w:eastAsia="Times New Roman" w:hAnsi="Times New Roman" w:cs="Times New Roman"/>
          <w:color w:val="000000"/>
          <w:spacing w:val="-4"/>
          <w:sz w:val="28"/>
          <w:szCs w:val="28"/>
          <w:lang w:eastAsia="ru-RU"/>
        </w:rPr>
        <w:t xml:space="preserve"> силовых качеств, гибкости, подвижности нервных процессов, устойчивости к </w:t>
      </w:r>
      <w:r w:rsidRPr="00204CA4">
        <w:rPr>
          <w:rFonts w:ascii="Times New Roman" w:eastAsia="Times New Roman" w:hAnsi="Times New Roman" w:cs="Times New Roman"/>
          <w:color w:val="000000"/>
          <w:spacing w:val="-4"/>
          <w:sz w:val="28"/>
          <w:szCs w:val="28"/>
          <w:lang w:eastAsia="ru-RU"/>
        </w:rPr>
        <w:lastRenderedPageBreak/>
        <w:t xml:space="preserve">изменениям положения тела в пространстве, воспитывают смелость, решительность, ловкость. </w:t>
      </w:r>
      <w:r w:rsidR="0074550D">
        <w:rPr>
          <w:rFonts w:ascii="Times New Roman" w:eastAsia="Times New Roman" w:hAnsi="Times New Roman" w:cs="Times New Roman"/>
          <w:color w:val="000000"/>
          <w:spacing w:val="-4"/>
          <w:sz w:val="28"/>
          <w:szCs w:val="28"/>
          <w:lang w:eastAsia="ru-RU"/>
        </w:rPr>
        <w:t xml:space="preserve">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i/>
          <w:color w:val="000000"/>
          <w:spacing w:val="-4"/>
          <w:sz w:val="28"/>
          <w:szCs w:val="28"/>
          <w:lang w:eastAsia="ru-RU"/>
        </w:rPr>
        <w:t>Компоненты акробатической подготовки</w:t>
      </w:r>
      <w:r w:rsidRPr="00204CA4">
        <w:rPr>
          <w:rFonts w:ascii="Times New Roman" w:eastAsia="Times New Roman" w:hAnsi="Times New Roman" w:cs="Times New Roman"/>
          <w:color w:val="000000"/>
          <w:spacing w:val="-4"/>
          <w:sz w:val="28"/>
          <w:szCs w:val="28"/>
          <w:lang w:eastAsia="ru-RU"/>
        </w:rPr>
        <w:t xml:space="preserve">: </w:t>
      </w:r>
    </w:p>
    <w:p w:rsidR="00204CA4" w:rsidRDefault="00204CA4" w:rsidP="0012277B">
      <w:pPr>
        <w:numPr>
          <w:ilvl w:val="0"/>
          <w:numId w:val="43"/>
        </w:numPr>
        <w:tabs>
          <w:tab w:val="left" w:pos="709"/>
        </w:tabs>
        <w:spacing w:after="60" w:line="300" w:lineRule="exact"/>
        <w:ind w:left="993" w:firstLine="284"/>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Владение техникой отталкивания ногами в сочетании с обладанием необходимыми двигательными качествами для выполнения толчка руками.</w:t>
      </w:r>
    </w:p>
    <w:p w:rsidR="00C20C80" w:rsidRPr="00204CA4" w:rsidRDefault="00C20C80" w:rsidP="00C20C80">
      <w:pPr>
        <w:tabs>
          <w:tab w:val="left" w:pos="709"/>
        </w:tabs>
        <w:spacing w:after="60" w:line="300" w:lineRule="exact"/>
        <w:ind w:left="127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48</w:t>
      </w:r>
    </w:p>
    <w:p w:rsidR="00204CA4" w:rsidRPr="00204CA4" w:rsidRDefault="00204CA4" w:rsidP="0012277B">
      <w:pPr>
        <w:numPr>
          <w:ilvl w:val="0"/>
          <w:numId w:val="43"/>
        </w:numPr>
        <w:tabs>
          <w:tab w:val="left" w:pos="709"/>
        </w:tabs>
        <w:spacing w:after="60" w:line="300" w:lineRule="exact"/>
        <w:ind w:left="993" w:firstLine="284"/>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Владение безопорными вращениями тела вокруг продольной оси в сочетании с навыками опорных поворотов в конкретных видах движения.</w:t>
      </w:r>
    </w:p>
    <w:p w:rsidR="00204CA4" w:rsidRPr="00204CA4" w:rsidRDefault="00204CA4" w:rsidP="0012277B">
      <w:pPr>
        <w:numPr>
          <w:ilvl w:val="0"/>
          <w:numId w:val="43"/>
        </w:numPr>
        <w:tabs>
          <w:tab w:val="left" w:pos="709"/>
        </w:tabs>
        <w:spacing w:after="60" w:line="300" w:lineRule="exact"/>
        <w:ind w:left="993" w:firstLine="284"/>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Владение техникой приземления в прыжках разной структуры и сложности.</w:t>
      </w:r>
    </w:p>
    <w:p w:rsidR="00204CA4" w:rsidRDefault="00204CA4" w:rsidP="0012277B">
      <w:pPr>
        <w:numPr>
          <w:ilvl w:val="0"/>
          <w:numId w:val="43"/>
        </w:numPr>
        <w:tabs>
          <w:tab w:val="left" w:pos="709"/>
        </w:tabs>
        <w:spacing w:after="60" w:line="300" w:lineRule="exact"/>
        <w:ind w:left="993" w:firstLine="284"/>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Формирование динамичной осанки. Умение сохранять позу в статических элементах и умение сохранять заданное положение в процессе выполнения динамических элементов имеют существенное отличие. В первом случае удержание звеньев тела происходит при действии относительно постоянных усилий одних и тех же мышц. Во втором, необходимо включать в работу различные группы мышц и регулировать величину их напряжения. Удержание позы тела в переменном силовом поле называется динамической осанкой (</w:t>
      </w:r>
      <w:proofErr w:type="gramStart"/>
      <w:r w:rsidRPr="00204CA4">
        <w:rPr>
          <w:rFonts w:ascii="Times New Roman" w:eastAsia="Times New Roman" w:hAnsi="Times New Roman" w:cs="Times New Roman"/>
          <w:color w:val="000000"/>
          <w:spacing w:val="-4"/>
          <w:sz w:val="28"/>
          <w:szCs w:val="28"/>
          <w:lang w:eastAsia="ru-RU"/>
        </w:rPr>
        <w:t>ДО</w:t>
      </w:r>
      <w:proofErr w:type="gramEnd"/>
      <w:r w:rsidRPr="00204CA4">
        <w:rPr>
          <w:rFonts w:ascii="Times New Roman" w:eastAsia="Times New Roman" w:hAnsi="Times New Roman" w:cs="Times New Roman"/>
          <w:color w:val="000000"/>
          <w:spacing w:val="-4"/>
          <w:sz w:val="28"/>
          <w:szCs w:val="28"/>
          <w:lang w:eastAsia="ru-RU"/>
        </w:rPr>
        <w:t xml:space="preserve">). Для освоения динамической осанкой необходимо: 1) освоить </w:t>
      </w:r>
      <w:proofErr w:type="gramStart"/>
      <w:r w:rsidRPr="00204CA4">
        <w:rPr>
          <w:rFonts w:ascii="Times New Roman" w:eastAsia="Times New Roman" w:hAnsi="Times New Roman" w:cs="Times New Roman"/>
          <w:color w:val="000000"/>
          <w:spacing w:val="-4"/>
          <w:sz w:val="28"/>
          <w:szCs w:val="28"/>
          <w:lang w:eastAsia="ru-RU"/>
        </w:rPr>
        <w:t>ДО</w:t>
      </w:r>
      <w:proofErr w:type="gramEnd"/>
      <w:r w:rsidRPr="00204CA4">
        <w:rPr>
          <w:rFonts w:ascii="Times New Roman" w:eastAsia="Times New Roman" w:hAnsi="Times New Roman" w:cs="Times New Roman"/>
          <w:color w:val="000000"/>
          <w:spacing w:val="-4"/>
          <w:sz w:val="28"/>
          <w:szCs w:val="28"/>
          <w:lang w:eastAsia="ru-RU"/>
        </w:rPr>
        <w:t xml:space="preserve"> </w:t>
      </w:r>
      <w:proofErr w:type="gramStart"/>
      <w:r w:rsidRPr="00204CA4">
        <w:rPr>
          <w:rFonts w:ascii="Times New Roman" w:eastAsia="Times New Roman" w:hAnsi="Times New Roman" w:cs="Times New Roman"/>
          <w:color w:val="000000"/>
          <w:spacing w:val="-4"/>
          <w:sz w:val="28"/>
          <w:szCs w:val="28"/>
          <w:lang w:eastAsia="ru-RU"/>
        </w:rPr>
        <w:t>в</w:t>
      </w:r>
      <w:proofErr w:type="gramEnd"/>
      <w:r w:rsidRPr="00204CA4">
        <w:rPr>
          <w:rFonts w:ascii="Times New Roman" w:eastAsia="Times New Roman" w:hAnsi="Times New Roman" w:cs="Times New Roman"/>
          <w:color w:val="000000"/>
          <w:spacing w:val="-4"/>
          <w:sz w:val="28"/>
          <w:szCs w:val="28"/>
          <w:lang w:eastAsia="ru-RU"/>
        </w:rPr>
        <w:t xml:space="preserve"> простейших условиях; 2)освоить ДО в условиях приближенных к условиям выполнения элемента; освоить ДО в ходе выполнения элемента.</w:t>
      </w:r>
    </w:p>
    <w:p w:rsidR="0074550D" w:rsidRPr="00204CA4" w:rsidRDefault="0074550D" w:rsidP="0074550D">
      <w:pPr>
        <w:tabs>
          <w:tab w:val="left" w:pos="709"/>
        </w:tabs>
        <w:spacing w:after="60" w:line="300" w:lineRule="exact"/>
        <w:ind w:left="1811"/>
        <w:jc w:val="both"/>
        <w:rPr>
          <w:rFonts w:ascii="Times New Roman" w:eastAsia="Times New Roman" w:hAnsi="Times New Roman" w:cs="Times New Roman"/>
          <w:color w:val="000000"/>
          <w:spacing w:val="-4"/>
          <w:sz w:val="28"/>
          <w:szCs w:val="28"/>
          <w:lang w:eastAsia="ru-RU"/>
        </w:rPr>
      </w:pPr>
    </w:p>
    <w:p w:rsidR="00204CA4" w:rsidRDefault="00204CA4" w:rsidP="0012277B">
      <w:pPr>
        <w:tabs>
          <w:tab w:val="left" w:pos="567"/>
          <w:tab w:val="left" w:pos="1418"/>
        </w:tabs>
        <w:autoSpaceDE w:val="0"/>
        <w:autoSpaceDN w:val="0"/>
        <w:adjustRightInd w:val="0"/>
        <w:spacing w:after="60" w:line="300" w:lineRule="exact"/>
        <w:jc w:val="center"/>
        <w:rPr>
          <w:rFonts w:ascii="Times New Roman" w:eastAsia="Calibri" w:hAnsi="Times New Roman" w:cs="Times New Roman"/>
          <w:b/>
          <w:sz w:val="28"/>
          <w:szCs w:val="28"/>
          <w:lang w:eastAsia="ru-RU"/>
        </w:rPr>
      </w:pPr>
      <w:r w:rsidRPr="00204CA4">
        <w:rPr>
          <w:rFonts w:ascii="Times New Roman" w:eastAsia="Calibri" w:hAnsi="Times New Roman" w:cs="Times New Roman"/>
          <w:b/>
          <w:sz w:val="28"/>
          <w:szCs w:val="28"/>
          <w:lang w:eastAsia="ru-RU"/>
        </w:rPr>
        <w:t>Требования к технике безопасности в условиях трени</w:t>
      </w:r>
      <w:r w:rsidR="0012277B">
        <w:rPr>
          <w:rFonts w:ascii="Times New Roman" w:eastAsia="Calibri" w:hAnsi="Times New Roman" w:cs="Times New Roman"/>
          <w:b/>
          <w:sz w:val="28"/>
          <w:szCs w:val="28"/>
          <w:lang w:eastAsia="ru-RU"/>
        </w:rPr>
        <w:t>ровочных занятий и соревнований</w:t>
      </w:r>
    </w:p>
    <w:p w:rsidR="00902775" w:rsidRPr="00204CA4" w:rsidRDefault="00902775" w:rsidP="0012277B">
      <w:pPr>
        <w:tabs>
          <w:tab w:val="left" w:pos="567"/>
          <w:tab w:val="left" w:pos="1418"/>
        </w:tabs>
        <w:autoSpaceDE w:val="0"/>
        <w:autoSpaceDN w:val="0"/>
        <w:adjustRightInd w:val="0"/>
        <w:spacing w:after="60" w:line="300" w:lineRule="exact"/>
        <w:jc w:val="center"/>
        <w:rPr>
          <w:rFonts w:ascii="Times New Roman" w:eastAsia="Calibri" w:hAnsi="Times New Roman" w:cs="Times New Roman"/>
          <w:b/>
          <w:sz w:val="28"/>
          <w:szCs w:val="28"/>
          <w:lang w:eastAsia="ru-RU"/>
        </w:rPr>
      </w:pPr>
    </w:p>
    <w:p w:rsidR="00204CA4" w:rsidRDefault="00204CA4" w:rsidP="00902775">
      <w:pPr>
        <w:tabs>
          <w:tab w:val="left" w:pos="567"/>
          <w:tab w:val="left" w:pos="1418"/>
        </w:tabs>
        <w:autoSpaceDE w:val="0"/>
        <w:autoSpaceDN w:val="0"/>
        <w:adjustRightInd w:val="0"/>
        <w:spacing w:after="60" w:line="300" w:lineRule="exact"/>
        <w:ind w:firstLine="567"/>
        <w:jc w:val="center"/>
        <w:rPr>
          <w:rFonts w:ascii="Times New Roman" w:eastAsia="Calibri" w:hAnsi="Times New Roman" w:cs="Times New Roman"/>
          <w:i/>
          <w:spacing w:val="-4"/>
          <w:sz w:val="28"/>
          <w:szCs w:val="28"/>
          <w:u w:val="single"/>
          <w:lang w:eastAsia="ru-RU"/>
        </w:rPr>
      </w:pPr>
      <w:r w:rsidRPr="00204CA4">
        <w:rPr>
          <w:rFonts w:ascii="Times New Roman" w:eastAsia="Calibri" w:hAnsi="Times New Roman" w:cs="Times New Roman"/>
          <w:i/>
          <w:spacing w:val="-4"/>
          <w:sz w:val="28"/>
          <w:szCs w:val="28"/>
          <w:u w:val="single"/>
          <w:lang w:eastAsia="ru-RU"/>
        </w:rPr>
        <w:t>Общие требования безопасности</w:t>
      </w:r>
    </w:p>
    <w:p w:rsidR="00902775" w:rsidRPr="00204CA4" w:rsidRDefault="00902775" w:rsidP="00902775">
      <w:pPr>
        <w:tabs>
          <w:tab w:val="left" w:pos="567"/>
          <w:tab w:val="left" w:pos="1418"/>
        </w:tabs>
        <w:autoSpaceDE w:val="0"/>
        <w:autoSpaceDN w:val="0"/>
        <w:adjustRightInd w:val="0"/>
        <w:spacing w:after="60" w:line="300" w:lineRule="exact"/>
        <w:ind w:firstLine="567"/>
        <w:jc w:val="center"/>
        <w:rPr>
          <w:rFonts w:ascii="Times New Roman" w:eastAsia="Calibri" w:hAnsi="Times New Roman" w:cs="Times New Roman"/>
          <w:spacing w:val="-4"/>
          <w:sz w:val="28"/>
          <w:szCs w:val="28"/>
          <w:lang w:eastAsia="ru-RU"/>
        </w:rPr>
      </w:pPr>
    </w:p>
    <w:p w:rsidR="00204CA4" w:rsidRPr="00204CA4" w:rsidRDefault="00204CA4" w:rsidP="00204CA4">
      <w:pPr>
        <w:spacing w:line="240" w:lineRule="auto"/>
        <w:ind w:firstLine="709"/>
        <w:contextualSpacing/>
        <w:jc w:val="both"/>
        <w:rPr>
          <w:rFonts w:ascii="Calibri" w:eastAsia="Calibri" w:hAnsi="Times New Roman" w:cs="Times New Roman"/>
          <w:color w:val="000000"/>
          <w:sz w:val="28"/>
          <w:szCs w:val="28"/>
        </w:rPr>
      </w:pPr>
      <w:proofErr w:type="gramStart"/>
      <w:r w:rsidRPr="00204CA4">
        <w:rPr>
          <w:rFonts w:ascii="Times New Roman" w:eastAsia="Calibri" w:hAnsi="Times New Roman" w:cs="Times New Roman"/>
          <w:spacing w:val="-4"/>
          <w:sz w:val="28"/>
          <w:szCs w:val="28"/>
          <w:lang w:eastAsia="ru-RU"/>
        </w:rPr>
        <w:t xml:space="preserve">К тренировочным занятиям допускаются спортсмены, прошедшие инструктаж по технике безопасности, по охране труда и имеющие медицинскую справку о состоянии здоровья (для ГНП), а также прошедшие медицинский осмотр в физкультурно-врачебном диспансере (начиная с ТГ), не имеющие противопоказаний по состоянию здоровья, </w:t>
      </w:r>
      <w:r w:rsidRPr="00204CA4">
        <w:rPr>
          <w:rFonts w:ascii="Calibri" w:eastAsia="Calibri" w:hAnsi="Times New Roman" w:cs="Times New Roman"/>
          <w:color w:val="000000"/>
          <w:sz w:val="28"/>
          <w:szCs w:val="28"/>
        </w:rPr>
        <w:t>страховку</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от</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несчастного</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случая</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прошедшие</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инструктаж</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по</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правилам</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поведения</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правилам</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дорожного</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движения</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технике</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безопасности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во</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время</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тренировочных</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занятий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пожарной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безопасности</w:t>
      </w:r>
      <w:proofErr w:type="gramEnd"/>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действий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террористическом</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нападении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обнаружении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подозрительных</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предметов</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представляющих</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террористическую</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опасность</w:t>
      </w:r>
      <w:r w:rsidRPr="00204CA4">
        <w:rPr>
          <w:rFonts w:ascii="Calibri" w:eastAsia="Calibri" w:hAnsi="Times New Roman" w:cs="Times New Roman"/>
          <w:color w:val="000000"/>
          <w:sz w:val="28"/>
          <w:szCs w:val="28"/>
        </w:rPr>
        <w:t>.</w:t>
      </w:r>
    </w:p>
    <w:p w:rsidR="00204CA4" w:rsidRPr="004D38FA" w:rsidRDefault="00204CA4" w:rsidP="004D38FA">
      <w:pPr>
        <w:spacing w:line="240" w:lineRule="auto"/>
        <w:ind w:firstLine="709"/>
        <w:contextualSpacing/>
        <w:jc w:val="both"/>
        <w:rPr>
          <w:rFonts w:ascii="Calibri" w:eastAsia="Calibri" w:hAnsi="Times New Roman" w:cs="Times New Roman"/>
          <w:color w:val="000000"/>
          <w:sz w:val="28"/>
          <w:szCs w:val="28"/>
        </w:rPr>
      </w:pPr>
      <w:proofErr w:type="gramStart"/>
      <w:r w:rsidRPr="00204CA4">
        <w:rPr>
          <w:rFonts w:ascii="Calibri" w:eastAsia="Calibri" w:hAnsi="Times New Roman" w:cs="Times New Roman"/>
          <w:color w:val="000000"/>
          <w:sz w:val="28"/>
          <w:szCs w:val="28"/>
        </w:rPr>
        <w:t>Со</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спортсменами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проводятся</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инструктажи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вводный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первичный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повторный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внеплановый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в</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случае</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нарушений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требований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техники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безопасности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учащимися</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при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организации</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мероприятий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вне</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помещений</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СШ</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перед</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участием</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в</w:t>
      </w:r>
      <w:r w:rsidRPr="00204CA4">
        <w:rPr>
          <w:rFonts w:ascii="Calibri" w:eastAsia="Calibri" w:hAnsi="Times New Roman" w:cs="Times New Roman"/>
          <w:color w:val="000000"/>
          <w:sz w:val="28"/>
          <w:szCs w:val="28"/>
        </w:rPr>
        <w:t xml:space="preserve"> </w:t>
      </w:r>
      <w:r w:rsidRPr="00204CA4">
        <w:rPr>
          <w:rFonts w:ascii="Calibri" w:eastAsia="Calibri" w:hAnsi="Times New Roman" w:cs="Times New Roman"/>
          <w:color w:val="000000"/>
          <w:sz w:val="28"/>
          <w:szCs w:val="28"/>
        </w:rPr>
        <w:t>соревнованиях</w:t>
      </w:r>
      <w:r w:rsidR="004D38FA">
        <w:rPr>
          <w:rFonts w:ascii="Calibri" w:eastAsia="Calibri" w:hAnsi="Times New Roman" w:cs="Times New Roman"/>
          <w:color w:val="000000"/>
          <w:sz w:val="28"/>
          <w:szCs w:val="28"/>
        </w:rPr>
        <w:t xml:space="preserve">. </w:t>
      </w:r>
      <w:proofErr w:type="gramEnd"/>
    </w:p>
    <w:p w:rsidR="00204CA4" w:rsidRPr="00204CA4" w:rsidRDefault="00204CA4" w:rsidP="00204CA4">
      <w:pPr>
        <w:tabs>
          <w:tab w:val="left" w:pos="567"/>
          <w:tab w:val="left" w:pos="1418"/>
        </w:tabs>
        <w:autoSpaceDE w:val="0"/>
        <w:autoSpaceDN w:val="0"/>
        <w:adjustRightInd w:val="0"/>
        <w:spacing w:after="60" w:line="300" w:lineRule="exact"/>
        <w:ind w:firstLine="567"/>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lastRenderedPageBreak/>
        <w:t xml:space="preserve">При проведении занятий необходимо соблюдать правила поведения, расписание занятий и отдыха.  </w:t>
      </w:r>
    </w:p>
    <w:p w:rsidR="00204CA4" w:rsidRPr="00204CA4" w:rsidRDefault="00204CA4" w:rsidP="00204CA4">
      <w:pPr>
        <w:tabs>
          <w:tab w:val="left" w:pos="567"/>
          <w:tab w:val="left" w:pos="1418"/>
        </w:tabs>
        <w:autoSpaceDE w:val="0"/>
        <w:autoSpaceDN w:val="0"/>
        <w:adjustRightInd w:val="0"/>
        <w:spacing w:after="60" w:line="300" w:lineRule="exact"/>
        <w:ind w:firstLine="567"/>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Спортсменам запрещается:  </w:t>
      </w:r>
    </w:p>
    <w:p w:rsidR="00204CA4" w:rsidRPr="00204CA4" w:rsidRDefault="00204CA4" w:rsidP="0012277B">
      <w:pPr>
        <w:numPr>
          <w:ilvl w:val="0"/>
          <w:numId w:val="30"/>
        </w:numPr>
        <w:tabs>
          <w:tab w:val="left" w:pos="567"/>
          <w:tab w:val="left" w:pos="1418"/>
        </w:tabs>
        <w:autoSpaceDE w:val="0"/>
        <w:autoSpaceDN w:val="0"/>
        <w:adjustRightInd w:val="0"/>
        <w:spacing w:after="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приступать к занятиям непосредственно после приема пищи;  </w:t>
      </w:r>
    </w:p>
    <w:p w:rsidR="00204CA4" w:rsidRPr="00204CA4" w:rsidRDefault="00204CA4" w:rsidP="0012277B">
      <w:pPr>
        <w:numPr>
          <w:ilvl w:val="0"/>
          <w:numId w:val="30"/>
        </w:numPr>
        <w:tabs>
          <w:tab w:val="left" w:pos="567"/>
          <w:tab w:val="left" w:pos="1418"/>
        </w:tabs>
        <w:autoSpaceDE w:val="0"/>
        <w:autoSpaceDN w:val="0"/>
        <w:adjustRightInd w:val="0"/>
        <w:spacing w:after="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приступать к занятиям при незаживших травмах и общем недомогании;  </w:t>
      </w:r>
    </w:p>
    <w:p w:rsidR="00C20C80" w:rsidRDefault="00C20C80" w:rsidP="00C20C80">
      <w:pPr>
        <w:tabs>
          <w:tab w:val="left" w:pos="567"/>
          <w:tab w:val="left" w:pos="1418"/>
        </w:tabs>
        <w:autoSpaceDE w:val="0"/>
        <w:autoSpaceDN w:val="0"/>
        <w:adjustRightInd w:val="0"/>
        <w:spacing w:after="0" w:line="300" w:lineRule="exact"/>
        <w:ind w:left="927"/>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49</w:t>
      </w:r>
    </w:p>
    <w:p w:rsidR="00204CA4" w:rsidRPr="00C20C80" w:rsidRDefault="00C20C80" w:rsidP="00C20C80">
      <w:pPr>
        <w:pStyle w:val="a4"/>
        <w:numPr>
          <w:ilvl w:val="0"/>
          <w:numId w:val="30"/>
        </w:numPr>
        <w:tabs>
          <w:tab w:val="left" w:pos="567"/>
          <w:tab w:val="left" w:pos="1418"/>
        </w:tabs>
        <w:autoSpaceDE w:val="0"/>
        <w:autoSpaceDN w:val="0"/>
        <w:adjustRightInd w:val="0"/>
        <w:spacing w:after="0" w:line="300" w:lineRule="exact"/>
        <w:ind w:left="1134" w:hanging="207"/>
        <w:jc w:val="both"/>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 xml:space="preserve">  </w:t>
      </w:r>
      <w:r w:rsidR="00204CA4" w:rsidRPr="00C20C80">
        <w:rPr>
          <w:rFonts w:ascii="Times New Roman" w:eastAsia="Calibri" w:hAnsi="Times New Roman" w:cs="Times New Roman"/>
          <w:spacing w:val="-4"/>
          <w:sz w:val="28"/>
          <w:szCs w:val="28"/>
          <w:lang w:eastAsia="ru-RU"/>
        </w:rPr>
        <w:t xml:space="preserve">кричать и разговаривать в спортивном зале;  </w:t>
      </w:r>
    </w:p>
    <w:p w:rsidR="00204CA4" w:rsidRPr="00204CA4" w:rsidRDefault="00204CA4" w:rsidP="0012277B">
      <w:pPr>
        <w:numPr>
          <w:ilvl w:val="0"/>
          <w:numId w:val="30"/>
        </w:numPr>
        <w:tabs>
          <w:tab w:val="left" w:pos="567"/>
          <w:tab w:val="left" w:pos="1418"/>
        </w:tabs>
        <w:autoSpaceDE w:val="0"/>
        <w:autoSpaceDN w:val="0"/>
        <w:adjustRightInd w:val="0"/>
        <w:spacing w:after="6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отвлекаться и отвлекать других во время выполнения упражнения.  </w:t>
      </w:r>
    </w:p>
    <w:p w:rsidR="00204CA4" w:rsidRPr="00204CA4" w:rsidRDefault="00204CA4" w:rsidP="00902775">
      <w:pPr>
        <w:tabs>
          <w:tab w:val="left" w:pos="567"/>
          <w:tab w:val="left" w:pos="1418"/>
        </w:tabs>
        <w:autoSpaceDE w:val="0"/>
        <w:autoSpaceDN w:val="0"/>
        <w:adjustRightInd w:val="0"/>
        <w:spacing w:after="60" w:line="300" w:lineRule="exact"/>
        <w:ind w:firstLine="567"/>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Спортсмены должны:  </w:t>
      </w:r>
    </w:p>
    <w:p w:rsidR="00204CA4" w:rsidRPr="00204CA4" w:rsidRDefault="00204CA4" w:rsidP="0012277B">
      <w:pPr>
        <w:numPr>
          <w:ilvl w:val="0"/>
          <w:numId w:val="31"/>
        </w:numPr>
        <w:tabs>
          <w:tab w:val="left" w:pos="567"/>
          <w:tab w:val="left" w:pos="1418"/>
        </w:tabs>
        <w:autoSpaceDE w:val="0"/>
        <w:autoSpaceDN w:val="0"/>
        <w:adjustRightInd w:val="0"/>
        <w:spacing w:after="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заходить в спортивный зал и выполнять упражнения только с разрешения тренера;  </w:t>
      </w:r>
    </w:p>
    <w:p w:rsidR="00204CA4" w:rsidRPr="00204CA4" w:rsidRDefault="00204CA4" w:rsidP="0012277B">
      <w:pPr>
        <w:numPr>
          <w:ilvl w:val="0"/>
          <w:numId w:val="31"/>
        </w:numPr>
        <w:tabs>
          <w:tab w:val="left" w:pos="567"/>
          <w:tab w:val="left" w:pos="1418"/>
        </w:tabs>
        <w:autoSpaceDE w:val="0"/>
        <w:autoSpaceDN w:val="0"/>
        <w:adjustRightInd w:val="0"/>
        <w:spacing w:after="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бережно относиться к спортивному инвентарю, оборудованию залов и других помещений, поддерживать чистоту и порядок в раздевалках и подсобных помещениях;  </w:t>
      </w:r>
    </w:p>
    <w:p w:rsidR="00204CA4" w:rsidRPr="00204CA4" w:rsidRDefault="00204CA4" w:rsidP="0012277B">
      <w:pPr>
        <w:numPr>
          <w:ilvl w:val="0"/>
          <w:numId w:val="31"/>
        </w:numPr>
        <w:tabs>
          <w:tab w:val="left" w:pos="567"/>
          <w:tab w:val="left" w:pos="1418"/>
        </w:tabs>
        <w:autoSpaceDE w:val="0"/>
        <w:autoSpaceDN w:val="0"/>
        <w:adjustRightInd w:val="0"/>
        <w:spacing w:after="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уважительно относиться ко всем членам группы, персоналу, тренерам, работающим в спортивной школе;  </w:t>
      </w:r>
    </w:p>
    <w:p w:rsidR="00204CA4" w:rsidRPr="00204CA4" w:rsidRDefault="00204CA4" w:rsidP="0012277B">
      <w:pPr>
        <w:numPr>
          <w:ilvl w:val="0"/>
          <w:numId w:val="31"/>
        </w:numPr>
        <w:tabs>
          <w:tab w:val="left" w:pos="567"/>
          <w:tab w:val="left" w:pos="1418"/>
        </w:tabs>
        <w:autoSpaceDE w:val="0"/>
        <w:autoSpaceDN w:val="0"/>
        <w:adjustRightInd w:val="0"/>
        <w:spacing w:after="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иметь специализированную спортивную обувь и форму;   </w:t>
      </w:r>
    </w:p>
    <w:p w:rsidR="00204CA4" w:rsidRPr="00204CA4" w:rsidRDefault="00204CA4" w:rsidP="0012277B">
      <w:pPr>
        <w:numPr>
          <w:ilvl w:val="0"/>
          <w:numId w:val="31"/>
        </w:numPr>
        <w:tabs>
          <w:tab w:val="left" w:pos="567"/>
          <w:tab w:val="left" w:pos="1418"/>
        </w:tabs>
        <w:autoSpaceDE w:val="0"/>
        <w:autoSpaceDN w:val="0"/>
        <w:adjustRightInd w:val="0"/>
        <w:spacing w:after="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выполняя упражнения, соблюдать достаточный интервал и дистанцию;  </w:t>
      </w:r>
    </w:p>
    <w:p w:rsidR="00204CA4" w:rsidRPr="00204CA4" w:rsidRDefault="00204CA4" w:rsidP="0012277B">
      <w:pPr>
        <w:numPr>
          <w:ilvl w:val="0"/>
          <w:numId w:val="31"/>
        </w:numPr>
        <w:tabs>
          <w:tab w:val="left" w:pos="567"/>
          <w:tab w:val="left" w:pos="1418"/>
        </w:tabs>
        <w:autoSpaceDE w:val="0"/>
        <w:autoSpaceDN w:val="0"/>
        <w:adjustRightInd w:val="0"/>
        <w:spacing w:after="60" w:line="300" w:lineRule="exact"/>
        <w:ind w:hanging="153"/>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знать и выполнять настоящую инструкцию.  </w:t>
      </w:r>
    </w:p>
    <w:p w:rsidR="00204CA4" w:rsidRPr="00204CA4" w:rsidRDefault="00204CA4" w:rsidP="00204CA4">
      <w:pPr>
        <w:tabs>
          <w:tab w:val="left" w:pos="567"/>
          <w:tab w:val="left" w:pos="1418"/>
        </w:tabs>
        <w:autoSpaceDE w:val="0"/>
        <w:autoSpaceDN w:val="0"/>
        <w:adjustRightInd w:val="0"/>
        <w:spacing w:after="60" w:line="300" w:lineRule="exact"/>
        <w:ind w:firstLine="567"/>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За несоблюдение мер безопасности спортсмены могут быть не допущены или отстранены от участия в тренировке.  </w:t>
      </w:r>
    </w:p>
    <w:p w:rsidR="00204CA4" w:rsidRPr="00204CA4" w:rsidRDefault="00204CA4" w:rsidP="00204CA4">
      <w:pPr>
        <w:tabs>
          <w:tab w:val="left" w:pos="567"/>
          <w:tab w:val="left" w:pos="1418"/>
        </w:tabs>
        <w:autoSpaceDE w:val="0"/>
        <w:autoSpaceDN w:val="0"/>
        <w:adjustRightInd w:val="0"/>
        <w:spacing w:after="60" w:line="300" w:lineRule="exact"/>
        <w:ind w:firstLine="567"/>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В случае травм и физических заболеваний предупредить тренера о причине невозможности посещения занятия. После травмы или заболевания необходимо </w:t>
      </w:r>
      <w:proofErr w:type="gramStart"/>
      <w:r w:rsidRPr="00204CA4">
        <w:rPr>
          <w:rFonts w:ascii="Times New Roman" w:eastAsia="Calibri" w:hAnsi="Times New Roman" w:cs="Times New Roman"/>
          <w:spacing w:val="-4"/>
          <w:sz w:val="28"/>
          <w:szCs w:val="28"/>
          <w:lang w:eastAsia="ru-RU"/>
        </w:rPr>
        <w:t>предоставить медицинскую справку</w:t>
      </w:r>
      <w:proofErr w:type="gramEnd"/>
      <w:r w:rsidRPr="00204CA4">
        <w:rPr>
          <w:rFonts w:ascii="Times New Roman" w:eastAsia="Calibri" w:hAnsi="Times New Roman" w:cs="Times New Roman"/>
          <w:spacing w:val="-4"/>
          <w:sz w:val="28"/>
          <w:szCs w:val="28"/>
          <w:lang w:eastAsia="ru-RU"/>
        </w:rPr>
        <w:t xml:space="preserve">, с указанием диагноза и разрешением к посещению тренировочных занятий.  </w:t>
      </w:r>
    </w:p>
    <w:p w:rsidR="00204CA4" w:rsidRPr="00204CA4" w:rsidRDefault="00204CA4" w:rsidP="00204CA4">
      <w:pPr>
        <w:tabs>
          <w:tab w:val="left" w:pos="567"/>
          <w:tab w:val="left" w:pos="1418"/>
        </w:tabs>
        <w:autoSpaceDE w:val="0"/>
        <w:autoSpaceDN w:val="0"/>
        <w:adjustRightInd w:val="0"/>
        <w:spacing w:after="60" w:line="300" w:lineRule="exact"/>
        <w:ind w:firstLine="567"/>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При участии в соревнованиях обязательно соблюдать правила их проведения. При проведении спортивных мероприятий возможно воздействие следующих опасных факторов: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неудовлетворительное состояние спортивных сооружений;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неудовлетворительные санитарно-гигиенические условия при проведении спортивного мероприятия;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использование при проведении мероприятия неисправного спортивного оборудования, снаряжения и инвентаря;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неблагоприятные эргономические характеристики используемого при проведении мероприятия спортивного снаряжения и инвентаря (неудобная обувь, потертости кожных покровов у спортсменов и т.п.);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комплектование группы спортсменов с различной физической и технической подготовленностью;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отсутствие или недостаточная разминка перед тренировкой и соревнованием или чрезмерно интенсивная разминка;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технически неправильное исполнение приемов и упражнений при проведении занятий, тренировок и соревнований;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lastRenderedPageBreak/>
        <w:t xml:space="preserve">недостаточная физическая подготовленность спортсмена;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низкий уровень технико-тактической и морально-волевой подготовки спортсмена;   </w:t>
      </w:r>
    </w:p>
    <w:p w:rsidR="00204CA4" w:rsidRP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отклонения в состоянии здоровья спортсмена;   </w:t>
      </w:r>
    </w:p>
    <w:p w:rsidR="00204CA4" w:rsidRDefault="00204CA4" w:rsidP="0012277B">
      <w:pPr>
        <w:numPr>
          <w:ilvl w:val="0"/>
          <w:numId w:val="32"/>
        </w:numPr>
        <w:tabs>
          <w:tab w:val="left" w:pos="567"/>
          <w:tab w:val="left" w:pos="1418"/>
        </w:tabs>
        <w:autoSpaceDE w:val="0"/>
        <w:autoSpaceDN w:val="0"/>
        <w:adjustRightInd w:val="0"/>
        <w:spacing w:after="60" w:line="300" w:lineRule="exact"/>
        <w:ind w:hanging="11"/>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дисциплинарные нарушения.   </w:t>
      </w:r>
    </w:p>
    <w:p w:rsidR="004D38FA" w:rsidRPr="00204CA4" w:rsidRDefault="004D38FA" w:rsidP="0012277B">
      <w:pPr>
        <w:tabs>
          <w:tab w:val="left" w:pos="567"/>
          <w:tab w:val="left" w:pos="1418"/>
        </w:tabs>
        <w:autoSpaceDE w:val="0"/>
        <w:autoSpaceDN w:val="0"/>
        <w:adjustRightInd w:val="0"/>
        <w:spacing w:after="60" w:line="300" w:lineRule="exact"/>
        <w:ind w:left="1571"/>
        <w:jc w:val="both"/>
        <w:rPr>
          <w:rFonts w:ascii="Times New Roman" w:eastAsia="Calibri" w:hAnsi="Times New Roman" w:cs="Times New Roman"/>
          <w:spacing w:val="-4"/>
          <w:sz w:val="28"/>
          <w:szCs w:val="28"/>
          <w:lang w:eastAsia="ru-RU"/>
        </w:rPr>
      </w:pPr>
    </w:p>
    <w:p w:rsidR="00C20C80" w:rsidRPr="00C20C80" w:rsidRDefault="00C20C80" w:rsidP="0012277B">
      <w:pPr>
        <w:tabs>
          <w:tab w:val="left" w:pos="567"/>
          <w:tab w:val="left" w:pos="1418"/>
        </w:tabs>
        <w:autoSpaceDE w:val="0"/>
        <w:autoSpaceDN w:val="0"/>
        <w:adjustRightInd w:val="0"/>
        <w:spacing w:after="60" w:line="300" w:lineRule="exact"/>
        <w:ind w:firstLine="567"/>
        <w:contextualSpacing/>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50</w:t>
      </w:r>
    </w:p>
    <w:p w:rsidR="00204CA4" w:rsidRDefault="00204CA4" w:rsidP="0012277B">
      <w:pPr>
        <w:tabs>
          <w:tab w:val="left" w:pos="567"/>
          <w:tab w:val="left" w:pos="1418"/>
        </w:tabs>
        <w:autoSpaceDE w:val="0"/>
        <w:autoSpaceDN w:val="0"/>
        <w:adjustRightInd w:val="0"/>
        <w:spacing w:after="60" w:line="300" w:lineRule="exact"/>
        <w:ind w:firstLine="567"/>
        <w:contextualSpacing/>
        <w:jc w:val="center"/>
        <w:rPr>
          <w:rFonts w:ascii="Times New Roman" w:eastAsia="Calibri" w:hAnsi="Times New Roman" w:cs="Times New Roman"/>
          <w:i/>
          <w:spacing w:val="-4"/>
          <w:sz w:val="28"/>
          <w:szCs w:val="28"/>
          <w:u w:val="single"/>
          <w:lang w:eastAsia="ru-RU"/>
        </w:rPr>
      </w:pPr>
      <w:r w:rsidRPr="00204CA4">
        <w:rPr>
          <w:rFonts w:ascii="Times New Roman" w:eastAsia="Calibri" w:hAnsi="Times New Roman" w:cs="Times New Roman"/>
          <w:i/>
          <w:spacing w:val="-4"/>
          <w:sz w:val="28"/>
          <w:szCs w:val="28"/>
          <w:u w:val="single"/>
          <w:lang w:eastAsia="ru-RU"/>
        </w:rPr>
        <w:t>Требования безопасности перед началом занятий</w:t>
      </w:r>
    </w:p>
    <w:p w:rsidR="009758B9" w:rsidRPr="00204CA4" w:rsidRDefault="009758B9" w:rsidP="0012277B">
      <w:pPr>
        <w:tabs>
          <w:tab w:val="left" w:pos="567"/>
          <w:tab w:val="left" w:pos="1418"/>
        </w:tabs>
        <w:autoSpaceDE w:val="0"/>
        <w:autoSpaceDN w:val="0"/>
        <w:adjustRightInd w:val="0"/>
        <w:spacing w:after="60" w:line="300" w:lineRule="exact"/>
        <w:ind w:firstLine="567"/>
        <w:contextualSpacing/>
        <w:jc w:val="center"/>
        <w:rPr>
          <w:rFonts w:ascii="Times New Roman" w:eastAsia="Calibri" w:hAnsi="Times New Roman" w:cs="Times New Roman"/>
          <w:spacing w:val="-4"/>
          <w:sz w:val="28"/>
          <w:szCs w:val="28"/>
          <w:lang w:eastAsia="ru-RU"/>
        </w:rPr>
      </w:pPr>
    </w:p>
    <w:p w:rsidR="00204CA4" w:rsidRPr="00204CA4" w:rsidRDefault="00204CA4" w:rsidP="009758B9">
      <w:pPr>
        <w:numPr>
          <w:ilvl w:val="0"/>
          <w:numId w:val="33"/>
        </w:numPr>
        <w:tabs>
          <w:tab w:val="left" w:pos="567"/>
          <w:tab w:val="left" w:pos="1418"/>
        </w:tabs>
        <w:autoSpaceDE w:val="0"/>
        <w:autoSpaceDN w:val="0"/>
        <w:adjustRightInd w:val="0"/>
        <w:spacing w:after="60" w:line="300" w:lineRule="exact"/>
        <w:ind w:hanging="11"/>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Переодеваться  в  раздевалке, надеть  на  себя  спортивную  форму  и  обувь, убрать волосы в тугую прическу.  </w:t>
      </w:r>
    </w:p>
    <w:p w:rsidR="00204CA4" w:rsidRPr="00204CA4" w:rsidRDefault="00204CA4" w:rsidP="009758B9">
      <w:pPr>
        <w:numPr>
          <w:ilvl w:val="0"/>
          <w:numId w:val="33"/>
        </w:numPr>
        <w:tabs>
          <w:tab w:val="left" w:pos="567"/>
          <w:tab w:val="left" w:pos="1418"/>
        </w:tabs>
        <w:autoSpaceDE w:val="0"/>
        <w:autoSpaceDN w:val="0"/>
        <w:adjustRightInd w:val="0"/>
        <w:spacing w:after="60" w:line="300" w:lineRule="exact"/>
        <w:ind w:hanging="11"/>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Снять    с   себя   предметы,      представляющие        опасность      для   других занимающихся (висящие сережки, часы, браслеты и т.д.).  </w:t>
      </w:r>
    </w:p>
    <w:p w:rsidR="00204CA4" w:rsidRPr="00204CA4" w:rsidRDefault="00204CA4" w:rsidP="009758B9">
      <w:pPr>
        <w:numPr>
          <w:ilvl w:val="0"/>
          <w:numId w:val="33"/>
        </w:numPr>
        <w:tabs>
          <w:tab w:val="left" w:pos="567"/>
          <w:tab w:val="left" w:pos="1418"/>
        </w:tabs>
        <w:autoSpaceDE w:val="0"/>
        <w:autoSpaceDN w:val="0"/>
        <w:adjustRightInd w:val="0"/>
        <w:spacing w:after="60" w:line="300" w:lineRule="exact"/>
        <w:ind w:hanging="11"/>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Не оставлять в раздевалке ценные вещи.  </w:t>
      </w:r>
    </w:p>
    <w:p w:rsidR="00204CA4" w:rsidRPr="00204CA4" w:rsidRDefault="00204CA4" w:rsidP="009758B9">
      <w:pPr>
        <w:numPr>
          <w:ilvl w:val="0"/>
          <w:numId w:val="33"/>
        </w:numPr>
        <w:tabs>
          <w:tab w:val="left" w:pos="567"/>
          <w:tab w:val="left" w:pos="1418"/>
        </w:tabs>
        <w:autoSpaceDE w:val="0"/>
        <w:autoSpaceDN w:val="0"/>
        <w:adjustRightInd w:val="0"/>
        <w:spacing w:after="60" w:line="300" w:lineRule="exact"/>
        <w:ind w:hanging="11"/>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По команде тренера встать в строй для общего построения.</w:t>
      </w:r>
    </w:p>
    <w:p w:rsidR="00204CA4" w:rsidRPr="00204CA4" w:rsidRDefault="00204CA4" w:rsidP="009758B9">
      <w:pPr>
        <w:numPr>
          <w:ilvl w:val="0"/>
          <w:numId w:val="33"/>
        </w:numPr>
        <w:tabs>
          <w:tab w:val="left" w:pos="567"/>
          <w:tab w:val="left" w:pos="1418"/>
        </w:tabs>
        <w:autoSpaceDE w:val="0"/>
        <w:autoSpaceDN w:val="0"/>
        <w:adjustRightInd w:val="0"/>
        <w:spacing w:after="60" w:line="300" w:lineRule="exact"/>
        <w:ind w:hanging="11"/>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 </w:t>
      </w:r>
      <w:r w:rsidRPr="00204CA4">
        <w:rPr>
          <w:rFonts w:ascii="Times New Roman" w:eastAsia="Calibri" w:hAnsi="Times New Roman" w:cs="Times New Roman"/>
          <w:color w:val="000000"/>
          <w:sz w:val="28"/>
          <w:szCs w:val="28"/>
        </w:rPr>
        <w:t>Приходить на  тренировочные занятия за 10-15 минут до начала занятий и до построения находится в отведенном месте (холле);</w:t>
      </w:r>
    </w:p>
    <w:p w:rsidR="00204CA4" w:rsidRPr="004D38FA" w:rsidRDefault="00204CA4" w:rsidP="009758B9">
      <w:pPr>
        <w:numPr>
          <w:ilvl w:val="0"/>
          <w:numId w:val="33"/>
        </w:numPr>
        <w:tabs>
          <w:tab w:val="left" w:pos="567"/>
          <w:tab w:val="left" w:pos="1418"/>
        </w:tabs>
        <w:autoSpaceDE w:val="0"/>
        <w:autoSpaceDN w:val="0"/>
        <w:adjustRightInd w:val="0"/>
        <w:spacing w:after="60" w:line="300" w:lineRule="exact"/>
        <w:ind w:hanging="11"/>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color w:val="000000"/>
          <w:sz w:val="28"/>
          <w:szCs w:val="28"/>
        </w:rPr>
        <w:t>Соблюдать дисциплину в раздевалке.</w:t>
      </w:r>
    </w:p>
    <w:p w:rsidR="004D38FA" w:rsidRPr="004D38FA" w:rsidRDefault="004D38FA" w:rsidP="009758B9">
      <w:pPr>
        <w:tabs>
          <w:tab w:val="left" w:pos="567"/>
          <w:tab w:val="left" w:pos="1418"/>
        </w:tabs>
        <w:autoSpaceDE w:val="0"/>
        <w:autoSpaceDN w:val="0"/>
        <w:adjustRightInd w:val="0"/>
        <w:spacing w:after="60" w:line="300" w:lineRule="exact"/>
        <w:ind w:left="1571"/>
        <w:contextualSpacing/>
        <w:jc w:val="both"/>
        <w:rPr>
          <w:rFonts w:ascii="Times New Roman" w:eastAsia="Calibri" w:hAnsi="Times New Roman" w:cs="Times New Roman"/>
          <w:spacing w:val="-4"/>
          <w:sz w:val="28"/>
          <w:szCs w:val="28"/>
          <w:lang w:eastAsia="ru-RU"/>
        </w:rPr>
      </w:pPr>
    </w:p>
    <w:p w:rsidR="00204CA4" w:rsidRPr="00204CA4" w:rsidRDefault="00204CA4" w:rsidP="009758B9">
      <w:pPr>
        <w:tabs>
          <w:tab w:val="left" w:pos="567"/>
          <w:tab w:val="left" w:pos="1418"/>
        </w:tabs>
        <w:autoSpaceDE w:val="0"/>
        <w:autoSpaceDN w:val="0"/>
        <w:adjustRightInd w:val="0"/>
        <w:spacing w:after="60" w:line="300" w:lineRule="exact"/>
        <w:ind w:firstLine="567"/>
        <w:contextualSpacing/>
        <w:jc w:val="center"/>
        <w:rPr>
          <w:rFonts w:ascii="Times New Roman" w:eastAsia="Calibri" w:hAnsi="Times New Roman" w:cs="Times New Roman"/>
          <w:i/>
          <w:spacing w:val="-4"/>
          <w:sz w:val="28"/>
          <w:szCs w:val="28"/>
          <w:u w:val="single"/>
          <w:lang w:eastAsia="ru-RU"/>
        </w:rPr>
      </w:pPr>
      <w:r w:rsidRPr="00204CA4">
        <w:rPr>
          <w:rFonts w:ascii="Times New Roman" w:eastAsia="Calibri" w:hAnsi="Times New Roman" w:cs="Times New Roman"/>
          <w:i/>
          <w:spacing w:val="-4"/>
          <w:sz w:val="28"/>
          <w:szCs w:val="28"/>
          <w:u w:val="single"/>
          <w:lang w:eastAsia="ru-RU"/>
        </w:rPr>
        <w:t>Требования</w:t>
      </w:r>
      <w:r w:rsidR="009758B9">
        <w:rPr>
          <w:rFonts w:ascii="Times New Roman" w:eastAsia="Calibri" w:hAnsi="Times New Roman" w:cs="Times New Roman"/>
          <w:i/>
          <w:spacing w:val="-4"/>
          <w:sz w:val="28"/>
          <w:szCs w:val="28"/>
          <w:u w:val="single"/>
          <w:lang w:eastAsia="ru-RU"/>
        </w:rPr>
        <w:t xml:space="preserve"> безопасности во время  занятий</w:t>
      </w:r>
    </w:p>
    <w:p w:rsidR="00204CA4" w:rsidRPr="00204CA4" w:rsidRDefault="009758B9" w:rsidP="009758B9">
      <w:pPr>
        <w:numPr>
          <w:ilvl w:val="0"/>
          <w:numId w:val="44"/>
        </w:numPr>
        <w:tabs>
          <w:tab w:val="left" w:pos="567"/>
        </w:tabs>
        <w:spacing w:after="60" w:line="240" w:lineRule="auto"/>
        <w:ind w:left="851" w:firstLine="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Т</w:t>
      </w:r>
      <w:r w:rsidR="00204CA4" w:rsidRPr="00204CA4">
        <w:rPr>
          <w:rFonts w:ascii="Times New Roman" w:eastAsia="Times New Roman" w:hAnsi="Times New Roman" w:cs="Times New Roman"/>
          <w:color w:val="000000"/>
          <w:spacing w:val="-4"/>
          <w:sz w:val="28"/>
          <w:szCs w:val="28"/>
          <w:lang w:eastAsia="ru-RU"/>
        </w:rPr>
        <w:t>ренировки по спортивной аэробике в спортивном зале начинаются и проходят согласно расписанию или по согласованию с руководителем спортивной школы;</w:t>
      </w:r>
    </w:p>
    <w:p w:rsidR="00204CA4" w:rsidRPr="00204CA4" w:rsidRDefault="009758B9" w:rsidP="009758B9">
      <w:pPr>
        <w:numPr>
          <w:ilvl w:val="0"/>
          <w:numId w:val="44"/>
        </w:numPr>
        <w:tabs>
          <w:tab w:val="left" w:pos="567"/>
        </w:tabs>
        <w:spacing w:after="60" w:line="240" w:lineRule="auto"/>
        <w:ind w:left="851" w:firstLine="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Т</w:t>
      </w:r>
      <w:r w:rsidR="00204CA4" w:rsidRPr="00204CA4">
        <w:rPr>
          <w:rFonts w:ascii="Times New Roman" w:eastAsia="Times New Roman" w:hAnsi="Times New Roman" w:cs="Times New Roman"/>
          <w:color w:val="000000"/>
          <w:spacing w:val="-4"/>
          <w:sz w:val="28"/>
          <w:szCs w:val="28"/>
          <w:lang w:eastAsia="ru-RU"/>
        </w:rPr>
        <w:t>ренировки должны проходить только под руководством тренера</w:t>
      </w:r>
    </w:p>
    <w:p w:rsidR="00204CA4" w:rsidRPr="00204CA4" w:rsidRDefault="009758B9" w:rsidP="009758B9">
      <w:pPr>
        <w:numPr>
          <w:ilvl w:val="0"/>
          <w:numId w:val="44"/>
        </w:numPr>
        <w:tabs>
          <w:tab w:val="left" w:pos="567"/>
        </w:tabs>
        <w:spacing w:after="60" w:line="240" w:lineRule="auto"/>
        <w:ind w:left="851" w:firstLine="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Т</w:t>
      </w:r>
      <w:r w:rsidR="00204CA4" w:rsidRPr="00204CA4">
        <w:rPr>
          <w:rFonts w:ascii="Times New Roman" w:eastAsia="Times New Roman" w:hAnsi="Times New Roman" w:cs="Times New Roman"/>
          <w:color w:val="000000"/>
          <w:spacing w:val="-4"/>
          <w:sz w:val="28"/>
          <w:szCs w:val="28"/>
          <w:lang w:eastAsia="ru-RU"/>
        </w:rPr>
        <w:t xml:space="preserve">ренер должен поддерживать высокую дисциплину во время тренировок и добиваться четкого выполнения своих требований и замечаний, постоянно осуществлять </w:t>
      </w:r>
      <w:proofErr w:type="gramStart"/>
      <w:r w:rsidR="00204CA4" w:rsidRPr="00204CA4">
        <w:rPr>
          <w:rFonts w:ascii="Times New Roman" w:eastAsia="Times New Roman" w:hAnsi="Times New Roman" w:cs="Times New Roman"/>
          <w:color w:val="000000"/>
          <w:spacing w:val="-4"/>
          <w:sz w:val="28"/>
          <w:szCs w:val="28"/>
          <w:lang w:eastAsia="ru-RU"/>
        </w:rPr>
        <w:t>контроль за</w:t>
      </w:r>
      <w:proofErr w:type="gramEnd"/>
      <w:r w:rsidR="00204CA4" w:rsidRPr="00204CA4">
        <w:rPr>
          <w:rFonts w:ascii="Times New Roman" w:eastAsia="Times New Roman" w:hAnsi="Times New Roman" w:cs="Times New Roman"/>
          <w:color w:val="000000"/>
          <w:spacing w:val="-4"/>
          <w:sz w:val="28"/>
          <w:szCs w:val="28"/>
          <w:lang w:eastAsia="ru-RU"/>
        </w:rPr>
        <w:t xml:space="preserve"> действиями лиц, проходящих спортивную подготовку;</w:t>
      </w:r>
    </w:p>
    <w:p w:rsidR="00204CA4" w:rsidRPr="00204CA4" w:rsidRDefault="009758B9" w:rsidP="009758B9">
      <w:pPr>
        <w:numPr>
          <w:ilvl w:val="0"/>
          <w:numId w:val="44"/>
        </w:numPr>
        <w:tabs>
          <w:tab w:val="left" w:pos="567"/>
        </w:tabs>
        <w:spacing w:after="60" w:line="240" w:lineRule="auto"/>
        <w:ind w:left="851" w:firstLine="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Д</w:t>
      </w:r>
      <w:r w:rsidR="00204CA4" w:rsidRPr="00204CA4">
        <w:rPr>
          <w:rFonts w:ascii="Times New Roman" w:eastAsia="Times New Roman" w:hAnsi="Times New Roman" w:cs="Times New Roman"/>
          <w:color w:val="000000"/>
          <w:spacing w:val="-4"/>
          <w:sz w:val="28"/>
          <w:szCs w:val="28"/>
          <w:lang w:eastAsia="ru-RU"/>
        </w:rPr>
        <w:t>ля предупреждения травм тренер должен следить за дисциплинированностью спортсменов, их уважительным отношением друг к другу;</w:t>
      </w:r>
    </w:p>
    <w:p w:rsidR="00204CA4" w:rsidRPr="009758B9" w:rsidRDefault="009758B9" w:rsidP="009758B9">
      <w:pPr>
        <w:numPr>
          <w:ilvl w:val="0"/>
          <w:numId w:val="44"/>
        </w:numPr>
        <w:tabs>
          <w:tab w:val="left" w:pos="567"/>
        </w:tabs>
        <w:spacing w:after="60" w:line="240" w:lineRule="auto"/>
        <w:ind w:left="851" w:firstLine="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К</w:t>
      </w:r>
      <w:r w:rsidR="00204CA4" w:rsidRPr="00204CA4">
        <w:rPr>
          <w:rFonts w:ascii="Times New Roman" w:eastAsia="Times New Roman" w:hAnsi="Times New Roman" w:cs="Times New Roman"/>
          <w:color w:val="000000"/>
          <w:spacing w:val="-4"/>
          <w:sz w:val="28"/>
          <w:szCs w:val="28"/>
          <w:lang w:eastAsia="ru-RU"/>
        </w:rPr>
        <w:t xml:space="preserve">аждый спортсмен должен хорошо усвоить важные для своего вида спорта приемы страховки, </w:t>
      </w:r>
      <w:proofErr w:type="spellStart"/>
      <w:r w:rsidR="00204CA4" w:rsidRPr="00204CA4">
        <w:rPr>
          <w:rFonts w:ascii="Times New Roman" w:eastAsia="Times New Roman" w:hAnsi="Times New Roman" w:cs="Times New Roman"/>
          <w:color w:val="000000"/>
          <w:spacing w:val="-4"/>
          <w:sz w:val="28"/>
          <w:szCs w:val="28"/>
          <w:lang w:eastAsia="ru-RU"/>
        </w:rPr>
        <w:t>самостраховки</w:t>
      </w:r>
      <w:proofErr w:type="spellEnd"/>
      <w:r w:rsidR="00204CA4" w:rsidRPr="00204CA4">
        <w:rPr>
          <w:rFonts w:ascii="Times New Roman" w:eastAsia="Times New Roman" w:hAnsi="Times New Roman" w:cs="Times New Roman"/>
          <w:color w:val="000000"/>
          <w:spacing w:val="-4"/>
          <w:sz w:val="28"/>
          <w:szCs w:val="28"/>
          <w:lang w:eastAsia="ru-RU"/>
        </w:rPr>
        <w:t xml:space="preserve"> и упражнения для равновесия;</w:t>
      </w:r>
    </w:p>
    <w:p w:rsidR="00204CA4" w:rsidRPr="00204CA4" w:rsidRDefault="009758B9" w:rsidP="009758B9">
      <w:pPr>
        <w:numPr>
          <w:ilvl w:val="0"/>
          <w:numId w:val="44"/>
        </w:numPr>
        <w:tabs>
          <w:tab w:val="left" w:pos="567"/>
        </w:tabs>
        <w:spacing w:after="60" w:line="240" w:lineRule="auto"/>
        <w:ind w:left="851" w:firstLine="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Т</w:t>
      </w:r>
      <w:r w:rsidR="00204CA4" w:rsidRPr="00204CA4">
        <w:rPr>
          <w:rFonts w:ascii="Times New Roman" w:eastAsia="Times New Roman" w:hAnsi="Times New Roman" w:cs="Times New Roman"/>
          <w:color w:val="000000"/>
          <w:spacing w:val="-4"/>
          <w:sz w:val="28"/>
          <w:szCs w:val="28"/>
          <w:lang w:eastAsia="ru-RU"/>
        </w:rPr>
        <w:t>ренер должен учитывать состояние лиц, проходящих спортивную подготовку, реагировать на их жалобы о состоянии здоровья. При появлении во время занятий боли, потертости кожи, а также при неудовлетворительном самочувствии лицо, проходящее спортивную подготовку,  должно прекратить тренировку и сообщить об этом тренеру.</w:t>
      </w:r>
    </w:p>
    <w:p w:rsidR="00204CA4" w:rsidRPr="00204CA4" w:rsidRDefault="00204CA4" w:rsidP="009758B9">
      <w:pPr>
        <w:tabs>
          <w:tab w:val="left" w:pos="567"/>
        </w:tabs>
        <w:spacing w:after="60" w:line="240" w:lineRule="auto"/>
        <w:ind w:left="1712"/>
        <w:jc w:val="both"/>
        <w:rPr>
          <w:rFonts w:ascii="Times New Roman" w:eastAsia="Times New Roman" w:hAnsi="Times New Roman" w:cs="Times New Roman"/>
          <w:color w:val="000000"/>
          <w:spacing w:val="-4"/>
          <w:sz w:val="28"/>
          <w:szCs w:val="28"/>
          <w:lang w:eastAsia="ru-RU"/>
        </w:rPr>
      </w:pPr>
      <w:r w:rsidRPr="00204CA4">
        <w:rPr>
          <w:rFonts w:ascii="Times New Roman" w:eastAsia="Calibri" w:hAnsi="Times New Roman" w:cs="Times New Roman"/>
          <w:b/>
          <w:color w:val="000000"/>
          <w:sz w:val="28"/>
          <w:szCs w:val="28"/>
        </w:rPr>
        <w:t>запрещается:</w:t>
      </w:r>
      <w:r w:rsidRPr="00204CA4">
        <w:rPr>
          <w:rFonts w:ascii="Times New Roman" w:eastAsia="Calibri" w:hAnsi="Times New Roman" w:cs="Times New Roman"/>
          <w:color w:val="000000"/>
          <w:sz w:val="28"/>
          <w:szCs w:val="28"/>
        </w:rPr>
        <w:t xml:space="preserve"> </w:t>
      </w:r>
    </w:p>
    <w:p w:rsidR="00204CA4" w:rsidRPr="00204CA4" w:rsidRDefault="00204CA4" w:rsidP="00235D3A">
      <w:pPr>
        <w:numPr>
          <w:ilvl w:val="0"/>
          <w:numId w:val="27"/>
        </w:numPr>
        <w:spacing w:after="0" w:line="240" w:lineRule="auto"/>
        <w:contextualSpacing/>
        <w:jc w:val="both"/>
        <w:rPr>
          <w:rFonts w:ascii="Times New Roman" w:eastAsia="Calibri" w:hAnsi="Times New Roman" w:cs="Times New Roman"/>
          <w:color w:val="000000"/>
          <w:sz w:val="28"/>
          <w:szCs w:val="28"/>
        </w:rPr>
      </w:pPr>
      <w:r w:rsidRPr="00204CA4">
        <w:rPr>
          <w:rFonts w:ascii="Times New Roman" w:eastAsia="Calibri" w:hAnsi="Times New Roman" w:cs="Times New Roman"/>
          <w:color w:val="000000"/>
          <w:sz w:val="28"/>
          <w:szCs w:val="28"/>
        </w:rPr>
        <w:t>бегать по залу, шуметь, баловаться;</w:t>
      </w:r>
    </w:p>
    <w:p w:rsidR="00204CA4" w:rsidRPr="00204CA4" w:rsidRDefault="00204CA4" w:rsidP="00235D3A">
      <w:pPr>
        <w:numPr>
          <w:ilvl w:val="0"/>
          <w:numId w:val="27"/>
        </w:numPr>
        <w:spacing w:after="0" w:line="240" w:lineRule="auto"/>
        <w:contextualSpacing/>
        <w:jc w:val="both"/>
        <w:rPr>
          <w:rFonts w:ascii="Times New Roman" w:eastAsia="Calibri" w:hAnsi="Times New Roman" w:cs="Times New Roman"/>
          <w:color w:val="000000"/>
          <w:sz w:val="28"/>
          <w:szCs w:val="28"/>
        </w:rPr>
      </w:pPr>
      <w:r w:rsidRPr="00204CA4">
        <w:rPr>
          <w:rFonts w:ascii="Times New Roman" w:eastAsia="Calibri" w:hAnsi="Times New Roman" w:cs="Times New Roman"/>
          <w:color w:val="000000"/>
          <w:sz w:val="28"/>
          <w:szCs w:val="28"/>
        </w:rPr>
        <w:lastRenderedPageBreak/>
        <w:t xml:space="preserve"> разбрасывать  спортинвентарь и кидать спортинвентарь друг в друга;</w:t>
      </w:r>
    </w:p>
    <w:p w:rsidR="00204CA4" w:rsidRPr="00204CA4" w:rsidRDefault="00204CA4" w:rsidP="00235D3A">
      <w:pPr>
        <w:numPr>
          <w:ilvl w:val="0"/>
          <w:numId w:val="27"/>
        </w:numPr>
        <w:spacing w:after="0" w:line="240" w:lineRule="auto"/>
        <w:contextualSpacing/>
        <w:jc w:val="both"/>
        <w:rPr>
          <w:rFonts w:ascii="Times New Roman" w:eastAsia="Calibri" w:hAnsi="Times New Roman" w:cs="Times New Roman"/>
          <w:color w:val="000000"/>
          <w:sz w:val="28"/>
          <w:szCs w:val="28"/>
        </w:rPr>
      </w:pPr>
      <w:r w:rsidRPr="00204CA4">
        <w:rPr>
          <w:rFonts w:ascii="Times New Roman" w:eastAsia="Calibri" w:hAnsi="Times New Roman" w:cs="Times New Roman"/>
          <w:color w:val="000000"/>
          <w:sz w:val="28"/>
          <w:szCs w:val="28"/>
        </w:rPr>
        <w:t>самостоятельно разучивать сложные акробатические элементы.</w:t>
      </w:r>
    </w:p>
    <w:p w:rsidR="00204CA4" w:rsidRPr="00204CA4" w:rsidRDefault="00204CA4" w:rsidP="00235D3A">
      <w:pPr>
        <w:numPr>
          <w:ilvl w:val="0"/>
          <w:numId w:val="27"/>
        </w:numPr>
        <w:spacing w:after="0" w:line="240" w:lineRule="auto"/>
        <w:contextualSpacing/>
        <w:jc w:val="both"/>
        <w:rPr>
          <w:rFonts w:ascii="Times New Roman" w:eastAsia="Calibri" w:hAnsi="Times New Roman" w:cs="Times New Roman"/>
          <w:color w:val="000000"/>
          <w:sz w:val="28"/>
          <w:szCs w:val="28"/>
        </w:rPr>
      </w:pPr>
      <w:r w:rsidRPr="00204CA4">
        <w:rPr>
          <w:rFonts w:ascii="Times New Roman" w:eastAsia="Calibri" w:hAnsi="Times New Roman" w:cs="Times New Roman"/>
          <w:color w:val="000000"/>
          <w:sz w:val="28"/>
          <w:szCs w:val="28"/>
        </w:rPr>
        <w:t>при выполнении упражнений потоком (один за другим) соблюдать достаточные интервалы, чтобы не было столкновений;</w:t>
      </w:r>
    </w:p>
    <w:p w:rsidR="009758B9" w:rsidRPr="009758B9" w:rsidRDefault="00204CA4" w:rsidP="00235D3A">
      <w:pPr>
        <w:numPr>
          <w:ilvl w:val="0"/>
          <w:numId w:val="27"/>
        </w:numPr>
        <w:spacing w:after="0" w:line="240" w:lineRule="auto"/>
        <w:contextualSpacing/>
        <w:jc w:val="both"/>
        <w:rPr>
          <w:rFonts w:ascii="Times New Roman" w:eastAsia="Calibri" w:hAnsi="Times New Roman" w:cs="Times New Roman"/>
          <w:color w:val="000000"/>
          <w:sz w:val="28"/>
          <w:szCs w:val="28"/>
        </w:rPr>
      </w:pPr>
      <w:r w:rsidRPr="00204CA4">
        <w:rPr>
          <w:rFonts w:ascii="Times New Roman" w:eastAsia="Calibri" w:hAnsi="Times New Roman" w:cs="Times New Roman"/>
          <w:color w:val="000000"/>
          <w:sz w:val="28"/>
          <w:szCs w:val="28"/>
        </w:rPr>
        <w:t>соблюдать дисциплину на учебно-тренировочных занятиях.</w:t>
      </w:r>
      <w:r w:rsidR="009758B9" w:rsidRPr="009758B9">
        <w:rPr>
          <w:rFonts w:ascii="Times New Roman" w:eastAsia="Times New Roman" w:hAnsi="Times New Roman" w:cs="Times New Roman"/>
          <w:color w:val="000000"/>
          <w:spacing w:val="-4"/>
          <w:sz w:val="28"/>
          <w:szCs w:val="28"/>
          <w:lang w:eastAsia="ru-RU"/>
        </w:rPr>
        <w:t xml:space="preserve"> </w:t>
      </w:r>
    </w:p>
    <w:p w:rsidR="00204CA4" w:rsidRPr="00C20C80" w:rsidRDefault="009758B9" w:rsidP="00235D3A">
      <w:pPr>
        <w:numPr>
          <w:ilvl w:val="0"/>
          <w:numId w:val="27"/>
        </w:numPr>
        <w:spacing w:after="0" w:line="240" w:lineRule="auto"/>
        <w:contextualSpacing/>
        <w:jc w:val="both"/>
        <w:rPr>
          <w:rFonts w:ascii="Times New Roman" w:eastAsia="Calibri" w:hAnsi="Times New Roman" w:cs="Times New Roman"/>
          <w:color w:val="000000"/>
          <w:sz w:val="28"/>
          <w:szCs w:val="28"/>
        </w:rPr>
      </w:pPr>
      <w:r w:rsidRPr="00204CA4">
        <w:rPr>
          <w:rFonts w:ascii="Times New Roman" w:eastAsia="Times New Roman" w:hAnsi="Times New Roman" w:cs="Times New Roman"/>
          <w:color w:val="000000"/>
          <w:spacing w:val="-4"/>
          <w:sz w:val="28"/>
          <w:szCs w:val="28"/>
          <w:lang w:eastAsia="ru-RU"/>
        </w:rPr>
        <w:t>иметь в спортивной одежде и обуви колющие и режущие предметы (булавки, заколки и т.п.);</w:t>
      </w:r>
    </w:p>
    <w:p w:rsidR="00C20C80" w:rsidRPr="00204CA4" w:rsidRDefault="00C20C80" w:rsidP="00C20C80">
      <w:pPr>
        <w:spacing w:after="0" w:line="240" w:lineRule="auto"/>
        <w:ind w:left="880"/>
        <w:contextualSpacing/>
        <w:jc w:val="center"/>
        <w:rPr>
          <w:rFonts w:ascii="Times New Roman" w:eastAsia="Calibri" w:hAnsi="Times New Roman" w:cs="Times New Roman"/>
          <w:color w:val="000000"/>
          <w:sz w:val="28"/>
          <w:szCs w:val="28"/>
        </w:rPr>
      </w:pPr>
      <w:r>
        <w:rPr>
          <w:rFonts w:ascii="Times New Roman" w:eastAsia="Times New Roman" w:hAnsi="Times New Roman" w:cs="Times New Roman"/>
          <w:color w:val="000000"/>
          <w:spacing w:val="-4"/>
          <w:sz w:val="28"/>
          <w:szCs w:val="28"/>
          <w:lang w:eastAsia="ru-RU"/>
        </w:rPr>
        <w:t>51</w:t>
      </w:r>
    </w:p>
    <w:p w:rsidR="00204CA4" w:rsidRPr="00204CA4" w:rsidRDefault="00204CA4" w:rsidP="00204CA4">
      <w:pPr>
        <w:spacing w:line="240" w:lineRule="auto"/>
        <w:contextualSpacing/>
        <w:jc w:val="both"/>
        <w:rPr>
          <w:rFonts w:ascii="Times New Roman" w:eastAsia="Calibri" w:hAnsi="Times New Roman" w:cs="Times New Roman"/>
          <w:color w:val="000000"/>
          <w:sz w:val="28"/>
          <w:szCs w:val="28"/>
        </w:rPr>
      </w:pPr>
    </w:p>
    <w:p w:rsidR="00204CA4" w:rsidRDefault="00204CA4" w:rsidP="009758B9">
      <w:pPr>
        <w:tabs>
          <w:tab w:val="left" w:pos="567"/>
          <w:tab w:val="left" w:pos="1418"/>
        </w:tabs>
        <w:autoSpaceDE w:val="0"/>
        <w:autoSpaceDN w:val="0"/>
        <w:adjustRightInd w:val="0"/>
        <w:spacing w:after="60" w:line="300" w:lineRule="exact"/>
        <w:contextualSpacing/>
        <w:jc w:val="center"/>
        <w:rPr>
          <w:rFonts w:ascii="Times New Roman" w:eastAsia="Calibri" w:hAnsi="Times New Roman" w:cs="Times New Roman"/>
          <w:i/>
          <w:spacing w:val="-4"/>
          <w:sz w:val="28"/>
          <w:szCs w:val="28"/>
          <w:u w:val="single"/>
          <w:lang w:eastAsia="ru-RU"/>
        </w:rPr>
      </w:pPr>
      <w:r w:rsidRPr="00204CA4">
        <w:rPr>
          <w:rFonts w:ascii="Times New Roman" w:eastAsia="Calibri" w:hAnsi="Times New Roman" w:cs="Times New Roman"/>
          <w:i/>
          <w:spacing w:val="-4"/>
          <w:sz w:val="28"/>
          <w:szCs w:val="28"/>
          <w:u w:val="single"/>
          <w:lang w:eastAsia="ru-RU"/>
        </w:rPr>
        <w:t>Требования безопасности при несчастных сл</w:t>
      </w:r>
      <w:r w:rsidR="009758B9">
        <w:rPr>
          <w:rFonts w:ascii="Times New Roman" w:eastAsia="Calibri" w:hAnsi="Times New Roman" w:cs="Times New Roman"/>
          <w:i/>
          <w:spacing w:val="-4"/>
          <w:sz w:val="28"/>
          <w:szCs w:val="28"/>
          <w:u w:val="single"/>
          <w:lang w:eastAsia="ru-RU"/>
        </w:rPr>
        <w:t>учаях и экстремальных ситуациях</w:t>
      </w:r>
    </w:p>
    <w:p w:rsidR="009758B9" w:rsidRPr="00204CA4" w:rsidRDefault="009758B9" w:rsidP="009758B9">
      <w:pPr>
        <w:tabs>
          <w:tab w:val="left" w:pos="567"/>
          <w:tab w:val="left" w:pos="1418"/>
        </w:tabs>
        <w:autoSpaceDE w:val="0"/>
        <w:autoSpaceDN w:val="0"/>
        <w:adjustRightInd w:val="0"/>
        <w:spacing w:after="60" w:line="300" w:lineRule="exact"/>
        <w:contextualSpacing/>
        <w:jc w:val="center"/>
        <w:rPr>
          <w:rFonts w:ascii="Times New Roman" w:eastAsia="Calibri" w:hAnsi="Times New Roman" w:cs="Times New Roman"/>
          <w:spacing w:val="-4"/>
          <w:sz w:val="28"/>
          <w:szCs w:val="28"/>
          <w:u w:val="single"/>
          <w:lang w:eastAsia="ru-RU"/>
        </w:rPr>
      </w:pPr>
    </w:p>
    <w:p w:rsidR="00204CA4" w:rsidRPr="00204CA4" w:rsidRDefault="00204CA4" w:rsidP="00235D3A">
      <w:pPr>
        <w:numPr>
          <w:ilvl w:val="0"/>
          <w:numId w:val="34"/>
        </w:numPr>
        <w:tabs>
          <w:tab w:val="left" w:pos="567"/>
          <w:tab w:val="left" w:pos="1418"/>
        </w:tabs>
        <w:autoSpaceDE w:val="0"/>
        <w:autoSpaceDN w:val="0"/>
        <w:adjustRightInd w:val="0"/>
        <w:spacing w:after="60" w:line="300" w:lineRule="exact"/>
        <w:ind w:firstLine="284"/>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При возникновении во время занятий болей  в суставах, мышцах, появлении покраснения кожи, получении травмы или ухудшении самочувствия прекратить занятия и поставить в известность тренера.  </w:t>
      </w:r>
    </w:p>
    <w:p w:rsidR="00204CA4" w:rsidRPr="00204CA4" w:rsidRDefault="00204CA4" w:rsidP="00235D3A">
      <w:pPr>
        <w:numPr>
          <w:ilvl w:val="0"/>
          <w:numId w:val="34"/>
        </w:numPr>
        <w:tabs>
          <w:tab w:val="left" w:pos="567"/>
          <w:tab w:val="left" w:pos="1418"/>
        </w:tabs>
        <w:autoSpaceDE w:val="0"/>
        <w:autoSpaceDN w:val="0"/>
        <w:adjustRightInd w:val="0"/>
        <w:spacing w:after="60" w:line="300" w:lineRule="exact"/>
        <w:ind w:firstLine="284"/>
        <w:contextualSpacing/>
        <w:jc w:val="both"/>
        <w:rPr>
          <w:rFonts w:ascii="Times New Roman" w:eastAsia="Calibri" w:hAnsi="Times New Roman" w:cs="Times New Roman"/>
          <w:spacing w:val="-4"/>
          <w:sz w:val="28"/>
          <w:szCs w:val="28"/>
          <w:lang w:eastAsia="ru-RU"/>
        </w:rPr>
      </w:pPr>
      <w:proofErr w:type="gramStart"/>
      <w:r w:rsidRPr="00204CA4">
        <w:rPr>
          <w:rFonts w:ascii="Times New Roman" w:eastAsia="Calibri" w:hAnsi="Times New Roman" w:cs="Times New Roman"/>
          <w:spacing w:val="-4"/>
          <w:sz w:val="28"/>
          <w:szCs w:val="28"/>
          <w:lang w:eastAsia="ru-RU"/>
        </w:rPr>
        <w:t xml:space="preserve">При получении другими обучающимися травмы немедленно сообщить о произошедшем тренеру, при необходимости, помочь оказать первую помощь пострадавшему.   </w:t>
      </w:r>
      <w:proofErr w:type="gramEnd"/>
    </w:p>
    <w:p w:rsidR="00204CA4" w:rsidRPr="00204CA4" w:rsidRDefault="00204CA4" w:rsidP="00235D3A">
      <w:pPr>
        <w:numPr>
          <w:ilvl w:val="0"/>
          <w:numId w:val="34"/>
        </w:numPr>
        <w:tabs>
          <w:tab w:val="left" w:pos="567"/>
          <w:tab w:val="left" w:pos="1418"/>
        </w:tabs>
        <w:autoSpaceDE w:val="0"/>
        <w:autoSpaceDN w:val="0"/>
        <w:adjustRightInd w:val="0"/>
        <w:spacing w:after="60" w:line="300" w:lineRule="exact"/>
        <w:ind w:firstLine="284"/>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При появлении посторонних запахов, задымлении, возгорании или возникновении пожара в спортивном зале немедленно прекратить занятие, организованно, под руководством тренера покинуть место проведения занятий через запасные выходы согласно плану эвакуации.</w:t>
      </w:r>
    </w:p>
    <w:p w:rsidR="00204CA4" w:rsidRPr="00204CA4" w:rsidRDefault="00204CA4" w:rsidP="00235D3A">
      <w:pPr>
        <w:numPr>
          <w:ilvl w:val="0"/>
          <w:numId w:val="34"/>
        </w:numPr>
        <w:tabs>
          <w:tab w:val="left" w:pos="567"/>
          <w:tab w:val="left" w:pos="1418"/>
        </w:tabs>
        <w:autoSpaceDE w:val="0"/>
        <w:autoSpaceDN w:val="0"/>
        <w:adjustRightInd w:val="0"/>
        <w:spacing w:after="60" w:line="300" w:lineRule="exact"/>
        <w:ind w:firstLine="284"/>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color w:val="000000"/>
          <w:sz w:val="28"/>
          <w:szCs w:val="28"/>
        </w:rPr>
        <w:t>При поломке спортивного инвентаря и прочего снаряжения, сообщить об этом тренеру;</w:t>
      </w:r>
      <w:r w:rsidRPr="00204CA4">
        <w:rPr>
          <w:rFonts w:ascii="Times New Roman" w:eastAsia="Calibri" w:hAnsi="Times New Roman" w:cs="Times New Roman"/>
          <w:spacing w:val="-4"/>
          <w:sz w:val="28"/>
          <w:szCs w:val="28"/>
          <w:lang w:eastAsia="ru-RU"/>
        </w:rPr>
        <w:t xml:space="preserve"> </w:t>
      </w:r>
    </w:p>
    <w:p w:rsidR="00204CA4" w:rsidRPr="00204CA4" w:rsidRDefault="00204CA4" w:rsidP="00204CA4">
      <w:pPr>
        <w:tabs>
          <w:tab w:val="left" w:pos="567"/>
          <w:tab w:val="left" w:pos="1418"/>
        </w:tabs>
        <w:autoSpaceDE w:val="0"/>
        <w:autoSpaceDN w:val="0"/>
        <w:adjustRightInd w:val="0"/>
        <w:spacing w:after="60" w:line="300" w:lineRule="exact"/>
        <w:contextualSpacing/>
        <w:jc w:val="both"/>
        <w:rPr>
          <w:rFonts w:ascii="Times New Roman" w:eastAsia="Calibri" w:hAnsi="Times New Roman" w:cs="Times New Roman"/>
          <w:spacing w:val="-4"/>
          <w:sz w:val="28"/>
          <w:szCs w:val="28"/>
          <w:lang w:eastAsia="ru-RU"/>
        </w:rPr>
      </w:pPr>
    </w:p>
    <w:p w:rsidR="00204CA4" w:rsidRDefault="00204CA4" w:rsidP="009758B9">
      <w:pPr>
        <w:tabs>
          <w:tab w:val="left" w:pos="567"/>
          <w:tab w:val="left" w:pos="1418"/>
        </w:tabs>
        <w:autoSpaceDE w:val="0"/>
        <w:autoSpaceDN w:val="0"/>
        <w:adjustRightInd w:val="0"/>
        <w:spacing w:after="60" w:line="300" w:lineRule="exact"/>
        <w:ind w:left="284"/>
        <w:contextualSpacing/>
        <w:jc w:val="center"/>
        <w:rPr>
          <w:rFonts w:ascii="Times New Roman" w:eastAsia="Calibri" w:hAnsi="Times New Roman" w:cs="Times New Roman"/>
          <w:i/>
          <w:spacing w:val="-4"/>
          <w:sz w:val="28"/>
          <w:szCs w:val="28"/>
          <w:u w:val="single"/>
          <w:lang w:eastAsia="ru-RU"/>
        </w:rPr>
      </w:pPr>
      <w:r w:rsidRPr="00204CA4">
        <w:rPr>
          <w:rFonts w:ascii="Times New Roman" w:eastAsia="Calibri" w:hAnsi="Times New Roman" w:cs="Times New Roman"/>
          <w:i/>
          <w:spacing w:val="-4"/>
          <w:sz w:val="28"/>
          <w:szCs w:val="28"/>
          <w:u w:val="single"/>
          <w:lang w:eastAsia="ru-RU"/>
        </w:rPr>
        <w:t>Требования без</w:t>
      </w:r>
      <w:r w:rsidR="009758B9">
        <w:rPr>
          <w:rFonts w:ascii="Times New Roman" w:eastAsia="Calibri" w:hAnsi="Times New Roman" w:cs="Times New Roman"/>
          <w:i/>
          <w:spacing w:val="-4"/>
          <w:sz w:val="28"/>
          <w:szCs w:val="28"/>
          <w:u w:val="single"/>
          <w:lang w:eastAsia="ru-RU"/>
        </w:rPr>
        <w:t>опасности  по окончании занятий</w:t>
      </w:r>
    </w:p>
    <w:p w:rsidR="009758B9" w:rsidRPr="00204CA4" w:rsidRDefault="009758B9" w:rsidP="009758B9">
      <w:pPr>
        <w:tabs>
          <w:tab w:val="left" w:pos="567"/>
          <w:tab w:val="left" w:pos="1418"/>
        </w:tabs>
        <w:autoSpaceDE w:val="0"/>
        <w:autoSpaceDN w:val="0"/>
        <w:adjustRightInd w:val="0"/>
        <w:spacing w:after="60" w:line="300" w:lineRule="exact"/>
        <w:ind w:left="284"/>
        <w:contextualSpacing/>
        <w:jc w:val="center"/>
        <w:rPr>
          <w:rFonts w:ascii="Times New Roman" w:eastAsia="Calibri" w:hAnsi="Times New Roman" w:cs="Times New Roman"/>
          <w:i/>
          <w:spacing w:val="-4"/>
          <w:sz w:val="28"/>
          <w:szCs w:val="28"/>
          <w:u w:val="single"/>
          <w:lang w:eastAsia="ru-RU"/>
        </w:rPr>
      </w:pPr>
    </w:p>
    <w:p w:rsidR="00204CA4" w:rsidRPr="00204CA4" w:rsidRDefault="00204CA4" w:rsidP="009758B9">
      <w:pPr>
        <w:numPr>
          <w:ilvl w:val="0"/>
          <w:numId w:val="34"/>
        </w:numPr>
        <w:tabs>
          <w:tab w:val="left" w:pos="567"/>
          <w:tab w:val="left" w:pos="1418"/>
        </w:tabs>
        <w:autoSpaceDE w:val="0"/>
        <w:autoSpaceDN w:val="0"/>
        <w:adjustRightInd w:val="0"/>
        <w:spacing w:after="60" w:line="300" w:lineRule="exact"/>
        <w:ind w:left="993" w:firstLine="0"/>
        <w:contextualSpacing/>
        <w:jc w:val="both"/>
        <w:rPr>
          <w:rFonts w:ascii="Times New Roman" w:eastAsia="Calibri" w:hAnsi="Times New Roman" w:cs="Times New Roman"/>
          <w:spacing w:val="-4"/>
          <w:sz w:val="28"/>
          <w:szCs w:val="28"/>
          <w:lang w:eastAsia="ru-RU"/>
        </w:rPr>
      </w:pPr>
      <w:r w:rsidRPr="00204CA4">
        <w:rPr>
          <w:rFonts w:ascii="Times New Roman" w:eastAsia="Calibri" w:hAnsi="Times New Roman" w:cs="Times New Roman"/>
          <w:spacing w:val="-4"/>
          <w:sz w:val="28"/>
          <w:szCs w:val="28"/>
          <w:lang w:eastAsia="ru-RU"/>
        </w:rPr>
        <w:t xml:space="preserve">Под руководством тренера  убрать предметы индивидуального пользования в чехлы, спортивный инвентарь в места его хранения. Переодеться в раздевалке, снять спортивный костюм и обувь.  </w:t>
      </w:r>
    </w:p>
    <w:p w:rsidR="00204CA4" w:rsidRPr="00204CA4" w:rsidRDefault="00204CA4" w:rsidP="009758B9">
      <w:pPr>
        <w:numPr>
          <w:ilvl w:val="0"/>
          <w:numId w:val="34"/>
        </w:numPr>
        <w:tabs>
          <w:tab w:val="left" w:pos="567"/>
          <w:tab w:val="left" w:pos="1418"/>
        </w:tabs>
        <w:autoSpaceDE w:val="0"/>
        <w:autoSpaceDN w:val="0"/>
        <w:adjustRightInd w:val="0"/>
        <w:spacing w:after="60" w:line="300" w:lineRule="exact"/>
        <w:ind w:left="993" w:firstLine="0"/>
        <w:jc w:val="both"/>
        <w:rPr>
          <w:rFonts w:ascii="Times New Roman" w:eastAsia="Calibri" w:hAnsi="Times New Roman" w:cs="Times New Roman"/>
          <w:spacing w:val="-6"/>
          <w:sz w:val="28"/>
          <w:szCs w:val="28"/>
          <w:lang w:eastAsia="ru-RU"/>
        </w:rPr>
      </w:pPr>
      <w:r w:rsidRPr="00204CA4">
        <w:rPr>
          <w:rFonts w:ascii="Times New Roman" w:eastAsia="Calibri" w:hAnsi="Times New Roman" w:cs="Times New Roman"/>
          <w:spacing w:val="-4"/>
          <w:sz w:val="28"/>
          <w:szCs w:val="28"/>
          <w:lang w:eastAsia="ru-RU"/>
        </w:rPr>
        <w:t xml:space="preserve">Организованно покинуть место проведения тренировочных занятий. </w:t>
      </w:r>
    </w:p>
    <w:p w:rsidR="00204CA4" w:rsidRPr="00204CA4" w:rsidRDefault="00204CA4" w:rsidP="009758B9">
      <w:pPr>
        <w:numPr>
          <w:ilvl w:val="0"/>
          <w:numId w:val="34"/>
        </w:numPr>
        <w:spacing w:line="240" w:lineRule="auto"/>
        <w:ind w:left="993" w:firstLine="0"/>
        <w:contextualSpacing/>
        <w:jc w:val="both"/>
        <w:rPr>
          <w:rFonts w:ascii="Times New Roman" w:eastAsia="Calibri" w:hAnsi="Times New Roman" w:cs="Times New Roman"/>
          <w:color w:val="000000"/>
          <w:sz w:val="28"/>
          <w:szCs w:val="28"/>
        </w:rPr>
      </w:pPr>
      <w:r w:rsidRPr="00204CA4">
        <w:rPr>
          <w:rFonts w:ascii="Times New Roman" w:eastAsia="Calibri" w:hAnsi="Times New Roman" w:cs="Times New Roman"/>
          <w:spacing w:val="-4"/>
          <w:sz w:val="28"/>
          <w:szCs w:val="28"/>
          <w:lang w:eastAsia="ru-RU"/>
        </w:rPr>
        <w:t xml:space="preserve"> </w:t>
      </w:r>
      <w:r w:rsidRPr="00204CA4">
        <w:rPr>
          <w:rFonts w:ascii="Times New Roman" w:eastAsia="Calibri" w:hAnsi="Times New Roman" w:cs="Times New Roman"/>
          <w:color w:val="000000"/>
          <w:sz w:val="28"/>
          <w:szCs w:val="28"/>
        </w:rPr>
        <w:t>Снять спортивную форму и обувь, принять душ или тщательно вымыть лицо и руки мылом, переодеться.</w:t>
      </w:r>
    </w:p>
    <w:p w:rsidR="00204CA4" w:rsidRPr="00204CA4" w:rsidRDefault="00204CA4" w:rsidP="00204CA4">
      <w:pPr>
        <w:tabs>
          <w:tab w:val="left" w:pos="567"/>
          <w:tab w:val="left" w:pos="1418"/>
        </w:tabs>
        <w:autoSpaceDE w:val="0"/>
        <w:autoSpaceDN w:val="0"/>
        <w:adjustRightInd w:val="0"/>
        <w:spacing w:after="60" w:line="300" w:lineRule="exact"/>
        <w:ind w:left="1004"/>
        <w:jc w:val="both"/>
        <w:rPr>
          <w:rFonts w:ascii="Times New Roman" w:eastAsia="Calibri" w:hAnsi="Times New Roman" w:cs="Times New Roman"/>
          <w:spacing w:val="-6"/>
          <w:sz w:val="28"/>
          <w:szCs w:val="28"/>
          <w:lang w:eastAsia="ru-RU"/>
        </w:rPr>
      </w:pPr>
    </w:p>
    <w:p w:rsidR="00204CA4" w:rsidRPr="00204CA4" w:rsidRDefault="00204CA4" w:rsidP="009758B9">
      <w:pPr>
        <w:shd w:val="clear" w:color="auto" w:fill="FFFFFF"/>
        <w:tabs>
          <w:tab w:val="left" w:pos="851"/>
        </w:tabs>
        <w:spacing w:before="120" w:after="120" w:line="300" w:lineRule="exact"/>
        <w:ind w:firstLine="284"/>
        <w:jc w:val="center"/>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 xml:space="preserve">3.2. </w:t>
      </w:r>
      <w:r w:rsidRPr="00204CA4">
        <w:rPr>
          <w:rFonts w:ascii="Times New Roman" w:eastAsia="Times New Roman" w:hAnsi="Times New Roman" w:cs="Times New Roman"/>
          <w:b/>
          <w:spacing w:val="-6"/>
          <w:sz w:val="28"/>
          <w:szCs w:val="28"/>
          <w:lang w:eastAsia="ru-RU"/>
        </w:rPr>
        <w:tab/>
        <w:t>Рекомендуемые объемы тренировоч</w:t>
      </w:r>
      <w:r w:rsidR="009758B9">
        <w:rPr>
          <w:rFonts w:ascii="Times New Roman" w:eastAsia="Times New Roman" w:hAnsi="Times New Roman" w:cs="Times New Roman"/>
          <w:b/>
          <w:spacing w:val="-6"/>
          <w:sz w:val="28"/>
          <w:szCs w:val="28"/>
          <w:lang w:eastAsia="ru-RU"/>
        </w:rPr>
        <w:t>ных и соревновательных нагрузок</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Тренировочный план должен содержать объемные характеристики основных разделов подготовки в академических часах, соответствующие в процентном отношении к общему объему тренировочного плана по этапам многолетней подготовки и Федеральному стандарту спортивной подготовки по виду спорта </w:t>
      </w:r>
      <w:r w:rsidR="004D38FA">
        <w:rPr>
          <w:rFonts w:ascii="Times New Roman" w:eastAsia="Times New Roman" w:hAnsi="Times New Roman" w:cs="Times New Roman"/>
          <w:spacing w:val="-6"/>
          <w:sz w:val="28"/>
          <w:szCs w:val="28"/>
          <w:lang w:eastAsia="ru-RU"/>
        </w:rPr>
        <w:t xml:space="preserve"> спортивная аэробика</w:t>
      </w:r>
      <w:r w:rsidRPr="00204CA4">
        <w:rPr>
          <w:rFonts w:ascii="Times New Roman" w:eastAsia="Times New Roman" w:hAnsi="Times New Roman" w:cs="Times New Roman"/>
          <w:spacing w:val="-6"/>
          <w:sz w:val="28"/>
          <w:szCs w:val="28"/>
          <w:lang w:eastAsia="ru-RU"/>
        </w:rPr>
        <w:t>.</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С ростом спортивной квалификации ориентация на нормативные величины объемов нагрузки, показатели общей и специальной подготовленности, обусловленные возрастными закономерностями развития основных систем организма</w:t>
      </w:r>
      <w:r w:rsidR="0074550D">
        <w:rPr>
          <w:rFonts w:ascii="Times New Roman" w:eastAsia="Times New Roman" w:hAnsi="Times New Roman" w:cs="Times New Roman"/>
          <w:spacing w:val="-6"/>
          <w:sz w:val="28"/>
          <w:szCs w:val="28"/>
          <w:lang w:eastAsia="ru-RU"/>
        </w:rPr>
        <w:t>,</w:t>
      </w:r>
      <w:r w:rsidRPr="00204CA4">
        <w:rPr>
          <w:rFonts w:ascii="Times New Roman" w:eastAsia="Times New Roman" w:hAnsi="Times New Roman" w:cs="Times New Roman"/>
          <w:spacing w:val="-6"/>
          <w:sz w:val="28"/>
          <w:szCs w:val="28"/>
          <w:lang w:eastAsia="ru-RU"/>
        </w:rPr>
        <w:t xml:space="preserve"> сменяется все более выраженной индивидуализацией подготовки. Для достижения максимального эффекта подготовки высококвалифицированных </w:t>
      </w:r>
      <w:r w:rsidR="004D38FA">
        <w:rPr>
          <w:rFonts w:ascii="Times New Roman" w:eastAsia="Times New Roman" w:hAnsi="Times New Roman" w:cs="Times New Roman"/>
          <w:spacing w:val="-6"/>
          <w:sz w:val="28"/>
          <w:szCs w:val="28"/>
          <w:lang w:eastAsia="ru-RU"/>
        </w:rPr>
        <w:t xml:space="preserve"> </w:t>
      </w:r>
      <w:r w:rsidR="004D38FA">
        <w:rPr>
          <w:rFonts w:ascii="Times New Roman" w:eastAsia="Times New Roman" w:hAnsi="Times New Roman" w:cs="Times New Roman"/>
          <w:spacing w:val="-6"/>
          <w:sz w:val="28"/>
          <w:szCs w:val="28"/>
          <w:lang w:eastAsia="ru-RU"/>
        </w:rPr>
        <w:lastRenderedPageBreak/>
        <w:t>спортсменов</w:t>
      </w:r>
      <w:r w:rsidRPr="00204CA4">
        <w:rPr>
          <w:rFonts w:ascii="Times New Roman" w:eastAsia="Times New Roman" w:hAnsi="Times New Roman" w:cs="Times New Roman"/>
          <w:spacing w:val="-6"/>
          <w:sz w:val="28"/>
          <w:szCs w:val="28"/>
          <w:lang w:eastAsia="ru-RU"/>
        </w:rPr>
        <w:t xml:space="preserve"> к основным и главным соревнованиям, а также при периодизации и построении циклов подготовки следует использовать рекомендуемые объемы тренировочных и соревновательных нагрузок.</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Компонентами нагрузок являются: сила, скорость, амплитуда и координационная сложность упражнений их продолжительность и количество повторений, продолжительность и характер пауз для отдыха, наличие усложняющих условий (утяжеления, спецодежда, опора).</w:t>
      </w:r>
    </w:p>
    <w:p w:rsidR="00C20C80" w:rsidRDefault="00C20C80" w:rsidP="00C20C80">
      <w:pPr>
        <w:shd w:val="clear" w:color="auto" w:fill="FFFFFF"/>
        <w:spacing w:after="60" w:line="300" w:lineRule="exact"/>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52</w:t>
      </w:r>
    </w:p>
    <w:p w:rsidR="00204CA4" w:rsidRPr="00204CA4" w:rsidRDefault="004D38FA"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Основными показателями нагрузки</w:t>
      </w:r>
      <w:r w:rsidR="00204CA4" w:rsidRPr="00204CA4">
        <w:rPr>
          <w:rFonts w:ascii="Times New Roman" w:eastAsia="Times New Roman" w:hAnsi="Times New Roman" w:cs="Times New Roman"/>
          <w:spacing w:val="-6"/>
          <w:sz w:val="28"/>
          <w:szCs w:val="28"/>
          <w:lang w:eastAsia="ru-RU"/>
        </w:rPr>
        <w:t xml:space="preserve"> являются:   </w:t>
      </w:r>
    </w:p>
    <w:p w:rsidR="00204CA4" w:rsidRPr="00204CA4" w:rsidRDefault="00204CA4" w:rsidP="00235D3A">
      <w:pPr>
        <w:numPr>
          <w:ilvl w:val="0"/>
          <w:numId w:val="35"/>
        </w:numPr>
        <w:shd w:val="clear" w:color="auto" w:fill="FFFFFF"/>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общая продолжительность тренировки;</w:t>
      </w:r>
    </w:p>
    <w:p w:rsidR="00204CA4" w:rsidRPr="00204CA4" w:rsidRDefault="00204CA4" w:rsidP="00235D3A">
      <w:pPr>
        <w:numPr>
          <w:ilvl w:val="0"/>
          <w:numId w:val="35"/>
        </w:numPr>
        <w:shd w:val="clear" w:color="auto" w:fill="FFFFFF"/>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объем нагрузки;  </w:t>
      </w:r>
    </w:p>
    <w:p w:rsidR="00204CA4" w:rsidRPr="00204CA4" w:rsidRDefault="00204CA4" w:rsidP="00235D3A">
      <w:pPr>
        <w:numPr>
          <w:ilvl w:val="0"/>
          <w:numId w:val="35"/>
        </w:numPr>
        <w:shd w:val="clear" w:color="auto" w:fill="FFFFFF"/>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интенсивность тренировки;  </w:t>
      </w:r>
    </w:p>
    <w:p w:rsidR="00204CA4" w:rsidRPr="00204CA4" w:rsidRDefault="00204CA4" w:rsidP="00235D3A">
      <w:pPr>
        <w:numPr>
          <w:ilvl w:val="0"/>
          <w:numId w:val="35"/>
        </w:numPr>
        <w:shd w:val="clear" w:color="auto" w:fill="FFFFFF"/>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пульсовая стоимость нагрузки.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Общая продолжительность тренировки определяется временем, затраченным на тренировочную работу, и зависит от периода подготовки в  годичном цикле.</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Объем нагрузки определяется общим количеством элементов, соединений и комбинаций, выполняемых за тренировку. Характеризуя объем нагрузки, принято называть его большим, средним и низким, а также ударным, оптимальным или умеренным.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Под интенсивностью понимается количество выполненной тренировочной работы в единицу времени.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Универсальным показателем тренировочной нагрузки является динамика ЧСС в процессе тренировочного занятия или пульсовой стоимости нагрузок.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В зависимости от величины тренировочных нагрузок различают занятия: ударные; оптимальные; умеренные; разгрузочные.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Ударное занятие характеризуется большим объемом и высокой интенсивностью нагрузки, оно может быть ударным также только по объему или только по интенсивности. Оптимальное занятие характеризуется 70-80% от ударной нагрузки. Умеренное занятие содержит 50-70% нагрузки от максимума. Разгрузочное занятие – менее 50%.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 Существуют две концепции в отношении динамики тренировочных нагрузок. Одна концепция предусматривает постепенное (волнообразное) нарастание и снижение тренировочных нагрузок. Вторая – большую вариативность (скачкообразность) различных параметров тренировочных нагрузок, чередование больших, средних, малых </w:t>
      </w:r>
      <w:proofErr w:type="gramStart"/>
      <w:r w:rsidRPr="00204CA4">
        <w:rPr>
          <w:rFonts w:ascii="Times New Roman" w:eastAsia="Times New Roman" w:hAnsi="Times New Roman" w:cs="Times New Roman"/>
          <w:spacing w:val="-6"/>
          <w:sz w:val="28"/>
          <w:szCs w:val="28"/>
          <w:lang w:eastAsia="ru-RU"/>
        </w:rPr>
        <w:t>нагрузок</w:t>
      </w:r>
      <w:proofErr w:type="gramEnd"/>
      <w:r w:rsidRPr="00204CA4">
        <w:rPr>
          <w:rFonts w:ascii="Times New Roman" w:eastAsia="Times New Roman" w:hAnsi="Times New Roman" w:cs="Times New Roman"/>
          <w:spacing w:val="-6"/>
          <w:sz w:val="28"/>
          <w:szCs w:val="28"/>
          <w:lang w:eastAsia="ru-RU"/>
        </w:rPr>
        <w:t xml:space="preserve"> как в отдельных тренировочных занятиях, так и в недельных, месячных циклах.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На практике часто приходится встречаться с той и другой формой, когда плавное изменение нагрузки сменяется резкими скачками показателей объема и интенсивности.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Начало соревновательного периода отличается высоким объемом тренировочной нагрузки, который постепенно снижается к соревнованиям. В период первых недель предсоревновательного </w:t>
      </w:r>
      <w:proofErr w:type="spellStart"/>
      <w:r w:rsidRPr="00204CA4">
        <w:rPr>
          <w:rFonts w:ascii="Times New Roman" w:eastAsia="Times New Roman" w:hAnsi="Times New Roman" w:cs="Times New Roman"/>
          <w:spacing w:val="-6"/>
          <w:sz w:val="28"/>
          <w:szCs w:val="28"/>
          <w:lang w:eastAsia="ru-RU"/>
        </w:rPr>
        <w:t>мезоцикла</w:t>
      </w:r>
      <w:proofErr w:type="spellEnd"/>
      <w:r w:rsidRPr="00204CA4">
        <w:rPr>
          <w:rFonts w:ascii="Times New Roman" w:eastAsia="Times New Roman" w:hAnsi="Times New Roman" w:cs="Times New Roman"/>
          <w:spacing w:val="-6"/>
          <w:sz w:val="28"/>
          <w:szCs w:val="28"/>
          <w:lang w:eastAsia="ru-RU"/>
        </w:rPr>
        <w:t xml:space="preserve"> интенсивность тренировочной работы относительно низкая, затем она возрастает и вновь снижается за 5 - 7 дней до ответственных соревнований.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 xml:space="preserve">Предсоревновательный </w:t>
      </w:r>
      <w:proofErr w:type="spellStart"/>
      <w:r w:rsidRPr="00204CA4">
        <w:rPr>
          <w:rFonts w:ascii="Times New Roman" w:eastAsia="Times New Roman" w:hAnsi="Times New Roman" w:cs="Times New Roman"/>
          <w:spacing w:val="-6"/>
          <w:sz w:val="28"/>
          <w:szCs w:val="28"/>
          <w:lang w:eastAsia="ru-RU"/>
        </w:rPr>
        <w:t>мезоцикл</w:t>
      </w:r>
      <w:proofErr w:type="spellEnd"/>
      <w:r w:rsidRPr="00204CA4">
        <w:rPr>
          <w:rFonts w:ascii="Times New Roman" w:eastAsia="Times New Roman" w:hAnsi="Times New Roman" w:cs="Times New Roman"/>
          <w:spacing w:val="-6"/>
          <w:sz w:val="28"/>
          <w:szCs w:val="28"/>
          <w:lang w:eastAsia="ru-RU"/>
        </w:rPr>
        <w:t xml:space="preserve"> является естественным продолжением специально-подготовительного этапа и применяется для непосредственной подготовки к основному соревнованию. Его особенности определяются тем, что в нем необходимо с возможно полным приближением смоделировать режим предстоящих соревнований и обеспечить максимальную реализацию возможностей спортсменки в решающих выступлениях.   </w:t>
      </w:r>
    </w:p>
    <w:p w:rsidR="00C20C80" w:rsidRDefault="00C20C80"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p>
    <w:p w:rsidR="00C20C80" w:rsidRDefault="00C20C80" w:rsidP="00C20C80">
      <w:pPr>
        <w:shd w:val="clear" w:color="auto" w:fill="FFFFFF"/>
        <w:spacing w:after="60" w:line="300" w:lineRule="exact"/>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53</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В </w:t>
      </w:r>
      <w:proofErr w:type="gramStart"/>
      <w:r w:rsidRPr="00204CA4">
        <w:rPr>
          <w:rFonts w:ascii="Times New Roman" w:eastAsia="Times New Roman" w:hAnsi="Times New Roman" w:cs="Times New Roman"/>
          <w:spacing w:val="-6"/>
          <w:sz w:val="28"/>
          <w:szCs w:val="28"/>
          <w:lang w:eastAsia="ru-RU"/>
        </w:rPr>
        <w:t>соревновательном</w:t>
      </w:r>
      <w:proofErr w:type="gramEnd"/>
      <w:r w:rsidRPr="00204CA4">
        <w:rPr>
          <w:rFonts w:ascii="Times New Roman" w:eastAsia="Times New Roman" w:hAnsi="Times New Roman" w:cs="Times New Roman"/>
          <w:spacing w:val="-6"/>
          <w:sz w:val="28"/>
          <w:szCs w:val="28"/>
          <w:lang w:eastAsia="ru-RU"/>
        </w:rPr>
        <w:t xml:space="preserve"> </w:t>
      </w:r>
      <w:proofErr w:type="spellStart"/>
      <w:r w:rsidRPr="00204CA4">
        <w:rPr>
          <w:rFonts w:ascii="Times New Roman" w:eastAsia="Times New Roman" w:hAnsi="Times New Roman" w:cs="Times New Roman"/>
          <w:spacing w:val="-6"/>
          <w:sz w:val="28"/>
          <w:szCs w:val="28"/>
          <w:lang w:eastAsia="ru-RU"/>
        </w:rPr>
        <w:t>мезоцикле</w:t>
      </w:r>
      <w:proofErr w:type="spellEnd"/>
      <w:r w:rsidRPr="00204CA4">
        <w:rPr>
          <w:rFonts w:ascii="Times New Roman" w:eastAsia="Times New Roman" w:hAnsi="Times New Roman" w:cs="Times New Roman"/>
          <w:spacing w:val="-6"/>
          <w:sz w:val="28"/>
          <w:szCs w:val="28"/>
          <w:lang w:eastAsia="ru-RU"/>
        </w:rPr>
        <w:t xml:space="preserve"> по сравнению с предсоревновательным уменьшается общий объем работы (по количеству элементов). Однако увеличивается доля работы по элементам </w:t>
      </w:r>
      <w:proofErr w:type="spellStart"/>
      <w:r w:rsidRPr="00204CA4">
        <w:rPr>
          <w:rFonts w:ascii="Times New Roman" w:eastAsia="Times New Roman" w:hAnsi="Times New Roman" w:cs="Times New Roman"/>
          <w:spacing w:val="-6"/>
          <w:sz w:val="28"/>
          <w:szCs w:val="28"/>
          <w:lang w:eastAsia="ru-RU"/>
        </w:rPr>
        <w:t>max</w:t>
      </w:r>
      <w:proofErr w:type="spellEnd"/>
      <w:r w:rsidRPr="00204CA4">
        <w:rPr>
          <w:rFonts w:ascii="Times New Roman" w:eastAsia="Times New Roman" w:hAnsi="Times New Roman" w:cs="Times New Roman"/>
          <w:spacing w:val="-6"/>
          <w:sz w:val="28"/>
          <w:szCs w:val="28"/>
          <w:lang w:eastAsia="ru-RU"/>
        </w:rPr>
        <w:t xml:space="preserve"> трудности, происходит интенсификация тренировочного процесса за счет тренировки по соединениям, частям и целым комбинациям. Средние циклы тренировки состоят из различных сочетаний недельных циклов (микроструктур), отличаются друг от друга величиной и характером тренировочных нагрузок.</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 мере приближения к соревнованию изменяется не только количественная сторона выполнения нагрузки, но и качественная. От  спортсменов требуется стабильное и выразительное выполнение целых комбинаций. В связи с этим увеличивается психическая напряженность занятий.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Аналогичная тенденция наблюдается не только в индивидуальных, но и в групповых упражнениях.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В предсоревновательном </w:t>
      </w:r>
      <w:proofErr w:type="spellStart"/>
      <w:r w:rsidRPr="00204CA4">
        <w:rPr>
          <w:rFonts w:ascii="Times New Roman" w:eastAsia="Times New Roman" w:hAnsi="Times New Roman" w:cs="Times New Roman"/>
          <w:spacing w:val="-6"/>
          <w:sz w:val="28"/>
          <w:szCs w:val="28"/>
          <w:lang w:eastAsia="ru-RU"/>
        </w:rPr>
        <w:t>мезоцикле</w:t>
      </w:r>
      <w:proofErr w:type="spellEnd"/>
      <w:r w:rsidRPr="00204CA4">
        <w:rPr>
          <w:rFonts w:ascii="Times New Roman" w:eastAsia="Times New Roman" w:hAnsi="Times New Roman" w:cs="Times New Roman"/>
          <w:spacing w:val="-6"/>
          <w:sz w:val="28"/>
          <w:szCs w:val="28"/>
          <w:lang w:eastAsia="ru-RU"/>
        </w:rPr>
        <w:t xml:space="preserve"> характерна тренировка по элементам (совершенствование индивидуальной техники) в парах </w:t>
      </w:r>
      <w:proofErr w:type="gramStart"/>
      <w:r w:rsidRPr="00204CA4">
        <w:rPr>
          <w:rFonts w:ascii="Times New Roman" w:eastAsia="Times New Roman" w:hAnsi="Times New Roman" w:cs="Times New Roman"/>
          <w:spacing w:val="-6"/>
          <w:sz w:val="28"/>
          <w:szCs w:val="28"/>
          <w:lang w:eastAsia="ru-RU"/>
        </w:rPr>
        <w:t>(</w:t>
      </w:r>
      <w:r w:rsidR="0022490A">
        <w:rPr>
          <w:rFonts w:ascii="Times New Roman" w:eastAsia="Times New Roman" w:hAnsi="Times New Roman" w:cs="Times New Roman"/>
          <w:spacing w:val="-6"/>
          <w:sz w:val="28"/>
          <w:szCs w:val="28"/>
          <w:lang w:eastAsia="ru-RU"/>
        </w:rPr>
        <w:t xml:space="preserve"> </w:t>
      </w:r>
      <w:proofErr w:type="gramEnd"/>
      <w:r w:rsidR="0022490A">
        <w:rPr>
          <w:rFonts w:ascii="Times New Roman" w:eastAsia="Times New Roman" w:hAnsi="Times New Roman" w:cs="Times New Roman"/>
          <w:spacing w:val="-6"/>
          <w:sz w:val="28"/>
          <w:szCs w:val="28"/>
          <w:lang w:eastAsia="ru-RU"/>
        </w:rPr>
        <w:t>синхронизация</w:t>
      </w:r>
      <w:r w:rsidRPr="00204CA4">
        <w:rPr>
          <w:rFonts w:ascii="Times New Roman" w:eastAsia="Times New Roman" w:hAnsi="Times New Roman" w:cs="Times New Roman"/>
          <w:spacing w:val="-6"/>
          <w:sz w:val="28"/>
          <w:szCs w:val="28"/>
          <w:lang w:eastAsia="ru-RU"/>
        </w:rPr>
        <w:t xml:space="preserve">, </w:t>
      </w:r>
      <w:r w:rsidR="0022490A">
        <w:rPr>
          <w:rFonts w:ascii="Times New Roman" w:eastAsia="Times New Roman" w:hAnsi="Times New Roman" w:cs="Times New Roman"/>
          <w:spacing w:val="-6"/>
          <w:sz w:val="28"/>
          <w:szCs w:val="28"/>
          <w:lang w:eastAsia="ru-RU"/>
        </w:rPr>
        <w:t>четкость перестроений</w:t>
      </w:r>
      <w:r w:rsidRPr="00204CA4">
        <w:rPr>
          <w:rFonts w:ascii="Times New Roman" w:eastAsia="Times New Roman" w:hAnsi="Times New Roman" w:cs="Times New Roman"/>
          <w:spacing w:val="-6"/>
          <w:sz w:val="28"/>
          <w:szCs w:val="28"/>
          <w:lang w:eastAsia="ru-RU"/>
        </w:rPr>
        <w:t xml:space="preserve">), по соединениям, где отрабатываются синхронность работы, выполняются «черновые варианты» целых комбинаций (2-3 за занятие).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 xml:space="preserve">В соревновательном </w:t>
      </w:r>
      <w:proofErr w:type="spellStart"/>
      <w:r w:rsidRPr="00204CA4">
        <w:rPr>
          <w:rFonts w:ascii="Times New Roman" w:eastAsia="Times New Roman" w:hAnsi="Times New Roman" w:cs="Times New Roman"/>
          <w:spacing w:val="-6"/>
          <w:sz w:val="28"/>
          <w:szCs w:val="28"/>
          <w:lang w:eastAsia="ru-RU"/>
        </w:rPr>
        <w:t>мезоцикле</w:t>
      </w:r>
      <w:proofErr w:type="spellEnd"/>
      <w:r w:rsidR="0022490A">
        <w:rPr>
          <w:rFonts w:ascii="Times New Roman" w:eastAsia="Times New Roman" w:hAnsi="Times New Roman" w:cs="Times New Roman"/>
          <w:spacing w:val="-6"/>
          <w:sz w:val="28"/>
          <w:szCs w:val="28"/>
          <w:lang w:eastAsia="ru-RU"/>
        </w:rPr>
        <w:t xml:space="preserve"> </w:t>
      </w:r>
      <w:r w:rsidRPr="00204CA4">
        <w:rPr>
          <w:rFonts w:ascii="Times New Roman" w:eastAsia="Times New Roman" w:hAnsi="Times New Roman" w:cs="Times New Roman"/>
          <w:spacing w:val="-6"/>
          <w:sz w:val="28"/>
          <w:szCs w:val="28"/>
          <w:lang w:eastAsia="ru-RU"/>
        </w:rPr>
        <w:t xml:space="preserve"> целые комбинации выполняются по 7-12 раз в день (при двухразовых тренировках 5-7 раз в основном занятии, 2-5 – в дополнительном), а также продолжается совершенствование отдельных, наиболее сложных соединений. </w:t>
      </w:r>
      <w:proofErr w:type="gramEnd"/>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Для переходного периода характерным является восстановительно-поддерживающий </w:t>
      </w:r>
      <w:proofErr w:type="spellStart"/>
      <w:r w:rsidRPr="00204CA4">
        <w:rPr>
          <w:rFonts w:ascii="Times New Roman" w:eastAsia="Times New Roman" w:hAnsi="Times New Roman" w:cs="Times New Roman"/>
          <w:spacing w:val="-6"/>
          <w:sz w:val="28"/>
          <w:szCs w:val="28"/>
          <w:lang w:eastAsia="ru-RU"/>
        </w:rPr>
        <w:t>мезоцикл</w:t>
      </w:r>
      <w:proofErr w:type="spellEnd"/>
      <w:r w:rsidRPr="00204CA4">
        <w:rPr>
          <w:rFonts w:ascii="Times New Roman" w:eastAsia="Times New Roman" w:hAnsi="Times New Roman" w:cs="Times New Roman"/>
          <w:spacing w:val="-6"/>
          <w:sz w:val="28"/>
          <w:szCs w:val="28"/>
          <w:lang w:eastAsia="ru-RU"/>
        </w:rPr>
        <w:t xml:space="preserve"> с «мягким» тренировочным режимом, с использованием эффекта «переключения» для исключения монотонности в тренировке. </w:t>
      </w:r>
      <w:proofErr w:type="gramStart"/>
      <w:r w:rsidRPr="00204CA4">
        <w:rPr>
          <w:rFonts w:ascii="Times New Roman" w:eastAsia="Times New Roman" w:hAnsi="Times New Roman" w:cs="Times New Roman"/>
          <w:spacing w:val="-6"/>
          <w:sz w:val="28"/>
          <w:szCs w:val="28"/>
          <w:lang w:eastAsia="ru-RU"/>
        </w:rPr>
        <w:t>Мероприятия</w:t>
      </w:r>
      <w:proofErr w:type="gramEnd"/>
      <w:r w:rsidRPr="00204CA4">
        <w:rPr>
          <w:rFonts w:ascii="Times New Roman" w:eastAsia="Times New Roman" w:hAnsi="Times New Roman" w:cs="Times New Roman"/>
          <w:spacing w:val="-6"/>
          <w:sz w:val="28"/>
          <w:szCs w:val="28"/>
          <w:lang w:eastAsia="ru-RU"/>
        </w:rPr>
        <w:t xml:space="preserve"> содействующие оптимальному течению восстановительных процессов.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Восстановительно-разгрузочные</w:t>
      </w:r>
      <w:proofErr w:type="gramEnd"/>
      <w:r w:rsidRPr="00204CA4">
        <w:rPr>
          <w:rFonts w:ascii="Times New Roman" w:eastAsia="Times New Roman" w:hAnsi="Times New Roman" w:cs="Times New Roman"/>
          <w:spacing w:val="-6"/>
          <w:sz w:val="28"/>
          <w:szCs w:val="28"/>
          <w:lang w:eastAsia="ru-RU"/>
        </w:rPr>
        <w:t xml:space="preserve"> </w:t>
      </w:r>
      <w:proofErr w:type="spellStart"/>
      <w:r w:rsidRPr="00204CA4">
        <w:rPr>
          <w:rFonts w:ascii="Times New Roman" w:eastAsia="Times New Roman" w:hAnsi="Times New Roman" w:cs="Times New Roman"/>
          <w:spacing w:val="-6"/>
          <w:sz w:val="28"/>
          <w:szCs w:val="28"/>
          <w:lang w:eastAsia="ru-RU"/>
        </w:rPr>
        <w:t>мезоциклы</w:t>
      </w:r>
      <w:proofErr w:type="spellEnd"/>
      <w:r w:rsidRPr="00204CA4">
        <w:rPr>
          <w:rFonts w:ascii="Times New Roman" w:eastAsia="Times New Roman" w:hAnsi="Times New Roman" w:cs="Times New Roman"/>
          <w:spacing w:val="-6"/>
          <w:sz w:val="28"/>
          <w:szCs w:val="28"/>
          <w:lang w:eastAsia="ru-RU"/>
        </w:rPr>
        <w:t xml:space="preserve"> применяются внутри периода основных соревнований (между соревновательными </w:t>
      </w:r>
      <w:proofErr w:type="spellStart"/>
      <w:r w:rsidRPr="00204CA4">
        <w:rPr>
          <w:rFonts w:ascii="Times New Roman" w:eastAsia="Times New Roman" w:hAnsi="Times New Roman" w:cs="Times New Roman"/>
          <w:spacing w:val="-6"/>
          <w:sz w:val="28"/>
          <w:szCs w:val="28"/>
          <w:lang w:eastAsia="ru-RU"/>
        </w:rPr>
        <w:t>мезоциклами</w:t>
      </w:r>
      <w:proofErr w:type="spellEnd"/>
      <w:r w:rsidRPr="00204CA4">
        <w:rPr>
          <w:rFonts w:ascii="Times New Roman" w:eastAsia="Times New Roman" w:hAnsi="Times New Roman" w:cs="Times New Roman"/>
          <w:spacing w:val="-6"/>
          <w:sz w:val="28"/>
          <w:szCs w:val="28"/>
          <w:lang w:eastAsia="ru-RU"/>
        </w:rPr>
        <w:t xml:space="preserve">) т.е. промежуточные.   </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p>
    <w:p w:rsidR="00204CA4" w:rsidRPr="0022490A" w:rsidRDefault="002829BE" w:rsidP="00204CA4">
      <w:pPr>
        <w:spacing w:after="150" w:line="330" w:lineRule="atLeast"/>
        <w:jc w:val="right"/>
        <w:textAlignment w:val="baseline"/>
        <w:rPr>
          <w:rFonts w:ascii="Times New Roman" w:eastAsia="Times New Roman" w:hAnsi="Times New Roman" w:cs="Times New Roman"/>
          <w:bCs/>
          <w:color w:val="000000"/>
          <w:bdr w:val="none" w:sz="0" w:space="0" w:color="auto" w:frame="1"/>
          <w:shd w:val="clear" w:color="auto" w:fill="FFFFFF"/>
          <w:lang w:eastAsia="ru-RU"/>
        </w:rPr>
      </w:pPr>
      <w:r>
        <w:rPr>
          <w:rFonts w:ascii="Times New Roman" w:eastAsia="Times New Roman" w:hAnsi="Times New Roman" w:cs="Times New Roman"/>
          <w:bCs/>
          <w:i/>
          <w:color w:val="000000"/>
          <w:bdr w:val="none" w:sz="0" w:space="0" w:color="auto" w:frame="1"/>
          <w:shd w:val="clear" w:color="auto" w:fill="FFFFFF"/>
          <w:lang w:eastAsia="ru-RU"/>
        </w:rPr>
        <w:t>Таблица 11</w:t>
      </w:r>
    </w:p>
    <w:p w:rsidR="00204CA4" w:rsidRPr="00204CA4" w:rsidRDefault="00204CA4" w:rsidP="00204CA4">
      <w:pPr>
        <w:spacing w:after="150" w:line="240" w:lineRule="auto"/>
        <w:contextualSpacing/>
        <w:jc w:val="center"/>
        <w:textAlignment w:val="baseline"/>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Рекомендуемые объемы тренировочных и соревновательных нагрузок </w:t>
      </w:r>
    </w:p>
    <w:p w:rsidR="00204CA4" w:rsidRPr="00204CA4" w:rsidRDefault="00204CA4" w:rsidP="00204CA4">
      <w:pPr>
        <w:spacing w:after="150" w:line="240" w:lineRule="auto"/>
        <w:contextualSpacing/>
        <w:jc w:val="center"/>
        <w:textAlignment w:val="baseline"/>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(по часам в год)  </w:t>
      </w:r>
    </w:p>
    <w:p w:rsidR="00204CA4" w:rsidRPr="00204CA4" w:rsidRDefault="00204CA4" w:rsidP="00204CA4">
      <w:pPr>
        <w:spacing w:after="150" w:line="240" w:lineRule="auto"/>
        <w:contextualSpacing/>
        <w:jc w:val="center"/>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p>
    <w:tbl>
      <w:tblPr>
        <w:tblStyle w:val="a3"/>
        <w:tblW w:w="0" w:type="auto"/>
        <w:tblInd w:w="108" w:type="dxa"/>
        <w:tblLayout w:type="fixed"/>
        <w:tblLook w:val="04A0" w:firstRow="1" w:lastRow="0" w:firstColumn="1" w:lastColumn="0" w:noHBand="0" w:noVBand="1"/>
      </w:tblPr>
      <w:tblGrid>
        <w:gridCol w:w="2376"/>
        <w:gridCol w:w="709"/>
        <w:gridCol w:w="709"/>
        <w:gridCol w:w="850"/>
        <w:gridCol w:w="851"/>
        <w:gridCol w:w="879"/>
        <w:gridCol w:w="804"/>
        <w:gridCol w:w="866"/>
        <w:gridCol w:w="800"/>
      </w:tblGrid>
      <w:tr w:rsidR="00204CA4" w:rsidRPr="00204CA4" w:rsidTr="00CC61A7">
        <w:trPr>
          <w:trHeight w:val="386"/>
        </w:trPr>
        <w:tc>
          <w:tcPr>
            <w:tcW w:w="2376" w:type="dxa"/>
            <w:vMerge w:val="restart"/>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Этапный норматив</w:t>
            </w:r>
          </w:p>
        </w:tc>
        <w:tc>
          <w:tcPr>
            <w:tcW w:w="1418" w:type="dxa"/>
            <w:gridSpan w:val="2"/>
            <w:vMerge w:val="restart"/>
          </w:tcPr>
          <w:p w:rsidR="00204CA4" w:rsidRPr="00204CA4" w:rsidRDefault="00204CA4" w:rsidP="00204CA4">
            <w:pPr>
              <w:rPr>
                <w:rFonts w:ascii="Times New Roman" w:hAnsi="Times New Roman" w:cs="Times New Roman"/>
              </w:rPr>
            </w:pPr>
            <w:r w:rsidRPr="00204CA4">
              <w:rPr>
                <w:rFonts w:ascii="Times New Roman" w:hAnsi="Times New Roman" w:cs="Times New Roman"/>
              </w:rPr>
              <w:t>Этап начальной подготовки</w:t>
            </w:r>
          </w:p>
        </w:tc>
        <w:tc>
          <w:tcPr>
            <w:tcW w:w="3384" w:type="dxa"/>
            <w:gridSpan w:val="4"/>
            <w:tcBorders>
              <w:bottom w:val="single" w:sz="4" w:space="0" w:color="auto"/>
            </w:tcBorders>
          </w:tcPr>
          <w:p w:rsidR="00204CA4" w:rsidRPr="00204CA4" w:rsidRDefault="00204CA4" w:rsidP="00204CA4">
            <w:pPr>
              <w:rPr>
                <w:rFonts w:ascii="Times New Roman" w:eastAsia="Calibri" w:hAnsi="Times New Roman" w:cs="Times New Roman"/>
              </w:rPr>
            </w:pPr>
            <w:r w:rsidRPr="00204CA4">
              <w:rPr>
                <w:rFonts w:ascii="Times New Roman" w:eastAsia="Calibri" w:hAnsi="Times New Roman" w:cs="Times New Roman"/>
              </w:rPr>
              <w:t>Тренировочный этап</w:t>
            </w:r>
          </w:p>
        </w:tc>
        <w:tc>
          <w:tcPr>
            <w:tcW w:w="1666" w:type="dxa"/>
            <w:gridSpan w:val="2"/>
            <w:vMerge w:val="restart"/>
            <w:shd w:val="clear" w:color="auto" w:fill="auto"/>
          </w:tcPr>
          <w:p w:rsidR="00204CA4" w:rsidRPr="00204CA4" w:rsidRDefault="00204CA4" w:rsidP="00204CA4">
            <w:pPr>
              <w:rPr>
                <w:rFonts w:ascii="Times New Roman" w:eastAsia="Calibri" w:hAnsi="Times New Roman" w:cs="Times New Roman"/>
              </w:rPr>
            </w:pPr>
            <w:r w:rsidRPr="00204CA4">
              <w:rPr>
                <w:rFonts w:ascii="Times New Roman" w:eastAsia="Calibri" w:hAnsi="Times New Roman" w:cs="Times New Roman"/>
              </w:rPr>
              <w:t xml:space="preserve">Этап совершенствования спортивного </w:t>
            </w:r>
            <w:r w:rsidRPr="00204CA4">
              <w:rPr>
                <w:rFonts w:ascii="Times New Roman" w:eastAsia="Calibri" w:hAnsi="Times New Roman" w:cs="Times New Roman"/>
              </w:rPr>
              <w:lastRenderedPageBreak/>
              <w:t>мастерства</w:t>
            </w:r>
          </w:p>
        </w:tc>
      </w:tr>
      <w:tr w:rsidR="00204CA4" w:rsidRPr="00204CA4" w:rsidTr="00CC61A7">
        <w:trPr>
          <w:trHeight w:val="442"/>
        </w:trPr>
        <w:tc>
          <w:tcPr>
            <w:tcW w:w="2376" w:type="dxa"/>
            <w:vMerge/>
          </w:tcPr>
          <w:p w:rsidR="00204CA4" w:rsidRPr="00204CA4" w:rsidRDefault="00204CA4" w:rsidP="00204CA4">
            <w:pPr>
              <w:rPr>
                <w:rFonts w:ascii="Times New Roman" w:hAnsi="Times New Roman" w:cs="Times New Roman"/>
                <w:sz w:val="28"/>
                <w:szCs w:val="28"/>
              </w:rPr>
            </w:pPr>
          </w:p>
        </w:tc>
        <w:tc>
          <w:tcPr>
            <w:tcW w:w="1418" w:type="dxa"/>
            <w:gridSpan w:val="2"/>
            <w:vMerge/>
          </w:tcPr>
          <w:p w:rsidR="00204CA4" w:rsidRPr="00204CA4" w:rsidRDefault="00204CA4" w:rsidP="00204CA4">
            <w:pPr>
              <w:rPr>
                <w:rFonts w:ascii="Times New Roman" w:hAnsi="Times New Roman" w:cs="Times New Roman"/>
              </w:rPr>
            </w:pPr>
          </w:p>
        </w:tc>
        <w:tc>
          <w:tcPr>
            <w:tcW w:w="1701" w:type="dxa"/>
            <w:gridSpan w:val="2"/>
            <w:tcBorders>
              <w:bottom w:val="nil"/>
            </w:tcBorders>
          </w:tcPr>
          <w:p w:rsidR="00204CA4" w:rsidRPr="00204CA4" w:rsidRDefault="00204CA4" w:rsidP="00204CA4">
            <w:pPr>
              <w:rPr>
                <w:rFonts w:ascii="Times New Roman" w:eastAsia="Calibri" w:hAnsi="Times New Roman" w:cs="Times New Roman"/>
              </w:rPr>
            </w:pPr>
            <w:r w:rsidRPr="00204CA4">
              <w:rPr>
                <w:rFonts w:ascii="Times New Roman" w:eastAsia="Calibri" w:hAnsi="Times New Roman" w:cs="Times New Roman"/>
              </w:rPr>
              <w:t>Начальной специализации</w:t>
            </w:r>
          </w:p>
        </w:tc>
        <w:tc>
          <w:tcPr>
            <w:tcW w:w="1683" w:type="dxa"/>
            <w:gridSpan w:val="2"/>
            <w:tcBorders>
              <w:bottom w:val="nil"/>
            </w:tcBorders>
          </w:tcPr>
          <w:p w:rsidR="00204CA4" w:rsidRPr="00204CA4" w:rsidRDefault="00204CA4" w:rsidP="00204CA4">
            <w:pPr>
              <w:rPr>
                <w:rFonts w:ascii="Times New Roman" w:eastAsia="Calibri" w:hAnsi="Times New Roman" w:cs="Times New Roman"/>
              </w:rPr>
            </w:pPr>
            <w:r w:rsidRPr="00204CA4">
              <w:rPr>
                <w:rFonts w:ascii="Times New Roman" w:eastAsia="Calibri" w:hAnsi="Times New Roman" w:cs="Times New Roman"/>
              </w:rPr>
              <w:t>Углубленной специализации</w:t>
            </w:r>
          </w:p>
        </w:tc>
        <w:tc>
          <w:tcPr>
            <w:tcW w:w="1666" w:type="dxa"/>
            <w:gridSpan w:val="2"/>
            <w:vMerge/>
            <w:shd w:val="clear" w:color="auto" w:fill="auto"/>
          </w:tcPr>
          <w:p w:rsidR="00204CA4" w:rsidRPr="00204CA4" w:rsidRDefault="00204CA4" w:rsidP="00204CA4">
            <w:pPr>
              <w:rPr>
                <w:rFonts w:ascii="Calibri" w:eastAsia="Calibri" w:hAnsi="Calibri" w:cs="Times New Roman"/>
              </w:rPr>
            </w:pPr>
          </w:p>
        </w:tc>
      </w:tr>
      <w:tr w:rsidR="00204CA4" w:rsidRPr="00204CA4" w:rsidTr="00CC61A7">
        <w:tc>
          <w:tcPr>
            <w:tcW w:w="2376"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lastRenderedPageBreak/>
              <w:t>год подготовки</w:t>
            </w:r>
          </w:p>
        </w:tc>
        <w:tc>
          <w:tcPr>
            <w:tcW w:w="70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w:t>
            </w:r>
          </w:p>
        </w:tc>
        <w:tc>
          <w:tcPr>
            <w:tcW w:w="70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w:t>
            </w:r>
          </w:p>
        </w:tc>
        <w:tc>
          <w:tcPr>
            <w:tcW w:w="85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w:t>
            </w:r>
          </w:p>
        </w:tc>
        <w:tc>
          <w:tcPr>
            <w:tcW w:w="851" w:type="dxa"/>
            <w:tcBorders>
              <w:top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w:t>
            </w:r>
          </w:p>
        </w:tc>
        <w:tc>
          <w:tcPr>
            <w:tcW w:w="879" w:type="dxa"/>
            <w:tcBorders>
              <w:top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w:t>
            </w:r>
          </w:p>
        </w:tc>
        <w:tc>
          <w:tcPr>
            <w:tcW w:w="804"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4</w:t>
            </w:r>
          </w:p>
        </w:tc>
        <w:tc>
          <w:tcPr>
            <w:tcW w:w="866"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w:t>
            </w:r>
          </w:p>
        </w:tc>
        <w:tc>
          <w:tcPr>
            <w:tcW w:w="80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w:t>
            </w:r>
          </w:p>
        </w:tc>
      </w:tr>
      <w:tr w:rsidR="00204CA4" w:rsidRPr="00204CA4" w:rsidTr="00CC61A7">
        <w:tc>
          <w:tcPr>
            <w:tcW w:w="2376"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color w:val="000000"/>
                <w:sz w:val="28"/>
                <w:szCs w:val="28"/>
              </w:rPr>
              <w:t xml:space="preserve">Общая физическая подготовка, </w:t>
            </w:r>
            <w:proofErr w:type="gramStart"/>
            <w:r w:rsidRPr="00204CA4">
              <w:rPr>
                <w:rFonts w:ascii="Times New Roman" w:hAnsi="Times New Roman" w:cs="Times New Roman"/>
                <w:color w:val="000000"/>
                <w:sz w:val="28"/>
                <w:szCs w:val="28"/>
              </w:rPr>
              <w:t>ч</w:t>
            </w:r>
            <w:proofErr w:type="gramEnd"/>
          </w:p>
        </w:tc>
        <w:tc>
          <w:tcPr>
            <w:tcW w:w="70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256</w:t>
            </w:r>
          </w:p>
        </w:tc>
        <w:tc>
          <w:tcPr>
            <w:tcW w:w="70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384</w:t>
            </w:r>
          </w:p>
        </w:tc>
        <w:tc>
          <w:tcPr>
            <w:tcW w:w="85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150</w:t>
            </w:r>
          </w:p>
        </w:tc>
        <w:tc>
          <w:tcPr>
            <w:tcW w:w="851"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160</w:t>
            </w:r>
          </w:p>
        </w:tc>
        <w:tc>
          <w:tcPr>
            <w:tcW w:w="87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175</w:t>
            </w:r>
          </w:p>
        </w:tc>
        <w:tc>
          <w:tcPr>
            <w:tcW w:w="804"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176</w:t>
            </w:r>
          </w:p>
        </w:tc>
        <w:tc>
          <w:tcPr>
            <w:tcW w:w="866"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125</w:t>
            </w:r>
          </w:p>
        </w:tc>
        <w:tc>
          <w:tcPr>
            <w:tcW w:w="80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125</w:t>
            </w:r>
          </w:p>
        </w:tc>
      </w:tr>
      <w:tr w:rsidR="00204CA4" w:rsidRPr="00204CA4" w:rsidTr="00CC61A7">
        <w:tc>
          <w:tcPr>
            <w:tcW w:w="2376" w:type="dxa"/>
            <w:vAlign w:val="bottom"/>
          </w:tcPr>
          <w:p w:rsidR="00204CA4" w:rsidRPr="00204CA4" w:rsidRDefault="00204CA4" w:rsidP="00204CA4">
            <w:pPr>
              <w:spacing w:after="150" w:line="20" w:lineRule="atLeast"/>
              <w:ind w:left="30" w:right="30"/>
              <w:textAlignment w:val="baseline"/>
              <w:rPr>
                <w:rFonts w:ascii="Times New Roman" w:hAnsi="Times New Roman" w:cs="Times New Roman"/>
                <w:color w:val="000000"/>
                <w:sz w:val="28"/>
                <w:szCs w:val="28"/>
              </w:rPr>
            </w:pPr>
            <w:r w:rsidRPr="00204CA4">
              <w:rPr>
                <w:rFonts w:ascii="Times New Roman" w:hAnsi="Times New Roman" w:cs="Times New Roman"/>
                <w:color w:val="000000"/>
                <w:sz w:val="28"/>
                <w:szCs w:val="28"/>
              </w:rPr>
              <w:t xml:space="preserve">Специальная физическая подготовка, </w:t>
            </w:r>
            <w:proofErr w:type="gramStart"/>
            <w:r w:rsidRPr="00204CA4">
              <w:rPr>
                <w:rFonts w:ascii="Times New Roman" w:hAnsi="Times New Roman" w:cs="Times New Roman"/>
                <w:color w:val="000000"/>
                <w:sz w:val="28"/>
                <w:szCs w:val="28"/>
              </w:rPr>
              <w:t>ч</w:t>
            </w:r>
            <w:proofErr w:type="gramEnd"/>
          </w:p>
        </w:tc>
        <w:tc>
          <w:tcPr>
            <w:tcW w:w="709" w:type="dxa"/>
          </w:tcPr>
          <w:p w:rsidR="00204CA4" w:rsidRPr="00204CA4" w:rsidRDefault="00204CA4" w:rsidP="00204CA4">
            <w:pPr>
              <w:rPr>
                <w:rFonts w:ascii="Times New Roman" w:hAnsi="Times New Roman" w:cs="Times New Roman"/>
                <w:sz w:val="28"/>
                <w:szCs w:val="28"/>
              </w:rPr>
            </w:pPr>
          </w:p>
        </w:tc>
        <w:tc>
          <w:tcPr>
            <w:tcW w:w="709" w:type="dxa"/>
          </w:tcPr>
          <w:p w:rsidR="00204CA4" w:rsidRPr="00204CA4" w:rsidRDefault="00204CA4" w:rsidP="00204CA4">
            <w:pPr>
              <w:rPr>
                <w:rFonts w:ascii="Times New Roman" w:hAnsi="Times New Roman" w:cs="Times New Roman"/>
                <w:sz w:val="28"/>
                <w:szCs w:val="28"/>
              </w:rPr>
            </w:pPr>
          </w:p>
        </w:tc>
        <w:tc>
          <w:tcPr>
            <w:tcW w:w="85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125</w:t>
            </w:r>
          </w:p>
        </w:tc>
        <w:tc>
          <w:tcPr>
            <w:tcW w:w="851"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160</w:t>
            </w:r>
          </w:p>
        </w:tc>
        <w:tc>
          <w:tcPr>
            <w:tcW w:w="87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182</w:t>
            </w:r>
          </w:p>
        </w:tc>
        <w:tc>
          <w:tcPr>
            <w:tcW w:w="804"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205</w:t>
            </w:r>
          </w:p>
        </w:tc>
        <w:tc>
          <w:tcPr>
            <w:tcW w:w="866"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250</w:t>
            </w:r>
          </w:p>
        </w:tc>
        <w:tc>
          <w:tcPr>
            <w:tcW w:w="80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300</w:t>
            </w:r>
          </w:p>
        </w:tc>
      </w:tr>
      <w:tr w:rsidR="00204CA4" w:rsidRPr="00204CA4" w:rsidTr="00CC61A7">
        <w:tc>
          <w:tcPr>
            <w:tcW w:w="2376" w:type="dxa"/>
            <w:vAlign w:val="bottom"/>
          </w:tcPr>
          <w:p w:rsidR="00204CA4" w:rsidRPr="00204CA4" w:rsidRDefault="00204CA4" w:rsidP="00204CA4">
            <w:pPr>
              <w:spacing w:after="150" w:line="20" w:lineRule="atLeast"/>
              <w:ind w:left="30" w:right="30"/>
              <w:textAlignment w:val="baseline"/>
              <w:rPr>
                <w:rFonts w:ascii="Times New Roman" w:hAnsi="Times New Roman" w:cs="Times New Roman"/>
                <w:color w:val="000000"/>
                <w:sz w:val="28"/>
                <w:szCs w:val="28"/>
              </w:rPr>
            </w:pPr>
            <w:r w:rsidRPr="00204CA4">
              <w:rPr>
                <w:rFonts w:ascii="Times New Roman" w:hAnsi="Times New Roman" w:cs="Times New Roman"/>
                <w:color w:val="000000"/>
                <w:sz w:val="28"/>
                <w:szCs w:val="28"/>
              </w:rPr>
              <w:t xml:space="preserve">Техническая подготовка, </w:t>
            </w:r>
            <w:proofErr w:type="gramStart"/>
            <w:r w:rsidRPr="00204CA4">
              <w:rPr>
                <w:rFonts w:ascii="Times New Roman" w:hAnsi="Times New Roman" w:cs="Times New Roman"/>
                <w:color w:val="000000"/>
                <w:sz w:val="28"/>
                <w:szCs w:val="28"/>
              </w:rPr>
              <w:t>ч</w:t>
            </w:r>
            <w:proofErr w:type="gramEnd"/>
          </w:p>
        </w:tc>
        <w:tc>
          <w:tcPr>
            <w:tcW w:w="70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25</w:t>
            </w:r>
          </w:p>
        </w:tc>
        <w:tc>
          <w:tcPr>
            <w:tcW w:w="70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38</w:t>
            </w:r>
          </w:p>
        </w:tc>
        <w:tc>
          <w:tcPr>
            <w:tcW w:w="85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150</w:t>
            </w:r>
          </w:p>
        </w:tc>
        <w:tc>
          <w:tcPr>
            <w:tcW w:w="851"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175</w:t>
            </w:r>
          </w:p>
        </w:tc>
        <w:tc>
          <w:tcPr>
            <w:tcW w:w="87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183</w:t>
            </w:r>
          </w:p>
        </w:tc>
        <w:tc>
          <w:tcPr>
            <w:tcW w:w="804"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215</w:t>
            </w:r>
          </w:p>
        </w:tc>
        <w:tc>
          <w:tcPr>
            <w:tcW w:w="866"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187</w:t>
            </w:r>
          </w:p>
        </w:tc>
        <w:tc>
          <w:tcPr>
            <w:tcW w:w="80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205</w:t>
            </w:r>
          </w:p>
        </w:tc>
      </w:tr>
      <w:tr w:rsidR="00204CA4" w:rsidRPr="00204CA4" w:rsidTr="00CC61A7">
        <w:tc>
          <w:tcPr>
            <w:tcW w:w="2376" w:type="dxa"/>
            <w:vAlign w:val="bottom"/>
          </w:tcPr>
          <w:p w:rsidR="00204CA4" w:rsidRPr="00204CA4" w:rsidRDefault="00204CA4" w:rsidP="00204CA4">
            <w:pPr>
              <w:spacing w:after="150" w:line="20" w:lineRule="atLeast"/>
              <w:ind w:left="30" w:right="30"/>
              <w:textAlignment w:val="baseline"/>
              <w:rPr>
                <w:rFonts w:ascii="Times New Roman" w:hAnsi="Times New Roman" w:cs="Times New Roman"/>
                <w:color w:val="000000"/>
                <w:sz w:val="28"/>
                <w:szCs w:val="28"/>
              </w:rPr>
            </w:pPr>
            <w:r w:rsidRPr="00204CA4">
              <w:rPr>
                <w:rFonts w:ascii="Times New Roman" w:hAnsi="Times New Roman" w:cs="Times New Roman"/>
                <w:color w:val="000000"/>
                <w:sz w:val="28"/>
                <w:szCs w:val="28"/>
              </w:rPr>
              <w:t xml:space="preserve">Тактическая подготовка, </w:t>
            </w:r>
            <w:proofErr w:type="gramStart"/>
            <w:r w:rsidRPr="00204CA4">
              <w:rPr>
                <w:rFonts w:ascii="Times New Roman" w:hAnsi="Times New Roman" w:cs="Times New Roman"/>
                <w:color w:val="000000"/>
                <w:sz w:val="28"/>
                <w:szCs w:val="28"/>
              </w:rPr>
              <w:t>ч</w:t>
            </w:r>
            <w:proofErr w:type="gramEnd"/>
          </w:p>
        </w:tc>
        <w:tc>
          <w:tcPr>
            <w:tcW w:w="709" w:type="dxa"/>
          </w:tcPr>
          <w:p w:rsidR="00204CA4" w:rsidRPr="00204CA4" w:rsidRDefault="00204CA4" w:rsidP="00204CA4">
            <w:pPr>
              <w:rPr>
                <w:rFonts w:ascii="Times New Roman" w:hAnsi="Times New Roman" w:cs="Times New Roman"/>
                <w:sz w:val="28"/>
                <w:szCs w:val="28"/>
              </w:rPr>
            </w:pPr>
          </w:p>
        </w:tc>
        <w:tc>
          <w:tcPr>
            <w:tcW w:w="709" w:type="dxa"/>
          </w:tcPr>
          <w:p w:rsidR="00204CA4" w:rsidRPr="00204CA4" w:rsidRDefault="00204CA4" w:rsidP="00204CA4">
            <w:pPr>
              <w:rPr>
                <w:rFonts w:ascii="Times New Roman" w:hAnsi="Times New Roman" w:cs="Times New Roman"/>
                <w:sz w:val="28"/>
                <w:szCs w:val="28"/>
              </w:rPr>
            </w:pPr>
          </w:p>
        </w:tc>
        <w:tc>
          <w:tcPr>
            <w:tcW w:w="85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31</w:t>
            </w:r>
          </w:p>
        </w:tc>
        <w:tc>
          <w:tcPr>
            <w:tcW w:w="851"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35</w:t>
            </w:r>
          </w:p>
        </w:tc>
        <w:tc>
          <w:tcPr>
            <w:tcW w:w="879"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42</w:t>
            </w:r>
          </w:p>
        </w:tc>
        <w:tc>
          <w:tcPr>
            <w:tcW w:w="804"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52</w:t>
            </w:r>
          </w:p>
        </w:tc>
        <w:tc>
          <w:tcPr>
            <w:tcW w:w="866"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62</w:t>
            </w:r>
          </w:p>
        </w:tc>
        <w:tc>
          <w:tcPr>
            <w:tcW w:w="800" w:type="dxa"/>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62</w:t>
            </w:r>
          </w:p>
        </w:tc>
      </w:tr>
      <w:tr w:rsidR="00204CA4" w:rsidRPr="00204CA4" w:rsidTr="00CC61A7">
        <w:tc>
          <w:tcPr>
            <w:tcW w:w="2376" w:type="dxa"/>
            <w:tcBorders>
              <w:bottom w:val="single" w:sz="4" w:space="0" w:color="auto"/>
            </w:tcBorders>
            <w:vAlign w:val="bottom"/>
          </w:tcPr>
          <w:p w:rsidR="00204CA4" w:rsidRPr="00204CA4" w:rsidRDefault="00204CA4" w:rsidP="00204CA4">
            <w:pPr>
              <w:spacing w:after="150" w:line="20" w:lineRule="atLeast"/>
              <w:ind w:left="30" w:right="30"/>
              <w:textAlignment w:val="baseline"/>
              <w:rPr>
                <w:rFonts w:ascii="Times New Roman" w:hAnsi="Times New Roman" w:cs="Times New Roman"/>
                <w:color w:val="000000"/>
                <w:sz w:val="28"/>
                <w:szCs w:val="28"/>
              </w:rPr>
            </w:pPr>
            <w:r w:rsidRPr="00204CA4">
              <w:rPr>
                <w:rFonts w:ascii="Times New Roman" w:hAnsi="Times New Roman" w:cs="Times New Roman"/>
                <w:color w:val="000000"/>
                <w:sz w:val="28"/>
                <w:szCs w:val="28"/>
              </w:rPr>
              <w:t xml:space="preserve">Теоретическая подготовка, </w:t>
            </w:r>
            <w:proofErr w:type="gramStart"/>
            <w:r w:rsidRPr="00204CA4">
              <w:rPr>
                <w:rFonts w:ascii="Times New Roman" w:hAnsi="Times New Roman" w:cs="Times New Roman"/>
                <w:color w:val="000000"/>
                <w:sz w:val="28"/>
                <w:szCs w:val="28"/>
              </w:rPr>
              <w:t>ч</w:t>
            </w:r>
            <w:proofErr w:type="gramEnd"/>
          </w:p>
        </w:tc>
        <w:tc>
          <w:tcPr>
            <w:tcW w:w="709" w:type="dxa"/>
            <w:tcBorders>
              <w:bottom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16</w:t>
            </w:r>
          </w:p>
        </w:tc>
        <w:tc>
          <w:tcPr>
            <w:tcW w:w="709" w:type="dxa"/>
            <w:tcBorders>
              <w:bottom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23</w:t>
            </w:r>
          </w:p>
        </w:tc>
        <w:tc>
          <w:tcPr>
            <w:tcW w:w="850" w:type="dxa"/>
            <w:tcBorders>
              <w:bottom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56</w:t>
            </w:r>
          </w:p>
        </w:tc>
        <w:tc>
          <w:tcPr>
            <w:tcW w:w="851" w:type="dxa"/>
            <w:tcBorders>
              <w:bottom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68</w:t>
            </w:r>
          </w:p>
        </w:tc>
        <w:tc>
          <w:tcPr>
            <w:tcW w:w="879" w:type="dxa"/>
            <w:tcBorders>
              <w:bottom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83</w:t>
            </w:r>
          </w:p>
        </w:tc>
        <w:tc>
          <w:tcPr>
            <w:tcW w:w="804" w:type="dxa"/>
            <w:tcBorders>
              <w:bottom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93</w:t>
            </w:r>
          </w:p>
        </w:tc>
        <w:tc>
          <w:tcPr>
            <w:tcW w:w="866" w:type="dxa"/>
            <w:tcBorders>
              <w:bottom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125</w:t>
            </w:r>
          </w:p>
        </w:tc>
        <w:tc>
          <w:tcPr>
            <w:tcW w:w="800" w:type="dxa"/>
            <w:tcBorders>
              <w:bottom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135</w:t>
            </w:r>
          </w:p>
        </w:tc>
      </w:tr>
      <w:tr w:rsidR="00204CA4" w:rsidRPr="00204CA4" w:rsidTr="00CC61A7">
        <w:tc>
          <w:tcPr>
            <w:tcW w:w="2376" w:type="dxa"/>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20" w:lineRule="atLeast"/>
              <w:ind w:left="30" w:right="30"/>
              <w:textAlignment w:val="baseline"/>
              <w:rPr>
                <w:rFonts w:ascii="Times New Roman" w:hAnsi="Times New Roman" w:cs="Times New Roman"/>
                <w:color w:val="000000"/>
                <w:sz w:val="28"/>
                <w:szCs w:val="28"/>
              </w:rPr>
            </w:pPr>
            <w:r w:rsidRPr="00204CA4">
              <w:rPr>
                <w:rFonts w:ascii="Times New Roman" w:hAnsi="Times New Roman" w:cs="Times New Roman"/>
                <w:color w:val="000000"/>
                <w:sz w:val="28"/>
                <w:szCs w:val="28"/>
              </w:rPr>
              <w:t xml:space="preserve">Контрольные испытания, </w:t>
            </w:r>
            <w:proofErr w:type="gramStart"/>
            <w:r w:rsidRPr="00204CA4">
              <w:rPr>
                <w:rFonts w:ascii="Times New Roman" w:hAnsi="Times New Roman" w:cs="Times New Roman"/>
                <w:color w:val="000000"/>
                <w:sz w:val="28"/>
                <w:szCs w:val="28"/>
              </w:rPr>
              <w:t>ч</w:t>
            </w:r>
            <w:proofErr w:type="gramEnd"/>
          </w:p>
        </w:tc>
        <w:tc>
          <w:tcPr>
            <w:tcW w:w="709" w:type="dxa"/>
            <w:vMerge w:val="restart"/>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87</w:t>
            </w:r>
          </w:p>
        </w:tc>
        <w:tc>
          <w:tcPr>
            <w:tcW w:w="851"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102</w:t>
            </w:r>
          </w:p>
        </w:tc>
        <w:tc>
          <w:tcPr>
            <w:tcW w:w="87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125</w:t>
            </w:r>
          </w:p>
        </w:tc>
        <w:tc>
          <w:tcPr>
            <w:tcW w:w="804"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140</w:t>
            </w:r>
          </w:p>
        </w:tc>
        <w:tc>
          <w:tcPr>
            <w:tcW w:w="866"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312</w:t>
            </w:r>
          </w:p>
        </w:tc>
        <w:tc>
          <w:tcPr>
            <w:tcW w:w="80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322</w:t>
            </w:r>
          </w:p>
        </w:tc>
      </w:tr>
      <w:tr w:rsidR="00204CA4" w:rsidRPr="00204CA4" w:rsidTr="00CC61A7">
        <w:tc>
          <w:tcPr>
            <w:tcW w:w="2376" w:type="dxa"/>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20" w:lineRule="atLeast"/>
              <w:ind w:left="30" w:right="30"/>
              <w:textAlignment w:val="baseline"/>
              <w:rPr>
                <w:rFonts w:ascii="Times New Roman" w:hAnsi="Times New Roman" w:cs="Times New Roman"/>
                <w:color w:val="000000"/>
                <w:sz w:val="28"/>
                <w:szCs w:val="28"/>
              </w:rPr>
            </w:pPr>
            <w:r w:rsidRPr="00204CA4">
              <w:rPr>
                <w:rFonts w:ascii="Times New Roman" w:hAnsi="Times New Roman" w:cs="Times New Roman"/>
                <w:color w:val="000000"/>
                <w:sz w:val="28"/>
                <w:szCs w:val="28"/>
              </w:rPr>
              <w:t xml:space="preserve">Соревнования, </w:t>
            </w:r>
            <w:proofErr w:type="gramStart"/>
            <w:r w:rsidRPr="00204CA4">
              <w:rPr>
                <w:rFonts w:ascii="Times New Roman" w:hAnsi="Times New Roman" w:cs="Times New Roman"/>
                <w:color w:val="000000"/>
                <w:sz w:val="28"/>
                <w:szCs w:val="28"/>
              </w:rPr>
              <w:t>ч</w:t>
            </w:r>
            <w:proofErr w:type="gramEnd"/>
          </w:p>
        </w:tc>
        <w:tc>
          <w:tcPr>
            <w:tcW w:w="709" w:type="dxa"/>
            <w:vMerge/>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7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r>
      <w:tr w:rsidR="00204CA4" w:rsidRPr="00204CA4" w:rsidTr="00CC61A7">
        <w:tc>
          <w:tcPr>
            <w:tcW w:w="2376" w:type="dxa"/>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20" w:lineRule="atLeast"/>
              <w:ind w:left="30" w:right="30"/>
              <w:textAlignment w:val="baseline"/>
              <w:rPr>
                <w:rFonts w:ascii="Times New Roman" w:hAnsi="Times New Roman" w:cs="Times New Roman"/>
                <w:color w:val="000000"/>
                <w:sz w:val="28"/>
                <w:szCs w:val="28"/>
              </w:rPr>
            </w:pPr>
            <w:r w:rsidRPr="00204CA4">
              <w:rPr>
                <w:rFonts w:ascii="Times New Roman" w:hAnsi="Times New Roman" w:cs="Times New Roman"/>
                <w:color w:val="000000"/>
                <w:sz w:val="28"/>
                <w:szCs w:val="28"/>
              </w:rPr>
              <w:t xml:space="preserve">Инструкторская и судейская практика, </w:t>
            </w:r>
            <w:proofErr w:type="gramStart"/>
            <w:r w:rsidRPr="00204CA4">
              <w:rPr>
                <w:rFonts w:ascii="Times New Roman" w:hAnsi="Times New Roman" w:cs="Times New Roman"/>
                <w:color w:val="000000"/>
                <w:sz w:val="28"/>
                <w:szCs w:val="28"/>
              </w:rPr>
              <w:t>ч</w:t>
            </w:r>
            <w:proofErr w:type="gramEnd"/>
          </w:p>
        </w:tc>
        <w:tc>
          <w:tcPr>
            <w:tcW w:w="70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7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62</w:t>
            </w:r>
          </w:p>
        </w:tc>
        <w:tc>
          <w:tcPr>
            <w:tcW w:w="80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65</w:t>
            </w:r>
          </w:p>
        </w:tc>
      </w:tr>
      <w:tr w:rsidR="00204CA4" w:rsidRPr="00204CA4" w:rsidTr="00CC61A7">
        <w:tc>
          <w:tcPr>
            <w:tcW w:w="2376" w:type="dxa"/>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line="20" w:lineRule="atLeast"/>
              <w:ind w:left="30" w:right="-108"/>
              <w:textAlignment w:val="baseline"/>
              <w:rPr>
                <w:rFonts w:ascii="Times New Roman" w:hAnsi="Times New Roman" w:cs="Times New Roman"/>
                <w:color w:val="000000"/>
                <w:sz w:val="28"/>
                <w:szCs w:val="28"/>
              </w:rPr>
            </w:pPr>
            <w:proofErr w:type="gramStart"/>
            <w:r w:rsidRPr="00204CA4">
              <w:rPr>
                <w:rFonts w:ascii="Times New Roman" w:hAnsi="Times New Roman" w:cs="Times New Roman"/>
                <w:color w:val="000000"/>
                <w:sz w:val="28"/>
                <w:szCs w:val="28"/>
              </w:rPr>
              <w:t>Восстановитель-</w:t>
            </w:r>
            <w:proofErr w:type="spellStart"/>
            <w:r w:rsidRPr="00204CA4">
              <w:rPr>
                <w:rFonts w:ascii="Times New Roman" w:hAnsi="Times New Roman" w:cs="Times New Roman"/>
                <w:color w:val="000000"/>
                <w:sz w:val="28"/>
                <w:szCs w:val="28"/>
              </w:rPr>
              <w:t>ные</w:t>
            </w:r>
            <w:proofErr w:type="spellEnd"/>
            <w:proofErr w:type="gramEnd"/>
            <w:r w:rsidRPr="00204CA4">
              <w:rPr>
                <w:rFonts w:ascii="Times New Roman" w:hAnsi="Times New Roman" w:cs="Times New Roman"/>
                <w:color w:val="000000"/>
                <w:sz w:val="28"/>
                <w:szCs w:val="28"/>
              </w:rPr>
              <w:t xml:space="preserve"> мероприятия, ч</w:t>
            </w:r>
          </w:p>
        </w:tc>
        <w:tc>
          <w:tcPr>
            <w:tcW w:w="70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25</w:t>
            </w:r>
          </w:p>
        </w:tc>
        <w:tc>
          <w:tcPr>
            <w:tcW w:w="851"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30</w:t>
            </w:r>
          </w:p>
        </w:tc>
        <w:tc>
          <w:tcPr>
            <w:tcW w:w="87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42</w:t>
            </w:r>
          </w:p>
        </w:tc>
        <w:tc>
          <w:tcPr>
            <w:tcW w:w="804"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55</w:t>
            </w:r>
          </w:p>
        </w:tc>
        <w:tc>
          <w:tcPr>
            <w:tcW w:w="866"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125</w:t>
            </w:r>
          </w:p>
        </w:tc>
        <w:tc>
          <w:tcPr>
            <w:tcW w:w="80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sz w:val="28"/>
                <w:szCs w:val="28"/>
              </w:rPr>
            </w:pPr>
            <w:r w:rsidRPr="00204CA4">
              <w:rPr>
                <w:rFonts w:ascii="Times New Roman" w:hAnsi="Times New Roman" w:cs="Times New Roman"/>
                <w:sz w:val="28"/>
                <w:szCs w:val="28"/>
              </w:rPr>
              <w:t>135</w:t>
            </w:r>
          </w:p>
        </w:tc>
      </w:tr>
      <w:tr w:rsidR="00204CA4" w:rsidRPr="00204CA4" w:rsidTr="00CC61A7">
        <w:tc>
          <w:tcPr>
            <w:tcW w:w="2376" w:type="dxa"/>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ind w:left="30" w:right="30"/>
              <w:textAlignment w:val="baseline"/>
              <w:rPr>
                <w:rFonts w:ascii="Times New Roman" w:hAnsi="Times New Roman" w:cs="Times New Roman"/>
                <w:color w:val="000000"/>
                <w:sz w:val="28"/>
                <w:szCs w:val="28"/>
              </w:rPr>
            </w:pPr>
            <w:r w:rsidRPr="00204CA4">
              <w:rPr>
                <w:rFonts w:ascii="Times New Roman" w:hAnsi="Times New Roman" w:cs="Times New Roman"/>
                <w:color w:val="000000"/>
                <w:sz w:val="28"/>
                <w:szCs w:val="28"/>
              </w:rPr>
              <w:t xml:space="preserve">Всего, </w:t>
            </w:r>
            <w:proofErr w:type="gramStart"/>
            <w:r w:rsidRPr="00204CA4">
              <w:rPr>
                <w:rFonts w:ascii="Times New Roman" w:hAnsi="Times New Roman" w:cs="Times New Roman"/>
                <w:color w:val="000000"/>
                <w:sz w:val="28"/>
                <w:szCs w:val="28"/>
              </w:rPr>
              <w:t>ч</w:t>
            </w:r>
            <w:proofErr w:type="gramEnd"/>
            <w:r w:rsidRPr="00204CA4">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rPr>
            </w:pPr>
            <w:r w:rsidRPr="00204CA4">
              <w:rPr>
                <w:rFonts w:ascii="Times New Roman" w:hAnsi="Times New Roman" w:cs="Times New Roman"/>
                <w:color w:val="000000"/>
              </w:rPr>
              <w:t>312</w:t>
            </w:r>
          </w:p>
        </w:tc>
        <w:tc>
          <w:tcPr>
            <w:tcW w:w="709" w:type="dxa"/>
            <w:tcBorders>
              <w:top w:val="single" w:sz="4" w:space="0" w:color="auto"/>
              <w:left w:val="single" w:sz="4" w:space="0" w:color="auto"/>
              <w:bottom w:val="single" w:sz="4" w:space="0" w:color="auto"/>
              <w:right w:val="single" w:sz="4" w:space="0" w:color="auto"/>
            </w:tcBorders>
            <w:vAlign w:val="bottom"/>
          </w:tcPr>
          <w:p w:rsidR="00204CA4" w:rsidRPr="00204CA4" w:rsidRDefault="00204CA4" w:rsidP="00204CA4">
            <w:pPr>
              <w:spacing w:after="150"/>
              <w:ind w:left="30" w:right="30"/>
              <w:textAlignment w:val="baseline"/>
              <w:rPr>
                <w:rFonts w:ascii="Times New Roman" w:hAnsi="Times New Roman" w:cs="Times New Roman"/>
                <w:color w:val="000000"/>
              </w:rPr>
            </w:pPr>
            <w:r w:rsidRPr="00204CA4">
              <w:rPr>
                <w:rFonts w:ascii="Times New Roman" w:hAnsi="Times New Roman" w:cs="Times New Roman"/>
                <w:color w:val="000000"/>
              </w:rPr>
              <w:t>468</w:t>
            </w:r>
          </w:p>
        </w:tc>
        <w:tc>
          <w:tcPr>
            <w:tcW w:w="85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rPr>
            </w:pPr>
            <w:r w:rsidRPr="00204CA4">
              <w:rPr>
                <w:rFonts w:ascii="Times New Roman" w:hAnsi="Times New Roman" w:cs="Times New Roman"/>
              </w:rPr>
              <w:t>624</w:t>
            </w:r>
          </w:p>
        </w:tc>
        <w:tc>
          <w:tcPr>
            <w:tcW w:w="851"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rPr>
            </w:pPr>
            <w:r w:rsidRPr="00204CA4">
              <w:rPr>
                <w:rFonts w:ascii="Times New Roman" w:hAnsi="Times New Roman" w:cs="Times New Roman"/>
              </w:rPr>
              <w:t>728</w:t>
            </w:r>
          </w:p>
        </w:tc>
        <w:tc>
          <w:tcPr>
            <w:tcW w:w="879"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rPr>
            </w:pPr>
            <w:r w:rsidRPr="00204CA4">
              <w:rPr>
                <w:rFonts w:ascii="Times New Roman" w:hAnsi="Times New Roman" w:cs="Times New Roman"/>
              </w:rPr>
              <w:t>832</w:t>
            </w:r>
          </w:p>
        </w:tc>
        <w:tc>
          <w:tcPr>
            <w:tcW w:w="804"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rPr>
            </w:pPr>
            <w:r w:rsidRPr="00204CA4">
              <w:rPr>
                <w:rFonts w:ascii="Times New Roman" w:hAnsi="Times New Roman" w:cs="Times New Roman"/>
              </w:rPr>
              <w:t>936</w:t>
            </w:r>
          </w:p>
        </w:tc>
        <w:tc>
          <w:tcPr>
            <w:tcW w:w="866"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rPr>
            </w:pPr>
            <w:r w:rsidRPr="00204CA4">
              <w:rPr>
                <w:rFonts w:ascii="Times New Roman" w:hAnsi="Times New Roman" w:cs="Times New Roman"/>
              </w:rPr>
              <w:t>1248</w:t>
            </w:r>
          </w:p>
        </w:tc>
        <w:tc>
          <w:tcPr>
            <w:tcW w:w="800" w:type="dxa"/>
            <w:tcBorders>
              <w:top w:val="single" w:sz="4" w:space="0" w:color="auto"/>
              <w:left w:val="single" w:sz="4" w:space="0" w:color="auto"/>
              <w:bottom w:val="single" w:sz="4" w:space="0" w:color="auto"/>
              <w:right w:val="single" w:sz="4" w:space="0" w:color="auto"/>
            </w:tcBorders>
          </w:tcPr>
          <w:p w:rsidR="00204CA4" w:rsidRPr="00204CA4" w:rsidRDefault="00204CA4" w:rsidP="00204CA4">
            <w:pPr>
              <w:rPr>
                <w:rFonts w:ascii="Times New Roman" w:hAnsi="Times New Roman" w:cs="Times New Roman"/>
              </w:rPr>
            </w:pPr>
            <w:r w:rsidRPr="00204CA4">
              <w:rPr>
                <w:rFonts w:ascii="Times New Roman" w:hAnsi="Times New Roman" w:cs="Times New Roman"/>
              </w:rPr>
              <w:t>1352</w:t>
            </w:r>
          </w:p>
        </w:tc>
      </w:tr>
    </w:tbl>
    <w:p w:rsidR="00204CA4" w:rsidRPr="00C20C80" w:rsidRDefault="00C20C80" w:rsidP="00C20C80">
      <w:pPr>
        <w:shd w:val="clear" w:color="auto" w:fill="FFFFFF"/>
        <w:spacing w:after="60" w:line="300" w:lineRule="exact"/>
        <w:ind w:firstLine="708"/>
        <w:jc w:val="center"/>
        <w:rPr>
          <w:rFonts w:ascii="Times New Roman" w:eastAsia="Times New Roman" w:hAnsi="Times New Roman" w:cs="Times New Roman"/>
          <w:spacing w:val="-6"/>
          <w:sz w:val="28"/>
          <w:szCs w:val="28"/>
          <w:lang w:eastAsia="ru-RU"/>
        </w:rPr>
      </w:pPr>
      <w:r w:rsidRPr="00C20C80">
        <w:rPr>
          <w:rFonts w:ascii="Times New Roman" w:eastAsia="Times New Roman" w:hAnsi="Times New Roman" w:cs="Times New Roman"/>
          <w:spacing w:val="-6"/>
          <w:sz w:val="28"/>
          <w:szCs w:val="28"/>
          <w:lang w:eastAsia="ru-RU"/>
        </w:rPr>
        <w:t>54</w:t>
      </w:r>
    </w:p>
    <w:p w:rsidR="00204CA4" w:rsidRPr="00204CA4" w:rsidRDefault="0074550D" w:rsidP="009758B9">
      <w:pPr>
        <w:shd w:val="clear" w:color="auto" w:fill="FFFFFF"/>
        <w:spacing w:after="60" w:line="30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 xml:space="preserve">3.3. </w:t>
      </w:r>
      <w:r w:rsidR="00204CA4" w:rsidRPr="00204CA4">
        <w:rPr>
          <w:rFonts w:ascii="Times New Roman" w:eastAsia="Times New Roman" w:hAnsi="Times New Roman" w:cs="Times New Roman"/>
          <w:b/>
          <w:spacing w:val="-6"/>
          <w:sz w:val="28"/>
          <w:szCs w:val="28"/>
          <w:lang w:eastAsia="ru-RU"/>
        </w:rPr>
        <w:t>План</w:t>
      </w:r>
      <w:r>
        <w:rPr>
          <w:rFonts w:ascii="Times New Roman" w:eastAsia="Times New Roman" w:hAnsi="Times New Roman" w:cs="Times New Roman"/>
          <w:b/>
          <w:spacing w:val="-6"/>
          <w:sz w:val="28"/>
          <w:szCs w:val="28"/>
          <w:lang w:eastAsia="ru-RU"/>
        </w:rPr>
        <w:t>ирование спортивных результатов</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Планирование является важнейшим условием, обеспечивающим непрерывный рост спортивных достижений в процессе многолетней подготовки спортсменов. Планирование – это определение задач, средств, методов, величины тренировочных нагрузок и форм организации занятий на определенный отрезок времени.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Исходными данными при планировании являются:  </w:t>
      </w:r>
    </w:p>
    <w:p w:rsidR="00204CA4" w:rsidRPr="00204CA4" w:rsidRDefault="00204CA4" w:rsidP="00235D3A">
      <w:pPr>
        <w:numPr>
          <w:ilvl w:val="0"/>
          <w:numId w:val="48"/>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оптимальный возраст для достижения наивысших результатов;  </w:t>
      </w:r>
    </w:p>
    <w:p w:rsidR="00204CA4" w:rsidRPr="00204CA4" w:rsidRDefault="00204CA4" w:rsidP="00235D3A">
      <w:pPr>
        <w:numPr>
          <w:ilvl w:val="0"/>
          <w:numId w:val="48"/>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продолжительность подготовки (стаж спортивной деятельности);</w:t>
      </w:r>
    </w:p>
    <w:p w:rsidR="00204CA4" w:rsidRPr="00204CA4" w:rsidRDefault="00204CA4" w:rsidP="00235D3A">
      <w:pPr>
        <w:numPr>
          <w:ilvl w:val="0"/>
          <w:numId w:val="48"/>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состояние готовности </w:t>
      </w:r>
      <w:r w:rsidR="00B1027A">
        <w:rPr>
          <w:rFonts w:ascii="Times New Roman" w:eastAsia="Times New Roman" w:hAnsi="Times New Roman" w:cs="Times New Roman"/>
          <w:spacing w:val="-6"/>
          <w:sz w:val="28"/>
          <w:szCs w:val="28"/>
          <w:lang w:eastAsia="ru-RU"/>
        </w:rPr>
        <w:t xml:space="preserve"> </w:t>
      </w:r>
      <w:proofErr w:type="spellStart"/>
      <w:r w:rsidR="00B1027A">
        <w:rPr>
          <w:rFonts w:ascii="Times New Roman" w:eastAsia="Times New Roman" w:hAnsi="Times New Roman" w:cs="Times New Roman"/>
          <w:spacing w:val="-6"/>
          <w:sz w:val="28"/>
          <w:szCs w:val="28"/>
          <w:lang w:eastAsia="ru-RU"/>
        </w:rPr>
        <w:t>аэробиста</w:t>
      </w:r>
      <w:proofErr w:type="spellEnd"/>
      <w:r w:rsidRPr="00204CA4">
        <w:rPr>
          <w:rFonts w:ascii="Times New Roman" w:eastAsia="Times New Roman" w:hAnsi="Times New Roman" w:cs="Times New Roman"/>
          <w:spacing w:val="-6"/>
          <w:sz w:val="28"/>
          <w:szCs w:val="28"/>
          <w:lang w:eastAsia="ru-RU"/>
        </w:rPr>
        <w:t xml:space="preserve"> (показатели уровня специальной физической подготовленности);   </w:t>
      </w:r>
    </w:p>
    <w:p w:rsidR="00204CA4" w:rsidRPr="00204CA4" w:rsidRDefault="00204CA4" w:rsidP="00235D3A">
      <w:pPr>
        <w:numPr>
          <w:ilvl w:val="0"/>
          <w:numId w:val="48"/>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результат</w:t>
      </w:r>
      <w:proofErr w:type="gramEnd"/>
      <w:r w:rsidRPr="00204CA4">
        <w:rPr>
          <w:rFonts w:ascii="Times New Roman" w:eastAsia="Times New Roman" w:hAnsi="Times New Roman" w:cs="Times New Roman"/>
          <w:spacing w:val="-6"/>
          <w:sz w:val="28"/>
          <w:szCs w:val="28"/>
          <w:lang w:eastAsia="ru-RU"/>
        </w:rPr>
        <w:t xml:space="preserve"> показанный на тренировках и контрольных соревнованиях;  </w:t>
      </w:r>
    </w:p>
    <w:p w:rsidR="00204CA4" w:rsidRPr="00204CA4" w:rsidRDefault="00204CA4" w:rsidP="00235D3A">
      <w:pPr>
        <w:numPr>
          <w:ilvl w:val="0"/>
          <w:numId w:val="48"/>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темпы роста спортивных результатов от разряда к разряду;   </w:t>
      </w:r>
    </w:p>
    <w:p w:rsidR="00204CA4" w:rsidRPr="00204CA4" w:rsidRDefault="00204CA4" w:rsidP="00235D3A">
      <w:pPr>
        <w:numPr>
          <w:ilvl w:val="0"/>
          <w:numId w:val="48"/>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индивидуальные особенности.   </w:t>
      </w:r>
    </w:p>
    <w:p w:rsid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На основании этого, планируются нормативы, ставятся цели и задачи, определяются спортивно-технические показатели по этапам, планируются основные средства тренировки, объем и интенсивность тренировочных нагрузок, количество соревнований.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rsidR="00C20C80" w:rsidRDefault="00C20C80" w:rsidP="00204CA4">
      <w:pPr>
        <w:spacing w:after="60" w:line="300" w:lineRule="exact"/>
        <w:ind w:firstLine="567"/>
        <w:jc w:val="both"/>
        <w:rPr>
          <w:rFonts w:ascii="Times New Roman" w:eastAsia="Times New Roman" w:hAnsi="Times New Roman" w:cs="Times New Roman"/>
          <w:spacing w:val="-6"/>
          <w:sz w:val="28"/>
          <w:szCs w:val="28"/>
          <w:lang w:eastAsia="ru-RU"/>
        </w:rPr>
      </w:pPr>
    </w:p>
    <w:p w:rsidR="00C20C80" w:rsidRDefault="00C20C80" w:rsidP="00204CA4">
      <w:pPr>
        <w:spacing w:after="60" w:line="300" w:lineRule="exact"/>
        <w:ind w:firstLine="567"/>
        <w:jc w:val="both"/>
        <w:rPr>
          <w:rFonts w:ascii="Times New Roman" w:eastAsia="Times New Roman" w:hAnsi="Times New Roman" w:cs="Times New Roman"/>
          <w:spacing w:val="-6"/>
          <w:sz w:val="28"/>
          <w:szCs w:val="28"/>
          <w:lang w:eastAsia="ru-RU"/>
        </w:rPr>
      </w:pPr>
    </w:p>
    <w:p w:rsidR="00C20C80" w:rsidRPr="00204CA4" w:rsidRDefault="00C20C80" w:rsidP="00C20C80">
      <w:pPr>
        <w:spacing w:after="60" w:line="300" w:lineRule="exact"/>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55</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Требования к участию в спортивных соревнованиях спортсменов</w:t>
      </w:r>
      <w:r w:rsidRPr="00204CA4">
        <w:rPr>
          <w:rFonts w:ascii="Times New Roman" w:eastAsia="Times New Roman" w:hAnsi="Times New Roman" w:cs="Times New Roman"/>
          <w:spacing w:val="-6"/>
          <w:sz w:val="28"/>
          <w:szCs w:val="28"/>
          <w:lang w:eastAsia="ru-RU"/>
        </w:rPr>
        <w:t xml:space="preserve">:  </w:t>
      </w:r>
    </w:p>
    <w:p w:rsidR="00204CA4" w:rsidRPr="00204CA4" w:rsidRDefault="00204CA4" w:rsidP="00235D3A">
      <w:pPr>
        <w:numPr>
          <w:ilvl w:val="0"/>
          <w:numId w:val="49"/>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соответствие возраста участников положению (регламенту) об официальных спортивных соревнованиях и правилам вида спорта спортивная аэробика;  </w:t>
      </w:r>
    </w:p>
    <w:p w:rsidR="00204CA4" w:rsidRPr="00204CA4" w:rsidRDefault="00204CA4" w:rsidP="00235D3A">
      <w:pPr>
        <w:numPr>
          <w:ilvl w:val="0"/>
          <w:numId w:val="49"/>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соответствие уровня спортивной квалификации участницы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спортивная аэробика;  </w:t>
      </w:r>
    </w:p>
    <w:p w:rsidR="00204CA4" w:rsidRPr="00204CA4" w:rsidRDefault="00204CA4" w:rsidP="00235D3A">
      <w:pPr>
        <w:numPr>
          <w:ilvl w:val="0"/>
          <w:numId w:val="49"/>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выполнение плана спортивной подготовки;  </w:t>
      </w:r>
    </w:p>
    <w:p w:rsidR="00204CA4" w:rsidRPr="00204CA4" w:rsidRDefault="00204CA4" w:rsidP="00235D3A">
      <w:pPr>
        <w:numPr>
          <w:ilvl w:val="0"/>
          <w:numId w:val="49"/>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Прохождение предварительного соревновательного отбора;  </w:t>
      </w:r>
    </w:p>
    <w:p w:rsidR="00204CA4" w:rsidRPr="00204CA4" w:rsidRDefault="00204CA4" w:rsidP="00235D3A">
      <w:pPr>
        <w:numPr>
          <w:ilvl w:val="0"/>
          <w:numId w:val="49"/>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наличие  соответствующего  медицинского  заключения  о  допуске  к  участию в спортивных соревнованиях;  </w:t>
      </w:r>
    </w:p>
    <w:p w:rsidR="00204CA4" w:rsidRPr="00204CA4" w:rsidRDefault="00204CA4" w:rsidP="00235D3A">
      <w:pPr>
        <w:numPr>
          <w:ilvl w:val="0"/>
          <w:numId w:val="49"/>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соблюдение общероссийских антидопинговых правил.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Участники соревнований, направляются учреждением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w:t>
      </w:r>
    </w:p>
    <w:p w:rsidR="00204CA4" w:rsidRPr="00204CA4" w:rsidRDefault="00204CA4" w:rsidP="00204CA4">
      <w:pPr>
        <w:spacing w:before="120" w:after="120" w:line="300" w:lineRule="exact"/>
        <w:ind w:firstLine="567"/>
        <w:jc w:val="both"/>
        <w:rPr>
          <w:rFonts w:ascii="Times New Roman" w:eastAsia="Times New Roman" w:hAnsi="Times New Roman" w:cs="Times New Roman"/>
          <w:i/>
          <w:spacing w:val="-6"/>
          <w:sz w:val="28"/>
          <w:szCs w:val="28"/>
          <w:lang w:eastAsia="ru-RU"/>
        </w:rPr>
      </w:pPr>
      <w:r w:rsidRPr="00204CA4">
        <w:rPr>
          <w:rFonts w:ascii="Times New Roman" w:eastAsia="Times New Roman" w:hAnsi="Times New Roman" w:cs="Times New Roman"/>
          <w:b/>
          <w:spacing w:val="-6"/>
          <w:sz w:val="28"/>
          <w:szCs w:val="28"/>
          <w:lang w:eastAsia="ru-RU"/>
        </w:rPr>
        <w:t>Рекомендации по планированию спортивных результатов</w:t>
      </w:r>
      <w:r w:rsidRPr="00204CA4">
        <w:rPr>
          <w:rFonts w:ascii="Times New Roman" w:eastAsia="Times New Roman" w:hAnsi="Times New Roman" w:cs="Times New Roman"/>
          <w:i/>
          <w:spacing w:val="-6"/>
          <w:sz w:val="28"/>
          <w:szCs w:val="28"/>
          <w:lang w:eastAsia="ru-RU"/>
        </w:rPr>
        <w:t xml:space="preserve">: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u w:val="single"/>
          <w:lang w:eastAsia="ru-RU"/>
        </w:rPr>
        <w:t>На этапе начальной подготовки</w:t>
      </w:r>
      <w:r w:rsidRPr="00204CA4">
        <w:rPr>
          <w:rFonts w:ascii="Times New Roman" w:eastAsia="Times New Roman" w:hAnsi="Times New Roman" w:cs="Times New Roman"/>
          <w:spacing w:val="-6"/>
          <w:sz w:val="28"/>
          <w:szCs w:val="28"/>
          <w:lang w:eastAsia="ru-RU"/>
        </w:rPr>
        <w:t>:</w:t>
      </w:r>
    </w:p>
    <w:p w:rsidR="00204CA4" w:rsidRPr="00204CA4" w:rsidRDefault="00204CA4" w:rsidP="00235D3A">
      <w:pPr>
        <w:numPr>
          <w:ilvl w:val="0"/>
          <w:numId w:val="50"/>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участие в показательных выступлениях и школьных соревнованиях;</w:t>
      </w:r>
    </w:p>
    <w:p w:rsidR="00204CA4" w:rsidRPr="00204CA4" w:rsidRDefault="00204CA4" w:rsidP="00235D3A">
      <w:pPr>
        <w:numPr>
          <w:ilvl w:val="0"/>
          <w:numId w:val="50"/>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опыт участия в муниципальных и региональных соревнованиях;</w:t>
      </w:r>
    </w:p>
    <w:p w:rsidR="00204CA4" w:rsidRPr="00204CA4" w:rsidRDefault="00204CA4" w:rsidP="00235D3A">
      <w:pPr>
        <w:numPr>
          <w:ilvl w:val="0"/>
          <w:numId w:val="50"/>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отбор перспективных спортсменов для дальнейших занятий по виду спорта спортивная аэробика.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u w:val="single"/>
          <w:lang w:eastAsia="ru-RU"/>
        </w:rPr>
      </w:pPr>
      <w:r w:rsidRPr="00204CA4">
        <w:rPr>
          <w:rFonts w:ascii="Times New Roman" w:eastAsia="Times New Roman" w:hAnsi="Times New Roman" w:cs="Times New Roman"/>
          <w:spacing w:val="-6"/>
          <w:sz w:val="28"/>
          <w:szCs w:val="28"/>
          <w:u w:val="single"/>
          <w:lang w:eastAsia="ru-RU"/>
        </w:rPr>
        <w:t xml:space="preserve">На тренировочном этапе (этапе спортивной специализации):  </w:t>
      </w:r>
    </w:p>
    <w:p w:rsidR="00204CA4" w:rsidRPr="00204CA4" w:rsidRDefault="00204CA4" w:rsidP="00235D3A">
      <w:pPr>
        <w:numPr>
          <w:ilvl w:val="0"/>
          <w:numId w:val="51"/>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приобретение опыта и достижение стабильности выступления на официальных спортивных соревнованиях по виду спорта спортивная аэробика;  </w:t>
      </w:r>
    </w:p>
    <w:p w:rsidR="00204CA4" w:rsidRPr="00204CA4" w:rsidRDefault="00204CA4" w:rsidP="00235D3A">
      <w:pPr>
        <w:numPr>
          <w:ilvl w:val="0"/>
          <w:numId w:val="51"/>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активная соревновательная практика.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u w:val="single"/>
          <w:lang w:eastAsia="ru-RU"/>
        </w:rPr>
        <w:t>На этапе совершенствования спортивного мастерства:</w:t>
      </w:r>
      <w:r w:rsidRPr="00204CA4">
        <w:rPr>
          <w:rFonts w:ascii="Times New Roman" w:eastAsia="Times New Roman" w:hAnsi="Times New Roman" w:cs="Times New Roman"/>
          <w:spacing w:val="-6"/>
          <w:sz w:val="28"/>
          <w:szCs w:val="28"/>
          <w:lang w:eastAsia="ru-RU"/>
        </w:rPr>
        <w:t xml:space="preserve">  </w:t>
      </w:r>
    </w:p>
    <w:p w:rsidR="00204CA4" w:rsidRPr="00204CA4" w:rsidRDefault="00204CA4" w:rsidP="00235D3A">
      <w:pPr>
        <w:numPr>
          <w:ilvl w:val="0"/>
          <w:numId w:val="52"/>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204CA4" w:rsidRPr="00204CA4" w:rsidRDefault="00204CA4" w:rsidP="00235D3A">
      <w:pPr>
        <w:numPr>
          <w:ilvl w:val="0"/>
          <w:numId w:val="52"/>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 xml:space="preserve">достижение максимально возможных спортивных результатов, поддержание высокого уровня соревновательной готовности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u w:val="single"/>
          <w:lang w:eastAsia="ru-RU"/>
        </w:rPr>
        <w:t>На этапе высшего спортивного мастерства</w:t>
      </w:r>
      <w:r w:rsidRPr="00204CA4">
        <w:rPr>
          <w:rFonts w:ascii="Times New Roman" w:eastAsia="Times New Roman" w:hAnsi="Times New Roman" w:cs="Times New Roman"/>
          <w:spacing w:val="-6"/>
          <w:sz w:val="28"/>
          <w:szCs w:val="28"/>
          <w:lang w:eastAsia="ru-RU"/>
        </w:rPr>
        <w:t xml:space="preserve">:  </w:t>
      </w:r>
    </w:p>
    <w:p w:rsidR="00204CA4" w:rsidRPr="00204CA4" w:rsidRDefault="00204CA4" w:rsidP="00235D3A">
      <w:pPr>
        <w:numPr>
          <w:ilvl w:val="0"/>
          <w:numId w:val="53"/>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204CA4" w:rsidRPr="00204CA4" w:rsidRDefault="00204CA4" w:rsidP="00235D3A">
      <w:pPr>
        <w:numPr>
          <w:ilvl w:val="0"/>
          <w:numId w:val="53"/>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достижение результатов уровня спортивных сборных команд Российской Федерации.  </w:t>
      </w:r>
    </w:p>
    <w:p w:rsidR="00204CA4" w:rsidRDefault="00204CA4" w:rsidP="002829BE">
      <w:pPr>
        <w:tabs>
          <w:tab w:val="left" w:pos="567"/>
        </w:tabs>
        <w:spacing w:after="60" w:line="300" w:lineRule="exact"/>
        <w:ind w:left="1049"/>
        <w:jc w:val="both"/>
        <w:rPr>
          <w:rFonts w:ascii="Times New Roman" w:eastAsia="Times New Roman" w:hAnsi="Times New Roman" w:cs="Times New Roman"/>
          <w:spacing w:val="-6"/>
          <w:sz w:val="28"/>
          <w:szCs w:val="28"/>
          <w:lang w:eastAsia="ru-RU"/>
        </w:rPr>
      </w:pPr>
    </w:p>
    <w:p w:rsidR="00C20C80" w:rsidRPr="00204CA4" w:rsidRDefault="00C20C80" w:rsidP="00C20C80">
      <w:pPr>
        <w:tabs>
          <w:tab w:val="left" w:pos="567"/>
        </w:tabs>
        <w:spacing w:after="60" w:line="300" w:lineRule="exact"/>
        <w:ind w:left="1049"/>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56</w:t>
      </w:r>
    </w:p>
    <w:p w:rsidR="00204CA4" w:rsidRPr="00204CA4" w:rsidRDefault="00204CA4" w:rsidP="009758B9">
      <w:pPr>
        <w:shd w:val="clear" w:color="auto" w:fill="FFFFFF"/>
        <w:spacing w:before="120" w:after="120" w:line="240" w:lineRule="auto"/>
        <w:ind w:firstLine="567"/>
        <w:jc w:val="center"/>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3.4.</w:t>
      </w:r>
      <w:r w:rsidR="009758B9">
        <w:rPr>
          <w:rFonts w:ascii="Times New Roman" w:eastAsia="Times New Roman" w:hAnsi="Times New Roman" w:cs="Times New Roman"/>
          <w:b/>
          <w:spacing w:val="-6"/>
          <w:sz w:val="28"/>
          <w:szCs w:val="28"/>
          <w:lang w:eastAsia="ru-RU"/>
        </w:rPr>
        <w:t xml:space="preserve"> </w:t>
      </w:r>
      <w:r w:rsidRPr="00204CA4">
        <w:rPr>
          <w:rFonts w:ascii="Times New Roman" w:eastAsia="Times New Roman" w:hAnsi="Times New Roman" w:cs="Times New Roman"/>
          <w:b/>
          <w:spacing w:val="-6"/>
          <w:sz w:val="28"/>
          <w:szCs w:val="28"/>
          <w:lang w:eastAsia="ru-RU"/>
        </w:rPr>
        <w:t>Организация и проведение врачебно-педагогического, психологиче</w:t>
      </w:r>
      <w:r w:rsidR="009758B9">
        <w:rPr>
          <w:rFonts w:ascii="Times New Roman" w:eastAsia="Times New Roman" w:hAnsi="Times New Roman" w:cs="Times New Roman"/>
          <w:b/>
          <w:spacing w:val="-6"/>
          <w:sz w:val="28"/>
          <w:szCs w:val="28"/>
          <w:lang w:eastAsia="ru-RU"/>
        </w:rPr>
        <w:t>ского и биохимического контроля</w:t>
      </w:r>
    </w:p>
    <w:p w:rsidR="00204CA4" w:rsidRPr="00204CA4" w:rsidRDefault="00204CA4" w:rsidP="00204CA4">
      <w:pPr>
        <w:tabs>
          <w:tab w:val="left" w:pos="567"/>
          <w:tab w:val="left" w:pos="1418"/>
        </w:tabs>
        <w:autoSpaceDE w:val="0"/>
        <w:autoSpaceDN w:val="0"/>
        <w:adjustRightInd w:val="0"/>
        <w:spacing w:after="60" w:line="300" w:lineRule="exact"/>
        <w:ind w:firstLine="567"/>
        <w:jc w:val="both"/>
        <w:rPr>
          <w:rFonts w:ascii="Times New Roman" w:eastAsia="Calibri" w:hAnsi="Times New Roman" w:cs="Times New Roman"/>
          <w:spacing w:val="-6"/>
          <w:sz w:val="28"/>
          <w:szCs w:val="28"/>
          <w:lang w:eastAsia="ru-RU"/>
        </w:rPr>
      </w:pPr>
      <w:r w:rsidRPr="00204CA4">
        <w:rPr>
          <w:rFonts w:ascii="Times New Roman" w:eastAsia="Calibri" w:hAnsi="Times New Roman" w:cs="Times New Roman"/>
          <w:spacing w:val="-6"/>
          <w:sz w:val="28"/>
          <w:szCs w:val="28"/>
          <w:lang w:eastAsia="ru-RU"/>
        </w:rPr>
        <w:t xml:space="preserve">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спортсмена.   </w:t>
      </w:r>
    </w:p>
    <w:p w:rsidR="00204CA4" w:rsidRPr="00204CA4" w:rsidRDefault="00204CA4" w:rsidP="00204CA4">
      <w:pPr>
        <w:tabs>
          <w:tab w:val="left" w:pos="567"/>
          <w:tab w:val="left" w:pos="1418"/>
        </w:tabs>
        <w:autoSpaceDE w:val="0"/>
        <w:autoSpaceDN w:val="0"/>
        <w:adjustRightInd w:val="0"/>
        <w:spacing w:after="60" w:line="300" w:lineRule="exact"/>
        <w:ind w:firstLine="567"/>
        <w:jc w:val="both"/>
        <w:rPr>
          <w:rFonts w:ascii="Times New Roman" w:eastAsia="Calibri" w:hAnsi="Times New Roman" w:cs="Times New Roman"/>
          <w:spacing w:val="-6"/>
          <w:sz w:val="28"/>
          <w:szCs w:val="28"/>
          <w:lang w:eastAsia="ru-RU"/>
        </w:rPr>
      </w:pPr>
      <w:r w:rsidRPr="00204CA4">
        <w:rPr>
          <w:rFonts w:ascii="Times New Roman" w:eastAsia="Calibri" w:hAnsi="Times New Roman" w:cs="Times New Roman"/>
          <w:spacing w:val="-6"/>
          <w:sz w:val="28"/>
          <w:szCs w:val="28"/>
          <w:lang w:eastAsia="ru-RU"/>
        </w:rPr>
        <w:t xml:space="preserve">Регулярный </w:t>
      </w:r>
      <w:proofErr w:type="gramStart"/>
      <w:r w:rsidRPr="00204CA4">
        <w:rPr>
          <w:rFonts w:ascii="Times New Roman" w:eastAsia="Calibri" w:hAnsi="Times New Roman" w:cs="Times New Roman"/>
          <w:spacing w:val="-6"/>
          <w:sz w:val="28"/>
          <w:szCs w:val="28"/>
          <w:lang w:eastAsia="ru-RU"/>
        </w:rPr>
        <w:t xml:space="preserve">контроль </w:t>
      </w:r>
      <w:r w:rsidR="009758B9">
        <w:rPr>
          <w:rFonts w:ascii="Times New Roman" w:eastAsia="Calibri" w:hAnsi="Times New Roman" w:cs="Times New Roman"/>
          <w:spacing w:val="-6"/>
          <w:sz w:val="28"/>
          <w:szCs w:val="28"/>
          <w:lang w:eastAsia="ru-RU"/>
        </w:rPr>
        <w:t xml:space="preserve"> </w:t>
      </w:r>
      <w:r w:rsidRPr="00204CA4">
        <w:rPr>
          <w:rFonts w:ascii="Times New Roman" w:eastAsia="Calibri" w:hAnsi="Times New Roman" w:cs="Times New Roman"/>
          <w:spacing w:val="-6"/>
          <w:sz w:val="28"/>
          <w:szCs w:val="28"/>
          <w:lang w:eastAsia="ru-RU"/>
        </w:rPr>
        <w:t>за</w:t>
      </w:r>
      <w:proofErr w:type="gramEnd"/>
      <w:r w:rsidRPr="00204CA4">
        <w:rPr>
          <w:rFonts w:ascii="Times New Roman" w:eastAsia="Calibri" w:hAnsi="Times New Roman" w:cs="Times New Roman"/>
          <w:spacing w:val="-6"/>
          <w:sz w:val="28"/>
          <w:szCs w:val="28"/>
          <w:lang w:eastAsia="ru-RU"/>
        </w:rPr>
        <w:t xml:space="preserve"> состоянием здоровья и уровнем подготовленности – важнейшая часть тренировочного процесса. Понятие контроля включает в себя большую группу тестовых испытаний, которые помогают направить тренировочный процесс по наиболее эффективному пути.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Выделяются следующие виды контроля:</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sym w:font="Symbol" w:char="00B7"/>
      </w:r>
      <w:r w:rsidRPr="00204CA4">
        <w:rPr>
          <w:rFonts w:ascii="Times New Roman" w:eastAsia="Times New Roman" w:hAnsi="Times New Roman" w:cs="Times New Roman"/>
          <w:color w:val="000000"/>
          <w:spacing w:val="-6"/>
          <w:sz w:val="28"/>
          <w:szCs w:val="28"/>
          <w:lang w:eastAsia="ru-RU"/>
        </w:rPr>
        <w:t>этапный контроль, позволяет оценить этапное состояние спортсмена, являющегося следствием долговременного тренировочного эффекта;</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sym w:font="Symbol" w:char="00B7"/>
      </w:r>
      <w:r w:rsidRPr="00204CA4">
        <w:rPr>
          <w:rFonts w:ascii="Times New Roman" w:eastAsia="Times New Roman" w:hAnsi="Times New Roman" w:cs="Times New Roman"/>
          <w:color w:val="000000"/>
          <w:spacing w:val="-6"/>
          <w:sz w:val="28"/>
          <w:szCs w:val="28"/>
          <w:lang w:eastAsia="ru-RU"/>
        </w:rPr>
        <w:t>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9758B9" w:rsidRDefault="00204CA4" w:rsidP="009758B9">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pacing w:val="-6"/>
          <w:sz w:val="28"/>
          <w:szCs w:val="28"/>
          <w:lang w:eastAsia="ru-RU"/>
        </w:rPr>
        <w:sym w:font="Symbol" w:char="00B7"/>
      </w:r>
      <w:r w:rsidRPr="00204CA4">
        <w:rPr>
          <w:rFonts w:ascii="Times New Roman" w:eastAsia="Times New Roman" w:hAnsi="Times New Roman" w:cs="Times New Roman"/>
          <w:color w:val="000000"/>
          <w:spacing w:val="-6"/>
          <w:sz w:val="28"/>
          <w:szCs w:val="28"/>
          <w:lang w:eastAsia="ru-RU"/>
        </w:rPr>
        <w:t>оперативный контроль предусматривает оценку срочных реакций организма спортсменов на нагрузки в ходе тренировочных занятий и соревнований.</w:t>
      </w:r>
      <w:r w:rsidR="009758B9" w:rsidRPr="009758B9">
        <w:rPr>
          <w:rFonts w:ascii="Times New Roman" w:eastAsia="Times New Roman" w:hAnsi="Times New Roman" w:cs="Times New Roman"/>
          <w:color w:val="000000"/>
          <w:sz w:val="28"/>
          <w:szCs w:val="28"/>
          <w:lang w:eastAsia="ru-RU"/>
        </w:rPr>
        <w:t xml:space="preserve"> </w:t>
      </w:r>
    </w:p>
    <w:p w:rsidR="00204CA4" w:rsidRPr="009758B9" w:rsidRDefault="009758B9" w:rsidP="009758B9">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Этапный контроль осуществляется на основе целостной диагностики организма в непосредственной связи с общим состоянием здоровья, особенностями телосложения и состава тела. В зависимости от задач подготовки на том или ином этапе определяется объем показателей, включенных в программу обследований. Текущий контроль предполагает оценку состояния подготовленности, которая проявляется в результате воздействия нагрузок определенной направленности в серии тренировочных занятий или соревнований. Оперативный контроль позволяет получить информацию о реакции организма на конкретную нагрузку в ходе тренирово</w:t>
      </w:r>
      <w:r>
        <w:rPr>
          <w:rFonts w:ascii="Times New Roman" w:eastAsia="Times New Roman" w:hAnsi="Times New Roman" w:cs="Times New Roman"/>
          <w:color w:val="000000"/>
          <w:sz w:val="28"/>
          <w:szCs w:val="28"/>
          <w:lang w:eastAsia="ru-RU"/>
        </w:rPr>
        <w:t>чного занятия или соревнования.</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9758B9">
        <w:rPr>
          <w:rFonts w:ascii="Times New Roman" w:eastAsia="Times New Roman" w:hAnsi="Times New Roman" w:cs="Times New Roman"/>
          <w:i/>
          <w:spacing w:val="-6"/>
          <w:sz w:val="28"/>
          <w:szCs w:val="28"/>
          <w:lang w:eastAsia="ru-RU"/>
        </w:rPr>
        <w:lastRenderedPageBreak/>
        <w:t>Врачебно-педагогический контроль</w:t>
      </w:r>
      <w:r w:rsidRPr="00204CA4">
        <w:rPr>
          <w:rFonts w:ascii="Times New Roman" w:eastAsia="Times New Roman" w:hAnsi="Times New Roman" w:cs="Times New Roman"/>
          <w:spacing w:val="-6"/>
          <w:sz w:val="28"/>
          <w:szCs w:val="28"/>
          <w:lang w:eastAsia="ru-RU"/>
        </w:rPr>
        <w:t xml:space="preserve"> — это исследования, проводимые совместно врачом и тренером для того, чтобы определить, как воздействуют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w:t>
      </w:r>
    </w:p>
    <w:p w:rsid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 помощью врачебно-педагогического контроля можно выявить срочный, отставленный и кумулятивный тренировочные эффекты. Срочный тренировочный эффект позволяет увидеть изменения, происходящие в организме во время выполнения упражнений ив ближайший период отдыха. </w:t>
      </w:r>
    </w:p>
    <w:p w:rsidR="00C20C80" w:rsidRDefault="00C20C80"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p>
    <w:p w:rsidR="00C20C80" w:rsidRPr="00204CA4" w:rsidRDefault="00C20C80" w:rsidP="00C20C80">
      <w:pPr>
        <w:shd w:val="clear" w:color="auto" w:fill="FFFFFF"/>
        <w:spacing w:after="60" w:line="300" w:lineRule="exact"/>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57</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roofErr w:type="gramEnd"/>
      <w:r w:rsidRPr="00204CA4">
        <w:rPr>
          <w:rFonts w:ascii="Times New Roman" w:eastAsia="Times New Roman" w:hAnsi="Times New Roman" w:cs="Times New Roman"/>
          <w:spacing w:val="-6"/>
          <w:sz w:val="28"/>
          <w:szCs w:val="28"/>
          <w:lang w:eastAsia="ru-RU"/>
        </w:rPr>
        <w:t xml:space="preserve"> Кумулятивный тренировочный эффект показывает те изменения в организме, которые происходят на протяжении длительного периода тренировки.</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9758B9">
        <w:rPr>
          <w:rFonts w:ascii="Times New Roman" w:eastAsia="Times New Roman" w:hAnsi="Times New Roman" w:cs="Times New Roman"/>
          <w:i/>
          <w:spacing w:val="-6"/>
          <w:sz w:val="28"/>
          <w:szCs w:val="28"/>
          <w:lang w:eastAsia="ru-RU"/>
        </w:rPr>
        <w:t>Врачебно-педагогический контроль</w:t>
      </w:r>
      <w:r w:rsidRPr="00204CA4">
        <w:rPr>
          <w:rFonts w:ascii="Times New Roman" w:eastAsia="Times New Roman" w:hAnsi="Times New Roman" w:cs="Times New Roman"/>
          <w:spacing w:val="-6"/>
          <w:sz w:val="28"/>
          <w:szCs w:val="28"/>
          <w:lang w:eastAsia="ru-RU"/>
        </w:rPr>
        <w:t xml:space="preserve"> проводится в форме текущих обследований в определенное время, по намеченным заранее показателям и тестам. Оперативные обследования предусматривают оценку срочного тренировочного эффекта непосредственно во время выполнения упражнения.</w:t>
      </w:r>
    </w:p>
    <w:p w:rsidR="00204CA4" w:rsidRPr="009758B9" w:rsidRDefault="00204CA4" w:rsidP="00204CA4">
      <w:pPr>
        <w:shd w:val="clear" w:color="auto" w:fill="FFFFFF"/>
        <w:spacing w:after="60" w:line="300" w:lineRule="exact"/>
        <w:ind w:firstLine="567"/>
        <w:jc w:val="both"/>
        <w:rPr>
          <w:rFonts w:ascii="Times New Roman" w:eastAsia="Times New Roman" w:hAnsi="Times New Roman" w:cs="Times New Roman"/>
          <w:i/>
          <w:spacing w:val="-6"/>
          <w:sz w:val="28"/>
          <w:szCs w:val="28"/>
          <w:lang w:eastAsia="ru-RU"/>
        </w:rPr>
      </w:pPr>
      <w:r w:rsidRPr="009758B9">
        <w:rPr>
          <w:rFonts w:ascii="Times New Roman" w:eastAsia="Times New Roman" w:hAnsi="Times New Roman" w:cs="Times New Roman"/>
          <w:i/>
          <w:spacing w:val="-6"/>
          <w:sz w:val="28"/>
          <w:szCs w:val="28"/>
          <w:lang w:eastAsia="ru-RU"/>
        </w:rPr>
        <w:t>Врачебно-педагогический контроль включает:</w:t>
      </w:r>
    </w:p>
    <w:p w:rsidR="00204CA4" w:rsidRPr="00204CA4" w:rsidRDefault="00204CA4" w:rsidP="00235D3A">
      <w:pPr>
        <w:numPr>
          <w:ilvl w:val="0"/>
          <w:numId w:val="45"/>
        </w:numPr>
        <w:shd w:val="clear" w:color="auto" w:fill="FFFFFF"/>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оценку организации и методики проведения тренировочных занятий с учетом возраста, состояния здоровья, общей физической подготовленности и тренированности занимающихся;</w:t>
      </w:r>
    </w:p>
    <w:p w:rsidR="00204CA4" w:rsidRPr="00204CA4" w:rsidRDefault="00204CA4" w:rsidP="00235D3A">
      <w:pPr>
        <w:numPr>
          <w:ilvl w:val="0"/>
          <w:numId w:val="45"/>
        </w:numPr>
        <w:shd w:val="clear" w:color="auto" w:fill="FFFFFF"/>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оценку воздействия спортивных тренировок и соревнований на организм занимающихся;</w:t>
      </w:r>
    </w:p>
    <w:p w:rsidR="00204CA4" w:rsidRPr="00204CA4" w:rsidRDefault="00204CA4" w:rsidP="00235D3A">
      <w:pPr>
        <w:numPr>
          <w:ilvl w:val="0"/>
          <w:numId w:val="45"/>
        </w:numPr>
        <w:shd w:val="clear" w:color="auto" w:fill="FFFFFF"/>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проверку мер профилактики спортивного травматизма, выполнения правил безопасности;</w:t>
      </w:r>
    </w:p>
    <w:p w:rsidR="00204CA4" w:rsidRPr="00204CA4" w:rsidRDefault="00204CA4" w:rsidP="00235D3A">
      <w:pPr>
        <w:numPr>
          <w:ilvl w:val="0"/>
          <w:numId w:val="45"/>
        </w:numPr>
        <w:shd w:val="clear" w:color="auto" w:fill="FFFFFF"/>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консультацию по вопросам возрастных особенностей гимнасток и влияния на организм спортивных занятий.</w:t>
      </w:r>
    </w:p>
    <w:p w:rsidR="00204CA4" w:rsidRPr="00204CA4" w:rsidRDefault="00204CA4" w:rsidP="00204CA4">
      <w:pPr>
        <w:shd w:val="clear" w:color="auto" w:fill="FFFFFF"/>
        <w:spacing w:after="60" w:line="300" w:lineRule="exact"/>
        <w:ind w:firstLine="708"/>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Большое значение имеют наблюдения врача в ходе тренировочных занятий непосредственно в спортивном зале. Результаты его наблюдений во время тренировки могут помочь выявить признаки переутомления и своевременно предупредить его вредные последствия.</w:t>
      </w:r>
    </w:p>
    <w:p w:rsidR="00204CA4" w:rsidRPr="00204CA4" w:rsidRDefault="00204CA4" w:rsidP="00204CA4">
      <w:pPr>
        <w:shd w:val="clear" w:color="auto" w:fill="FFFFFF"/>
        <w:spacing w:after="60" w:line="300" w:lineRule="exact"/>
        <w:ind w:firstLine="708"/>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Полезно участие врача в планировании тренировочной нагрузки (как для всей группы спортсменов, так и для отдельных лиц) с учетом результатов врачебно-педагогического контроля.</w:t>
      </w:r>
    </w:p>
    <w:p w:rsidR="00204CA4" w:rsidRPr="00204CA4" w:rsidRDefault="00204CA4" w:rsidP="00204CA4">
      <w:pPr>
        <w:shd w:val="clear" w:color="auto" w:fill="FFFFFF"/>
        <w:spacing w:after="60" w:line="300" w:lineRule="exact"/>
        <w:ind w:firstLine="708"/>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Анализируя и обобщая свои наблюдения за спортсменами, врач может помочь тренеру полнее раскрыть функциональные возможности спортсменов, подсказать наиболее верные пути и средства для их повышения. Для этого спортивному врачу необходимо:</w:t>
      </w:r>
    </w:p>
    <w:p w:rsidR="00204CA4" w:rsidRPr="00204CA4" w:rsidRDefault="00204CA4" w:rsidP="009758B9">
      <w:pPr>
        <w:numPr>
          <w:ilvl w:val="0"/>
          <w:numId w:val="46"/>
        </w:numPr>
        <w:shd w:val="clear" w:color="auto" w:fill="FFFFFF"/>
        <w:tabs>
          <w:tab w:val="left" w:pos="567"/>
        </w:tabs>
        <w:spacing w:after="0" w:line="300" w:lineRule="exact"/>
        <w:ind w:hanging="435"/>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проводить тщательный анализ данных медицинского обследования в условиях врачебно-физкультурного диспансера и данных врачебно-педагогических наблюдений на тренировке и соревнованиях;</w:t>
      </w:r>
    </w:p>
    <w:p w:rsidR="00204CA4" w:rsidRPr="00204CA4" w:rsidRDefault="00204CA4" w:rsidP="009758B9">
      <w:pPr>
        <w:numPr>
          <w:ilvl w:val="0"/>
          <w:numId w:val="46"/>
        </w:numPr>
        <w:shd w:val="clear" w:color="auto" w:fill="FFFFFF"/>
        <w:tabs>
          <w:tab w:val="left" w:pos="567"/>
        </w:tabs>
        <w:spacing w:after="0" w:line="300" w:lineRule="exact"/>
        <w:ind w:hanging="435"/>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ежемесячно вместе с тренером анализировать правильность избранных методов и сре</w:t>
      </w:r>
      <w:proofErr w:type="gramStart"/>
      <w:r w:rsidRPr="00204CA4">
        <w:rPr>
          <w:rFonts w:ascii="Times New Roman" w:eastAsia="Times New Roman" w:hAnsi="Times New Roman" w:cs="Times New Roman"/>
          <w:spacing w:val="-6"/>
          <w:sz w:val="28"/>
          <w:szCs w:val="28"/>
          <w:lang w:eastAsia="ru-RU"/>
        </w:rPr>
        <w:t>дств тр</w:t>
      </w:r>
      <w:proofErr w:type="gramEnd"/>
      <w:r w:rsidRPr="00204CA4">
        <w:rPr>
          <w:rFonts w:ascii="Times New Roman" w:eastAsia="Times New Roman" w:hAnsi="Times New Roman" w:cs="Times New Roman"/>
          <w:spacing w:val="-6"/>
          <w:sz w:val="28"/>
          <w:szCs w:val="28"/>
          <w:lang w:eastAsia="ru-RU"/>
        </w:rPr>
        <w:t>енировок;</w:t>
      </w:r>
    </w:p>
    <w:p w:rsidR="00204CA4" w:rsidRPr="00204CA4" w:rsidRDefault="00204CA4" w:rsidP="009758B9">
      <w:pPr>
        <w:numPr>
          <w:ilvl w:val="0"/>
          <w:numId w:val="46"/>
        </w:numPr>
        <w:shd w:val="clear" w:color="auto" w:fill="FFFFFF"/>
        <w:tabs>
          <w:tab w:val="left" w:pos="567"/>
        </w:tabs>
        <w:spacing w:after="0" w:line="300" w:lineRule="exact"/>
        <w:ind w:hanging="435"/>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вместе с тренером обсуждать результаты выступлений гимнасток на соревнованиях;</w:t>
      </w:r>
    </w:p>
    <w:p w:rsidR="00204CA4" w:rsidRPr="00204CA4" w:rsidRDefault="00204CA4" w:rsidP="009758B9">
      <w:pPr>
        <w:numPr>
          <w:ilvl w:val="0"/>
          <w:numId w:val="46"/>
        </w:numPr>
        <w:shd w:val="clear" w:color="auto" w:fill="FFFFFF"/>
        <w:tabs>
          <w:tab w:val="left" w:pos="567"/>
        </w:tabs>
        <w:spacing w:after="0" w:line="300" w:lineRule="exact"/>
        <w:ind w:hanging="435"/>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вместе с тренером обсуждать и уточнять индивидуальные планы тренировки спортсменов; </w:t>
      </w:r>
    </w:p>
    <w:p w:rsidR="00204CA4" w:rsidRPr="00204CA4" w:rsidRDefault="00204CA4" w:rsidP="009758B9">
      <w:pPr>
        <w:numPr>
          <w:ilvl w:val="0"/>
          <w:numId w:val="46"/>
        </w:numPr>
        <w:shd w:val="clear" w:color="auto" w:fill="FFFFFF"/>
        <w:tabs>
          <w:tab w:val="left" w:pos="567"/>
        </w:tabs>
        <w:spacing w:after="0" w:line="300" w:lineRule="exact"/>
        <w:ind w:hanging="435"/>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изучать условия, в которых проводится спортивная тренировка, добиваться при необходимости ее оздоровления в соответствии с задачами тренировочных занятий;</w:t>
      </w:r>
    </w:p>
    <w:p w:rsidR="00C20C80" w:rsidRDefault="00C20C80" w:rsidP="00C20C80">
      <w:pPr>
        <w:shd w:val="clear" w:color="auto" w:fill="FFFFFF"/>
        <w:tabs>
          <w:tab w:val="left" w:pos="567"/>
        </w:tabs>
        <w:spacing w:after="60" w:line="300" w:lineRule="exact"/>
        <w:jc w:val="both"/>
        <w:rPr>
          <w:rFonts w:ascii="Times New Roman" w:eastAsia="Times New Roman" w:hAnsi="Times New Roman" w:cs="Times New Roman"/>
          <w:spacing w:val="-6"/>
          <w:sz w:val="28"/>
          <w:szCs w:val="28"/>
          <w:lang w:eastAsia="ru-RU"/>
        </w:rPr>
      </w:pPr>
    </w:p>
    <w:p w:rsidR="00C20C80" w:rsidRPr="00C20C80" w:rsidRDefault="00C20C80" w:rsidP="00C20C80">
      <w:pPr>
        <w:shd w:val="clear" w:color="auto" w:fill="FFFFFF"/>
        <w:tabs>
          <w:tab w:val="left" w:pos="567"/>
        </w:tabs>
        <w:spacing w:after="60" w:line="300" w:lineRule="exact"/>
        <w:jc w:val="both"/>
        <w:rPr>
          <w:rFonts w:ascii="Times New Roman" w:eastAsia="Times New Roman" w:hAnsi="Times New Roman" w:cs="Times New Roman"/>
          <w:spacing w:val="-6"/>
          <w:sz w:val="28"/>
          <w:szCs w:val="28"/>
          <w:lang w:eastAsia="ru-RU"/>
        </w:rPr>
      </w:pPr>
    </w:p>
    <w:p w:rsidR="00C20C80" w:rsidRDefault="00C20C80" w:rsidP="00C20C80">
      <w:pPr>
        <w:shd w:val="clear" w:color="auto" w:fill="FFFFFF"/>
        <w:tabs>
          <w:tab w:val="left" w:pos="567"/>
        </w:tabs>
        <w:spacing w:after="60" w:line="300" w:lineRule="exact"/>
        <w:ind w:left="1428"/>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58</w:t>
      </w:r>
    </w:p>
    <w:p w:rsidR="00204CA4" w:rsidRPr="00204CA4" w:rsidRDefault="00204CA4" w:rsidP="009758B9">
      <w:pPr>
        <w:numPr>
          <w:ilvl w:val="0"/>
          <w:numId w:val="46"/>
        </w:numPr>
        <w:shd w:val="clear" w:color="auto" w:fill="FFFFFF"/>
        <w:tabs>
          <w:tab w:val="left" w:pos="567"/>
        </w:tabs>
        <w:spacing w:after="60" w:line="300" w:lineRule="exact"/>
        <w:ind w:hanging="435"/>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вести пропагандистскую работу среди тренеров по повышению специальных знаний в области медицины, анатомии, физиологии и гигиены.</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Только при условии постоянного контроля со стороны врача и тренера занятия </w:t>
      </w:r>
      <w:proofErr w:type="gramStart"/>
      <w:r w:rsidRPr="00204CA4">
        <w:rPr>
          <w:rFonts w:ascii="Times New Roman" w:eastAsia="Times New Roman" w:hAnsi="Times New Roman" w:cs="Times New Roman"/>
          <w:spacing w:val="-6"/>
          <w:sz w:val="28"/>
          <w:szCs w:val="28"/>
          <w:lang w:eastAsia="ru-RU"/>
        </w:rPr>
        <w:t>с</w:t>
      </w:r>
      <w:proofErr w:type="gramEnd"/>
      <w:r w:rsidRPr="00204CA4">
        <w:rPr>
          <w:rFonts w:ascii="Times New Roman" w:eastAsia="Times New Roman" w:hAnsi="Times New Roman" w:cs="Times New Roman"/>
          <w:spacing w:val="-6"/>
          <w:sz w:val="28"/>
          <w:szCs w:val="28"/>
          <w:lang w:eastAsia="ru-RU"/>
        </w:rPr>
        <w:t xml:space="preserve"> спортсменами дают положительные результаты. </w:t>
      </w:r>
    </w:p>
    <w:p w:rsidR="00204CA4" w:rsidRPr="00204CA4" w:rsidRDefault="00204CA4" w:rsidP="00204CA4">
      <w:pPr>
        <w:shd w:val="clear" w:color="auto" w:fill="FFFFFF"/>
        <w:spacing w:after="60" w:line="300" w:lineRule="exact"/>
        <w:ind w:firstLine="567"/>
        <w:jc w:val="both"/>
        <w:textAlignment w:val="baseline"/>
        <w:rPr>
          <w:rFonts w:ascii="Times New Roman" w:eastAsia="Times New Roman" w:hAnsi="Times New Roman" w:cs="Times New Roman"/>
          <w:spacing w:val="-6"/>
          <w:sz w:val="28"/>
          <w:szCs w:val="28"/>
          <w:lang w:eastAsia="ru-RU"/>
        </w:rPr>
      </w:pPr>
      <w:r w:rsidRPr="009758B9">
        <w:rPr>
          <w:rFonts w:ascii="Times New Roman" w:eastAsia="Times New Roman" w:hAnsi="Times New Roman" w:cs="Times New Roman"/>
          <w:i/>
          <w:spacing w:val="-6"/>
          <w:sz w:val="28"/>
          <w:szCs w:val="28"/>
          <w:lang w:eastAsia="ru-RU"/>
        </w:rPr>
        <w:t>Психологический контроль</w:t>
      </w:r>
      <w:r w:rsidRPr="00204CA4">
        <w:rPr>
          <w:rFonts w:ascii="Times New Roman" w:eastAsia="Times New Roman" w:hAnsi="Times New Roman" w:cs="Times New Roman"/>
          <w:spacing w:val="-6"/>
          <w:sz w:val="28"/>
          <w:szCs w:val="28"/>
          <w:lang w:eastAsia="ru-RU"/>
        </w:rPr>
        <w:t xml:space="preserve"> – это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w:t>
      </w:r>
    </w:p>
    <w:p w:rsidR="00204CA4" w:rsidRPr="00204CA4" w:rsidRDefault="00204CA4" w:rsidP="00204CA4">
      <w:pPr>
        <w:shd w:val="clear" w:color="auto" w:fill="FFFFFF"/>
        <w:spacing w:after="60" w:line="300" w:lineRule="exact"/>
        <w:ind w:firstLine="567"/>
        <w:jc w:val="both"/>
        <w:textAlignment w:val="baseline"/>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Задачи психологического контроля – изучение спортсмена и его возможностей в определенных условиях спортивной деятельности: особенности проявления и развития психических процессов; психические состояния (актуальные и доминирующие); свойства личности; социально-психологические особенности деятельности.</w:t>
      </w:r>
    </w:p>
    <w:p w:rsidR="00204CA4" w:rsidRPr="00204CA4" w:rsidRDefault="00204CA4" w:rsidP="00204CA4">
      <w:pPr>
        <w:shd w:val="clear" w:color="auto" w:fill="FFFFFF"/>
        <w:spacing w:after="60" w:line="300" w:lineRule="exact"/>
        <w:ind w:firstLine="567"/>
        <w:jc w:val="both"/>
        <w:textAlignment w:val="baseline"/>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Цель контроля – определить индивидуальные особенности личности спортсмена, указывающие на способность или ограниченную возможность в достижении высокого уровня спортивного мастерства. Результаты психодиагностики могут быть использованы как для коррекции и индивидуализации подготовки спортсменов, так и для спортивного отбора.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В процессе контроля психической подготовленности оценивают следующее: </w:t>
      </w:r>
    </w:p>
    <w:p w:rsidR="00204CA4" w:rsidRPr="00204CA4" w:rsidRDefault="00204CA4" w:rsidP="009758B9">
      <w:pPr>
        <w:numPr>
          <w:ilvl w:val="0"/>
          <w:numId w:val="47"/>
        </w:numPr>
        <w:tabs>
          <w:tab w:val="left" w:pos="567"/>
        </w:tabs>
        <w:spacing w:after="0" w:line="300" w:lineRule="exact"/>
        <w:ind w:left="851" w:firstLine="0"/>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личностные и морально-волевые качества, обеспечивающие достижение высоких спортивных результатов на соревнованиях в различных видах спорта; </w:t>
      </w:r>
    </w:p>
    <w:p w:rsidR="00204CA4" w:rsidRPr="00204CA4" w:rsidRDefault="00204CA4" w:rsidP="009758B9">
      <w:pPr>
        <w:numPr>
          <w:ilvl w:val="0"/>
          <w:numId w:val="47"/>
        </w:numPr>
        <w:tabs>
          <w:tab w:val="left" w:pos="567"/>
        </w:tabs>
        <w:spacing w:after="0" w:line="300" w:lineRule="exact"/>
        <w:ind w:left="851" w:firstLine="0"/>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204CA4" w:rsidRPr="00204CA4" w:rsidRDefault="00204CA4" w:rsidP="009758B9">
      <w:pPr>
        <w:numPr>
          <w:ilvl w:val="0"/>
          <w:numId w:val="47"/>
        </w:numPr>
        <w:tabs>
          <w:tab w:val="left" w:pos="567"/>
        </w:tabs>
        <w:spacing w:after="0" w:line="300" w:lineRule="exact"/>
        <w:ind w:left="851" w:firstLine="0"/>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объем и сосредоточенность внимания в связи со спецификой видов спорта и различных соревновательных ситуаций; </w:t>
      </w:r>
    </w:p>
    <w:p w:rsidR="00204CA4" w:rsidRPr="00204CA4" w:rsidRDefault="00204CA4" w:rsidP="009758B9">
      <w:pPr>
        <w:numPr>
          <w:ilvl w:val="0"/>
          <w:numId w:val="47"/>
        </w:numPr>
        <w:tabs>
          <w:tab w:val="left" w:pos="567"/>
        </w:tabs>
        <w:spacing w:after="0" w:line="300" w:lineRule="exact"/>
        <w:ind w:left="851" w:firstLine="0"/>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способность управлять уровнем возбуждения непосредственно </w:t>
      </w:r>
      <w:proofErr w:type="gramStart"/>
      <w:r w:rsidRPr="00204CA4">
        <w:rPr>
          <w:rFonts w:ascii="Times New Roman" w:eastAsia="Times New Roman" w:hAnsi="Times New Roman" w:cs="Times New Roman"/>
          <w:spacing w:val="-6"/>
          <w:sz w:val="28"/>
          <w:szCs w:val="28"/>
          <w:lang w:eastAsia="ru-RU"/>
        </w:rPr>
        <w:t>перед</w:t>
      </w:r>
      <w:proofErr w:type="gramEnd"/>
      <w:r w:rsidRPr="00204CA4">
        <w:rPr>
          <w:rFonts w:ascii="Times New Roman" w:eastAsia="Times New Roman" w:hAnsi="Times New Roman" w:cs="Times New Roman"/>
          <w:spacing w:val="-6"/>
          <w:sz w:val="28"/>
          <w:szCs w:val="28"/>
          <w:lang w:eastAsia="ru-RU"/>
        </w:rPr>
        <w:t xml:space="preserve"> и в ходе соревнований; </w:t>
      </w:r>
    </w:p>
    <w:p w:rsidR="00204CA4" w:rsidRPr="00204CA4" w:rsidRDefault="00204CA4" w:rsidP="009758B9">
      <w:pPr>
        <w:numPr>
          <w:ilvl w:val="0"/>
          <w:numId w:val="47"/>
        </w:numPr>
        <w:tabs>
          <w:tab w:val="left" w:pos="567"/>
        </w:tabs>
        <w:spacing w:after="0" w:line="300" w:lineRule="exact"/>
        <w:ind w:left="851" w:firstLine="0"/>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 </w:t>
      </w:r>
    </w:p>
    <w:p w:rsidR="00204CA4" w:rsidRPr="00204CA4" w:rsidRDefault="00204CA4" w:rsidP="009758B9">
      <w:pPr>
        <w:numPr>
          <w:ilvl w:val="0"/>
          <w:numId w:val="47"/>
        </w:numPr>
        <w:tabs>
          <w:tab w:val="left" w:pos="567"/>
        </w:tabs>
        <w:spacing w:after="60" w:line="300" w:lineRule="exact"/>
        <w:ind w:left="851" w:firstLine="0"/>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 xml:space="preserve">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 </w:t>
      </w:r>
    </w:p>
    <w:p w:rsidR="00204CA4" w:rsidRPr="00204CA4" w:rsidRDefault="00204CA4" w:rsidP="00204CA4">
      <w:pPr>
        <w:shd w:val="clear" w:color="auto" w:fill="FFFFFF"/>
        <w:spacing w:after="60" w:line="300" w:lineRule="exact"/>
        <w:ind w:firstLine="567"/>
        <w:jc w:val="both"/>
        <w:textAlignment w:val="baseline"/>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Психологический контроль дает возможность составить психологический портрет спортсмена и выработать программу психологической коррекции поведения.</w:t>
      </w:r>
    </w:p>
    <w:p w:rsidR="00C20C80"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9758B9">
        <w:rPr>
          <w:rFonts w:ascii="Times New Roman" w:eastAsia="Times New Roman" w:hAnsi="Times New Roman" w:cs="Times New Roman"/>
          <w:i/>
          <w:spacing w:val="-6"/>
          <w:sz w:val="28"/>
          <w:szCs w:val="28"/>
          <w:lang w:eastAsia="ru-RU"/>
        </w:rPr>
        <w:t>Биохимический контроль</w:t>
      </w:r>
      <w:r w:rsidRPr="00204CA4">
        <w:rPr>
          <w:rFonts w:ascii="Times New Roman" w:eastAsia="Times New Roman" w:hAnsi="Times New Roman" w:cs="Times New Roman"/>
          <w:spacing w:val="-6"/>
          <w:sz w:val="28"/>
          <w:szCs w:val="28"/>
          <w:lang w:eastAsia="ru-RU"/>
        </w:rPr>
        <w:t xml:space="preserve"> применяется во всех типах контролей и является – этапным, текущим и оперативным. </w:t>
      </w:r>
      <w:proofErr w:type="gramStart"/>
      <w:r w:rsidRPr="00204CA4">
        <w:rPr>
          <w:rFonts w:ascii="Times New Roman" w:eastAsia="Times New Roman" w:hAnsi="Times New Roman" w:cs="Times New Roman"/>
          <w:spacing w:val="-6"/>
          <w:sz w:val="28"/>
          <w:szCs w:val="28"/>
          <w:lang w:eastAsia="ru-RU"/>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w:t>
      </w:r>
      <w:proofErr w:type="gramEnd"/>
    </w:p>
    <w:p w:rsidR="00C20C80" w:rsidRDefault="00C20C80" w:rsidP="00C20C80">
      <w:pPr>
        <w:spacing w:after="60" w:line="300" w:lineRule="exact"/>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59</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 </w:t>
      </w:r>
    </w:p>
    <w:p w:rsidR="00204CA4" w:rsidRPr="00204CA4" w:rsidRDefault="00204CA4" w:rsidP="00204CA4">
      <w:pPr>
        <w:shd w:val="clear" w:color="auto" w:fill="FFFFFF"/>
        <w:spacing w:after="60" w:line="300" w:lineRule="exact"/>
        <w:ind w:firstLine="567"/>
        <w:jc w:val="both"/>
        <w:textAlignment w:val="baseline"/>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При помощи биохимического контроля можно определить следующие параметры: мощность, емкость и эффективность </w:t>
      </w:r>
      <w:r w:rsidR="009758B9">
        <w:rPr>
          <w:rFonts w:ascii="Times New Roman" w:eastAsia="Times New Roman" w:hAnsi="Times New Roman" w:cs="Times New Roman"/>
          <w:spacing w:val="-6"/>
          <w:sz w:val="28"/>
          <w:szCs w:val="28"/>
          <w:lang w:eastAsia="ru-RU"/>
        </w:rPr>
        <w:t xml:space="preserve">углеводного, жирового и </w:t>
      </w:r>
      <w:proofErr w:type="spellStart"/>
      <w:r w:rsidR="009758B9">
        <w:rPr>
          <w:rFonts w:ascii="Times New Roman" w:eastAsia="Times New Roman" w:hAnsi="Times New Roman" w:cs="Times New Roman"/>
          <w:spacing w:val="-6"/>
          <w:sz w:val="28"/>
          <w:szCs w:val="28"/>
          <w:lang w:eastAsia="ru-RU"/>
        </w:rPr>
        <w:t>белково</w:t>
      </w:r>
      <w:proofErr w:type="spellEnd"/>
      <w:r w:rsidR="009758B9">
        <w:rPr>
          <w:rFonts w:ascii="Times New Roman" w:eastAsia="Times New Roman" w:hAnsi="Times New Roman" w:cs="Times New Roman"/>
          <w:spacing w:val="-6"/>
          <w:sz w:val="28"/>
          <w:szCs w:val="28"/>
          <w:lang w:eastAsia="ru-RU"/>
        </w:rPr>
        <w:t>-</w:t>
      </w:r>
      <w:r w:rsidRPr="00204CA4">
        <w:rPr>
          <w:rFonts w:ascii="Times New Roman" w:eastAsia="Times New Roman" w:hAnsi="Times New Roman" w:cs="Times New Roman"/>
          <w:spacing w:val="-6"/>
          <w:sz w:val="28"/>
          <w:szCs w:val="28"/>
          <w:lang w:eastAsia="ru-RU"/>
        </w:rPr>
        <w:t>азотистого обмена; переносимость тренировочных нагрузок; скорости восстановительных процессов; оптимальные режимы аэробной и анаэробной тренировки; объем нагрузки; состав и функций крови при занятиях спортом.</w:t>
      </w:r>
    </w:p>
    <w:p w:rsidR="00204CA4" w:rsidRPr="00204CA4" w:rsidRDefault="00204CA4" w:rsidP="00204CA4">
      <w:pPr>
        <w:spacing w:after="0" w:line="330" w:lineRule="atLeast"/>
        <w:textAlignment w:val="baseline"/>
        <w:rPr>
          <w:rFonts w:ascii="Times New Roman" w:eastAsia="Times New Roman" w:hAnsi="Times New Roman" w:cs="Times New Roman"/>
          <w:bCs/>
          <w:color w:val="000000"/>
          <w:sz w:val="28"/>
          <w:szCs w:val="28"/>
          <w:bdr w:val="none" w:sz="0" w:space="0" w:color="auto" w:frame="1"/>
          <w:lang w:eastAsia="ru-RU"/>
        </w:rPr>
      </w:pPr>
    </w:p>
    <w:p w:rsidR="00204CA4" w:rsidRPr="00204CA4" w:rsidRDefault="00204CA4" w:rsidP="009758B9">
      <w:pPr>
        <w:spacing w:after="0" w:line="330" w:lineRule="atLeast"/>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b/>
          <w:bCs/>
          <w:sz w:val="28"/>
          <w:szCs w:val="28"/>
          <w:bdr w:val="none" w:sz="0" w:space="0" w:color="auto" w:frame="1"/>
          <w:lang w:eastAsia="ru-RU"/>
        </w:rPr>
        <w:t>Организация и проведение врачебно-педагогического, психологического и</w:t>
      </w:r>
      <w:r w:rsidRPr="00204CA4">
        <w:rPr>
          <w:rFonts w:ascii="Times New Roman" w:eastAsia="Times New Roman" w:hAnsi="Times New Roman" w:cs="Times New Roman"/>
          <w:b/>
          <w:bCs/>
          <w:sz w:val="28"/>
          <w:szCs w:val="28"/>
          <w:lang w:eastAsia="ru-RU"/>
        </w:rPr>
        <w:t> </w:t>
      </w:r>
      <w:hyperlink r:id="rId19" w:tooltip="Биологическая хиимя" w:history="1">
        <w:r w:rsidRPr="00204CA4">
          <w:rPr>
            <w:rFonts w:ascii="Times New Roman" w:eastAsia="Times New Roman" w:hAnsi="Times New Roman" w:cs="Times New Roman"/>
            <w:b/>
            <w:bCs/>
            <w:sz w:val="28"/>
            <w:szCs w:val="28"/>
            <w:lang w:eastAsia="ru-RU"/>
          </w:rPr>
          <w:t>биохимического</w:t>
        </w:r>
      </w:hyperlink>
      <w:r w:rsidRPr="00204CA4">
        <w:rPr>
          <w:rFonts w:ascii="Times New Roman" w:eastAsia="Times New Roman" w:hAnsi="Times New Roman" w:cs="Times New Roman"/>
          <w:b/>
          <w:bCs/>
          <w:sz w:val="28"/>
          <w:szCs w:val="28"/>
          <w:lang w:eastAsia="ru-RU"/>
        </w:rPr>
        <w:t> </w:t>
      </w:r>
      <w:r w:rsidR="009758B9">
        <w:rPr>
          <w:rFonts w:ascii="Times New Roman" w:eastAsia="Times New Roman" w:hAnsi="Times New Roman" w:cs="Times New Roman"/>
          <w:b/>
          <w:bCs/>
          <w:sz w:val="28"/>
          <w:szCs w:val="28"/>
          <w:bdr w:val="none" w:sz="0" w:space="0" w:color="auto" w:frame="1"/>
          <w:lang w:eastAsia="ru-RU"/>
        </w:rPr>
        <w:t>контроля</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Врачебный и педагогический контроль - необходимое условие управления процессом подготовки спортсмена. В соответствии с задачами этапного, текущего и оперативного контроля определяется состав средств и методов педагогического и врачебного контроля.</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rsidR="00204CA4" w:rsidRPr="00204CA4" w:rsidRDefault="009758B9"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04CA4" w:rsidRPr="00204CA4" w:rsidRDefault="00204CA4" w:rsidP="00204CA4">
      <w:pPr>
        <w:shd w:val="clear" w:color="auto" w:fill="FFFFFF"/>
        <w:spacing w:after="0" w:line="330" w:lineRule="atLeast"/>
        <w:ind w:firstLine="709"/>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i/>
          <w:iCs/>
          <w:color w:val="000000"/>
          <w:sz w:val="28"/>
          <w:szCs w:val="28"/>
          <w:bdr w:val="none" w:sz="0" w:space="0" w:color="auto" w:frame="1"/>
          <w:lang w:eastAsia="ru-RU"/>
        </w:rPr>
        <w:t>Педагогический контроль</w:t>
      </w:r>
      <w:r w:rsidRPr="00204CA4">
        <w:rPr>
          <w:rFonts w:ascii="Times New Roman" w:eastAsia="Times New Roman" w:hAnsi="Times New Roman" w:cs="Times New Roman"/>
          <w:color w:val="000000"/>
          <w:sz w:val="28"/>
          <w:szCs w:val="28"/>
          <w:lang w:eastAsia="ru-RU"/>
        </w:rPr>
        <w:t> осуществляется в процессе тренировочной и соревновательной деятельности и вкл</w:t>
      </w:r>
      <w:r w:rsidR="001B25B1">
        <w:rPr>
          <w:rFonts w:ascii="Times New Roman" w:eastAsia="Times New Roman" w:hAnsi="Times New Roman" w:cs="Times New Roman"/>
          <w:color w:val="000000"/>
          <w:sz w:val="28"/>
          <w:szCs w:val="28"/>
          <w:lang w:eastAsia="ru-RU"/>
        </w:rPr>
        <w:t>ючает следующие виды (т</w:t>
      </w:r>
      <w:r w:rsidR="002829BE">
        <w:rPr>
          <w:rFonts w:ascii="Times New Roman" w:eastAsia="Times New Roman" w:hAnsi="Times New Roman" w:cs="Times New Roman"/>
          <w:color w:val="000000"/>
          <w:sz w:val="28"/>
          <w:szCs w:val="28"/>
          <w:lang w:eastAsia="ru-RU"/>
        </w:rPr>
        <w:t>аблица 12</w:t>
      </w:r>
      <w:r w:rsidRPr="00204CA4">
        <w:rPr>
          <w:rFonts w:ascii="Times New Roman" w:eastAsia="Times New Roman" w:hAnsi="Times New Roman" w:cs="Times New Roman"/>
          <w:color w:val="000000"/>
          <w:sz w:val="28"/>
          <w:szCs w:val="28"/>
          <w:lang w:eastAsia="ru-RU"/>
        </w:rPr>
        <w:t>).</w:t>
      </w:r>
    </w:p>
    <w:p w:rsidR="00204CA4" w:rsidRPr="00204CA4" w:rsidRDefault="00204CA4" w:rsidP="00204CA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p>
    <w:p w:rsidR="00204CA4" w:rsidRPr="0022490A" w:rsidRDefault="002829BE" w:rsidP="00204CA4">
      <w:pPr>
        <w:shd w:val="clear" w:color="auto" w:fill="FFFFFF"/>
        <w:spacing w:after="150" w:line="330" w:lineRule="atLeast"/>
        <w:jc w:val="righ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i/>
          <w:color w:val="000000"/>
          <w:lang w:eastAsia="ru-RU"/>
        </w:rPr>
        <w:t>Таблица 12</w:t>
      </w:r>
    </w:p>
    <w:p w:rsidR="00204CA4" w:rsidRPr="00204CA4" w:rsidRDefault="00204CA4" w:rsidP="00204CA4">
      <w:pPr>
        <w:shd w:val="clear" w:color="auto" w:fill="FFFFFF"/>
        <w:spacing w:after="150" w:line="330" w:lineRule="atLeast"/>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Показатели и методы педагогического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2"/>
        <w:gridCol w:w="2322"/>
        <w:gridCol w:w="2044"/>
        <w:gridCol w:w="2467"/>
        <w:gridCol w:w="2146"/>
      </w:tblGrid>
      <w:tr w:rsidR="00204CA4" w:rsidRPr="00204CA4" w:rsidTr="00CC61A7">
        <w:tc>
          <w:tcPr>
            <w:tcW w:w="309"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п</w:t>
            </w:r>
            <w:proofErr w:type="gramEnd"/>
            <w:r w:rsidRPr="00204CA4">
              <w:rPr>
                <w:rFonts w:ascii="Times New Roman" w:eastAsia="Times New Roman" w:hAnsi="Times New Roman" w:cs="Times New Roman"/>
                <w:color w:val="000000"/>
                <w:sz w:val="28"/>
                <w:szCs w:val="28"/>
                <w:lang w:eastAsia="ru-RU"/>
              </w:rPr>
              <w:t>/п</w:t>
            </w:r>
          </w:p>
        </w:tc>
        <w:tc>
          <w:tcPr>
            <w:tcW w:w="1213"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Виды педагогического контроля</w:t>
            </w:r>
          </w:p>
        </w:tc>
        <w:tc>
          <w:tcPr>
            <w:tcW w:w="1068"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Сроки (в соответствии с индивидуальн</w:t>
            </w:r>
            <w:r w:rsidRPr="00204CA4">
              <w:rPr>
                <w:rFonts w:ascii="Times New Roman" w:eastAsia="Times New Roman" w:hAnsi="Times New Roman" w:cs="Times New Roman"/>
                <w:color w:val="000000"/>
                <w:sz w:val="28"/>
                <w:szCs w:val="28"/>
                <w:lang w:eastAsia="ru-RU"/>
              </w:rPr>
              <w:lastRenderedPageBreak/>
              <w:t>ым планом спортивной подготовки)</w:t>
            </w:r>
          </w:p>
        </w:tc>
        <w:tc>
          <w:tcPr>
            <w:tcW w:w="1289"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Показатели оценки</w:t>
            </w:r>
          </w:p>
        </w:tc>
        <w:tc>
          <w:tcPr>
            <w:tcW w:w="1121"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Методы педагогического контроля</w:t>
            </w:r>
          </w:p>
        </w:tc>
      </w:tr>
      <w:tr w:rsidR="00204CA4" w:rsidRPr="00204CA4" w:rsidTr="00CC61A7">
        <w:tc>
          <w:tcPr>
            <w:tcW w:w="309"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1</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213"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Контроль над тренировочными и соревновательными нагрузками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068"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·оперативный,</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текущий,</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этапный</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289"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·специализированная нагрузка;</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координационная сложность нагрузки;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направленность нагрузки;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величина нагрузки;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121"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сбор мнений спортсменов и тренеров;</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анализ рабочей документации тренировочного процесса;</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педагогические наблюдения во время тренировки и соревнований;</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определение и регистрация показателей тренировочной деятельности;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тестирование различных сторон подготовленности спортсменов и др.</w:t>
            </w:r>
          </w:p>
        </w:tc>
      </w:tr>
      <w:tr w:rsidR="00204CA4" w:rsidRPr="00204CA4" w:rsidTr="00CC61A7">
        <w:tc>
          <w:tcPr>
            <w:tcW w:w="309"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213"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Контроль над </w:t>
            </w:r>
            <w:proofErr w:type="gramStart"/>
            <w:r w:rsidRPr="00204CA4">
              <w:rPr>
                <w:rFonts w:ascii="Times New Roman" w:eastAsia="Times New Roman" w:hAnsi="Times New Roman" w:cs="Times New Roman"/>
                <w:color w:val="000000"/>
                <w:sz w:val="28"/>
                <w:szCs w:val="28"/>
                <w:lang w:eastAsia="ru-RU"/>
              </w:rPr>
              <w:t>физической</w:t>
            </w:r>
            <w:proofErr w:type="gramEnd"/>
            <w:r w:rsidRPr="00204CA4">
              <w:rPr>
                <w:rFonts w:ascii="Times New Roman" w:eastAsia="Times New Roman" w:hAnsi="Times New Roman" w:cs="Times New Roman"/>
                <w:color w:val="000000"/>
                <w:sz w:val="28"/>
                <w:szCs w:val="28"/>
                <w:lang w:eastAsia="ru-RU"/>
              </w:rPr>
              <w:t xml:space="preserve"> подготовлен-</w:t>
            </w:r>
            <w:proofErr w:type="spellStart"/>
            <w:r w:rsidRPr="00204CA4">
              <w:rPr>
                <w:rFonts w:ascii="Times New Roman" w:eastAsia="Times New Roman" w:hAnsi="Times New Roman" w:cs="Times New Roman"/>
                <w:color w:val="000000"/>
                <w:sz w:val="28"/>
                <w:szCs w:val="28"/>
                <w:lang w:eastAsia="ru-RU"/>
              </w:rPr>
              <w:t>ностью</w:t>
            </w:r>
            <w:proofErr w:type="spellEnd"/>
          </w:p>
        </w:tc>
        <w:tc>
          <w:tcPr>
            <w:tcW w:w="1068"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этапный</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289"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уровень развития физических способностей</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0" w:type="auto"/>
            <w:shd w:val="clear" w:color="auto" w:fill="auto"/>
            <w:vAlign w:val="bottom"/>
            <w:hideMark/>
          </w:tcPr>
          <w:p w:rsidR="00204CA4" w:rsidRPr="00204CA4" w:rsidRDefault="00204CA4" w:rsidP="00204CA4">
            <w:pPr>
              <w:spacing w:after="0" w:line="240" w:lineRule="auto"/>
              <w:rPr>
                <w:rFonts w:ascii="Times New Roman" w:eastAsia="Times New Roman" w:hAnsi="Times New Roman" w:cs="Times New Roman"/>
                <w:sz w:val="28"/>
                <w:szCs w:val="28"/>
                <w:lang w:eastAsia="ru-RU"/>
              </w:rPr>
            </w:pPr>
          </w:p>
        </w:tc>
      </w:tr>
      <w:tr w:rsidR="00204CA4" w:rsidRPr="00204CA4" w:rsidTr="00CC61A7">
        <w:trPr>
          <w:trHeight w:val="245"/>
        </w:trPr>
        <w:tc>
          <w:tcPr>
            <w:tcW w:w="309"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3</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213"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Контроль над </w:t>
            </w:r>
            <w:proofErr w:type="gramStart"/>
            <w:r w:rsidRPr="00204CA4">
              <w:rPr>
                <w:rFonts w:ascii="Times New Roman" w:eastAsia="Times New Roman" w:hAnsi="Times New Roman" w:cs="Times New Roman"/>
                <w:color w:val="000000"/>
                <w:sz w:val="28"/>
                <w:szCs w:val="28"/>
                <w:lang w:eastAsia="ru-RU"/>
              </w:rPr>
              <w:t>технической</w:t>
            </w:r>
            <w:proofErr w:type="gramEnd"/>
            <w:r w:rsidRPr="00204CA4">
              <w:rPr>
                <w:rFonts w:ascii="Times New Roman" w:eastAsia="Times New Roman" w:hAnsi="Times New Roman" w:cs="Times New Roman"/>
                <w:color w:val="000000"/>
                <w:sz w:val="28"/>
                <w:szCs w:val="28"/>
                <w:lang w:eastAsia="ru-RU"/>
              </w:rPr>
              <w:t xml:space="preserve"> подготовлен-</w:t>
            </w:r>
            <w:proofErr w:type="spellStart"/>
            <w:r w:rsidRPr="00204CA4">
              <w:rPr>
                <w:rFonts w:ascii="Times New Roman" w:eastAsia="Times New Roman" w:hAnsi="Times New Roman" w:cs="Times New Roman"/>
                <w:color w:val="000000"/>
                <w:sz w:val="28"/>
                <w:szCs w:val="28"/>
                <w:lang w:eastAsia="ru-RU"/>
              </w:rPr>
              <w:t>ностью</w:t>
            </w:r>
            <w:proofErr w:type="spellEnd"/>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068"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текущий,</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этапный</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p>
        </w:tc>
        <w:tc>
          <w:tcPr>
            <w:tcW w:w="1289" w:type="pct"/>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объём техники;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разносторонность техники;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эффективность техники;</w:t>
            </w:r>
          </w:p>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освоенность</w:t>
            </w:r>
          </w:p>
        </w:tc>
        <w:tc>
          <w:tcPr>
            <w:tcW w:w="0" w:type="auto"/>
            <w:shd w:val="clear" w:color="auto" w:fill="auto"/>
            <w:vAlign w:val="bottom"/>
            <w:hideMark/>
          </w:tcPr>
          <w:p w:rsidR="00204CA4" w:rsidRPr="00204CA4" w:rsidRDefault="00204CA4" w:rsidP="00204CA4">
            <w:pPr>
              <w:spacing w:after="0" w:line="240" w:lineRule="auto"/>
              <w:rPr>
                <w:rFonts w:ascii="Times New Roman" w:eastAsia="Times New Roman" w:hAnsi="Times New Roman" w:cs="Times New Roman"/>
                <w:sz w:val="28"/>
                <w:szCs w:val="28"/>
                <w:lang w:eastAsia="ru-RU"/>
              </w:rPr>
            </w:pPr>
          </w:p>
        </w:tc>
      </w:tr>
    </w:tbl>
    <w:p w:rsidR="00204CA4" w:rsidRPr="00204CA4" w:rsidRDefault="00C20C80" w:rsidP="00C20C80">
      <w:pPr>
        <w:shd w:val="clear" w:color="auto" w:fill="FFFFFF"/>
        <w:spacing w:after="15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60</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Эффективность управления процессом подготовки спортсмена во многом обусловлена использованием адекватных средств и методов педагогического контроля. Целью педагогического контроля является получение объективной информации о состоянии спортсмена, необходимой для принятия управленческого решения.</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Объектами контроля в спорте являются:</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 контроль соревновательной деятельности;</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 контроль тренировочной деятельности;</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3) контроль уровня подготовленности спортсмена.</w:t>
      </w:r>
    </w:p>
    <w:p w:rsidR="00C20C80" w:rsidRDefault="00C20C80"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C20C80" w:rsidRDefault="00C20C80" w:rsidP="00C20C80">
      <w:pPr>
        <w:shd w:val="clear" w:color="auto" w:fill="FFFFFF"/>
        <w:spacing w:after="15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практике спорта, достаточно широко применяется комплексный контроль, под которым следует понимать контроль, в ходе которого сопоставляются и анализируются значения показателей всех трех вышеназванных направлений и устанавливается связь между параметрами тренировочной и соревновательной деятельности спортсмена и показателями его физического состояния, зарегистрированными в стандартных условиях.</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Практические процедуры контроля (тестирования) могут осуществляться специалистами различного профиля. Однако окончательное решение, определяющее структуру и содержание последующей подготовки, всегда остается за тренером.</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B25B1">
        <w:rPr>
          <w:rFonts w:ascii="Times New Roman" w:eastAsia="Times New Roman" w:hAnsi="Times New Roman" w:cs="Times New Roman"/>
          <w:i/>
          <w:color w:val="000000"/>
          <w:sz w:val="28"/>
          <w:szCs w:val="28"/>
          <w:lang w:eastAsia="ru-RU"/>
        </w:rPr>
        <w:t>Контроль соревновательной деятельност</w:t>
      </w:r>
      <w:r w:rsidRPr="00204CA4">
        <w:rPr>
          <w:rFonts w:ascii="Times New Roman" w:eastAsia="Times New Roman" w:hAnsi="Times New Roman" w:cs="Times New Roman"/>
          <w:color w:val="000000"/>
          <w:sz w:val="28"/>
          <w:szCs w:val="28"/>
          <w:lang w:eastAsia="ru-RU"/>
        </w:rPr>
        <w:t>и является неотъемлемым условием эффективного управления процессом подготовки спортсмена.</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Соревновательная деятельность - интегральная характеристика подготовленности, результат функционирования всей системы спортивной подготовки. Спортивный результат дает необходимую информацию для уточнения задач подготовки на ее определенных этапах, выбора состава средств и методов тренировочного воздействия.</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Однако спортивный результат - сложное многокомпонентное явление, поэтому контроль, построенный только на анализе динамики результатов, позволяет получить лишь обобщенное представление об эффективности процесса подготовки. Следовательно, наряду с анализом спортивных результатов целесообразно использовать контроль за отдельными, наиболее информативными компонентами соревновательной деятельности. Необходимым условием контроля является наличие модели соревновательной деятельности.</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Контроль соревновательной деятельности спортсмена осуществляется по следующим основным направлениям:</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 </w:t>
      </w:r>
      <w:proofErr w:type="gramStart"/>
      <w:r w:rsidRPr="00204CA4">
        <w:rPr>
          <w:rFonts w:ascii="Times New Roman" w:eastAsia="Times New Roman" w:hAnsi="Times New Roman" w:cs="Times New Roman"/>
          <w:color w:val="000000"/>
          <w:sz w:val="28"/>
          <w:szCs w:val="28"/>
          <w:lang w:eastAsia="ru-RU"/>
        </w:rPr>
        <w:t>контроль за</w:t>
      </w:r>
      <w:proofErr w:type="gramEnd"/>
      <w:r w:rsidRPr="00204CA4">
        <w:rPr>
          <w:rFonts w:ascii="Times New Roman" w:eastAsia="Times New Roman" w:hAnsi="Times New Roman" w:cs="Times New Roman"/>
          <w:color w:val="000000"/>
          <w:sz w:val="28"/>
          <w:szCs w:val="28"/>
          <w:lang w:eastAsia="ru-RU"/>
        </w:rPr>
        <w:t xml:space="preserve"> структурой и характером технико-тактических действий в условиях соревнований;</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 </w:t>
      </w:r>
      <w:proofErr w:type="gramStart"/>
      <w:r w:rsidRPr="00204CA4">
        <w:rPr>
          <w:rFonts w:ascii="Times New Roman" w:eastAsia="Times New Roman" w:hAnsi="Times New Roman" w:cs="Times New Roman"/>
          <w:color w:val="000000"/>
          <w:sz w:val="28"/>
          <w:szCs w:val="28"/>
          <w:lang w:eastAsia="ru-RU"/>
        </w:rPr>
        <w:t>контроль за</w:t>
      </w:r>
      <w:proofErr w:type="gramEnd"/>
      <w:r w:rsidRPr="00204CA4">
        <w:rPr>
          <w:rFonts w:ascii="Times New Roman" w:eastAsia="Times New Roman" w:hAnsi="Times New Roman" w:cs="Times New Roman"/>
          <w:color w:val="000000"/>
          <w:sz w:val="28"/>
          <w:szCs w:val="28"/>
          <w:lang w:eastAsia="ru-RU"/>
        </w:rPr>
        <w:t xml:space="preserve"> параметрами (объем, интенсивность, характер распределения в циклах подготовки) соревновательных нагрузок.</w:t>
      </w:r>
    </w:p>
    <w:p w:rsidR="00204CA4" w:rsidRPr="001B25B1" w:rsidRDefault="00204CA4" w:rsidP="001B25B1">
      <w:pPr>
        <w:shd w:val="clear" w:color="auto" w:fill="FFFFFF"/>
        <w:spacing w:after="150" w:line="240" w:lineRule="auto"/>
        <w:ind w:firstLine="709"/>
        <w:contextualSpacing/>
        <w:jc w:val="center"/>
        <w:textAlignment w:val="baseline"/>
        <w:rPr>
          <w:rFonts w:ascii="Times New Roman" w:eastAsia="Times New Roman" w:hAnsi="Times New Roman" w:cs="Times New Roman"/>
          <w:i/>
          <w:color w:val="000000"/>
          <w:sz w:val="28"/>
          <w:szCs w:val="28"/>
          <w:lang w:eastAsia="ru-RU"/>
        </w:rPr>
      </w:pPr>
      <w:r w:rsidRPr="001B25B1">
        <w:rPr>
          <w:rFonts w:ascii="Times New Roman" w:eastAsia="Times New Roman" w:hAnsi="Times New Roman" w:cs="Times New Roman"/>
          <w:i/>
          <w:color w:val="000000"/>
          <w:sz w:val="28"/>
          <w:szCs w:val="28"/>
          <w:lang w:eastAsia="ru-RU"/>
        </w:rPr>
        <w:t>Конт</w:t>
      </w:r>
      <w:r w:rsidR="001B25B1">
        <w:rPr>
          <w:rFonts w:ascii="Times New Roman" w:eastAsia="Times New Roman" w:hAnsi="Times New Roman" w:cs="Times New Roman"/>
          <w:i/>
          <w:color w:val="000000"/>
          <w:sz w:val="28"/>
          <w:szCs w:val="28"/>
          <w:lang w:eastAsia="ru-RU"/>
        </w:rPr>
        <w:t>роль тренировочной деятельности</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 xml:space="preserve">Основная составляющая педагогического контроля тренировочной деятельности - контроль параметров тренировочных нагрузок, состав тренировочных средств и методов подготовки. Параметры нагрузок должны соответствовать основным разделам тренировочного процесса: физической, технической, тактической и психической подготовке. Поскольку на каждом структурном уровне спортивной подготовки тренировочные воздействия направлены на достижение специфических целей, решение специфических задач, то и контроль тренировочных воздействий должен быть неразрывно связан с этими структурными уровнями. Следует различать контроль нагрузок в структуре отдельного тренировочного занятия, микроцикла, </w:t>
      </w:r>
      <w:proofErr w:type="spellStart"/>
      <w:r w:rsidRPr="00204CA4">
        <w:rPr>
          <w:rFonts w:ascii="Times New Roman" w:eastAsia="Times New Roman" w:hAnsi="Times New Roman" w:cs="Times New Roman"/>
          <w:color w:val="000000"/>
          <w:sz w:val="28"/>
          <w:szCs w:val="28"/>
          <w:lang w:eastAsia="ru-RU"/>
        </w:rPr>
        <w:t>мезоцикла</w:t>
      </w:r>
      <w:proofErr w:type="spellEnd"/>
      <w:r w:rsidRPr="00204CA4">
        <w:rPr>
          <w:rFonts w:ascii="Times New Roman" w:eastAsia="Times New Roman" w:hAnsi="Times New Roman" w:cs="Times New Roman"/>
          <w:color w:val="000000"/>
          <w:sz w:val="28"/>
          <w:szCs w:val="28"/>
          <w:lang w:eastAsia="ru-RU"/>
        </w:rPr>
        <w:t>, макроцикла, структуре годичного цикла подготовки.</w:t>
      </w:r>
    </w:p>
    <w:p w:rsidR="00C20C80" w:rsidRDefault="00C20C80" w:rsidP="001B25B1">
      <w:pPr>
        <w:shd w:val="clear" w:color="auto" w:fill="FFFFFF"/>
        <w:spacing w:after="150" w:line="240" w:lineRule="auto"/>
        <w:ind w:firstLine="709"/>
        <w:contextualSpacing/>
        <w:jc w:val="center"/>
        <w:textAlignment w:val="baseline"/>
        <w:rPr>
          <w:rFonts w:ascii="Times New Roman" w:eastAsia="Times New Roman" w:hAnsi="Times New Roman" w:cs="Times New Roman"/>
          <w:i/>
          <w:color w:val="000000"/>
          <w:sz w:val="28"/>
          <w:szCs w:val="28"/>
          <w:lang w:eastAsia="ru-RU"/>
        </w:rPr>
      </w:pPr>
    </w:p>
    <w:p w:rsidR="00C20C80" w:rsidRPr="00C20C80" w:rsidRDefault="00C20C80" w:rsidP="001B25B1">
      <w:pPr>
        <w:shd w:val="clear" w:color="auto" w:fill="FFFFFF"/>
        <w:spacing w:after="15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p>
    <w:p w:rsidR="00204CA4" w:rsidRPr="001B25B1" w:rsidRDefault="00204CA4" w:rsidP="001B25B1">
      <w:pPr>
        <w:shd w:val="clear" w:color="auto" w:fill="FFFFFF"/>
        <w:spacing w:after="150" w:line="240" w:lineRule="auto"/>
        <w:ind w:firstLine="709"/>
        <w:contextualSpacing/>
        <w:jc w:val="center"/>
        <w:textAlignment w:val="baseline"/>
        <w:rPr>
          <w:rFonts w:ascii="Times New Roman" w:eastAsia="Times New Roman" w:hAnsi="Times New Roman" w:cs="Times New Roman"/>
          <w:i/>
          <w:color w:val="000000"/>
          <w:sz w:val="28"/>
          <w:szCs w:val="28"/>
          <w:lang w:eastAsia="ru-RU"/>
        </w:rPr>
      </w:pPr>
      <w:r w:rsidRPr="001B25B1">
        <w:rPr>
          <w:rFonts w:ascii="Times New Roman" w:eastAsia="Times New Roman" w:hAnsi="Times New Roman" w:cs="Times New Roman"/>
          <w:i/>
          <w:color w:val="000000"/>
          <w:sz w:val="28"/>
          <w:szCs w:val="28"/>
          <w:lang w:eastAsia="ru-RU"/>
        </w:rPr>
        <w:t>Самоконтроль при</w:t>
      </w:r>
      <w:r w:rsidR="001B25B1">
        <w:rPr>
          <w:rFonts w:ascii="Times New Roman" w:eastAsia="Times New Roman" w:hAnsi="Times New Roman" w:cs="Times New Roman"/>
          <w:i/>
          <w:color w:val="000000"/>
          <w:sz w:val="28"/>
          <w:szCs w:val="28"/>
          <w:lang w:eastAsia="ru-RU"/>
        </w:rPr>
        <w:t xml:space="preserve"> выполнении физических нагрузок</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Каждый спортсмен должен научиться проводить самостоятельные наблюдения за изменением в состоянии своего здоровья, физического развития, функциональной готовности своего организма к занятиям физическими упражнениями. Результаты самоконтроля оказывают большую помощь тренеру, который в зависимости от характера возникающих изменений может регулировать тренировочные нагрузки. Ведь оптимальная дозированная мышечная нагрузка повышает общий эмоциональный тонус, создавая устойчивое бодрое настроение, которое служит наиболее благоприятным фоном для умственной деятельности и важным профилактическим средством против переутомления, а так же повышению работоспособности.</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К показателям самоконтроля можно отнести субъективные и объективные признаки.</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proofErr w:type="gramStart"/>
      <w:r w:rsidRPr="00204CA4">
        <w:rPr>
          <w:rFonts w:ascii="Times New Roman" w:eastAsia="Times New Roman" w:hAnsi="Times New Roman" w:cs="Times New Roman"/>
          <w:color w:val="000000"/>
          <w:sz w:val="28"/>
          <w:szCs w:val="28"/>
          <w:lang w:eastAsia="ru-RU"/>
        </w:rPr>
        <w:t xml:space="preserve">К субъективным признакам относятся – </w:t>
      </w:r>
      <w:r w:rsidR="002829BE">
        <w:rPr>
          <w:rFonts w:ascii="Times New Roman" w:eastAsia="Times New Roman" w:hAnsi="Times New Roman" w:cs="Times New Roman"/>
          <w:color w:val="000000"/>
          <w:sz w:val="28"/>
          <w:szCs w:val="28"/>
          <w:lang w:eastAsia="ru-RU"/>
        </w:rPr>
        <w:t xml:space="preserve"> </w:t>
      </w:r>
      <w:r w:rsidRPr="00204CA4">
        <w:rPr>
          <w:rFonts w:ascii="Times New Roman" w:eastAsia="Times New Roman" w:hAnsi="Times New Roman" w:cs="Times New Roman"/>
          <w:color w:val="000000"/>
          <w:sz w:val="28"/>
          <w:szCs w:val="28"/>
          <w:lang w:eastAsia="ru-RU"/>
        </w:rPr>
        <w:t>самочувствие (определяется по ощущениям своего состояния исходя из пятибалльной системы: 5 – отличное, 4 – хорошее, 3 – удовлетворительное, 2 – плохое, 1 – очень плохое), настроение, неприятные ощущения, аппетит, желание тренироваться.</w:t>
      </w:r>
      <w:proofErr w:type="gramEnd"/>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К объективным признакам можно отнести - ЧСС (частоту сердечных сокращений измеряют лежа в постели, желательно в </w:t>
      </w:r>
      <w:proofErr w:type="gramStart"/>
      <w:r w:rsidRPr="00204CA4">
        <w:rPr>
          <w:rFonts w:ascii="Times New Roman" w:eastAsia="Times New Roman" w:hAnsi="Times New Roman" w:cs="Times New Roman"/>
          <w:color w:val="000000"/>
          <w:sz w:val="28"/>
          <w:szCs w:val="28"/>
          <w:lang w:eastAsia="ru-RU"/>
        </w:rPr>
        <w:t>одно и тоже</w:t>
      </w:r>
      <w:proofErr w:type="gramEnd"/>
      <w:r w:rsidRPr="00204CA4">
        <w:rPr>
          <w:rFonts w:ascii="Times New Roman" w:eastAsia="Times New Roman" w:hAnsi="Times New Roman" w:cs="Times New Roman"/>
          <w:color w:val="000000"/>
          <w:sz w:val="28"/>
          <w:szCs w:val="28"/>
          <w:lang w:eastAsia="ru-RU"/>
        </w:rPr>
        <w:t xml:space="preserve"> время; до тренировочного занятия, во время и после него). Массу тела (вес) измеряется перед началом тренировочного занятия и после его. Одежда и обувь должны быть одними и теми же. Функцию желудочно-кишечного тракта, потоотделение, силу мышц, ЖЕЛ (жизненную емкость легких), результаты физической подготовки. Некоторые показатели можно измерять утром после сна, другие до тренировочного занятия и после него, а так же вечером.</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После тренировочных занятий происходит снижение массы тела, не более чем на 2 – 3% от исходного; увеличение частоты сердцебиений на 20 – 30% с последующим снижением; снижение силы кисти с последующим ее повышения к вечеру; ЖЕЛ обычно снижается, но к вечеру восстанавливается до исходного уровня. Скорость восстановления всех показателей не </w:t>
      </w:r>
      <w:r w:rsidRPr="00204CA4">
        <w:rPr>
          <w:rFonts w:ascii="Times New Roman" w:eastAsia="Times New Roman" w:hAnsi="Times New Roman" w:cs="Times New Roman"/>
          <w:color w:val="000000"/>
          <w:sz w:val="28"/>
          <w:szCs w:val="28"/>
          <w:lang w:eastAsia="ru-RU"/>
        </w:rPr>
        <w:lastRenderedPageBreak/>
        <w:t>одинаковая. Но если на следующий день после тренировки ЧСС не достигает исходного уровня, отмечается снижение массы тела, появляется вялость, сонливость, снижение аппетита, то это значит, что восстановительный процесс замедлен. Значит, физическая нагрузка была для организма велика и к последующей тренировке организм не готов.</w:t>
      </w:r>
    </w:p>
    <w:p w:rsidR="00C20C80"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Все данные самоконтроля необходимо записывать в дневник самоконтроля. В дневнике отмечают содержание занятия, ее дозировку, результаты работы над овладением техникой и ее совершенствованием, удачные движения их характер связанные с эти ощущением, так же указывают недочеты, ошибки. А так же в дневнике записывается продолжительность и качество сна, аппетит, появление во время занятий болей в мышцах, в области сердца, головных болей, головокружения. Этот </w:t>
      </w:r>
    </w:p>
    <w:p w:rsidR="00C20C80" w:rsidRDefault="00C20C80" w:rsidP="00C20C80">
      <w:pPr>
        <w:shd w:val="clear" w:color="auto" w:fill="FFFFFF"/>
        <w:spacing w:after="15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дневник спортсмены должны показывать тренеру для корректировки объема и интенсивности физических упражнений, а причину отклонения в состоянии здоровья должен установить врач.</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Самый доступный способ </w:t>
      </w:r>
      <w:proofErr w:type="gramStart"/>
      <w:r w:rsidRPr="00204CA4">
        <w:rPr>
          <w:rFonts w:ascii="Times New Roman" w:eastAsia="Times New Roman" w:hAnsi="Times New Roman" w:cs="Times New Roman"/>
          <w:color w:val="000000"/>
          <w:sz w:val="28"/>
          <w:szCs w:val="28"/>
          <w:lang w:eastAsia="ru-RU"/>
        </w:rPr>
        <w:t>контроля за</w:t>
      </w:r>
      <w:proofErr w:type="gramEnd"/>
      <w:r w:rsidRPr="00204CA4">
        <w:rPr>
          <w:rFonts w:ascii="Times New Roman" w:eastAsia="Times New Roman" w:hAnsi="Times New Roman" w:cs="Times New Roman"/>
          <w:color w:val="000000"/>
          <w:sz w:val="28"/>
          <w:szCs w:val="28"/>
          <w:lang w:eastAsia="ru-RU"/>
        </w:rPr>
        <w:t xml:space="preserve"> физиологическими сдвигами в организме при выполнении физической нагрузки является ЧСС. Сопоставляя характер нагрузки с изменением частоты пульса, определяют реакцию организма в любой момент занятия. Если использовать методику графической регистрации, то можно получить запись физиологической кривой всего занятия.</w:t>
      </w:r>
    </w:p>
    <w:p w:rsidR="00204CA4" w:rsidRPr="00204CA4" w:rsidRDefault="00204CA4" w:rsidP="001B25B1">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Накопленный педагогический опыт позволяет выделить следующие уровни интенсивности выполнения ф</w:t>
      </w:r>
      <w:r w:rsidR="001B25B1">
        <w:rPr>
          <w:rFonts w:ascii="Times New Roman" w:eastAsia="Times New Roman" w:hAnsi="Times New Roman" w:cs="Times New Roman"/>
          <w:color w:val="000000"/>
          <w:sz w:val="28"/>
          <w:szCs w:val="28"/>
          <w:lang w:eastAsia="ru-RU"/>
        </w:rPr>
        <w:t>изических упражнений (т</w:t>
      </w:r>
      <w:r w:rsidR="002829BE">
        <w:rPr>
          <w:rFonts w:ascii="Times New Roman" w:eastAsia="Times New Roman" w:hAnsi="Times New Roman" w:cs="Times New Roman"/>
          <w:color w:val="000000"/>
          <w:sz w:val="28"/>
          <w:szCs w:val="28"/>
          <w:lang w:eastAsia="ru-RU"/>
        </w:rPr>
        <w:t>аблица 13</w:t>
      </w:r>
      <w:r w:rsidR="001B25B1">
        <w:rPr>
          <w:rFonts w:ascii="Times New Roman" w:eastAsia="Times New Roman" w:hAnsi="Times New Roman" w:cs="Times New Roman"/>
          <w:color w:val="000000"/>
          <w:sz w:val="28"/>
          <w:szCs w:val="28"/>
          <w:lang w:eastAsia="ru-RU"/>
        </w:rPr>
        <w:t>):</w:t>
      </w:r>
    </w:p>
    <w:p w:rsidR="00204CA4" w:rsidRPr="0022490A" w:rsidRDefault="002829BE" w:rsidP="00204CA4">
      <w:pPr>
        <w:shd w:val="clear" w:color="auto" w:fill="FFFFFF"/>
        <w:spacing w:after="150" w:line="330" w:lineRule="atLeast"/>
        <w:jc w:val="righ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i/>
          <w:color w:val="000000"/>
          <w:lang w:eastAsia="ru-RU"/>
        </w:rPr>
        <w:t>Таблица 13</w:t>
      </w:r>
    </w:p>
    <w:p w:rsidR="00204CA4" w:rsidRPr="00204CA4" w:rsidRDefault="00204CA4" w:rsidP="00204CA4">
      <w:pPr>
        <w:shd w:val="clear" w:color="auto" w:fill="FFFFFF"/>
        <w:spacing w:after="150" w:line="330" w:lineRule="atLeast"/>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Интенсивность выполнения физических упражнений</w:t>
      </w:r>
    </w:p>
    <w:tbl>
      <w:tblPr>
        <w:tblW w:w="5000" w:type="pct"/>
        <w:shd w:val="clear" w:color="auto" w:fill="FFFFFF"/>
        <w:tblCellMar>
          <w:left w:w="0" w:type="dxa"/>
          <w:right w:w="0" w:type="dxa"/>
        </w:tblCellMar>
        <w:tblLook w:val="04A0" w:firstRow="1" w:lastRow="0" w:firstColumn="1" w:lastColumn="0" w:noHBand="0" w:noVBand="1"/>
      </w:tblPr>
      <w:tblGrid>
        <w:gridCol w:w="5124"/>
        <w:gridCol w:w="4447"/>
      </w:tblGrid>
      <w:tr w:rsidR="00204CA4" w:rsidRPr="00204CA4" w:rsidTr="00CC61A7">
        <w:tc>
          <w:tcPr>
            <w:tcW w:w="26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Интенсивность</w:t>
            </w:r>
          </w:p>
        </w:tc>
        <w:tc>
          <w:tcPr>
            <w:tcW w:w="23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Уд/мин</w:t>
            </w:r>
          </w:p>
        </w:tc>
      </w:tr>
      <w:tr w:rsidR="00204CA4" w:rsidRPr="00204CA4" w:rsidTr="00CC61A7">
        <w:tc>
          <w:tcPr>
            <w:tcW w:w="2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Малая</w:t>
            </w:r>
          </w:p>
        </w:tc>
        <w:tc>
          <w:tcPr>
            <w:tcW w:w="2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100 – 120</w:t>
            </w:r>
          </w:p>
        </w:tc>
      </w:tr>
      <w:tr w:rsidR="00204CA4" w:rsidRPr="00204CA4" w:rsidTr="00CC61A7">
        <w:tc>
          <w:tcPr>
            <w:tcW w:w="2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Умеренная</w:t>
            </w:r>
          </w:p>
        </w:tc>
        <w:tc>
          <w:tcPr>
            <w:tcW w:w="2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120 – 140</w:t>
            </w:r>
          </w:p>
        </w:tc>
      </w:tr>
      <w:tr w:rsidR="00204CA4" w:rsidRPr="00204CA4" w:rsidTr="00CC61A7">
        <w:tc>
          <w:tcPr>
            <w:tcW w:w="2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Средняя</w:t>
            </w:r>
          </w:p>
        </w:tc>
        <w:tc>
          <w:tcPr>
            <w:tcW w:w="2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140 – 160 </w:t>
            </w:r>
          </w:p>
        </w:tc>
      </w:tr>
      <w:tr w:rsidR="00204CA4" w:rsidRPr="00204CA4" w:rsidTr="00CC61A7">
        <w:tc>
          <w:tcPr>
            <w:tcW w:w="2650"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Большая</w:t>
            </w:r>
          </w:p>
        </w:tc>
        <w:tc>
          <w:tcPr>
            <w:tcW w:w="2300"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160 – 180</w:t>
            </w:r>
          </w:p>
        </w:tc>
      </w:tr>
      <w:tr w:rsidR="00204CA4" w:rsidRPr="00204CA4" w:rsidTr="00CC61A7">
        <w:tc>
          <w:tcPr>
            <w:tcW w:w="26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Максимальная</w:t>
            </w:r>
          </w:p>
        </w:tc>
        <w:tc>
          <w:tcPr>
            <w:tcW w:w="2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0" w:line="240" w:lineRule="auto"/>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180 - 200</w:t>
            </w:r>
          </w:p>
        </w:tc>
      </w:tr>
      <w:tr w:rsidR="00204CA4" w:rsidRPr="00204CA4" w:rsidTr="00CC61A7">
        <w:tc>
          <w:tcPr>
            <w:tcW w:w="26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Предельная</w:t>
            </w:r>
          </w:p>
        </w:tc>
        <w:tc>
          <w:tcPr>
            <w:tcW w:w="2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330" w:lineRule="atLeast"/>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свыше 200</w:t>
            </w:r>
          </w:p>
        </w:tc>
      </w:tr>
    </w:tbl>
    <w:p w:rsidR="00204CA4" w:rsidRPr="00204CA4" w:rsidRDefault="00204CA4" w:rsidP="00204CA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Измерение пульса производится следующим образом, положить пальцы правой руки либо на левую сторону груди в области «верхушечного толчка», либо на шеи под нижнюю челюсть, или на висок, можно на левое запястье у основания большого пальца. Подсчитывают число пульсаций за 10 </w:t>
      </w:r>
      <w:proofErr w:type="gramStart"/>
      <w:r w:rsidRPr="00204CA4">
        <w:rPr>
          <w:rFonts w:ascii="Times New Roman" w:eastAsia="Times New Roman" w:hAnsi="Times New Roman" w:cs="Times New Roman"/>
          <w:color w:val="000000"/>
          <w:sz w:val="28"/>
          <w:szCs w:val="28"/>
          <w:lang w:eastAsia="ru-RU"/>
        </w:rPr>
        <w:t>сек</w:t>
      </w:r>
      <w:proofErr w:type="gramEnd"/>
      <w:r w:rsidRPr="00204CA4">
        <w:rPr>
          <w:rFonts w:ascii="Times New Roman" w:eastAsia="Times New Roman" w:hAnsi="Times New Roman" w:cs="Times New Roman"/>
          <w:color w:val="000000"/>
          <w:sz w:val="28"/>
          <w:szCs w:val="28"/>
          <w:lang w:eastAsia="ru-RU"/>
        </w:rPr>
        <w:t xml:space="preserve"> и умножают на шесть, можно за 30 сек и умножить на два.</w:t>
      </w:r>
    </w:p>
    <w:p w:rsidR="00204CA4" w:rsidRPr="00204CA4" w:rsidRDefault="00204CA4" w:rsidP="00204CA4">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Требования к организации и проведению</w:t>
      </w:r>
      <w:r w:rsidRPr="00204CA4">
        <w:rPr>
          <w:rFonts w:ascii="Times New Roman" w:eastAsia="Times New Roman" w:hAnsi="Times New Roman" w:cs="Times New Roman"/>
          <w:i/>
          <w:iCs/>
          <w:color w:val="000000"/>
          <w:sz w:val="28"/>
          <w:szCs w:val="28"/>
          <w:lang w:eastAsia="ru-RU"/>
        </w:rPr>
        <w:t> </w:t>
      </w:r>
      <w:r w:rsidRPr="00204CA4">
        <w:rPr>
          <w:rFonts w:ascii="Times New Roman" w:eastAsia="Times New Roman" w:hAnsi="Times New Roman" w:cs="Times New Roman"/>
          <w:i/>
          <w:iCs/>
          <w:color w:val="000000"/>
          <w:sz w:val="28"/>
          <w:szCs w:val="28"/>
          <w:bdr w:val="none" w:sz="0" w:space="0" w:color="auto" w:frame="1"/>
          <w:lang w:eastAsia="ru-RU"/>
        </w:rPr>
        <w:t>врачебно-педагогического и биохимического контроля.</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B25B1">
        <w:rPr>
          <w:rFonts w:ascii="Times New Roman" w:eastAsia="Times New Roman" w:hAnsi="Times New Roman" w:cs="Times New Roman"/>
          <w:i/>
          <w:color w:val="000000"/>
          <w:sz w:val="28"/>
          <w:szCs w:val="28"/>
          <w:lang w:eastAsia="ru-RU"/>
        </w:rPr>
        <w:t>Врачебный и биохимический контроль</w:t>
      </w:r>
      <w:r w:rsidRPr="00204CA4">
        <w:rPr>
          <w:rFonts w:ascii="Times New Roman" w:eastAsia="Times New Roman" w:hAnsi="Times New Roman" w:cs="Times New Roman"/>
          <w:color w:val="000000"/>
          <w:sz w:val="28"/>
          <w:szCs w:val="28"/>
          <w:lang w:eastAsia="ru-RU"/>
        </w:rPr>
        <w:t xml:space="preserve"> в зависимости от частных задач может включать в себя следующие мероприятия:</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углубленный медицинский осмотр (УМО), проводится с целью допуска спортсмена к тренировочному и соревновательному процессу по избранному виду спорта.</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углубленное комплексное биохимическое обследование (УКО), проводится с целью оценки возможностей различных функциональных систем, отдельных органов и </w:t>
      </w:r>
      <w:proofErr w:type="gramStart"/>
      <w:r w:rsidRPr="00204CA4">
        <w:rPr>
          <w:rFonts w:ascii="Times New Roman" w:eastAsia="Times New Roman" w:hAnsi="Times New Roman" w:cs="Times New Roman"/>
          <w:color w:val="000000"/>
          <w:sz w:val="28"/>
          <w:szCs w:val="28"/>
          <w:lang w:eastAsia="ru-RU"/>
        </w:rPr>
        <w:t>механизмов</w:t>
      </w:r>
      <w:proofErr w:type="gramEnd"/>
      <w:r w:rsidRPr="00204CA4">
        <w:rPr>
          <w:rFonts w:ascii="Times New Roman" w:eastAsia="Times New Roman" w:hAnsi="Times New Roman" w:cs="Times New Roman"/>
          <w:color w:val="000000"/>
          <w:sz w:val="28"/>
          <w:szCs w:val="28"/>
          <w:lang w:eastAsia="ru-RU"/>
        </w:rPr>
        <w:t xml:space="preserve"> несущих основную нагрузку в тренировочной и соревновательной деятельности.</w:t>
      </w:r>
    </w:p>
    <w:p w:rsidR="00C20C80" w:rsidRDefault="00C20C80" w:rsidP="001B25B1">
      <w:pPr>
        <w:spacing w:after="150" w:line="240" w:lineRule="auto"/>
        <w:ind w:firstLine="709"/>
        <w:contextualSpacing/>
        <w:jc w:val="center"/>
        <w:textAlignment w:val="baseline"/>
        <w:rPr>
          <w:rFonts w:ascii="Times New Roman" w:eastAsia="Times New Roman" w:hAnsi="Times New Roman" w:cs="Times New Roman"/>
          <w:i/>
          <w:color w:val="000000"/>
          <w:sz w:val="28"/>
          <w:szCs w:val="28"/>
          <w:lang w:eastAsia="ru-RU"/>
        </w:rPr>
      </w:pPr>
    </w:p>
    <w:p w:rsidR="00C20C80" w:rsidRDefault="00C20C80" w:rsidP="001B25B1">
      <w:pPr>
        <w:spacing w:after="150" w:line="240" w:lineRule="auto"/>
        <w:ind w:firstLine="709"/>
        <w:contextualSpacing/>
        <w:jc w:val="center"/>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64</w:t>
      </w:r>
    </w:p>
    <w:p w:rsidR="00204CA4" w:rsidRPr="00204CA4" w:rsidRDefault="001B25B1" w:rsidP="001B25B1">
      <w:pPr>
        <w:spacing w:after="150" w:line="240" w:lineRule="auto"/>
        <w:ind w:firstLine="709"/>
        <w:contextualSpacing/>
        <w:jc w:val="center"/>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Врачебный контроль</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Врачебный контроль – обязательное условие занятий спортом.</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задачи врачебного контроля входят:</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 определение уровня физического развития, состояния здоровья и функционального состояния спортсменов с целью допуска к систематическим занятиям спортом;</w:t>
      </w:r>
    </w:p>
    <w:p w:rsidR="00204CA4" w:rsidRPr="00204CA4" w:rsidRDefault="00204CA4" w:rsidP="00204CA4">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 систематическое наблюдение за изменениями в физическом развитии спортсменов, занимающихся </w:t>
      </w:r>
      <w:hyperlink r:id="rId20" w:tooltip="Художественная гимнастика" w:history="1">
        <w:r w:rsidRPr="00204CA4">
          <w:rPr>
            <w:rFonts w:ascii="Times New Roman" w:eastAsia="Times New Roman" w:hAnsi="Times New Roman" w:cs="Times New Roman"/>
            <w:sz w:val="28"/>
            <w:szCs w:val="28"/>
            <w:lang w:eastAsia="ru-RU"/>
          </w:rPr>
          <w:t>художественной гимнастикой</w:t>
        </w:r>
      </w:hyperlink>
      <w:r w:rsidRPr="00204CA4">
        <w:rPr>
          <w:rFonts w:ascii="Times New Roman" w:eastAsia="Times New Roman" w:hAnsi="Times New Roman" w:cs="Times New Roman"/>
          <w:color w:val="000000"/>
          <w:sz w:val="28"/>
          <w:szCs w:val="28"/>
          <w:lang w:eastAsia="ru-RU"/>
        </w:rPr>
        <w:t>,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3) выявление, лечение и профилактика паталогических состояний и  изменений, возникающих при не рациональном использовании физических упражнений.</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 оценке состояния здоровья спортсменов выделяют:</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здоровых спортсменов;</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практически </w:t>
      </w:r>
      <w:proofErr w:type="gramStart"/>
      <w:r w:rsidRPr="00204CA4">
        <w:rPr>
          <w:rFonts w:ascii="Times New Roman" w:eastAsia="Times New Roman" w:hAnsi="Times New Roman" w:cs="Times New Roman"/>
          <w:color w:val="000000"/>
          <w:sz w:val="28"/>
          <w:szCs w:val="28"/>
          <w:lang w:eastAsia="ru-RU"/>
        </w:rPr>
        <w:t>здоровых</w:t>
      </w:r>
      <w:proofErr w:type="gramEnd"/>
      <w:r w:rsidRPr="00204CA4">
        <w:rPr>
          <w:rFonts w:ascii="Times New Roman" w:eastAsia="Times New Roman" w:hAnsi="Times New Roman" w:cs="Times New Roman"/>
          <w:color w:val="000000"/>
          <w:sz w:val="28"/>
          <w:szCs w:val="28"/>
          <w:lang w:eastAsia="ru-RU"/>
        </w:rPr>
        <w:t xml:space="preserve"> (с отклонениями в состоянии здоровья или с компенсированными хроническими заболеваниями вне фазы обострения, которые не ограничивают выполнение тренировочной работы);</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спортсменов с заболеваниями, требующими лечения и ограничивающими тренировочный процесс;</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спортсменов с заболеваниями, требующими стационарного лечения с обязательным отстранением на разные сроки от тренировочной и соревновательной деятельности.</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Состояние здоровья оценивается врачами-специалистами на основе результатов углубленного медицинского обследования. Состояние здоровья и избирательного функционального состояния рассматриваются как взаимосвязанные, взаимообусловленные процессы. Оценка состояния здоровья спортсмена проводится с обязательным использованием тестирующих нагрузок.</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Врачебно-педагогическое наблюдение, текущее биохимическое обследование (ТО), текущий врачебный контроль осуществляется по </w:t>
      </w:r>
      <w:r w:rsidRPr="00204CA4">
        <w:rPr>
          <w:rFonts w:ascii="Times New Roman" w:eastAsia="Times New Roman" w:hAnsi="Times New Roman" w:cs="Times New Roman"/>
          <w:color w:val="000000"/>
          <w:sz w:val="28"/>
          <w:szCs w:val="28"/>
          <w:lang w:eastAsia="ru-RU"/>
        </w:rPr>
        <w:lastRenderedPageBreak/>
        <w:t>договору с Алтайским врачебно-физкультурным диспансером. С целью учета состояния спортсмена на каждого обучающегося заполняется врачебно-контрольная карта.</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rsidR="00C20C80"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К занятиям спортом допускаются спортсмены, отнесенные к основной медицинской группе. В эту группу входят лица, не имеющие отклонений в состоянии здоровья, физическом развитии и </w:t>
      </w:r>
      <w:proofErr w:type="gramStart"/>
      <w:r w:rsidRPr="00204CA4">
        <w:rPr>
          <w:rFonts w:ascii="Times New Roman" w:eastAsia="Times New Roman" w:hAnsi="Times New Roman" w:cs="Times New Roman"/>
          <w:color w:val="000000"/>
          <w:sz w:val="28"/>
          <w:szCs w:val="28"/>
          <w:lang w:eastAsia="ru-RU"/>
        </w:rPr>
        <w:t>функциональной</w:t>
      </w:r>
      <w:proofErr w:type="gramEnd"/>
      <w:r w:rsidRPr="00204CA4">
        <w:rPr>
          <w:rFonts w:ascii="Times New Roman" w:eastAsia="Times New Roman" w:hAnsi="Times New Roman" w:cs="Times New Roman"/>
          <w:color w:val="000000"/>
          <w:sz w:val="28"/>
          <w:szCs w:val="28"/>
          <w:lang w:eastAsia="ru-RU"/>
        </w:rPr>
        <w:t xml:space="preserve"> </w:t>
      </w:r>
    </w:p>
    <w:p w:rsidR="00C20C80" w:rsidRDefault="00C20C80" w:rsidP="00C20C80">
      <w:pPr>
        <w:spacing w:after="15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подготовленности, а так же лица, имеющие незначительные, чаще функциональные отклонения, но не отстающие по своему физическому развитию и функциональной подготовленности.</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Оценка физического развития проводится с учетом полового созревания, так как биологический возраст в большей степени определяет показатели физической подготовленности и работоспособности, а также темпы их развития.</w:t>
      </w:r>
    </w:p>
    <w:p w:rsidR="00204CA4" w:rsidRPr="00204CA4" w:rsidRDefault="00204CA4" w:rsidP="00204CA4">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 оценке функционального состояния, прежде всего, анализируют данные, полученные в состоянии покоя по отношению к возрастным нормам (ЧСС, артериального давления, электрокардиограммы и др.) или к должным величинам (жизненной емкости лёгких, максимальной </w:t>
      </w:r>
      <w:hyperlink r:id="rId21" w:tooltip="Вентиляция" w:history="1">
        <w:r w:rsidRPr="00204CA4">
          <w:rPr>
            <w:rFonts w:ascii="Times New Roman" w:eastAsia="Times New Roman" w:hAnsi="Times New Roman" w:cs="Times New Roman"/>
            <w:sz w:val="28"/>
            <w:szCs w:val="28"/>
            <w:lang w:eastAsia="ru-RU"/>
          </w:rPr>
          <w:t>вентиляции</w:t>
        </w:r>
      </w:hyperlink>
      <w:r w:rsidRPr="00204CA4">
        <w:rPr>
          <w:rFonts w:ascii="Times New Roman" w:eastAsia="Times New Roman" w:hAnsi="Times New Roman" w:cs="Times New Roman"/>
          <w:sz w:val="28"/>
          <w:szCs w:val="28"/>
          <w:lang w:eastAsia="ru-RU"/>
        </w:rPr>
        <w:t> </w:t>
      </w:r>
      <w:r w:rsidRPr="00204CA4">
        <w:rPr>
          <w:rFonts w:ascii="Times New Roman" w:eastAsia="Times New Roman" w:hAnsi="Times New Roman" w:cs="Times New Roman"/>
          <w:color w:val="000000"/>
          <w:sz w:val="28"/>
          <w:szCs w:val="28"/>
          <w:lang w:eastAsia="ru-RU"/>
        </w:rPr>
        <w:t>лёгких и др.)</w:t>
      </w:r>
    </w:p>
    <w:p w:rsidR="00204CA4" w:rsidRPr="00204CA4" w:rsidRDefault="00204CA4" w:rsidP="0022490A">
      <w:pPr>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Определение специальной тренированности. Динамика специальной тренированности изучается методом повторных нагрузок. Оценка дается с учетом результатов проделанной работы и степени сдвигов в функциональных показателях. По изменению биохимических показателей можно судить о направленности тренировочных занятий и тем самым упр</w:t>
      </w:r>
      <w:r w:rsidR="0022490A">
        <w:rPr>
          <w:rFonts w:ascii="Times New Roman" w:eastAsia="Times New Roman" w:hAnsi="Times New Roman" w:cs="Times New Roman"/>
          <w:color w:val="000000"/>
          <w:sz w:val="28"/>
          <w:szCs w:val="28"/>
          <w:lang w:eastAsia="ru-RU"/>
        </w:rPr>
        <w:t>авлять тренировочным процессом.</w:t>
      </w:r>
    </w:p>
    <w:p w:rsidR="00204CA4" w:rsidRPr="00204CA4" w:rsidRDefault="00204CA4" w:rsidP="00204CA4">
      <w:pPr>
        <w:shd w:val="clear" w:color="auto" w:fill="FFFFFF"/>
        <w:spacing w:after="0" w:line="330" w:lineRule="atLeast"/>
        <w:ind w:firstLine="709"/>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Цель </w:t>
      </w:r>
      <w:r w:rsidRPr="00204CA4">
        <w:rPr>
          <w:rFonts w:ascii="Times New Roman" w:eastAsia="Times New Roman" w:hAnsi="Times New Roman" w:cs="Times New Roman"/>
          <w:i/>
          <w:iCs/>
          <w:color w:val="000000"/>
          <w:sz w:val="28"/>
          <w:szCs w:val="28"/>
          <w:bdr w:val="none" w:sz="0" w:space="0" w:color="auto" w:frame="1"/>
          <w:lang w:eastAsia="ru-RU"/>
        </w:rPr>
        <w:t>психологического контроля:</w:t>
      </w:r>
      <w:r w:rsidRPr="00204CA4">
        <w:rPr>
          <w:rFonts w:ascii="Times New Roman" w:eastAsia="Times New Roman" w:hAnsi="Times New Roman" w:cs="Times New Roman"/>
          <w:color w:val="000000"/>
          <w:sz w:val="28"/>
          <w:szCs w:val="28"/>
          <w:lang w:eastAsia="ru-RU"/>
        </w:rPr>
        <w:t> оценка суммарного психологического состояния спортсмена и выявление отдельных факторов, влияющих на его психологическое состояние.</w:t>
      </w:r>
    </w:p>
    <w:p w:rsidR="00204CA4" w:rsidRPr="0022490A" w:rsidRDefault="002829BE" w:rsidP="00204CA4">
      <w:pPr>
        <w:shd w:val="clear" w:color="auto" w:fill="FFFFFF"/>
        <w:spacing w:after="150" w:line="330" w:lineRule="atLeast"/>
        <w:ind w:firstLine="709"/>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lang w:eastAsia="ru-RU"/>
        </w:rPr>
        <w:t>Таблица 14</w:t>
      </w:r>
      <w:r w:rsidR="00204CA4" w:rsidRPr="0022490A">
        <w:rPr>
          <w:rFonts w:ascii="Times New Roman" w:eastAsia="Times New Roman" w:hAnsi="Times New Roman" w:cs="Times New Roman"/>
          <w:color w:val="000000"/>
          <w:sz w:val="28"/>
          <w:szCs w:val="28"/>
          <w:lang w:eastAsia="ru-RU"/>
        </w:rPr>
        <w:t xml:space="preserve"> </w:t>
      </w:r>
    </w:p>
    <w:p w:rsidR="00204CA4" w:rsidRPr="00204CA4" w:rsidRDefault="00204CA4" w:rsidP="00204CA4">
      <w:pPr>
        <w:shd w:val="clear" w:color="auto" w:fill="FFFFFF"/>
        <w:spacing w:after="150" w:line="330" w:lineRule="atLeast"/>
        <w:ind w:firstLine="709"/>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Система комплексного психологического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04CA4" w:rsidRPr="00C20C80" w:rsidTr="00CC61A7">
        <w:tc>
          <w:tcPr>
            <w:tcW w:w="3190"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Этап подготовки</w:t>
            </w:r>
          </w:p>
        </w:tc>
        <w:tc>
          <w:tcPr>
            <w:tcW w:w="3190"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Задачи</w:t>
            </w:r>
          </w:p>
        </w:tc>
        <w:tc>
          <w:tcPr>
            <w:tcW w:w="3191"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Средства и методы</w:t>
            </w:r>
          </w:p>
        </w:tc>
      </w:tr>
      <w:tr w:rsidR="00204CA4" w:rsidRPr="00C20C80" w:rsidTr="00CC61A7">
        <w:tc>
          <w:tcPr>
            <w:tcW w:w="3190" w:type="dxa"/>
          </w:tcPr>
          <w:p w:rsidR="00204CA4" w:rsidRPr="00C20C80" w:rsidRDefault="00204CA4" w:rsidP="00204CA4">
            <w:pPr>
              <w:spacing w:after="0" w:line="240" w:lineRule="auto"/>
              <w:rPr>
                <w:rFonts w:ascii="Times New Roman" w:eastAsia="Calibri" w:hAnsi="Times New Roman" w:cs="Times New Roman"/>
                <w:sz w:val="24"/>
                <w:szCs w:val="24"/>
              </w:rPr>
            </w:pPr>
            <w:proofErr w:type="spellStart"/>
            <w:r w:rsidRPr="00C20C80">
              <w:rPr>
                <w:rFonts w:ascii="Times New Roman" w:eastAsia="Calibri" w:hAnsi="Times New Roman" w:cs="Times New Roman"/>
                <w:sz w:val="24"/>
                <w:szCs w:val="24"/>
              </w:rPr>
              <w:t>Общеподготовительный</w:t>
            </w:r>
            <w:proofErr w:type="spellEnd"/>
          </w:p>
        </w:tc>
        <w:tc>
          <w:tcPr>
            <w:tcW w:w="3190"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1. Формирование значимых мотивов напряженной тренировочной работы</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2. Формирование благоприятных отношений к спортивному режиму и тренировочным нагрузкам.</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 xml:space="preserve">3. Развитие волевых качеств: </w:t>
            </w:r>
            <w:r w:rsidRPr="00C20C80">
              <w:rPr>
                <w:rFonts w:ascii="Times New Roman" w:eastAsia="Calibri" w:hAnsi="Times New Roman" w:cs="Times New Roman"/>
                <w:sz w:val="24"/>
                <w:szCs w:val="24"/>
              </w:rPr>
              <w:lastRenderedPageBreak/>
              <w:t>целеустремленности, настойчивости и упорства.</w:t>
            </w:r>
          </w:p>
        </w:tc>
        <w:tc>
          <w:tcPr>
            <w:tcW w:w="3191"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lastRenderedPageBreak/>
              <w:t>Постановка трудных, но выполнимых задач, убеждение гимнастки в ее больших возможностях</w:t>
            </w:r>
          </w:p>
          <w:p w:rsidR="00204CA4" w:rsidRPr="00C20C80" w:rsidRDefault="00204CA4" w:rsidP="00204CA4">
            <w:pPr>
              <w:spacing w:after="0" w:line="240" w:lineRule="auto"/>
              <w:rPr>
                <w:rFonts w:ascii="Times New Roman" w:eastAsia="Calibri" w:hAnsi="Times New Roman" w:cs="Times New Roman"/>
                <w:sz w:val="24"/>
                <w:szCs w:val="24"/>
              </w:rPr>
            </w:pPr>
          </w:p>
          <w:p w:rsidR="00204CA4" w:rsidRPr="00C20C80" w:rsidRDefault="00204CA4" w:rsidP="00204CA4">
            <w:pPr>
              <w:spacing w:after="0" w:line="240" w:lineRule="auto"/>
              <w:rPr>
                <w:rFonts w:ascii="Times New Roman" w:eastAsia="Calibri" w:hAnsi="Times New Roman" w:cs="Times New Roman"/>
                <w:sz w:val="24"/>
                <w:szCs w:val="24"/>
              </w:rPr>
            </w:pPr>
          </w:p>
          <w:p w:rsidR="00204CA4" w:rsidRPr="00C20C80" w:rsidRDefault="00204CA4" w:rsidP="00204CA4">
            <w:pPr>
              <w:spacing w:after="0" w:line="240" w:lineRule="auto"/>
              <w:rPr>
                <w:rFonts w:ascii="Times New Roman" w:eastAsia="Calibri" w:hAnsi="Times New Roman" w:cs="Times New Roman"/>
                <w:sz w:val="24"/>
                <w:szCs w:val="24"/>
              </w:rPr>
            </w:pP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Лекции, беседы.</w:t>
            </w:r>
          </w:p>
          <w:p w:rsidR="00204CA4" w:rsidRPr="00C20C80" w:rsidRDefault="00204CA4" w:rsidP="00204CA4">
            <w:pPr>
              <w:spacing w:after="0" w:line="240" w:lineRule="auto"/>
              <w:rPr>
                <w:rFonts w:ascii="Times New Roman" w:eastAsia="Calibri" w:hAnsi="Times New Roman" w:cs="Times New Roman"/>
                <w:sz w:val="24"/>
                <w:szCs w:val="24"/>
              </w:rPr>
            </w:pP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 xml:space="preserve"> </w:t>
            </w:r>
          </w:p>
        </w:tc>
      </w:tr>
      <w:tr w:rsidR="00204CA4" w:rsidRPr="00C20C80" w:rsidTr="00CC61A7">
        <w:tc>
          <w:tcPr>
            <w:tcW w:w="3190"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lastRenderedPageBreak/>
              <w:t>Специальной подготовки</w:t>
            </w:r>
          </w:p>
        </w:tc>
        <w:tc>
          <w:tcPr>
            <w:tcW w:w="3190"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1. Формирование значимых мотивов соревновательной деятельности.</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2. Овладение методикой формирования состояния боевой готовности к соревнованиям.</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3. Формирование эмоциональной устойчивости к соревновательному стрессу</w:t>
            </w:r>
          </w:p>
        </w:tc>
        <w:tc>
          <w:tcPr>
            <w:tcW w:w="3191"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Определять задачи предстоящего соревновательного периода</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Разработать индивидуальный режим соревновательного дня, опробовать его на учебных соревнованиях.</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Провести гимнастку через систему учебно-подготовительных соревнований.</w:t>
            </w:r>
          </w:p>
        </w:tc>
      </w:tr>
      <w:tr w:rsidR="00204CA4" w:rsidRPr="00C20C80" w:rsidTr="00CC61A7">
        <w:tc>
          <w:tcPr>
            <w:tcW w:w="3190"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Соревновательный</w:t>
            </w:r>
          </w:p>
        </w:tc>
        <w:tc>
          <w:tcPr>
            <w:tcW w:w="3190"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1. Формирование уверенности в себе, своих силах и готовности к высоким достижениям.</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2. Сохранение нервно-психической свежести, профилактика нервно-психологических перенапряжений.</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3. Мобилизация сил на достижение высоких спортивных результатов.</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4. Снятие соревновательного напряжения.</w:t>
            </w:r>
          </w:p>
        </w:tc>
        <w:tc>
          <w:tcPr>
            <w:tcW w:w="3191" w:type="dxa"/>
          </w:tcPr>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Объективная оценка качества проделанной тренировочной работы реальной готовности гимнастки, убеждение ее в возможности решить поставленные задачи.</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Применение индивидуально значимого комплекса психорегулирующих мероприятий.</w:t>
            </w:r>
          </w:p>
          <w:p w:rsidR="00204CA4" w:rsidRPr="00C20C80" w:rsidRDefault="00204CA4" w:rsidP="00204CA4">
            <w:pPr>
              <w:spacing w:after="0" w:line="240" w:lineRule="auto"/>
              <w:rPr>
                <w:rFonts w:ascii="Times New Roman" w:eastAsia="Calibri" w:hAnsi="Times New Roman" w:cs="Times New Roman"/>
                <w:sz w:val="24"/>
                <w:szCs w:val="24"/>
              </w:rPr>
            </w:pPr>
            <w:r w:rsidRPr="00C20C80">
              <w:rPr>
                <w:rFonts w:ascii="Times New Roman" w:eastAsia="Calibri" w:hAnsi="Times New Roman" w:cs="Times New Roman"/>
                <w:sz w:val="24"/>
                <w:szCs w:val="24"/>
              </w:rPr>
              <w:t>разбор результатов соревнований, анализ ошибок, обсуждение возможностей их исправления</w:t>
            </w:r>
            <w:proofErr w:type="gramStart"/>
            <w:r w:rsidRPr="00C20C80">
              <w:rPr>
                <w:rFonts w:ascii="Times New Roman" w:eastAsia="Calibri" w:hAnsi="Times New Roman" w:cs="Times New Roman"/>
                <w:sz w:val="24"/>
                <w:szCs w:val="24"/>
              </w:rPr>
              <w:t>.</w:t>
            </w:r>
            <w:proofErr w:type="gramEnd"/>
            <w:r w:rsidRPr="00C20C80">
              <w:rPr>
                <w:rFonts w:ascii="Times New Roman" w:eastAsia="Calibri" w:hAnsi="Times New Roman" w:cs="Times New Roman"/>
                <w:sz w:val="24"/>
                <w:szCs w:val="24"/>
              </w:rPr>
              <w:t xml:space="preserve"> </w:t>
            </w:r>
            <w:proofErr w:type="gramStart"/>
            <w:r w:rsidRPr="00C20C80">
              <w:rPr>
                <w:rFonts w:ascii="Times New Roman" w:eastAsia="Calibri" w:hAnsi="Times New Roman" w:cs="Times New Roman"/>
                <w:sz w:val="24"/>
                <w:szCs w:val="24"/>
              </w:rPr>
              <w:t>п</w:t>
            </w:r>
            <w:proofErr w:type="gramEnd"/>
            <w:r w:rsidRPr="00C20C80">
              <w:rPr>
                <w:rFonts w:ascii="Times New Roman" w:eastAsia="Calibri" w:hAnsi="Times New Roman" w:cs="Times New Roman"/>
                <w:sz w:val="24"/>
                <w:szCs w:val="24"/>
              </w:rPr>
              <w:t>остановка задач на будущее.</w:t>
            </w:r>
          </w:p>
        </w:tc>
      </w:tr>
    </w:tbl>
    <w:p w:rsidR="00204CA4" w:rsidRPr="00C20C80" w:rsidRDefault="00C20C80" w:rsidP="00C20C80">
      <w:pPr>
        <w:shd w:val="clear" w:color="auto" w:fill="FFFFFF"/>
        <w:spacing w:after="150" w:line="330" w:lineRule="atLeast"/>
        <w:ind w:firstLine="709"/>
        <w:jc w:val="center"/>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66</w:t>
      </w:r>
    </w:p>
    <w:p w:rsidR="00204CA4" w:rsidRPr="00C20C80" w:rsidRDefault="002829BE" w:rsidP="00204CA4">
      <w:pPr>
        <w:shd w:val="clear" w:color="auto" w:fill="FFFFFF"/>
        <w:spacing w:after="150" w:line="330" w:lineRule="atLeast"/>
        <w:jc w:val="right"/>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i/>
          <w:color w:val="000000"/>
          <w:sz w:val="24"/>
          <w:szCs w:val="24"/>
          <w:lang w:eastAsia="ru-RU"/>
        </w:rPr>
        <w:t>Таблица 15</w:t>
      </w:r>
    </w:p>
    <w:p w:rsidR="00204CA4" w:rsidRPr="00C20C80" w:rsidRDefault="00204CA4" w:rsidP="00204CA4">
      <w:pPr>
        <w:shd w:val="clear" w:color="auto" w:fill="FFFFFF"/>
        <w:spacing w:after="150" w:line="330" w:lineRule="atLeast"/>
        <w:jc w:val="center"/>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Виды психологического контроля</w:t>
      </w:r>
    </w:p>
    <w:tbl>
      <w:tblPr>
        <w:tblW w:w="9649" w:type="dxa"/>
        <w:shd w:val="clear" w:color="auto" w:fill="FFFFFF"/>
        <w:tblLayout w:type="fixed"/>
        <w:tblCellMar>
          <w:left w:w="0" w:type="dxa"/>
          <w:right w:w="0" w:type="dxa"/>
        </w:tblCellMar>
        <w:tblLook w:val="04A0" w:firstRow="1" w:lastRow="0" w:firstColumn="1" w:lastColumn="0" w:noHBand="0" w:noVBand="1"/>
      </w:tblPr>
      <w:tblGrid>
        <w:gridCol w:w="1668"/>
        <w:gridCol w:w="2268"/>
        <w:gridCol w:w="3118"/>
        <w:gridCol w:w="2595"/>
      </w:tblGrid>
      <w:tr w:rsidR="00204CA4" w:rsidRPr="00C20C80" w:rsidTr="00CC61A7">
        <w:trPr>
          <w:trHeight w:val="900"/>
        </w:trPr>
        <w:tc>
          <w:tcPr>
            <w:tcW w:w="1668"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Виды психологического контроля</w:t>
            </w:r>
          </w:p>
        </w:tc>
        <w:tc>
          <w:tcPr>
            <w:tcW w:w="2268"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roofErr w:type="spellStart"/>
            <w:proofErr w:type="gramStart"/>
            <w:r w:rsidRPr="00C20C80">
              <w:rPr>
                <w:rFonts w:ascii="Times New Roman" w:eastAsia="Times New Roman" w:hAnsi="Times New Roman" w:cs="Times New Roman"/>
                <w:color w:val="000000"/>
                <w:sz w:val="24"/>
                <w:szCs w:val="24"/>
                <w:lang w:eastAsia="ru-RU"/>
              </w:rPr>
              <w:t>Психологичес</w:t>
            </w:r>
            <w:proofErr w:type="spellEnd"/>
            <w:r w:rsidRPr="00C20C80">
              <w:rPr>
                <w:rFonts w:ascii="Times New Roman" w:eastAsia="Times New Roman" w:hAnsi="Times New Roman" w:cs="Times New Roman"/>
                <w:color w:val="000000"/>
                <w:sz w:val="24"/>
                <w:szCs w:val="24"/>
                <w:lang w:eastAsia="ru-RU"/>
              </w:rPr>
              <w:t>-кие</w:t>
            </w:r>
            <w:proofErr w:type="gramEnd"/>
            <w:r w:rsidRPr="00C20C80">
              <w:rPr>
                <w:rFonts w:ascii="Times New Roman" w:eastAsia="Times New Roman" w:hAnsi="Times New Roman" w:cs="Times New Roman"/>
                <w:color w:val="000000"/>
                <w:sz w:val="24"/>
                <w:szCs w:val="24"/>
                <w:lang w:eastAsia="ru-RU"/>
              </w:rPr>
              <w:t xml:space="preserve"> особенности спортсменов, составляющие предмет контроля</w:t>
            </w:r>
          </w:p>
        </w:tc>
        <w:tc>
          <w:tcPr>
            <w:tcW w:w="3118"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Направление использования данных психологического контроля в подготовке спортсменов</w:t>
            </w:r>
          </w:p>
        </w:tc>
        <w:tc>
          <w:tcPr>
            <w:tcW w:w="2595"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Диагностический материал</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(тесты, анкеты)</w:t>
            </w:r>
          </w:p>
        </w:tc>
      </w:tr>
      <w:tr w:rsidR="00204CA4" w:rsidRPr="00C20C80" w:rsidTr="00CC61A7">
        <w:trPr>
          <w:trHeight w:val="2070"/>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Углубленный специализированный контроль</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(ежегодно)</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  социально-психологический статус в команде;</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направленность личности, ведущие отношения, мотивация;</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  свойства нервной системы и темперамента</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 xml:space="preserve"> </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спортивная ориентация и отбор в команду;</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индивидуализация многолетнего и годичного планирования;</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  формирование индивидуального стиля деятельности;</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выбор индивидуально оптимальной стратегии подготовки</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определение индивидуально оптимальной тактики педагогических воздействий;</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разработка индивидуальных модельных характеристик психологической подготовленности и готовности;</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выделение лиц, нуждающихся в </w:t>
            </w:r>
            <w:proofErr w:type="spellStart"/>
            <w:r w:rsidRPr="00C20C80">
              <w:rPr>
                <w:rFonts w:ascii="Times New Roman" w:eastAsia="Times New Roman" w:hAnsi="Times New Roman" w:cs="Times New Roman"/>
                <w:color w:val="000000"/>
                <w:sz w:val="24"/>
                <w:szCs w:val="24"/>
                <w:lang w:eastAsia="ru-RU"/>
              </w:rPr>
              <w:t>психопрофилактике</w:t>
            </w:r>
            <w:proofErr w:type="spellEnd"/>
            <w:r w:rsidRPr="00C20C80">
              <w:rPr>
                <w:rFonts w:ascii="Times New Roman" w:eastAsia="Times New Roman" w:hAnsi="Times New Roman" w:cs="Times New Roman"/>
                <w:color w:val="000000"/>
                <w:sz w:val="24"/>
                <w:szCs w:val="24"/>
                <w:lang w:eastAsia="ru-RU"/>
              </w:rPr>
              <w:t xml:space="preserve"> и </w:t>
            </w:r>
            <w:proofErr w:type="spellStart"/>
            <w:r w:rsidRPr="00C20C80">
              <w:rPr>
                <w:rFonts w:ascii="Times New Roman" w:eastAsia="Times New Roman" w:hAnsi="Times New Roman" w:cs="Times New Roman"/>
                <w:color w:val="000000"/>
                <w:sz w:val="24"/>
                <w:szCs w:val="24"/>
                <w:lang w:eastAsia="ru-RU"/>
              </w:rPr>
              <w:t>психорегуляции</w:t>
            </w:r>
            <w:proofErr w:type="spellEnd"/>
          </w:p>
        </w:tc>
        <w:tc>
          <w:tcPr>
            <w:tcW w:w="25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 xml:space="preserve">социометрический статус личности в спортивной команде (Г. Бабушкин, В Смоленцева; Р. </w:t>
            </w:r>
            <w:proofErr w:type="spellStart"/>
            <w:r w:rsidRPr="00C20C80">
              <w:rPr>
                <w:rFonts w:ascii="Times New Roman" w:eastAsia="Times New Roman" w:hAnsi="Times New Roman" w:cs="Times New Roman"/>
                <w:color w:val="000000"/>
                <w:sz w:val="24"/>
                <w:szCs w:val="24"/>
                <w:lang w:eastAsia="ru-RU"/>
              </w:rPr>
              <w:t>Немов</w:t>
            </w:r>
            <w:proofErr w:type="spellEnd"/>
            <w:r w:rsidRPr="00C20C80">
              <w:rPr>
                <w:rFonts w:ascii="Times New Roman" w:eastAsia="Times New Roman" w:hAnsi="Times New Roman" w:cs="Times New Roman"/>
                <w:color w:val="000000"/>
                <w:sz w:val="24"/>
                <w:szCs w:val="24"/>
                <w:lang w:eastAsia="ru-RU"/>
              </w:rPr>
              <w:t xml:space="preserve"> и др.);</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направленность и </w:t>
            </w:r>
            <w:r w:rsidRPr="00C20C80">
              <w:rPr>
                <w:rFonts w:ascii="Times New Roman" w:eastAsia="Times New Roman" w:hAnsi="Times New Roman" w:cs="Times New Roman"/>
                <w:color w:val="000000"/>
                <w:sz w:val="24"/>
                <w:szCs w:val="24"/>
                <w:lang w:eastAsia="ru-RU"/>
              </w:rPr>
              <w:lastRenderedPageBreak/>
              <w:t xml:space="preserve">мотивационные тенденции личности (Ю. Орлов; Р. </w:t>
            </w:r>
            <w:proofErr w:type="spellStart"/>
            <w:r w:rsidRPr="00C20C80">
              <w:rPr>
                <w:rFonts w:ascii="Times New Roman" w:eastAsia="Times New Roman" w:hAnsi="Times New Roman" w:cs="Times New Roman"/>
                <w:color w:val="000000"/>
                <w:sz w:val="24"/>
                <w:szCs w:val="24"/>
                <w:lang w:eastAsia="ru-RU"/>
              </w:rPr>
              <w:t>Кеттелл</w:t>
            </w:r>
            <w:proofErr w:type="spellEnd"/>
            <w:r w:rsidRPr="00C20C80">
              <w:rPr>
                <w:rFonts w:ascii="Times New Roman" w:eastAsia="Times New Roman" w:hAnsi="Times New Roman" w:cs="Times New Roman"/>
                <w:color w:val="000000"/>
                <w:sz w:val="24"/>
                <w:szCs w:val="24"/>
                <w:lang w:eastAsia="ru-RU"/>
              </w:rPr>
              <w:t xml:space="preserve"> и др.);</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структура темперамента и психологические особенности личности (Г. </w:t>
            </w:r>
            <w:proofErr w:type="spellStart"/>
            <w:r w:rsidRPr="00C20C80">
              <w:rPr>
                <w:rFonts w:ascii="Times New Roman" w:eastAsia="Times New Roman" w:hAnsi="Times New Roman" w:cs="Times New Roman"/>
                <w:color w:val="000000"/>
                <w:sz w:val="24"/>
                <w:szCs w:val="24"/>
                <w:lang w:eastAsia="ru-RU"/>
              </w:rPr>
              <w:t>Айзенк</w:t>
            </w:r>
            <w:proofErr w:type="spellEnd"/>
            <w:r w:rsidRPr="00C20C80">
              <w:rPr>
                <w:rFonts w:ascii="Times New Roman" w:eastAsia="Times New Roman" w:hAnsi="Times New Roman" w:cs="Times New Roman"/>
                <w:color w:val="000000"/>
                <w:sz w:val="24"/>
                <w:szCs w:val="24"/>
                <w:lang w:eastAsia="ru-RU"/>
              </w:rPr>
              <w:t xml:space="preserve">; Е. Ильин; В. </w:t>
            </w:r>
            <w:proofErr w:type="spellStart"/>
            <w:r w:rsidRPr="00C20C80">
              <w:rPr>
                <w:rFonts w:ascii="Times New Roman" w:eastAsia="Times New Roman" w:hAnsi="Times New Roman" w:cs="Times New Roman"/>
                <w:color w:val="000000"/>
                <w:sz w:val="24"/>
                <w:szCs w:val="24"/>
                <w:lang w:eastAsia="ru-RU"/>
              </w:rPr>
              <w:t>Русалов</w:t>
            </w:r>
            <w:proofErr w:type="spellEnd"/>
            <w:r w:rsidRPr="00C20C80">
              <w:rPr>
                <w:rFonts w:ascii="Times New Roman" w:eastAsia="Times New Roman" w:hAnsi="Times New Roman" w:cs="Times New Roman"/>
                <w:color w:val="000000"/>
                <w:sz w:val="24"/>
                <w:szCs w:val="24"/>
                <w:lang w:eastAsia="ru-RU"/>
              </w:rPr>
              <w:t xml:space="preserve"> и др.);</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самооценка личности (Ч. </w:t>
            </w:r>
            <w:proofErr w:type="spellStart"/>
            <w:r w:rsidRPr="00C20C80">
              <w:rPr>
                <w:rFonts w:ascii="Times New Roman" w:eastAsia="Times New Roman" w:hAnsi="Times New Roman" w:cs="Times New Roman"/>
                <w:color w:val="000000"/>
                <w:sz w:val="24"/>
                <w:szCs w:val="24"/>
                <w:lang w:eastAsia="ru-RU"/>
              </w:rPr>
              <w:t>Спилбергер</w:t>
            </w:r>
            <w:proofErr w:type="spellEnd"/>
            <w:r w:rsidRPr="00C20C80">
              <w:rPr>
                <w:rFonts w:ascii="Times New Roman" w:eastAsia="Times New Roman" w:hAnsi="Times New Roman" w:cs="Times New Roman"/>
                <w:color w:val="000000"/>
                <w:sz w:val="24"/>
                <w:szCs w:val="24"/>
                <w:lang w:eastAsia="ru-RU"/>
              </w:rPr>
              <w:t xml:space="preserve"> </w:t>
            </w:r>
            <w:proofErr w:type="gramStart"/>
            <w:r w:rsidRPr="00C20C80">
              <w:rPr>
                <w:rFonts w:ascii="Times New Roman" w:eastAsia="Times New Roman" w:hAnsi="Times New Roman" w:cs="Times New Roman"/>
                <w:color w:val="000000"/>
                <w:sz w:val="24"/>
                <w:szCs w:val="24"/>
                <w:lang w:eastAsia="ru-RU"/>
              </w:rPr>
              <w:t>–Ю</w:t>
            </w:r>
            <w:proofErr w:type="gramEnd"/>
            <w:r w:rsidRPr="00C20C80">
              <w:rPr>
                <w:rFonts w:ascii="Times New Roman" w:eastAsia="Times New Roman" w:hAnsi="Times New Roman" w:cs="Times New Roman"/>
                <w:color w:val="000000"/>
                <w:sz w:val="24"/>
                <w:szCs w:val="24"/>
                <w:lang w:eastAsia="ru-RU"/>
              </w:rPr>
              <w:t xml:space="preserve">. Ханин; Р. </w:t>
            </w:r>
            <w:proofErr w:type="spellStart"/>
            <w:r w:rsidRPr="00C20C80">
              <w:rPr>
                <w:rFonts w:ascii="Times New Roman" w:eastAsia="Times New Roman" w:hAnsi="Times New Roman" w:cs="Times New Roman"/>
                <w:color w:val="000000"/>
                <w:sz w:val="24"/>
                <w:szCs w:val="24"/>
                <w:lang w:eastAsia="ru-RU"/>
              </w:rPr>
              <w:t>Кеттелл</w:t>
            </w:r>
            <w:proofErr w:type="spellEnd"/>
            <w:r w:rsidRPr="00C20C80">
              <w:rPr>
                <w:rFonts w:ascii="Times New Roman" w:eastAsia="Times New Roman" w:hAnsi="Times New Roman" w:cs="Times New Roman"/>
                <w:color w:val="000000"/>
                <w:sz w:val="24"/>
                <w:szCs w:val="24"/>
                <w:lang w:eastAsia="ru-RU"/>
              </w:rPr>
              <w:t xml:space="preserve"> и </w:t>
            </w:r>
            <w:proofErr w:type="spellStart"/>
            <w:r w:rsidRPr="00C20C80">
              <w:rPr>
                <w:rFonts w:ascii="Times New Roman" w:eastAsia="Times New Roman" w:hAnsi="Times New Roman" w:cs="Times New Roman"/>
                <w:color w:val="000000"/>
                <w:sz w:val="24"/>
                <w:szCs w:val="24"/>
                <w:lang w:eastAsia="ru-RU"/>
              </w:rPr>
              <w:t>др</w:t>
            </w:r>
            <w:proofErr w:type="spellEnd"/>
            <w:r w:rsidRPr="00C20C80">
              <w:rPr>
                <w:rFonts w:ascii="Times New Roman" w:eastAsia="Times New Roman" w:hAnsi="Times New Roman" w:cs="Times New Roman"/>
                <w:color w:val="000000"/>
                <w:sz w:val="24"/>
                <w:szCs w:val="24"/>
                <w:lang w:eastAsia="ru-RU"/>
              </w:rPr>
              <w:t>).</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развитие интеллекта (Р. </w:t>
            </w:r>
            <w:proofErr w:type="spellStart"/>
            <w:r w:rsidRPr="00C20C80">
              <w:rPr>
                <w:rFonts w:ascii="Times New Roman" w:eastAsia="Times New Roman" w:hAnsi="Times New Roman" w:cs="Times New Roman"/>
                <w:color w:val="000000"/>
                <w:sz w:val="24"/>
                <w:szCs w:val="24"/>
                <w:lang w:eastAsia="ru-RU"/>
              </w:rPr>
              <w:t>Кеттелл</w:t>
            </w:r>
            <w:proofErr w:type="spellEnd"/>
            <w:r w:rsidRPr="00C20C80">
              <w:rPr>
                <w:rFonts w:ascii="Times New Roman" w:eastAsia="Times New Roman" w:hAnsi="Times New Roman" w:cs="Times New Roman"/>
                <w:color w:val="000000"/>
                <w:sz w:val="24"/>
                <w:szCs w:val="24"/>
                <w:lang w:eastAsia="ru-RU"/>
              </w:rPr>
              <w:t xml:space="preserve">; Р. </w:t>
            </w:r>
            <w:proofErr w:type="spellStart"/>
            <w:r w:rsidRPr="00C20C80">
              <w:rPr>
                <w:rFonts w:ascii="Times New Roman" w:eastAsia="Times New Roman" w:hAnsi="Times New Roman" w:cs="Times New Roman"/>
                <w:color w:val="000000"/>
                <w:sz w:val="24"/>
                <w:szCs w:val="24"/>
                <w:lang w:eastAsia="ru-RU"/>
              </w:rPr>
              <w:t>Амтхауэр</w:t>
            </w:r>
            <w:proofErr w:type="spellEnd"/>
            <w:r w:rsidRPr="00C20C80">
              <w:rPr>
                <w:rFonts w:ascii="Times New Roman" w:eastAsia="Times New Roman" w:hAnsi="Times New Roman" w:cs="Times New Roman"/>
                <w:color w:val="000000"/>
                <w:sz w:val="24"/>
                <w:szCs w:val="24"/>
                <w:lang w:eastAsia="ru-RU"/>
              </w:rPr>
              <w:t xml:space="preserve"> и др.)</w:t>
            </w:r>
          </w:p>
        </w:tc>
      </w:tr>
      <w:tr w:rsidR="00204CA4" w:rsidRPr="00C20C80" w:rsidTr="00CC61A7">
        <w:trPr>
          <w:trHeight w:val="2040"/>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Этапный контроль</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(в </w:t>
            </w:r>
            <w:proofErr w:type="spellStart"/>
            <w:proofErr w:type="gramStart"/>
            <w:r w:rsidRPr="00C20C80">
              <w:rPr>
                <w:rFonts w:ascii="Times New Roman" w:eastAsia="Times New Roman" w:hAnsi="Times New Roman" w:cs="Times New Roman"/>
                <w:color w:val="000000"/>
                <w:sz w:val="24"/>
                <w:szCs w:val="24"/>
                <w:lang w:eastAsia="ru-RU"/>
              </w:rPr>
              <w:t>соответ-ствии</w:t>
            </w:r>
            <w:proofErr w:type="spellEnd"/>
            <w:proofErr w:type="gramEnd"/>
            <w:r w:rsidRPr="00C20C80">
              <w:rPr>
                <w:rFonts w:ascii="Times New Roman" w:eastAsia="Times New Roman" w:hAnsi="Times New Roman" w:cs="Times New Roman"/>
                <w:color w:val="000000"/>
                <w:sz w:val="24"/>
                <w:szCs w:val="24"/>
                <w:lang w:eastAsia="ru-RU"/>
              </w:rPr>
              <w:t xml:space="preserve"> с планом </w:t>
            </w:r>
            <w:proofErr w:type="spellStart"/>
            <w:r w:rsidRPr="00C20C80">
              <w:rPr>
                <w:rFonts w:ascii="Times New Roman" w:eastAsia="Times New Roman" w:hAnsi="Times New Roman" w:cs="Times New Roman"/>
                <w:color w:val="000000"/>
                <w:sz w:val="24"/>
                <w:szCs w:val="24"/>
                <w:lang w:eastAsia="ru-RU"/>
              </w:rPr>
              <w:t>спортив</w:t>
            </w:r>
            <w:proofErr w:type="spellEnd"/>
            <w:r w:rsidRPr="00C20C80">
              <w:rPr>
                <w:rFonts w:ascii="Times New Roman" w:eastAsia="Times New Roman" w:hAnsi="Times New Roman" w:cs="Times New Roman"/>
                <w:color w:val="000000"/>
                <w:sz w:val="24"/>
                <w:szCs w:val="24"/>
                <w:lang w:eastAsia="ru-RU"/>
              </w:rPr>
              <w:t>-ной под-готовки)</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относительно постоянные конфликты и состояния;</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психические процессы и регуляторные функции</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25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диагностика межличностных отношений (Т. </w:t>
            </w:r>
            <w:proofErr w:type="spellStart"/>
            <w:r w:rsidRPr="00C20C80">
              <w:rPr>
                <w:rFonts w:ascii="Times New Roman" w:eastAsia="Times New Roman" w:hAnsi="Times New Roman" w:cs="Times New Roman"/>
                <w:color w:val="000000"/>
                <w:sz w:val="24"/>
                <w:szCs w:val="24"/>
                <w:lang w:eastAsia="ru-RU"/>
              </w:rPr>
              <w:t>Лири</w:t>
            </w:r>
            <w:proofErr w:type="spellEnd"/>
            <w:r w:rsidRPr="00C20C80">
              <w:rPr>
                <w:rFonts w:ascii="Times New Roman" w:eastAsia="Times New Roman" w:hAnsi="Times New Roman" w:cs="Times New Roman"/>
                <w:color w:val="000000"/>
                <w:sz w:val="24"/>
                <w:szCs w:val="24"/>
                <w:lang w:eastAsia="ru-RU"/>
              </w:rPr>
              <w:t>; К. Томас и др.);</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уровень субъективного контроля (Дж. </w:t>
            </w:r>
            <w:proofErr w:type="spellStart"/>
            <w:r w:rsidRPr="00C20C80">
              <w:rPr>
                <w:rFonts w:ascii="Times New Roman" w:eastAsia="Times New Roman" w:hAnsi="Times New Roman" w:cs="Times New Roman"/>
                <w:color w:val="000000"/>
                <w:sz w:val="24"/>
                <w:szCs w:val="24"/>
                <w:lang w:eastAsia="ru-RU"/>
              </w:rPr>
              <w:t>Роттер</w:t>
            </w:r>
            <w:proofErr w:type="spellEnd"/>
            <w:r w:rsidRPr="00C20C80">
              <w:rPr>
                <w:rFonts w:ascii="Times New Roman" w:eastAsia="Times New Roman" w:hAnsi="Times New Roman" w:cs="Times New Roman"/>
                <w:color w:val="000000"/>
                <w:sz w:val="24"/>
                <w:szCs w:val="24"/>
                <w:lang w:eastAsia="ru-RU"/>
              </w:rPr>
              <w:t xml:space="preserve">; Р. </w:t>
            </w:r>
            <w:proofErr w:type="spellStart"/>
            <w:r w:rsidRPr="00C20C80">
              <w:rPr>
                <w:rFonts w:ascii="Times New Roman" w:eastAsia="Times New Roman" w:hAnsi="Times New Roman" w:cs="Times New Roman"/>
                <w:color w:val="000000"/>
                <w:sz w:val="24"/>
                <w:szCs w:val="24"/>
                <w:lang w:eastAsia="ru-RU"/>
              </w:rPr>
              <w:t>Кеттелл</w:t>
            </w:r>
            <w:proofErr w:type="spellEnd"/>
            <w:r w:rsidRPr="00C20C80">
              <w:rPr>
                <w:rFonts w:ascii="Times New Roman" w:eastAsia="Times New Roman" w:hAnsi="Times New Roman" w:cs="Times New Roman"/>
                <w:color w:val="000000"/>
                <w:sz w:val="24"/>
                <w:szCs w:val="24"/>
                <w:lang w:eastAsia="ru-RU"/>
              </w:rPr>
              <w:t xml:space="preserve"> и др.);</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оценка </w:t>
            </w:r>
            <w:proofErr w:type="spellStart"/>
            <w:r w:rsidRPr="00C20C80">
              <w:rPr>
                <w:rFonts w:ascii="Times New Roman" w:eastAsia="Times New Roman" w:hAnsi="Times New Roman" w:cs="Times New Roman"/>
                <w:color w:val="000000"/>
                <w:sz w:val="24"/>
                <w:szCs w:val="24"/>
                <w:lang w:eastAsia="ru-RU"/>
              </w:rPr>
              <w:t>суггестивности</w:t>
            </w:r>
            <w:proofErr w:type="spellEnd"/>
            <w:r w:rsidRPr="00C20C80">
              <w:rPr>
                <w:rFonts w:ascii="Times New Roman" w:eastAsia="Times New Roman" w:hAnsi="Times New Roman" w:cs="Times New Roman"/>
                <w:color w:val="000000"/>
                <w:sz w:val="24"/>
                <w:szCs w:val="24"/>
                <w:lang w:eastAsia="ru-RU"/>
              </w:rPr>
              <w:t xml:space="preserve"> (О. Елисеев; Р. </w:t>
            </w:r>
            <w:proofErr w:type="spellStart"/>
            <w:r w:rsidRPr="00C20C80">
              <w:rPr>
                <w:rFonts w:ascii="Times New Roman" w:eastAsia="Times New Roman" w:hAnsi="Times New Roman" w:cs="Times New Roman"/>
                <w:color w:val="000000"/>
                <w:sz w:val="24"/>
                <w:szCs w:val="24"/>
                <w:lang w:eastAsia="ru-RU"/>
              </w:rPr>
              <w:t>Немов</w:t>
            </w:r>
            <w:proofErr w:type="spellEnd"/>
            <w:r w:rsidRPr="00C20C80">
              <w:rPr>
                <w:rFonts w:ascii="Times New Roman" w:eastAsia="Times New Roman" w:hAnsi="Times New Roman" w:cs="Times New Roman"/>
                <w:color w:val="000000"/>
                <w:sz w:val="24"/>
                <w:szCs w:val="24"/>
                <w:lang w:eastAsia="ru-RU"/>
              </w:rPr>
              <w:t xml:space="preserve"> и др.).</w:t>
            </w:r>
          </w:p>
        </w:tc>
      </w:tr>
      <w:tr w:rsidR="00204CA4" w:rsidRPr="00C20C80" w:rsidTr="00CC61A7">
        <w:trPr>
          <w:trHeight w:val="405"/>
        </w:trPr>
        <w:tc>
          <w:tcPr>
            <w:tcW w:w="1668"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Текущий </w:t>
            </w:r>
            <w:r w:rsidRPr="00C20C80">
              <w:rPr>
                <w:rFonts w:ascii="Times New Roman" w:eastAsia="Times New Roman" w:hAnsi="Times New Roman" w:cs="Times New Roman"/>
                <w:color w:val="000000"/>
                <w:sz w:val="24"/>
                <w:szCs w:val="24"/>
                <w:lang w:eastAsia="ru-RU"/>
              </w:rPr>
              <w:lastRenderedPageBreak/>
              <w:t>контроль</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w:t>
            </w:r>
            <w:proofErr w:type="spellStart"/>
            <w:proofErr w:type="gramStart"/>
            <w:r w:rsidRPr="00C20C80">
              <w:rPr>
                <w:rFonts w:ascii="Times New Roman" w:eastAsia="Times New Roman" w:hAnsi="Times New Roman" w:cs="Times New Roman"/>
                <w:color w:val="000000"/>
                <w:sz w:val="24"/>
                <w:szCs w:val="24"/>
                <w:lang w:eastAsia="ru-RU"/>
              </w:rPr>
              <w:t>ежеме-сячно</w:t>
            </w:r>
            <w:proofErr w:type="spellEnd"/>
            <w:proofErr w:type="gramEnd"/>
            <w:r w:rsidRPr="00C20C80">
              <w:rPr>
                <w:rFonts w:ascii="Times New Roman" w:eastAsia="Times New Roman" w:hAnsi="Times New Roman" w:cs="Times New Roman"/>
                <w:color w:val="000000"/>
                <w:sz w:val="24"/>
                <w:szCs w:val="24"/>
                <w:lang w:eastAsia="ru-RU"/>
              </w:rPr>
              <w:t>)</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226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 xml:space="preserve">активность - </w:t>
            </w:r>
            <w:r w:rsidRPr="00C20C80">
              <w:rPr>
                <w:rFonts w:ascii="Times New Roman" w:eastAsia="Times New Roman" w:hAnsi="Times New Roman" w:cs="Times New Roman"/>
                <w:color w:val="000000"/>
                <w:sz w:val="24"/>
                <w:szCs w:val="24"/>
                <w:lang w:eastAsia="ru-RU"/>
              </w:rPr>
              <w:lastRenderedPageBreak/>
              <w:t>актуальные эмоциональные состояния</w:t>
            </w: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tc>
        <w:tc>
          <w:tcPr>
            <w:tcW w:w="3118"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 xml:space="preserve">·  определение </w:t>
            </w:r>
            <w:r w:rsidRPr="00C20C80">
              <w:rPr>
                <w:rFonts w:ascii="Times New Roman" w:eastAsia="Times New Roman" w:hAnsi="Times New Roman" w:cs="Times New Roman"/>
                <w:color w:val="000000"/>
                <w:sz w:val="24"/>
                <w:szCs w:val="24"/>
                <w:lang w:eastAsia="ru-RU"/>
              </w:rPr>
              <w:lastRenderedPageBreak/>
              <w:t>индивидуально адекватных сре</w:t>
            </w:r>
            <w:proofErr w:type="gramStart"/>
            <w:r w:rsidRPr="00C20C80">
              <w:rPr>
                <w:rFonts w:ascii="Times New Roman" w:eastAsia="Times New Roman" w:hAnsi="Times New Roman" w:cs="Times New Roman"/>
                <w:color w:val="000000"/>
                <w:sz w:val="24"/>
                <w:szCs w:val="24"/>
                <w:lang w:eastAsia="ru-RU"/>
              </w:rPr>
              <w:t>дств пс</w:t>
            </w:r>
            <w:proofErr w:type="gramEnd"/>
            <w:r w:rsidRPr="00C20C80">
              <w:rPr>
                <w:rFonts w:ascii="Times New Roman" w:eastAsia="Times New Roman" w:hAnsi="Times New Roman" w:cs="Times New Roman"/>
                <w:color w:val="000000"/>
                <w:sz w:val="24"/>
                <w:szCs w:val="24"/>
                <w:lang w:eastAsia="ru-RU"/>
              </w:rPr>
              <w:t>ихологической подготовки;</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экстренная коррекция заданий и требований к спортсмену</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259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lastRenderedPageBreak/>
              <w:t xml:space="preserve">·  </w:t>
            </w:r>
            <w:proofErr w:type="spellStart"/>
            <w:r w:rsidRPr="00C20C80">
              <w:rPr>
                <w:rFonts w:ascii="Times New Roman" w:eastAsia="Times New Roman" w:hAnsi="Times New Roman" w:cs="Times New Roman"/>
                <w:color w:val="000000"/>
                <w:sz w:val="24"/>
                <w:szCs w:val="24"/>
                <w:lang w:eastAsia="ru-RU"/>
              </w:rPr>
              <w:t>психо</w:t>
            </w:r>
            <w:proofErr w:type="spellEnd"/>
            <w:r w:rsidRPr="00C20C80">
              <w:rPr>
                <w:rFonts w:ascii="Times New Roman" w:eastAsia="Times New Roman" w:hAnsi="Times New Roman" w:cs="Times New Roman"/>
                <w:color w:val="000000"/>
                <w:sz w:val="24"/>
                <w:szCs w:val="24"/>
                <w:lang w:eastAsia="ru-RU"/>
              </w:rPr>
              <w:t>-</w:t>
            </w:r>
            <w:r w:rsidRPr="00C20C80">
              <w:rPr>
                <w:rFonts w:ascii="Times New Roman" w:eastAsia="Times New Roman" w:hAnsi="Times New Roman" w:cs="Times New Roman"/>
                <w:color w:val="000000"/>
                <w:sz w:val="24"/>
                <w:szCs w:val="24"/>
                <w:lang w:eastAsia="ru-RU"/>
              </w:rPr>
              <w:lastRenderedPageBreak/>
              <w:t xml:space="preserve">эмоциональные состояния личности </w:t>
            </w:r>
            <w:proofErr w:type="spellStart"/>
            <w:proofErr w:type="gramStart"/>
            <w:r w:rsidRPr="00C20C80">
              <w:rPr>
                <w:rFonts w:ascii="Times New Roman" w:eastAsia="Times New Roman" w:hAnsi="Times New Roman" w:cs="Times New Roman"/>
                <w:color w:val="000000"/>
                <w:sz w:val="24"/>
                <w:szCs w:val="24"/>
                <w:lang w:eastAsia="ru-RU"/>
              </w:rPr>
              <w:t>личности</w:t>
            </w:r>
            <w:proofErr w:type="spellEnd"/>
            <w:proofErr w:type="gramEnd"/>
            <w:r w:rsidRPr="00C20C80">
              <w:rPr>
                <w:rFonts w:ascii="Times New Roman" w:eastAsia="Times New Roman" w:hAnsi="Times New Roman" w:cs="Times New Roman"/>
                <w:color w:val="000000"/>
                <w:sz w:val="24"/>
                <w:szCs w:val="24"/>
                <w:lang w:eastAsia="ru-RU"/>
              </w:rPr>
              <w:t xml:space="preserve"> –тревожность, усталость, подавленность, депрессия (Г. </w:t>
            </w:r>
            <w:proofErr w:type="spellStart"/>
            <w:r w:rsidRPr="00C20C80">
              <w:rPr>
                <w:rFonts w:ascii="Times New Roman" w:eastAsia="Times New Roman" w:hAnsi="Times New Roman" w:cs="Times New Roman"/>
                <w:color w:val="000000"/>
                <w:sz w:val="24"/>
                <w:szCs w:val="24"/>
                <w:lang w:eastAsia="ru-RU"/>
              </w:rPr>
              <w:t>Айзенк</w:t>
            </w:r>
            <w:proofErr w:type="spellEnd"/>
            <w:r w:rsidRPr="00C20C80">
              <w:rPr>
                <w:rFonts w:ascii="Times New Roman" w:eastAsia="Times New Roman" w:hAnsi="Times New Roman" w:cs="Times New Roman"/>
                <w:color w:val="000000"/>
                <w:sz w:val="24"/>
                <w:szCs w:val="24"/>
                <w:lang w:eastAsia="ru-RU"/>
              </w:rPr>
              <w:t xml:space="preserve">; </w:t>
            </w:r>
            <w:proofErr w:type="spellStart"/>
            <w:r w:rsidRPr="00C20C80">
              <w:rPr>
                <w:rFonts w:ascii="Times New Roman" w:eastAsia="Times New Roman" w:hAnsi="Times New Roman" w:cs="Times New Roman"/>
                <w:color w:val="000000"/>
                <w:sz w:val="24"/>
                <w:szCs w:val="24"/>
                <w:lang w:eastAsia="ru-RU"/>
              </w:rPr>
              <w:t>Люшер</w:t>
            </w:r>
            <w:proofErr w:type="spellEnd"/>
            <w:r w:rsidRPr="00C20C80">
              <w:rPr>
                <w:rFonts w:ascii="Times New Roman" w:eastAsia="Times New Roman" w:hAnsi="Times New Roman" w:cs="Times New Roman"/>
                <w:color w:val="000000"/>
                <w:sz w:val="24"/>
                <w:szCs w:val="24"/>
                <w:lang w:eastAsia="ru-RU"/>
              </w:rPr>
              <w:t xml:space="preserve">; Д. </w:t>
            </w:r>
            <w:proofErr w:type="spellStart"/>
            <w:r w:rsidRPr="00C20C80">
              <w:rPr>
                <w:rFonts w:ascii="Times New Roman" w:eastAsia="Times New Roman" w:hAnsi="Times New Roman" w:cs="Times New Roman"/>
                <w:color w:val="000000"/>
                <w:sz w:val="24"/>
                <w:szCs w:val="24"/>
                <w:lang w:eastAsia="ru-RU"/>
              </w:rPr>
              <w:t>Рикс</w:t>
            </w:r>
            <w:proofErr w:type="spellEnd"/>
            <w:r w:rsidRPr="00C20C80">
              <w:rPr>
                <w:rFonts w:ascii="Times New Roman" w:eastAsia="Times New Roman" w:hAnsi="Times New Roman" w:cs="Times New Roman"/>
                <w:color w:val="000000"/>
                <w:sz w:val="24"/>
                <w:szCs w:val="24"/>
                <w:lang w:eastAsia="ru-RU"/>
              </w:rPr>
              <w:t xml:space="preserve"> ; О. Елисеев ; Ж. Тейлор и др.)</w:t>
            </w:r>
          </w:p>
          <w:p w:rsidR="00204CA4" w:rsidRPr="00C20C80" w:rsidRDefault="00204CA4" w:rsidP="00204CA4">
            <w:pPr>
              <w:spacing w:after="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w:t>
            </w:r>
            <w:proofErr w:type="spellStart"/>
            <w:r w:rsidRPr="00C20C80">
              <w:rPr>
                <w:rFonts w:ascii="Times New Roman" w:eastAsia="Times New Roman" w:hAnsi="Times New Roman" w:cs="Times New Roman"/>
                <w:color w:val="000000"/>
                <w:sz w:val="24"/>
                <w:szCs w:val="24"/>
                <w:lang w:eastAsia="ru-RU"/>
              </w:rPr>
              <w:t>диагностика</w:t>
            </w:r>
            <w:hyperlink r:id="rId22" w:tooltip="Агрессивность" w:history="1">
              <w:r w:rsidRPr="00C20C80">
                <w:rPr>
                  <w:rFonts w:ascii="Times New Roman" w:eastAsia="Times New Roman" w:hAnsi="Times New Roman" w:cs="Times New Roman"/>
                  <w:color w:val="743399"/>
                  <w:sz w:val="24"/>
                  <w:szCs w:val="24"/>
                  <w:lang w:eastAsia="ru-RU"/>
                </w:rPr>
                <w:t>агрессивности</w:t>
              </w:r>
              <w:proofErr w:type="spellEnd"/>
            </w:hyperlink>
            <w:r w:rsidRPr="00C20C80">
              <w:rPr>
                <w:rFonts w:ascii="Times New Roman" w:eastAsia="Times New Roman" w:hAnsi="Times New Roman" w:cs="Times New Roman"/>
                <w:color w:val="000000"/>
                <w:sz w:val="24"/>
                <w:szCs w:val="24"/>
                <w:lang w:eastAsia="ru-RU"/>
              </w:rPr>
              <w:t> </w:t>
            </w:r>
            <w:proofErr w:type="spellStart"/>
            <w:r w:rsidRPr="00C20C80">
              <w:rPr>
                <w:rFonts w:ascii="Times New Roman" w:eastAsia="Times New Roman" w:hAnsi="Times New Roman" w:cs="Times New Roman"/>
                <w:color w:val="000000"/>
                <w:sz w:val="24"/>
                <w:szCs w:val="24"/>
                <w:lang w:eastAsia="ru-RU"/>
              </w:rPr>
              <w:t>Басса-Дарки</w:t>
            </w:r>
            <w:proofErr w:type="spellEnd"/>
            <w:r w:rsidRPr="00C20C80">
              <w:rPr>
                <w:rFonts w:ascii="Times New Roman" w:eastAsia="Times New Roman" w:hAnsi="Times New Roman" w:cs="Times New Roman"/>
                <w:color w:val="000000"/>
                <w:sz w:val="24"/>
                <w:szCs w:val="24"/>
                <w:lang w:eastAsia="ru-RU"/>
              </w:rPr>
              <w:t xml:space="preserve">; Р. </w:t>
            </w:r>
            <w:proofErr w:type="spellStart"/>
            <w:r w:rsidRPr="00C20C80">
              <w:rPr>
                <w:rFonts w:ascii="Times New Roman" w:eastAsia="Times New Roman" w:hAnsi="Times New Roman" w:cs="Times New Roman"/>
                <w:color w:val="000000"/>
                <w:sz w:val="24"/>
                <w:szCs w:val="24"/>
                <w:lang w:eastAsia="ru-RU"/>
              </w:rPr>
              <w:t>Кеттелла</w:t>
            </w:r>
            <w:proofErr w:type="spellEnd"/>
            <w:r w:rsidRPr="00C20C80">
              <w:rPr>
                <w:rFonts w:ascii="Times New Roman" w:eastAsia="Times New Roman" w:hAnsi="Times New Roman" w:cs="Times New Roman"/>
                <w:color w:val="000000"/>
                <w:sz w:val="24"/>
                <w:szCs w:val="24"/>
                <w:lang w:eastAsia="ru-RU"/>
              </w:rPr>
              <w:t xml:space="preserve"> и др.</w:t>
            </w:r>
          </w:p>
        </w:tc>
      </w:tr>
      <w:tr w:rsidR="00204CA4" w:rsidRPr="00C20C80" w:rsidTr="00CC61A7">
        <w:trPr>
          <w:trHeight w:val="1050"/>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roofErr w:type="spellStart"/>
            <w:proofErr w:type="gramStart"/>
            <w:r w:rsidRPr="00C20C80">
              <w:rPr>
                <w:rFonts w:ascii="Times New Roman" w:eastAsia="Times New Roman" w:hAnsi="Times New Roman" w:cs="Times New Roman"/>
                <w:color w:val="000000"/>
                <w:sz w:val="24"/>
                <w:szCs w:val="24"/>
                <w:lang w:eastAsia="ru-RU"/>
              </w:rPr>
              <w:lastRenderedPageBreak/>
              <w:t>Оператив-ный</w:t>
            </w:r>
            <w:proofErr w:type="spellEnd"/>
            <w:proofErr w:type="gramEnd"/>
            <w:r w:rsidRPr="00C20C80">
              <w:rPr>
                <w:rFonts w:ascii="Times New Roman" w:eastAsia="Times New Roman" w:hAnsi="Times New Roman" w:cs="Times New Roman"/>
                <w:color w:val="000000"/>
                <w:sz w:val="24"/>
                <w:szCs w:val="24"/>
                <w:lang w:eastAsia="ru-RU"/>
              </w:rPr>
              <w:t xml:space="preserve"> контроль</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(в процессе тренировочных занятий)</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состояния непосредственной психической готовности к действию</w:t>
            </w: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90" w:right="30"/>
              <w:textAlignment w:val="baseline"/>
              <w:rPr>
                <w:rFonts w:ascii="Times New Roman" w:eastAsia="Times New Roman" w:hAnsi="Times New Roman" w:cs="Times New Roman"/>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экстренная коррекция эмоционального состояния и уровня активности</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p>
        </w:tc>
        <w:tc>
          <w:tcPr>
            <w:tcW w:w="25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xml:space="preserve">·  мотивация достижений (А. </w:t>
            </w:r>
            <w:proofErr w:type="spellStart"/>
            <w:r w:rsidRPr="00C20C80">
              <w:rPr>
                <w:rFonts w:ascii="Times New Roman" w:eastAsia="Times New Roman" w:hAnsi="Times New Roman" w:cs="Times New Roman"/>
                <w:color w:val="000000"/>
                <w:sz w:val="24"/>
                <w:szCs w:val="24"/>
                <w:lang w:eastAsia="ru-RU"/>
              </w:rPr>
              <w:t>Мехрабиан</w:t>
            </w:r>
            <w:proofErr w:type="spellEnd"/>
            <w:r w:rsidRPr="00C20C80">
              <w:rPr>
                <w:rFonts w:ascii="Times New Roman" w:eastAsia="Times New Roman" w:hAnsi="Times New Roman" w:cs="Times New Roman"/>
                <w:color w:val="000000"/>
                <w:sz w:val="24"/>
                <w:szCs w:val="24"/>
                <w:lang w:eastAsia="ru-RU"/>
              </w:rPr>
              <w:t xml:space="preserve">; Ф. </w:t>
            </w:r>
            <w:proofErr w:type="spellStart"/>
            <w:r w:rsidRPr="00C20C80">
              <w:rPr>
                <w:rFonts w:ascii="Times New Roman" w:eastAsia="Times New Roman" w:hAnsi="Times New Roman" w:cs="Times New Roman"/>
                <w:color w:val="000000"/>
                <w:sz w:val="24"/>
                <w:szCs w:val="24"/>
                <w:lang w:eastAsia="ru-RU"/>
              </w:rPr>
              <w:t>Холпе</w:t>
            </w:r>
            <w:proofErr w:type="spellEnd"/>
            <w:r w:rsidRPr="00C20C80">
              <w:rPr>
                <w:rFonts w:ascii="Times New Roman" w:eastAsia="Times New Roman" w:hAnsi="Times New Roman" w:cs="Times New Roman"/>
                <w:color w:val="000000"/>
                <w:sz w:val="24"/>
                <w:szCs w:val="24"/>
                <w:lang w:eastAsia="ru-RU"/>
              </w:rPr>
              <w:t xml:space="preserve">; Т. </w:t>
            </w:r>
            <w:proofErr w:type="spellStart"/>
            <w:r w:rsidRPr="00C20C80">
              <w:rPr>
                <w:rFonts w:ascii="Times New Roman" w:eastAsia="Times New Roman" w:hAnsi="Times New Roman" w:cs="Times New Roman"/>
                <w:color w:val="000000"/>
                <w:sz w:val="24"/>
                <w:szCs w:val="24"/>
                <w:lang w:eastAsia="ru-RU"/>
              </w:rPr>
              <w:t>Бежанишвили</w:t>
            </w:r>
            <w:proofErr w:type="spellEnd"/>
            <w:r w:rsidRPr="00C20C80">
              <w:rPr>
                <w:rFonts w:ascii="Times New Roman" w:eastAsia="Times New Roman" w:hAnsi="Times New Roman" w:cs="Times New Roman"/>
                <w:color w:val="000000"/>
                <w:sz w:val="24"/>
                <w:szCs w:val="24"/>
                <w:lang w:eastAsia="ru-RU"/>
              </w:rPr>
              <w:t xml:space="preserve"> и др.).</w:t>
            </w:r>
          </w:p>
          <w:p w:rsidR="00204CA4" w:rsidRPr="00C20C80" w:rsidRDefault="00204CA4" w:rsidP="00204CA4">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C20C80">
              <w:rPr>
                <w:rFonts w:ascii="Times New Roman" w:eastAsia="Times New Roman" w:hAnsi="Times New Roman" w:cs="Times New Roman"/>
                <w:color w:val="000000"/>
                <w:sz w:val="24"/>
                <w:szCs w:val="24"/>
                <w:lang w:eastAsia="ru-RU"/>
              </w:rPr>
              <w:t>·  опросник Г. Бабушкина с соавторами «Психологическая готовность спортсменов к тренировочному и соревновательному процессам» и др.</w:t>
            </w:r>
          </w:p>
        </w:tc>
      </w:tr>
    </w:tbl>
    <w:p w:rsidR="00204CA4" w:rsidRPr="00C20C80" w:rsidRDefault="00C20C80" w:rsidP="00C20C80">
      <w:pPr>
        <w:shd w:val="clear" w:color="auto" w:fill="FFFFFF"/>
        <w:spacing w:after="0" w:line="330" w:lineRule="atLeast"/>
        <w:jc w:val="center"/>
        <w:textAlignment w:val="baseline"/>
        <w:rPr>
          <w:rFonts w:ascii="Times New Roman" w:eastAsia="Times New Roman" w:hAnsi="Times New Roman" w:cs="Times New Roman"/>
          <w:color w:val="000000"/>
          <w:sz w:val="28"/>
          <w:szCs w:val="28"/>
          <w:lang w:eastAsia="ru-RU"/>
        </w:rPr>
      </w:pPr>
      <w:r w:rsidRPr="00C20C80">
        <w:rPr>
          <w:rFonts w:ascii="Times New Roman" w:eastAsia="Times New Roman" w:hAnsi="Times New Roman" w:cs="Times New Roman"/>
          <w:color w:val="000000"/>
          <w:sz w:val="28"/>
          <w:szCs w:val="28"/>
          <w:lang w:eastAsia="ru-RU"/>
        </w:rPr>
        <w:t>68</w:t>
      </w:r>
    </w:p>
    <w:p w:rsidR="00A76E4A" w:rsidRPr="002829BE" w:rsidRDefault="00204CA4" w:rsidP="001B25B1">
      <w:pPr>
        <w:shd w:val="clear" w:color="auto" w:fill="FFFFFF"/>
        <w:spacing w:after="60" w:line="300" w:lineRule="exact"/>
        <w:ind w:firstLine="567"/>
        <w:jc w:val="center"/>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3.5. Программный материал для практических занятий</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Весь программный</w:t>
      </w:r>
      <w:r w:rsidRPr="00204CA4">
        <w:rPr>
          <w:rFonts w:ascii="Times New Roman" w:eastAsia="Times New Roman" w:hAnsi="Times New Roman" w:cs="Times New Roman"/>
          <w:color w:val="000000"/>
          <w:sz w:val="28"/>
          <w:szCs w:val="28"/>
          <w:lang w:eastAsia="ru-RU"/>
        </w:rPr>
        <w:t xml:space="preserve"> материал разделён на теорию, практику</w:t>
      </w:r>
      <w:r w:rsidR="002829BE">
        <w:rPr>
          <w:rFonts w:ascii="Times New Roman" w:eastAsia="Times New Roman" w:hAnsi="Times New Roman" w:cs="Times New Roman"/>
          <w:color w:val="000000"/>
          <w:sz w:val="28"/>
          <w:szCs w:val="28"/>
          <w:lang w:eastAsia="ru-RU"/>
        </w:rPr>
        <w:t xml:space="preserve"> - </w:t>
      </w:r>
      <w:r w:rsidRPr="00204CA4">
        <w:rPr>
          <w:rFonts w:ascii="Times New Roman" w:eastAsia="Times New Roman" w:hAnsi="Times New Roman" w:cs="Times New Roman"/>
          <w:color w:val="000000"/>
          <w:sz w:val="28"/>
          <w:szCs w:val="28"/>
          <w:lang w:eastAsia="ru-RU"/>
        </w:rPr>
        <w:t xml:space="preserve">физическая, техническая, психологическая, </w:t>
      </w:r>
      <w:r>
        <w:rPr>
          <w:rFonts w:ascii="Times New Roman" w:eastAsia="Times New Roman" w:hAnsi="Times New Roman" w:cs="Times New Roman"/>
          <w:color w:val="000000"/>
          <w:sz w:val="28"/>
          <w:szCs w:val="28"/>
          <w:lang w:eastAsia="ru-RU"/>
        </w:rPr>
        <w:t xml:space="preserve"> инструкторская и судейская практика, восстановительные мероприятия и контрольно-</w:t>
      </w:r>
      <w:r w:rsidRPr="00204CA4">
        <w:rPr>
          <w:rFonts w:ascii="Times New Roman" w:eastAsia="Times New Roman" w:hAnsi="Times New Roman" w:cs="Times New Roman"/>
          <w:color w:val="000000"/>
          <w:sz w:val="28"/>
          <w:szCs w:val="28"/>
          <w:lang w:eastAsia="ru-RU"/>
        </w:rPr>
        <w:t>переводные нормативы. Продолжение занятий в</w:t>
      </w:r>
      <w:r>
        <w:rPr>
          <w:rFonts w:ascii="Times New Roman" w:eastAsia="Times New Roman" w:hAnsi="Times New Roman" w:cs="Times New Roman"/>
          <w:color w:val="000000"/>
          <w:sz w:val="28"/>
          <w:szCs w:val="28"/>
          <w:lang w:eastAsia="ru-RU"/>
        </w:rPr>
        <w:t xml:space="preserve"> спортивной</w:t>
      </w:r>
      <w:r w:rsidRPr="00204CA4">
        <w:rPr>
          <w:rFonts w:ascii="Times New Roman" w:eastAsia="Times New Roman" w:hAnsi="Times New Roman" w:cs="Times New Roman"/>
          <w:color w:val="000000"/>
          <w:sz w:val="28"/>
          <w:szCs w:val="28"/>
          <w:lang w:eastAsia="ru-RU"/>
        </w:rPr>
        <w:t xml:space="preserve"> школе и перевод учащихся на следующий этап </w:t>
      </w:r>
      <w:r>
        <w:rPr>
          <w:rFonts w:ascii="Times New Roman" w:eastAsia="Times New Roman" w:hAnsi="Times New Roman" w:cs="Times New Roman"/>
          <w:color w:val="000000"/>
          <w:sz w:val="28"/>
          <w:szCs w:val="28"/>
          <w:lang w:eastAsia="ru-RU"/>
        </w:rPr>
        <w:t xml:space="preserve"> спортивной подготовки</w:t>
      </w:r>
      <w:r w:rsidRPr="00204CA4">
        <w:rPr>
          <w:rFonts w:ascii="Times New Roman" w:eastAsia="Times New Roman" w:hAnsi="Times New Roman" w:cs="Times New Roman"/>
          <w:color w:val="000000"/>
          <w:sz w:val="28"/>
          <w:szCs w:val="28"/>
          <w:lang w:eastAsia="ru-RU"/>
        </w:rPr>
        <w:t xml:space="preserve"> осуществляется по решению </w:t>
      </w:r>
      <w:r>
        <w:rPr>
          <w:rFonts w:ascii="Times New Roman" w:eastAsia="Times New Roman" w:hAnsi="Times New Roman" w:cs="Times New Roman"/>
          <w:color w:val="000000"/>
          <w:sz w:val="28"/>
          <w:szCs w:val="28"/>
          <w:lang w:eastAsia="ru-RU"/>
        </w:rPr>
        <w:t xml:space="preserve"> тренерского</w:t>
      </w:r>
      <w:r w:rsidRPr="00204CA4">
        <w:rPr>
          <w:rFonts w:ascii="Times New Roman" w:eastAsia="Times New Roman" w:hAnsi="Times New Roman" w:cs="Times New Roman"/>
          <w:color w:val="000000"/>
          <w:sz w:val="28"/>
          <w:szCs w:val="28"/>
          <w:lang w:eastAsia="ru-RU"/>
        </w:rPr>
        <w:t xml:space="preserve"> совета и оформляется приказом директора.</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 xml:space="preserve">Основные </w:t>
      </w:r>
      <w:r w:rsidRPr="00204CA4">
        <w:rPr>
          <w:rFonts w:ascii="Times New Roman" w:eastAsia="Times New Roman" w:hAnsi="Times New Roman" w:cs="Times New Roman"/>
          <w:i/>
          <w:iCs/>
          <w:color w:val="000000"/>
          <w:sz w:val="28"/>
          <w:szCs w:val="28"/>
          <w:lang w:eastAsia="ru-RU"/>
        </w:rPr>
        <w:t>формы</w:t>
      </w:r>
      <w:r w:rsidRPr="00204C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04CA4">
        <w:rPr>
          <w:rFonts w:ascii="Times New Roman" w:eastAsia="Times New Roman" w:hAnsi="Times New Roman" w:cs="Times New Roman"/>
          <w:color w:val="000000"/>
          <w:sz w:val="28"/>
          <w:szCs w:val="28"/>
          <w:lang w:eastAsia="ru-RU"/>
        </w:rPr>
        <w:t>тренировочной работы:</w:t>
      </w:r>
    </w:p>
    <w:p w:rsidR="00A76E4A" w:rsidRPr="00204CA4" w:rsidRDefault="00A76E4A" w:rsidP="00235D3A">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групповые занятия (теоретические, практические),</w:t>
      </w:r>
    </w:p>
    <w:p w:rsidR="00A76E4A" w:rsidRPr="00204CA4" w:rsidRDefault="00A76E4A" w:rsidP="00235D3A">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самостоятельная тренировка по индивидуальному плану,</w:t>
      </w:r>
    </w:p>
    <w:p w:rsidR="00A76E4A" w:rsidRPr="00204CA4" w:rsidRDefault="00A76E4A" w:rsidP="00235D3A">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выполнение домашних заданий,</w:t>
      </w:r>
    </w:p>
    <w:p w:rsidR="00A76E4A" w:rsidRPr="00204CA4" w:rsidRDefault="00A76E4A" w:rsidP="00235D3A">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тренировочные сборы,</w:t>
      </w:r>
    </w:p>
    <w:p w:rsidR="00A76E4A" w:rsidRPr="00204CA4" w:rsidRDefault="00A76E4A" w:rsidP="00235D3A">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участие в показательных выступлениях и соревнованиях,</w:t>
      </w:r>
    </w:p>
    <w:p w:rsidR="00A76E4A" w:rsidRPr="00204CA4" w:rsidRDefault="00A76E4A" w:rsidP="00235D3A">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инструкторская и судейская практика,</w:t>
      </w:r>
    </w:p>
    <w:p w:rsidR="00A76E4A" w:rsidRPr="00204CA4" w:rsidRDefault="00A76E4A" w:rsidP="00235D3A">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медико-восстановительные мероприятия,</w:t>
      </w:r>
    </w:p>
    <w:p w:rsidR="00A76E4A" w:rsidRPr="00204CA4" w:rsidRDefault="00A76E4A" w:rsidP="00235D3A">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тестирование и контроль.</w:t>
      </w:r>
    </w:p>
    <w:p w:rsidR="00A76E4A" w:rsidRPr="00204CA4" w:rsidRDefault="00A76E4A" w:rsidP="00A76E4A">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Работа по индивидуальным планам спортивной подготовки осуществляется на этапе совершенствования спортивного мастерства, либо при проведении тренировочных сборов или сокращении годовой нагрузки (до 25%, начиная с Т-3, по мере необходимости).</w:t>
      </w:r>
    </w:p>
    <w:p w:rsidR="00A76E4A" w:rsidRPr="00204CA4" w:rsidRDefault="00A76E4A" w:rsidP="00A76E4A">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Основные </w:t>
      </w:r>
      <w:r w:rsidRPr="00204CA4">
        <w:rPr>
          <w:rFonts w:ascii="Times New Roman" w:eastAsia="Times New Roman" w:hAnsi="Times New Roman" w:cs="Times New Roman"/>
          <w:i/>
          <w:iCs/>
          <w:color w:val="000000"/>
          <w:sz w:val="28"/>
          <w:szCs w:val="28"/>
          <w:lang w:eastAsia="ru-RU"/>
        </w:rPr>
        <w:t>методы</w:t>
      </w:r>
      <w:r w:rsidRPr="00204CA4">
        <w:rPr>
          <w:rFonts w:ascii="Times New Roman" w:eastAsia="Times New Roman" w:hAnsi="Times New Roman" w:cs="Times New Roman"/>
          <w:color w:val="000000"/>
          <w:sz w:val="28"/>
          <w:szCs w:val="28"/>
          <w:lang w:eastAsia="ru-RU"/>
        </w:rPr>
        <w:t xml:space="preserve"> проведения </w:t>
      </w:r>
      <w:r>
        <w:rPr>
          <w:rFonts w:ascii="Times New Roman" w:eastAsia="Times New Roman" w:hAnsi="Times New Roman" w:cs="Times New Roman"/>
          <w:color w:val="000000"/>
          <w:sz w:val="28"/>
          <w:szCs w:val="28"/>
          <w:lang w:eastAsia="ru-RU"/>
        </w:rPr>
        <w:t xml:space="preserve"> </w:t>
      </w:r>
      <w:r w:rsidRPr="00204CA4">
        <w:rPr>
          <w:rFonts w:ascii="Times New Roman" w:eastAsia="Times New Roman" w:hAnsi="Times New Roman" w:cs="Times New Roman"/>
          <w:color w:val="000000"/>
          <w:sz w:val="28"/>
          <w:szCs w:val="28"/>
          <w:lang w:eastAsia="ru-RU"/>
        </w:rPr>
        <w:t>тренировочного занятия: фронтальный, поточный, игровой, соревновательный, в форме круговой тренировки.</w:t>
      </w:r>
    </w:p>
    <w:p w:rsidR="00C20C80" w:rsidRDefault="00C20C80" w:rsidP="00A76E4A">
      <w:pPr>
        <w:spacing w:after="0" w:line="240" w:lineRule="auto"/>
        <w:jc w:val="center"/>
        <w:rPr>
          <w:rFonts w:ascii="Times New Roman" w:eastAsia="Times New Roman" w:hAnsi="Times New Roman" w:cs="Times New Roman"/>
          <w:b/>
          <w:color w:val="000000"/>
          <w:sz w:val="28"/>
          <w:szCs w:val="28"/>
          <w:lang w:eastAsia="ru-RU"/>
        </w:rPr>
      </w:pPr>
    </w:p>
    <w:p w:rsidR="00C20C80" w:rsidRDefault="00C20C80" w:rsidP="00A76E4A">
      <w:pPr>
        <w:spacing w:after="0" w:line="240" w:lineRule="auto"/>
        <w:jc w:val="center"/>
        <w:rPr>
          <w:rFonts w:ascii="Times New Roman" w:eastAsia="Times New Roman" w:hAnsi="Times New Roman" w:cs="Times New Roman"/>
          <w:b/>
          <w:color w:val="000000"/>
          <w:sz w:val="28"/>
          <w:szCs w:val="28"/>
          <w:lang w:eastAsia="ru-RU"/>
        </w:rPr>
      </w:pPr>
    </w:p>
    <w:p w:rsidR="00C20C80" w:rsidRDefault="00C20C80" w:rsidP="00A76E4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69</w:t>
      </w:r>
    </w:p>
    <w:p w:rsidR="00A76E4A" w:rsidRPr="00204CA4" w:rsidRDefault="00A76E4A" w:rsidP="00A76E4A">
      <w:pPr>
        <w:spacing w:after="0" w:line="240" w:lineRule="auto"/>
        <w:jc w:val="center"/>
        <w:rPr>
          <w:rFonts w:ascii="Times New Roman" w:eastAsia="Times New Roman" w:hAnsi="Times New Roman" w:cs="Times New Roman"/>
          <w:b/>
          <w:color w:val="000000"/>
          <w:sz w:val="28"/>
          <w:szCs w:val="28"/>
          <w:lang w:eastAsia="ru-RU"/>
        </w:rPr>
      </w:pPr>
      <w:r w:rsidRPr="00204CA4">
        <w:rPr>
          <w:rFonts w:ascii="Times New Roman" w:eastAsia="Times New Roman" w:hAnsi="Times New Roman" w:cs="Times New Roman"/>
          <w:b/>
          <w:color w:val="000000"/>
          <w:sz w:val="28"/>
          <w:szCs w:val="28"/>
          <w:lang w:eastAsia="ru-RU"/>
        </w:rPr>
        <w:t>Практические занятия</w:t>
      </w:r>
    </w:p>
    <w:p w:rsidR="00A76E4A" w:rsidRPr="00204CA4" w:rsidRDefault="00A76E4A" w:rsidP="00A76E4A">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Содержание практических занятий: ОФП, СФП, акробатическая подготовка, хореографическая подготовка, техническая подготовка, контрольно-переводные нормативы, инструкторская и судейская практика.</w:t>
      </w:r>
    </w:p>
    <w:p w:rsidR="00A76E4A" w:rsidRPr="00204CA4" w:rsidRDefault="00A76E4A" w:rsidP="00A76E4A">
      <w:pPr>
        <w:spacing w:after="0" w:line="240" w:lineRule="auto"/>
        <w:jc w:val="both"/>
        <w:rPr>
          <w:rFonts w:ascii="Times New Roman" w:eastAsia="Times New Roman" w:hAnsi="Times New Roman" w:cs="Times New Roman"/>
          <w:color w:val="000000"/>
          <w:sz w:val="28"/>
          <w:szCs w:val="28"/>
          <w:lang w:eastAsia="ru-RU"/>
        </w:rPr>
      </w:pPr>
    </w:p>
    <w:p w:rsidR="00A76E4A" w:rsidRPr="00204CA4" w:rsidRDefault="00A76E4A" w:rsidP="00A76E4A">
      <w:pPr>
        <w:spacing w:after="0" w:line="240" w:lineRule="auto"/>
        <w:jc w:val="center"/>
        <w:rPr>
          <w:rFonts w:ascii="Times New Roman" w:eastAsia="Times New Roman" w:hAnsi="Times New Roman" w:cs="Times New Roman"/>
          <w:b/>
          <w:color w:val="000000"/>
          <w:sz w:val="28"/>
          <w:szCs w:val="28"/>
          <w:lang w:eastAsia="ru-RU"/>
        </w:rPr>
      </w:pPr>
      <w:r w:rsidRPr="00204CA4">
        <w:rPr>
          <w:rFonts w:ascii="Times New Roman" w:eastAsia="Times New Roman" w:hAnsi="Times New Roman" w:cs="Times New Roman"/>
          <w:b/>
          <w:color w:val="000000"/>
          <w:sz w:val="28"/>
          <w:szCs w:val="28"/>
          <w:lang w:eastAsia="ru-RU"/>
        </w:rPr>
        <w:t>Общая физическая подготовка</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ОФП - это педагогический процесс, направленный на воспитание основных физических качеств и развитие функциональных возможностей организма, создающих нормальные условия для совершенствования основных физических качеств человека.</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Сила - способность человека преодолевать внешнее сопротивление или противодействовать ему за счёт мышечных усилий.</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Быстрота - способность человека совершать двигательные действия в минимальный для данных условий период времени.</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 xml:space="preserve">Выносливость - способность противостоять утомлению. Общая выносливость - способность к длительному выполнению (более 20 минут) физической нагрузки </w:t>
      </w:r>
      <w:proofErr w:type="spellStart"/>
      <w:r w:rsidRPr="00204CA4">
        <w:rPr>
          <w:rFonts w:ascii="Times New Roman" w:eastAsia="Times New Roman" w:hAnsi="Times New Roman" w:cs="Times New Roman"/>
          <w:color w:val="000000"/>
          <w:sz w:val="28"/>
          <w:szCs w:val="28"/>
          <w:lang w:eastAsia="ru-RU"/>
        </w:rPr>
        <w:t>субмаксимальной</w:t>
      </w:r>
      <w:proofErr w:type="spellEnd"/>
      <w:r w:rsidRPr="00204CA4">
        <w:rPr>
          <w:rFonts w:ascii="Times New Roman" w:eastAsia="Times New Roman" w:hAnsi="Times New Roman" w:cs="Times New Roman"/>
          <w:color w:val="000000"/>
          <w:sz w:val="28"/>
          <w:szCs w:val="28"/>
          <w:lang w:eastAsia="ru-RU"/>
        </w:rPr>
        <w:t xml:space="preserve"> мощности, не превышающий аэробно-анаэробный порог. Специальная выносливость - способность к длительному выполнению специальных упражнений без снижения эффективности деятельности.</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Гибкость - способность выполнять движения с большой амплитудой. Гибкость зависит от эластичности мышц и связок, нервно-мышечной координации.</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Координационные способности (ловкость) - сложное комплексное качество, не имеющее единого критерия для оценки. Тесты на координацию движений оцениваются сложностью задания, точностью и скоростью его выполнения.</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Общая физическая подготовка осуществляется в тесной связи с овладением техники выпол</w:t>
      </w:r>
      <w:r w:rsidRPr="00204CA4">
        <w:rPr>
          <w:rFonts w:ascii="Times New Roman" w:eastAsia="Times New Roman" w:hAnsi="Times New Roman" w:cs="Times New Roman"/>
          <w:color w:val="000000"/>
          <w:sz w:val="28"/>
          <w:szCs w:val="28"/>
          <w:lang w:eastAsia="ru-RU"/>
        </w:rPr>
        <w:softHyphen/>
        <w:t>нения каждого упражнения.</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Основные задачи ОФП:</w:t>
      </w:r>
    </w:p>
    <w:p w:rsidR="00A76E4A" w:rsidRPr="00204CA4" w:rsidRDefault="00A76E4A" w:rsidP="00235D3A">
      <w:pPr>
        <w:numPr>
          <w:ilvl w:val="0"/>
          <w:numId w:val="23"/>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Приобрести всестороннее физическое развитие и повысить его уровень.</w:t>
      </w:r>
    </w:p>
    <w:p w:rsidR="00A76E4A" w:rsidRPr="00204CA4" w:rsidRDefault="00A76E4A" w:rsidP="00235D3A">
      <w:pPr>
        <w:numPr>
          <w:ilvl w:val="0"/>
          <w:numId w:val="23"/>
        </w:numPr>
        <w:spacing w:after="0" w:line="240" w:lineRule="auto"/>
        <w:ind w:firstLine="426"/>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Достигнуть гармонического развития мышц в соответствии с избранным видом спорта.</w:t>
      </w:r>
    </w:p>
    <w:p w:rsidR="00A76E4A" w:rsidRPr="00204CA4" w:rsidRDefault="00A76E4A" w:rsidP="00235D3A">
      <w:pPr>
        <w:numPr>
          <w:ilvl w:val="0"/>
          <w:numId w:val="23"/>
        </w:numPr>
        <w:spacing w:after="0" w:line="240" w:lineRule="auto"/>
        <w:ind w:firstLine="426"/>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Приобрести и повысить общую выносливость.</w:t>
      </w:r>
    </w:p>
    <w:p w:rsidR="00A76E4A" w:rsidRPr="00204CA4" w:rsidRDefault="00A76E4A" w:rsidP="00235D3A">
      <w:pPr>
        <w:numPr>
          <w:ilvl w:val="0"/>
          <w:numId w:val="23"/>
        </w:numPr>
        <w:spacing w:after="0" w:line="240" w:lineRule="auto"/>
        <w:ind w:firstLine="426"/>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Повысить быстроту выполнения разнообразных движений.</w:t>
      </w:r>
    </w:p>
    <w:p w:rsidR="00A76E4A" w:rsidRPr="00204CA4" w:rsidRDefault="00A76E4A" w:rsidP="00235D3A">
      <w:pPr>
        <w:numPr>
          <w:ilvl w:val="0"/>
          <w:numId w:val="23"/>
        </w:numPr>
        <w:spacing w:after="0" w:line="240" w:lineRule="auto"/>
        <w:ind w:firstLine="426"/>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Улучшить подвижность в суставах.</w:t>
      </w:r>
    </w:p>
    <w:p w:rsidR="00A76E4A" w:rsidRPr="00204CA4" w:rsidRDefault="00A76E4A" w:rsidP="00235D3A">
      <w:pPr>
        <w:numPr>
          <w:ilvl w:val="0"/>
          <w:numId w:val="23"/>
        </w:numPr>
        <w:spacing w:after="0" w:line="240" w:lineRule="auto"/>
        <w:ind w:firstLine="426"/>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Увеличить ловкость и координацию движений.</w:t>
      </w:r>
    </w:p>
    <w:p w:rsidR="00204CA4" w:rsidRPr="00902775" w:rsidRDefault="00A76E4A" w:rsidP="00902775">
      <w:pPr>
        <w:numPr>
          <w:ilvl w:val="0"/>
          <w:numId w:val="23"/>
        </w:numPr>
        <w:spacing w:after="0" w:line="240" w:lineRule="auto"/>
        <w:ind w:firstLine="426"/>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Приобрести умение выполнять движения без излишнего напряжения (овладеть расслаблением).</w:t>
      </w:r>
    </w:p>
    <w:p w:rsidR="00204CA4" w:rsidRPr="00204CA4" w:rsidRDefault="00204CA4" w:rsidP="00902775">
      <w:pPr>
        <w:spacing w:after="60" w:line="240" w:lineRule="auto"/>
        <w:ind w:firstLine="567"/>
        <w:jc w:val="center"/>
        <w:rPr>
          <w:rFonts w:ascii="Times New Roman" w:eastAsia="Times New Roman" w:hAnsi="Times New Roman" w:cs="Times New Roman"/>
          <w:b/>
          <w:i/>
          <w:spacing w:val="-6"/>
          <w:sz w:val="28"/>
          <w:szCs w:val="28"/>
          <w:lang w:eastAsia="ru-RU"/>
        </w:rPr>
      </w:pPr>
      <w:r w:rsidRPr="00204CA4">
        <w:rPr>
          <w:rFonts w:ascii="Times New Roman" w:eastAsia="Times New Roman" w:hAnsi="Times New Roman" w:cs="Times New Roman"/>
          <w:b/>
          <w:i/>
          <w:spacing w:val="-6"/>
          <w:sz w:val="28"/>
          <w:szCs w:val="28"/>
          <w:lang w:eastAsia="ru-RU"/>
        </w:rPr>
        <w:t>Общая физическая подготовка (для всех групп)</w:t>
      </w:r>
    </w:p>
    <w:p w:rsidR="00C20C80" w:rsidRDefault="00C20C80" w:rsidP="00204CA4">
      <w:pPr>
        <w:spacing w:after="60" w:line="240" w:lineRule="auto"/>
        <w:ind w:firstLine="567"/>
        <w:jc w:val="both"/>
        <w:rPr>
          <w:rFonts w:ascii="Times New Roman" w:eastAsia="Times New Roman" w:hAnsi="Times New Roman" w:cs="Times New Roman"/>
          <w:b/>
          <w:spacing w:val="-6"/>
          <w:sz w:val="28"/>
          <w:szCs w:val="28"/>
          <w:lang w:eastAsia="ru-RU"/>
        </w:rPr>
      </w:pPr>
    </w:p>
    <w:p w:rsidR="00C20C80" w:rsidRDefault="00C20C80" w:rsidP="00204CA4">
      <w:pPr>
        <w:spacing w:after="60" w:line="240" w:lineRule="auto"/>
        <w:ind w:firstLine="567"/>
        <w:jc w:val="both"/>
        <w:rPr>
          <w:rFonts w:ascii="Times New Roman" w:eastAsia="Times New Roman" w:hAnsi="Times New Roman" w:cs="Times New Roman"/>
          <w:b/>
          <w:spacing w:val="-6"/>
          <w:sz w:val="28"/>
          <w:szCs w:val="28"/>
          <w:lang w:eastAsia="ru-RU"/>
        </w:rPr>
      </w:pPr>
    </w:p>
    <w:p w:rsidR="00C20C80" w:rsidRPr="00C20C80" w:rsidRDefault="00C20C80" w:rsidP="00C20C80">
      <w:pPr>
        <w:spacing w:after="60" w:line="240" w:lineRule="auto"/>
        <w:ind w:firstLine="567"/>
        <w:jc w:val="center"/>
        <w:rPr>
          <w:rFonts w:ascii="Times New Roman" w:eastAsia="Times New Roman" w:hAnsi="Times New Roman" w:cs="Times New Roman"/>
          <w:spacing w:val="-6"/>
          <w:sz w:val="28"/>
          <w:szCs w:val="28"/>
          <w:lang w:eastAsia="ru-RU"/>
        </w:rPr>
      </w:pPr>
      <w:r w:rsidRPr="00C20C80">
        <w:rPr>
          <w:rFonts w:ascii="Times New Roman" w:eastAsia="Times New Roman" w:hAnsi="Times New Roman" w:cs="Times New Roman"/>
          <w:spacing w:val="-6"/>
          <w:sz w:val="28"/>
          <w:szCs w:val="28"/>
          <w:lang w:eastAsia="ru-RU"/>
        </w:rPr>
        <w:t>70</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spacing w:val="-6"/>
          <w:sz w:val="28"/>
          <w:szCs w:val="28"/>
          <w:lang w:eastAsia="ru-RU"/>
        </w:rPr>
        <w:t>Строевые упражнения:</w:t>
      </w:r>
    </w:p>
    <w:p w:rsidR="00204CA4" w:rsidRPr="00204CA4" w:rsidRDefault="00204CA4" w:rsidP="00235D3A">
      <w:pPr>
        <w:numPr>
          <w:ilvl w:val="0"/>
          <w:numId w:val="64"/>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понятия «строй», «шеренга», «колонна», «ряд», «направляющий», «замыкающий», «интервал», «дистанция»;</w:t>
      </w:r>
    </w:p>
    <w:p w:rsidR="00204CA4" w:rsidRPr="00204CA4" w:rsidRDefault="00204CA4" w:rsidP="00235D3A">
      <w:pPr>
        <w:numPr>
          <w:ilvl w:val="0"/>
          <w:numId w:val="64"/>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предварительная и исполнительная команды; повороты направо, налево, кругом, пол-оборота; расчет;</w:t>
      </w:r>
    </w:p>
    <w:p w:rsidR="00204CA4" w:rsidRPr="00204CA4" w:rsidRDefault="00204CA4" w:rsidP="00235D3A">
      <w:pPr>
        <w:numPr>
          <w:ilvl w:val="0"/>
          <w:numId w:val="64"/>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построение в одну шеренгу и перестроение в две шеренги; построение в колонну по одному и перестроение в колонну по два;</w:t>
      </w:r>
    </w:p>
    <w:p w:rsidR="00204CA4" w:rsidRPr="00204CA4" w:rsidRDefault="00204CA4" w:rsidP="00235D3A">
      <w:pPr>
        <w:numPr>
          <w:ilvl w:val="0"/>
          <w:numId w:val="64"/>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движение строевым и походным шагом; обозначение шага на месте и в движении; с движения вперед обозначение шага на месте; остановка;</w:t>
      </w:r>
    </w:p>
    <w:p w:rsidR="00204CA4" w:rsidRPr="00204CA4" w:rsidRDefault="00204CA4" w:rsidP="00235D3A">
      <w:pPr>
        <w:numPr>
          <w:ilvl w:val="0"/>
          <w:numId w:val="64"/>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движение бегом; переход с бега на шаг, с шага на бег;</w:t>
      </w:r>
    </w:p>
    <w:p w:rsidR="00204CA4" w:rsidRPr="00204CA4" w:rsidRDefault="00204CA4" w:rsidP="00235D3A">
      <w:pPr>
        <w:numPr>
          <w:ilvl w:val="0"/>
          <w:numId w:val="64"/>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повороты в движении (налево, направо); перемена направления, захождение плечом;</w:t>
      </w:r>
    </w:p>
    <w:p w:rsidR="00204CA4" w:rsidRPr="00204CA4" w:rsidRDefault="00204CA4" w:rsidP="00235D3A">
      <w:pPr>
        <w:numPr>
          <w:ilvl w:val="0"/>
          <w:numId w:val="64"/>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 xml:space="preserve">границы площадки, углы, середина, центр;  движение в обход;  </w:t>
      </w:r>
      <w:proofErr w:type="spellStart"/>
      <w:r w:rsidRPr="00204CA4">
        <w:rPr>
          <w:rFonts w:ascii="Times New Roman" w:eastAsia="Times New Roman" w:hAnsi="Times New Roman" w:cs="Times New Roman"/>
          <w:spacing w:val="-6"/>
          <w:sz w:val="28"/>
          <w:szCs w:val="28"/>
          <w:lang w:eastAsia="ru-RU"/>
        </w:rPr>
        <w:t>противоходом</w:t>
      </w:r>
      <w:proofErr w:type="spellEnd"/>
      <w:r w:rsidRPr="00204CA4">
        <w:rPr>
          <w:rFonts w:ascii="Times New Roman" w:eastAsia="Times New Roman" w:hAnsi="Times New Roman" w:cs="Times New Roman"/>
          <w:spacing w:val="-6"/>
          <w:sz w:val="28"/>
          <w:szCs w:val="28"/>
          <w:lang w:eastAsia="ru-RU"/>
        </w:rPr>
        <w:t xml:space="preserve"> налево, направо; движение по диагонали, змейкой;</w:t>
      </w:r>
      <w:proofErr w:type="gramEnd"/>
    </w:p>
    <w:p w:rsidR="00204CA4" w:rsidRPr="00204CA4" w:rsidRDefault="00204CA4" w:rsidP="00235D3A">
      <w:pPr>
        <w:numPr>
          <w:ilvl w:val="0"/>
          <w:numId w:val="64"/>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перестроение из колонны по одному, в несколько колонн с поворотом в движении; размыкание шагами (приставные, шаги галопа), прыжками.</w:t>
      </w:r>
    </w:p>
    <w:p w:rsidR="00204CA4" w:rsidRPr="00204CA4" w:rsidRDefault="00204CA4" w:rsidP="00902775">
      <w:pPr>
        <w:tabs>
          <w:tab w:val="num" w:pos="0"/>
          <w:tab w:val="left" w:pos="567"/>
        </w:tabs>
        <w:spacing w:after="60" w:line="240" w:lineRule="auto"/>
        <w:jc w:val="center"/>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Обще развивающие упражнения:</w:t>
      </w:r>
    </w:p>
    <w:p w:rsidR="00204CA4" w:rsidRPr="00204CA4" w:rsidRDefault="00204CA4" w:rsidP="00204CA4">
      <w:pPr>
        <w:spacing w:after="60" w:line="240" w:lineRule="auto"/>
        <w:ind w:firstLine="709"/>
        <w:jc w:val="both"/>
        <w:rPr>
          <w:rFonts w:ascii="Times New Roman" w:eastAsia="Times New Roman" w:hAnsi="Times New Roman" w:cs="Times New Roman"/>
          <w:b/>
          <w:i/>
          <w:spacing w:val="-6"/>
          <w:sz w:val="28"/>
          <w:szCs w:val="28"/>
          <w:lang w:eastAsia="ru-RU"/>
        </w:rPr>
      </w:pPr>
      <w:r w:rsidRPr="00204CA4">
        <w:rPr>
          <w:rFonts w:ascii="Times New Roman" w:eastAsia="Times New Roman" w:hAnsi="Times New Roman" w:cs="Times New Roman"/>
          <w:b/>
          <w:i/>
          <w:spacing w:val="-6"/>
          <w:sz w:val="28"/>
          <w:szCs w:val="28"/>
          <w:lang w:eastAsia="ru-RU"/>
        </w:rPr>
        <w:t>Упражнения без предмета:</w:t>
      </w:r>
    </w:p>
    <w:p w:rsidR="00204CA4" w:rsidRPr="00204CA4" w:rsidRDefault="00204CA4" w:rsidP="00235D3A">
      <w:pPr>
        <w:numPr>
          <w:ilvl w:val="0"/>
          <w:numId w:val="65"/>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i/>
          <w:spacing w:val="-6"/>
          <w:sz w:val="28"/>
          <w:szCs w:val="28"/>
          <w:lang w:eastAsia="ru-RU"/>
        </w:rPr>
        <w:t>Для рук</w:t>
      </w:r>
      <w:r w:rsidRPr="00204CA4">
        <w:rPr>
          <w:rFonts w:ascii="Times New Roman" w:eastAsia="Times New Roman" w:hAnsi="Times New Roman" w:cs="Times New Roman"/>
          <w:spacing w:val="-6"/>
          <w:sz w:val="28"/>
          <w:szCs w:val="28"/>
          <w:lang w:eastAsia="ru-RU"/>
        </w:rPr>
        <w:t>: поднимание и опускание рук вперед, вверх, назад, в стороны; движения прямыми и согнутыми руками в различном темпе; круги руками в лицевой, боковой, горизонтальной плоскостях (одновременные, поочередные, последовательные);</w:t>
      </w:r>
      <w:proofErr w:type="gramEnd"/>
      <w:r w:rsidRPr="00204CA4">
        <w:rPr>
          <w:rFonts w:ascii="Times New Roman" w:eastAsia="Times New Roman" w:hAnsi="Times New Roman" w:cs="Times New Roman"/>
          <w:spacing w:val="-6"/>
          <w:sz w:val="28"/>
          <w:szCs w:val="28"/>
          <w:lang w:eastAsia="ru-RU"/>
        </w:rPr>
        <w:t xml:space="preserve"> сгибание и выпрямление рук из различных положений, в различном темпе, с различными отягощениями, с преодолением сопротивления партнера, сгибание и разгибание рук в различных упорах (в упоре на стенке, на гимнастической скамейке, в упоре лежа; в упоре лежа, но с отведением ноги (поочередно правой и левой) назад при сгибании рук; то же, но с опорой носками о гимнастическую скамейку или рейку </w:t>
      </w:r>
      <w:r w:rsidRPr="00204CA4">
        <w:rPr>
          <w:rFonts w:ascii="Times New Roman" w:eastAsia="Times New Roman" w:hAnsi="Times New Roman" w:cs="Times New Roman"/>
          <w:spacing w:val="-6"/>
          <w:sz w:val="28"/>
          <w:szCs w:val="28"/>
          <w:lang w:eastAsia="ru-RU"/>
        </w:rPr>
        <w:lastRenderedPageBreak/>
        <w:t>гимнастической стенки), и в висах (подтягивание, в висе лежа, в различных хватах, в висе).</w:t>
      </w:r>
    </w:p>
    <w:p w:rsidR="00204CA4" w:rsidRPr="008E75C9" w:rsidRDefault="00204CA4" w:rsidP="00204CA4">
      <w:pPr>
        <w:keepNext/>
        <w:spacing w:after="60" w:line="240" w:lineRule="auto"/>
        <w:ind w:firstLine="709"/>
        <w:jc w:val="both"/>
        <w:outlineLvl w:val="2"/>
        <w:rPr>
          <w:rFonts w:ascii="Times New Roman" w:eastAsia="Times New Roman" w:hAnsi="Times New Roman" w:cs="Times New Roman"/>
          <w:bCs/>
          <w:spacing w:val="-6"/>
          <w:sz w:val="28"/>
          <w:szCs w:val="28"/>
          <w:lang w:val="x-none" w:eastAsia="x-none"/>
        </w:rPr>
      </w:pPr>
      <w:r w:rsidRPr="008E75C9">
        <w:rPr>
          <w:rFonts w:ascii="Times New Roman" w:eastAsia="Times New Roman" w:hAnsi="Times New Roman" w:cs="Times New Roman"/>
          <w:bCs/>
          <w:spacing w:val="-6"/>
          <w:sz w:val="28"/>
          <w:szCs w:val="28"/>
          <w:lang w:val="x-none" w:eastAsia="x-none"/>
        </w:rPr>
        <w:t>Круги руками из различных исходных положений в лицевой и боковой плоскостях (одновременные, поочередные, последовательные) без отягощений и с отягощениями.</w:t>
      </w:r>
    </w:p>
    <w:p w:rsidR="00204CA4" w:rsidRPr="00204CA4" w:rsidRDefault="00204CA4" w:rsidP="00235D3A">
      <w:pPr>
        <w:numPr>
          <w:ilvl w:val="0"/>
          <w:numId w:val="65"/>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Для шеи и туловища</w:t>
      </w:r>
      <w:r w:rsidRPr="00204CA4">
        <w:rPr>
          <w:rFonts w:ascii="Times New Roman" w:eastAsia="Times New Roman" w:hAnsi="Times New Roman" w:cs="Times New Roman"/>
          <w:spacing w:val="-6"/>
          <w:sz w:val="28"/>
          <w:szCs w:val="28"/>
          <w:lang w:eastAsia="ru-RU"/>
        </w:rPr>
        <w:t>: наклоны, повороты, круговые движения головой и туловищем в основной стойке, в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Наклоны с поворотами: наклоны вперед, назад, с поворотом туловища в различных стойках, в </w:t>
      </w:r>
      <w:proofErr w:type="spellStart"/>
      <w:r w:rsidRPr="00204CA4">
        <w:rPr>
          <w:rFonts w:ascii="Times New Roman" w:eastAsia="Times New Roman" w:hAnsi="Times New Roman" w:cs="Times New Roman"/>
          <w:spacing w:val="-6"/>
          <w:sz w:val="28"/>
          <w:szCs w:val="28"/>
          <w:lang w:eastAsia="ru-RU"/>
        </w:rPr>
        <w:t>седе</w:t>
      </w:r>
      <w:proofErr w:type="spellEnd"/>
      <w:r w:rsidRPr="00204CA4">
        <w:rPr>
          <w:rFonts w:ascii="Times New Roman" w:eastAsia="Times New Roman" w:hAnsi="Times New Roman" w:cs="Times New Roman"/>
          <w:spacing w:val="-6"/>
          <w:sz w:val="28"/>
          <w:szCs w:val="28"/>
          <w:lang w:eastAsia="ru-RU"/>
        </w:rPr>
        <w:t xml:space="preserve"> на полу, гимнастической скамейке.</w:t>
      </w:r>
    </w:p>
    <w:p w:rsidR="00C20C80" w:rsidRDefault="00C20C80" w:rsidP="00C20C80">
      <w:pPr>
        <w:spacing w:after="60" w:line="240" w:lineRule="auto"/>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71</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Круговые движения туловищем: в стойке ноги врозь, в стойке на коленях ноги вместе, с набивными мячами (вес 1-3 кг) и другими отягощениями.</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Поднимание туловища из положения, лежа на животе (спине) на полу (скамейке) без отягощений и с отягощениями, ноги закреплены на гимнастической стенке или удерживаются партнером. Поднимание туловища до прямого угла в </w:t>
      </w:r>
      <w:proofErr w:type="spellStart"/>
      <w:r w:rsidRPr="00204CA4">
        <w:rPr>
          <w:rFonts w:ascii="Times New Roman" w:eastAsia="Times New Roman" w:hAnsi="Times New Roman" w:cs="Times New Roman"/>
          <w:spacing w:val="-6"/>
          <w:sz w:val="28"/>
          <w:szCs w:val="28"/>
          <w:lang w:eastAsia="ru-RU"/>
        </w:rPr>
        <w:t>седе</w:t>
      </w:r>
      <w:proofErr w:type="spellEnd"/>
      <w:r w:rsidRPr="00204CA4">
        <w:rPr>
          <w:rFonts w:ascii="Times New Roman" w:eastAsia="Times New Roman" w:hAnsi="Times New Roman" w:cs="Times New Roman"/>
          <w:spacing w:val="-6"/>
          <w:sz w:val="28"/>
          <w:szCs w:val="28"/>
          <w:lang w:eastAsia="ru-RU"/>
        </w:rPr>
        <w:t xml:space="preserve"> и др. Удерживание туловища в наклонах, в упорах, в </w:t>
      </w:r>
      <w:proofErr w:type="spellStart"/>
      <w:r w:rsidRPr="00204CA4">
        <w:rPr>
          <w:rFonts w:ascii="Times New Roman" w:eastAsia="Times New Roman" w:hAnsi="Times New Roman" w:cs="Times New Roman"/>
          <w:spacing w:val="-6"/>
          <w:sz w:val="28"/>
          <w:szCs w:val="28"/>
          <w:lang w:eastAsia="ru-RU"/>
        </w:rPr>
        <w:t>седах</w:t>
      </w:r>
      <w:proofErr w:type="spellEnd"/>
      <w:r w:rsidRPr="00204CA4">
        <w:rPr>
          <w:rFonts w:ascii="Times New Roman" w:eastAsia="Times New Roman" w:hAnsi="Times New Roman" w:cs="Times New Roman"/>
          <w:spacing w:val="-6"/>
          <w:sz w:val="28"/>
          <w:szCs w:val="28"/>
          <w:lang w:eastAsia="ru-RU"/>
        </w:rPr>
        <w:t xml:space="preserve"> с закрепленными ногами.</w:t>
      </w:r>
    </w:p>
    <w:p w:rsidR="00204CA4" w:rsidRPr="00204CA4" w:rsidRDefault="00204CA4" w:rsidP="00235D3A">
      <w:pPr>
        <w:numPr>
          <w:ilvl w:val="0"/>
          <w:numId w:val="65"/>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Для ног</w:t>
      </w:r>
      <w:r w:rsidRPr="00204CA4">
        <w:rPr>
          <w:rFonts w:ascii="Times New Roman" w:eastAsia="Times New Roman" w:hAnsi="Times New Roman" w:cs="Times New Roman"/>
          <w:spacing w:val="-6"/>
          <w:sz w:val="28"/>
          <w:szCs w:val="28"/>
          <w:lang w:eastAsia="ru-RU"/>
        </w:rPr>
        <w:t>: сгибание стоп и круговые движения стопой. Полу приседы и приседы в быстром и медленном темпе; то же на одной ноге с одновременным подниманием другой вперед или в сторону (с опорой и без опоры).</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 Выпады вперед, назад, в сторону, вперед наружу (и внутрь), назад наружу (и внутрь). Пружинящие полуприседания в выпаде в сочетании с поворотом кругом. Прыжки на двух ногах, одной ноге, с одной ноги на другую, прыжки из приседа, прыжки через гимнастическую скамейку (сериями слитно, толчком обеими ногами или одной).</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 Махи ногами с опорой руками о гимнастическую стенку и без опоры руками. </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 Движения ногой в горизонтальной плоскости (</w:t>
      </w:r>
      <w:proofErr w:type="gramStart"/>
      <w:r w:rsidRPr="00204CA4">
        <w:rPr>
          <w:rFonts w:ascii="Times New Roman" w:eastAsia="Times New Roman" w:hAnsi="Times New Roman" w:cs="Times New Roman"/>
          <w:spacing w:val="-6"/>
          <w:sz w:val="28"/>
          <w:szCs w:val="28"/>
          <w:lang w:eastAsia="ru-RU"/>
        </w:rPr>
        <w:t>из</w:t>
      </w:r>
      <w:proofErr w:type="gramEnd"/>
      <w:r w:rsidRPr="00204CA4">
        <w:rPr>
          <w:rFonts w:ascii="Times New Roman" w:eastAsia="Times New Roman" w:hAnsi="Times New Roman" w:cs="Times New Roman"/>
          <w:spacing w:val="-6"/>
          <w:sz w:val="28"/>
          <w:szCs w:val="28"/>
          <w:lang w:eastAsia="ru-RU"/>
        </w:rPr>
        <w:t xml:space="preserve"> </w:t>
      </w:r>
      <w:proofErr w:type="spellStart"/>
      <w:r w:rsidRPr="00204CA4">
        <w:rPr>
          <w:rFonts w:ascii="Times New Roman" w:eastAsia="Times New Roman" w:hAnsi="Times New Roman" w:cs="Times New Roman"/>
          <w:spacing w:val="-6"/>
          <w:sz w:val="28"/>
          <w:szCs w:val="28"/>
          <w:lang w:eastAsia="ru-RU"/>
        </w:rPr>
        <w:t>и.п</w:t>
      </w:r>
      <w:proofErr w:type="spellEnd"/>
      <w:r w:rsidRPr="00204CA4">
        <w:rPr>
          <w:rFonts w:ascii="Times New Roman" w:eastAsia="Times New Roman" w:hAnsi="Times New Roman" w:cs="Times New Roman"/>
          <w:spacing w:val="-6"/>
          <w:sz w:val="28"/>
          <w:szCs w:val="28"/>
          <w:lang w:eastAsia="ru-RU"/>
        </w:rPr>
        <w:t xml:space="preserve">. </w:t>
      </w:r>
      <w:proofErr w:type="gramStart"/>
      <w:r w:rsidRPr="00204CA4">
        <w:rPr>
          <w:rFonts w:ascii="Times New Roman" w:eastAsia="Times New Roman" w:hAnsi="Times New Roman" w:cs="Times New Roman"/>
          <w:spacing w:val="-6"/>
          <w:sz w:val="28"/>
          <w:szCs w:val="28"/>
          <w:lang w:eastAsia="ru-RU"/>
        </w:rPr>
        <w:t>стойка</w:t>
      </w:r>
      <w:proofErr w:type="gramEnd"/>
      <w:r w:rsidRPr="00204CA4">
        <w:rPr>
          <w:rFonts w:ascii="Times New Roman" w:eastAsia="Times New Roman" w:hAnsi="Times New Roman" w:cs="Times New Roman"/>
          <w:spacing w:val="-6"/>
          <w:sz w:val="28"/>
          <w:szCs w:val="28"/>
          <w:lang w:eastAsia="ru-RU"/>
        </w:rPr>
        <w:t xml:space="preserve"> на одной, другая вперед книзу) в сторону, назад, в сторону, вперед (в различном темпе с увеличением амплитуды до 90° и более).</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 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Удерживание ног в различных положениях (вперед, в сторону и назад). Встряхивание расслабленными ногами. Различные сочетания движений ногами с движениями туловища, руками (на месте и в движении).</w:t>
      </w:r>
    </w:p>
    <w:p w:rsidR="00204CA4" w:rsidRPr="00204CA4" w:rsidRDefault="00204CA4" w:rsidP="00235D3A">
      <w:pPr>
        <w:numPr>
          <w:ilvl w:val="0"/>
          <w:numId w:val="65"/>
        </w:numPr>
        <w:tabs>
          <w:tab w:val="num" w:pos="0"/>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Упражнение вдвоем</w:t>
      </w:r>
      <w:r w:rsidRPr="00204CA4">
        <w:rPr>
          <w:rFonts w:ascii="Times New Roman" w:eastAsia="Times New Roman" w:hAnsi="Times New Roman" w:cs="Times New Roman"/>
          <w:spacing w:val="-6"/>
          <w:sz w:val="28"/>
          <w:szCs w:val="28"/>
          <w:lang w:eastAsia="ru-RU"/>
        </w:rPr>
        <w:t>: из различных исходных положений -  сгибание и разгибание   рук, наклоны и повороты туловища, перетягивания и др. (с сопротивлением, с помощью).</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i/>
          <w:spacing w:val="-6"/>
          <w:sz w:val="28"/>
          <w:szCs w:val="28"/>
          <w:lang w:eastAsia="ru-RU"/>
        </w:rPr>
        <w:t>Упражнение с предметами:</w:t>
      </w:r>
    </w:p>
    <w:p w:rsidR="00204CA4" w:rsidRPr="00204CA4" w:rsidRDefault="00204CA4" w:rsidP="00235D3A">
      <w:pPr>
        <w:numPr>
          <w:ilvl w:val="0"/>
          <w:numId w:val="65"/>
        </w:numPr>
        <w:tabs>
          <w:tab w:val="num" w:pos="0"/>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lastRenderedPageBreak/>
        <w:t>С гантелями</w:t>
      </w:r>
      <w:r w:rsidRPr="00204CA4">
        <w:rPr>
          <w:rFonts w:ascii="Times New Roman" w:eastAsia="Times New Roman" w:hAnsi="Times New Roman" w:cs="Times New Roman"/>
          <w:spacing w:val="-6"/>
          <w:sz w:val="28"/>
          <w:szCs w:val="28"/>
          <w:lang w:eastAsia="ru-RU"/>
        </w:rPr>
        <w:t xml:space="preserve"> (вес 0,5-1 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повороты), приседания, подскоки и др. в сочетании различными движениями руками (гантели в обеих руках).</w:t>
      </w:r>
    </w:p>
    <w:p w:rsidR="00204CA4" w:rsidRPr="00204CA4" w:rsidRDefault="00204CA4" w:rsidP="00204CA4">
      <w:pPr>
        <w:spacing w:after="60" w:line="300" w:lineRule="exact"/>
        <w:ind w:firstLine="567"/>
        <w:jc w:val="both"/>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Упражнение на снарядах:</w:t>
      </w:r>
    </w:p>
    <w:p w:rsidR="00204CA4" w:rsidRPr="00204CA4" w:rsidRDefault="00204CA4" w:rsidP="00235D3A">
      <w:pPr>
        <w:numPr>
          <w:ilvl w:val="0"/>
          <w:numId w:val="65"/>
        </w:numPr>
        <w:tabs>
          <w:tab w:val="num" w:pos="0"/>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Гимнастическая скамейка</w:t>
      </w:r>
      <w:r w:rsidRPr="00204CA4">
        <w:rPr>
          <w:rFonts w:ascii="Times New Roman" w:eastAsia="Times New Roman" w:hAnsi="Times New Roman" w:cs="Times New Roman"/>
          <w:spacing w:val="-6"/>
          <w:sz w:val="28"/>
          <w:szCs w:val="28"/>
          <w:lang w:eastAsia="ru-RU"/>
        </w:rPr>
        <w:t>: в упоре на скамейке - сгибание рук с поочередным подниманием ноги (правой, левой); сидя на скамейке - поднимание ног и наклоны туловища.</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Прыжки со скамейки вправо, влево, ноги врозь, ноги вместе.</w:t>
      </w:r>
    </w:p>
    <w:p w:rsidR="00C20C80" w:rsidRDefault="00204CA4" w:rsidP="00235D3A">
      <w:pPr>
        <w:numPr>
          <w:ilvl w:val="0"/>
          <w:numId w:val="65"/>
        </w:numPr>
        <w:tabs>
          <w:tab w:val="num" w:pos="0"/>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Гимнастическая стенка</w:t>
      </w:r>
      <w:r w:rsidRPr="00204CA4">
        <w:rPr>
          <w:rFonts w:ascii="Times New Roman" w:eastAsia="Times New Roman" w:hAnsi="Times New Roman" w:cs="Times New Roman"/>
          <w:spacing w:val="-6"/>
          <w:sz w:val="28"/>
          <w:szCs w:val="28"/>
          <w:lang w:eastAsia="ru-RU"/>
        </w:rPr>
        <w:t>: стоя лицом (боком, спиной) к стенк</w:t>
      </w:r>
      <w:proofErr w:type="gramStart"/>
      <w:r w:rsidRPr="00204CA4">
        <w:rPr>
          <w:rFonts w:ascii="Times New Roman" w:eastAsia="Times New Roman" w:hAnsi="Times New Roman" w:cs="Times New Roman"/>
          <w:spacing w:val="-6"/>
          <w:sz w:val="28"/>
          <w:szCs w:val="28"/>
          <w:lang w:eastAsia="ru-RU"/>
        </w:rPr>
        <w:t>е–</w:t>
      </w:r>
      <w:proofErr w:type="gramEnd"/>
      <w:r w:rsidRPr="00204CA4">
        <w:rPr>
          <w:rFonts w:ascii="Times New Roman" w:eastAsia="Times New Roman" w:hAnsi="Times New Roman" w:cs="Times New Roman"/>
          <w:spacing w:val="-6"/>
          <w:sz w:val="28"/>
          <w:szCs w:val="28"/>
          <w:lang w:eastAsia="ru-RU"/>
        </w:rPr>
        <w:t xml:space="preserve"> поочередные взмахи ногами; стоя боком лицом к стенке, нога на 4–5 рейке – наклоны до касания руками пола; в висе спиной к стенке на верхней рейке – </w:t>
      </w:r>
    </w:p>
    <w:p w:rsidR="00C20C80" w:rsidRDefault="00C20C80" w:rsidP="00C20C80">
      <w:pPr>
        <w:spacing w:after="60" w:line="300" w:lineRule="exact"/>
        <w:ind w:left="64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72</w:t>
      </w:r>
    </w:p>
    <w:p w:rsidR="00204CA4" w:rsidRPr="00204CA4" w:rsidRDefault="00204CA4" w:rsidP="00C20C80">
      <w:pPr>
        <w:spacing w:after="60" w:line="300" w:lineRule="exact"/>
        <w:ind w:left="64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поднимание согнутых и прямых ног, круговые движения ногами, подтягивание; стоя боком или лицом к </w:t>
      </w:r>
      <w:proofErr w:type="gramStart"/>
      <w:r w:rsidRPr="00204CA4">
        <w:rPr>
          <w:rFonts w:ascii="Times New Roman" w:eastAsia="Times New Roman" w:hAnsi="Times New Roman" w:cs="Times New Roman"/>
          <w:spacing w:val="-6"/>
          <w:sz w:val="28"/>
          <w:szCs w:val="28"/>
          <w:lang w:eastAsia="ru-RU"/>
        </w:rPr>
        <w:t>стенке–приседание</w:t>
      </w:r>
      <w:proofErr w:type="gramEnd"/>
      <w:r w:rsidRPr="00204CA4">
        <w:rPr>
          <w:rFonts w:ascii="Times New Roman" w:eastAsia="Times New Roman" w:hAnsi="Times New Roman" w:cs="Times New Roman"/>
          <w:spacing w:val="-6"/>
          <w:sz w:val="28"/>
          <w:szCs w:val="28"/>
          <w:lang w:eastAsia="ru-RU"/>
        </w:rPr>
        <w:t xml:space="preserve"> на одной или обеих ногах.</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Из стойки на одной, другая на рейке – наклоны вперед, назад, в стороны с захватом за рейку или ногу с притягиванием туловища к ноге.</w:t>
      </w:r>
    </w:p>
    <w:p w:rsidR="00204CA4" w:rsidRPr="00204CA4" w:rsidRDefault="00204CA4" w:rsidP="00235D3A">
      <w:pPr>
        <w:numPr>
          <w:ilvl w:val="0"/>
          <w:numId w:val="65"/>
        </w:numPr>
        <w:tabs>
          <w:tab w:val="num" w:pos="0"/>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Перекладина:</w:t>
      </w:r>
      <w:r w:rsidRPr="00204CA4">
        <w:rPr>
          <w:rFonts w:ascii="Times New Roman" w:eastAsia="Times New Roman" w:hAnsi="Times New Roman" w:cs="Times New Roman"/>
          <w:spacing w:val="-6"/>
          <w:sz w:val="28"/>
          <w:szCs w:val="28"/>
          <w:lang w:eastAsia="ru-RU"/>
        </w:rPr>
        <w:t xml:space="preserve"> висы, подтягивания, размахивания, перевороты, соскоки.</w:t>
      </w:r>
    </w:p>
    <w:p w:rsidR="00204CA4" w:rsidRPr="00204CA4" w:rsidRDefault="00204CA4" w:rsidP="00204CA4">
      <w:pPr>
        <w:spacing w:after="60" w:line="300" w:lineRule="exact"/>
        <w:ind w:firstLine="567"/>
        <w:jc w:val="both"/>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Упражнение из других видов спорта:</w:t>
      </w:r>
    </w:p>
    <w:p w:rsidR="00204CA4" w:rsidRPr="00204CA4" w:rsidRDefault="00204CA4" w:rsidP="00235D3A">
      <w:pPr>
        <w:numPr>
          <w:ilvl w:val="0"/>
          <w:numId w:val="65"/>
        </w:numPr>
        <w:tabs>
          <w:tab w:val="num" w:pos="0"/>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Легкая атлетика</w:t>
      </w:r>
      <w:r w:rsidRPr="00204CA4">
        <w:rPr>
          <w:rFonts w:ascii="Times New Roman" w:eastAsia="Times New Roman" w:hAnsi="Times New Roman" w:cs="Times New Roman"/>
          <w:spacing w:val="-6"/>
          <w:sz w:val="28"/>
          <w:szCs w:val="28"/>
          <w:lang w:eastAsia="ru-RU"/>
        </w:rPr>
        <w:t>: ходьба с изменением темпа. Ходьба на скорость (до 200м). Чередование ходьбы и бега. Семенящий шаг. Бег по умеренно пересеченной местности в чередовании с ходьбой (10 –20мин). Кроссы от 500 до 1500м. Бег с изменением скорости. Бег на короткие дистанции (30 – 60 – 100м.) с низкого и высокого старта.</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Прыжки в длину с места и с разбега. Прыжки в высоту с места и с разбега.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Метание мяча (150гр), гранаты.</w:t>
      </w:r>
    </w:p>
    <w:p w:rsidR="00204CA4" w:rsidRPr="00204CA4" w:rsidRDefault="00204CA4" w:rsidP="00235D3A">
      <w:pPr>
        <w:numPr>
          <w:ilvl w:val="0"/>
          <w:numId w:val="65"/>
        </w:numPr>
        <w:tabs>
          <w:tab w:val="num" w:pos="0"/>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i/>
          <w:spacing w:val="-6"/>
          <w:sz w:val="28"/>
          <w:szCs w:val="28"/>
          <w:lang w:eastAsia="ru-RU"/>
        </w:rPr>
        <w:t>Подвижные и спортивные игры</w:t>
      </w:r>
      <w:r w:rsidRPr="00204CA4">
        <w:rPr>
          <w:rFonts w:ascii="Times New Roman" w:eastAsia="Times New Roman" w:hAnsi="Times New Roman" w:cs="Times New Roman"/>
          <w:spacing w:val="-6"/>
          <w:sz w:val="28"/>
          <w:szCs w:val="28"/>
          <w:lang w:eastAsia="ru-RU"/>
        </w:rPr>
        <w:t xml:space="preserve">: эстафеты с бегом и прыжками, преодолением препятствий, с ведением и передачей мяча; волейбол, баскетбол, бадминтон и др.  </w:t>
      </w:r>
    </w:p>
    <w:p w:rsidR="00204CA4" w:rsidRDefault="00204CA4" w:rsidP="00235D3A">
      <w:pPr>
        <w:numPr>
          <w:ilvl w:val="0"/>
          <w:numId w:val="65"/>
        </w:numPr>
        <w:tabs>
          <w:tab w:val="num" w:pos="0"/>
          <w:tab w:val="left" w:pos="567"/>
        </w:tabs>
        <w:spacing w:after="60" w:line="300" w:lineRule="exact"/>
        <w:ind w:firstLine="284"/>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i/>
          <w:spacing w:val="-6"/>
          <w:sz w:val="28"/>
          <w:szCs w:val="28"/>
          <w:lang w:eastAsia="ru-RU"/>
        </w:rPr>
        <w:t>Лыжные гонки</w:t>
      </w:r>
      <w:r w:rsidRPr="00204CA4">
        <w:rPr>
          <w:rFonts w:ascii="Times New Roman" w:eastAsia="Times New Roman" w:hAnsi="Times New Roman" w:cs="Times New Roman"/>
          <w:spacing w:val="-6"/>
          <w:sz w:val="28"/>
          <w:szCs w:val="28"/>
          <w:lang w:eastAsia="ru-RU"/>
        </w:rPr>
        <w:t xml:space="preserve">: ходьба на лыжах (3-5 км), лыжные гонки, эстафеты, спуски со склона, подъем в гору, повороты, торможения.   </w:t>
      </w:r>
      <w:proofErr w:type="gramEnd"/>
    </w:p>
    <w:p w:rsidR="00A76E4A" w:rsidRDefault="00A76E4A" w:rsidP="00A76E4A">
      <w:pPr>
        <w:tabs>
          <w:tab w:val="left" w:pos="567"/>
        </w:tabs>
        <w:spacing w:after="60" w:line="300" w:lineRule="exact"/>
        <w:ind w:left="644"/>
        <w:jc w:val="both"/>
        <w:rPr>
          <w:rFonts w:ascii="Times New Roman" w:eastAsia="Times New Roman" w:hAnsi="Times New Roman" w:cs="Times New Roman"/>
          <w:i/>
          <w:spacing w:val="-6"/>
          <w:sz w:val="28"/>
          <w:szCs w:val="28"/>
          <w:lang w:eastAsia="ru-RU"/>
        </w:rPr>
      </w:pPr>
    </w:p>
    <w:p w:rsidR="00A76E4A" w:rsidRPr="00204CA4" w:rsidRDefault="00A76E4A" w:rsidP="00A76E4A">
      <w:pPr>
        <w:spacing w:after="0" w:line="240" w:lineRule="auto"/>
        <w:ind w:left="720"/>
        <w:contextualSpacing/>
        <w:jc w:val="center"/>
        <w:rPr>
          <w:rFonts w:ascii="Times New Roman" w:eastAsia="Times New Roman" w:hAnsi="Times New Roman" w:cs="Times New Roman"/>
          <w:b/>
          <w:color w:val="000000"/>
          <w:sz w:val="28"/>
          <w:szCs w:val="28"/>
          <w:lang w:eastAsia="ru-RU"/>
        </w:rPr>
      </w:pPr>
      <w:r w:rsidRPr="00204CA4">
        <w:rPr>
          <w:rFonts w:ascii="Times New Roman" w:eastAsia="Times New Roman" w:hAnsi="Times New Roman" w:cs="Times New Roman"/>
          <w:b/>
          <w:color w:val="000000"/>
          <w:sz w:val="28"/>
          <w:szCs w:val="28"/>
          <w:lang w:eastAsia="ru-RU"/>
        </w:rPr>
        <w:t>Специальная физическая подготовка</w:t>
      </w:r>
    </w:p>
    <w:p w:rsidR="00A76E4A" w:rsidRPr="00204CA4" w:rsidRDefault="00A76E4A" w:rsidP="001B25B1">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СФП - </w:t>
      </w:r>
      <w:r w:rsidR="001B25B1">
        <w:rPr>
          <w:rFonts w:ascii="Times New Roman" w:eastAsia="Times New Roman" w:hAnsi="Times New Roman" w:cs="Times New Roman"/>
          <w:color w:val="000000"/>
          <w:sz w:val="28"/>
          <w:szCs w:val="28"/>
          <w:lang w:eastAsia="ru-RU"/>
        </w:rPr>
        <w:t xml:space="preserve"> </w:t>
      </w:r>
      <w:r w:rsidRPr="00204CA4">
        <w:rPr>
          <w:rFonts w:ascii="Times New Roman" w:eastAsia="Times New Roman" w:hAnsi="Times New Roman" w:cs="Times New Roman"/>
          <w:color w:val="000000"/>
          <w:sz w:val="28"/>
          <w:szCs w:val="28"/>
          <w:lang w:eastAsia="ru-RU"/>
        </w:rPr>
        <w:t xml:space="preserve"> процесс, направленный на развитие специальных физических каче</w:t>
      </w:r>
      <w:proofErr w:type="gramStart"/>
      <w:r w:rsidRPr="00204CA4">
        <w:rPr>
          <w:rFonts w:ascii="Times New Roman" w:eastAsia="Times New Roman" w:hAnsi="Times New Roman" w:cs="Times New Roman"/>
          <w:color w:val="000000"/>
          <w:sz w:val="28"/>
          <w:szCs w:val="28"/>
          <w:lang w:eastAsia="ru-RU"/>
        </w:rPr>
        <w:t>ств дл</w:t>
      </w:r>
      <w:proofErr w:type="gramEnd"/>
      <w:r w:rsidRPr="00204CA4">
        <w:rPr>
          <w:rFonts w:ascii="Times New Roman" w:eastAsia="Times New Roman" w:hAnsi="Times New Roman" w:cs="Times New Roman"/>
          <w:color w:val="000000"/>
          <w:sz w:val="28"/>
          <w:szCs w:val="28"/>
          <w:lang w:eastAsia="ru-RU"/>
        </w:rPr>
        <w:t>я данного вида спорта. Выделяют СФП-1, СФП-2.</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 xml:space="preserve">Задачи СФП-1 </w:t>
      </w:r>
    </w:p>
    <w:p w:rsidR="00A76E4A" w:rsidRPr="00204CA4" w:rsidRDefault="00A76E4A" w:rsidP="00235D3A">
      <w:pPr>
        <w:numPr>
          <w:ilvl w:val="0"/>
          <w:numId w:val="24"/>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Развить специальные физические качества и повысить их уровень.</w:t>
      </w:r>
    </w:p>
    <w:p w:rsidR="00A76E4A" w:rsidRPr="00204CA4" w:rsidRDefault="00A76E4A" w:rsidP="00235D3A">
      <w:pPr>
        <w:numPr>
          <w:ilvl w:val="0"/>
          <w:numId w:val="24"/>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Увеличить массу определённых групп мышц, абсолютную и относительную силу и их эластичность.</w:t>
      </w:r>
    </w:p>
    <w:p w:rsidR="00A76E4A" w:rsidRPr="00204CA4" w:rsidRDefault="00A76E4A" w:rsidP="00235D3A">
      <w:pPr>
        <w:numPr>
          <w:ilvl w:val="0"/>
          <w:numId w:val="24"/>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Приобрести и повысить специальную силу (динамическую, статическую, взрывную).</w:t>
      </w:r>
    </w:p>
    <w:p w:rsidR="00A76E4A" w:rsidRPr="00204CA4" w:rsidRDefault="00A76E4A" w:rsidP="00235D3A">
      <w:pPr>
        <w:numPr>
          <w:ilvl w:val="0"/>
          <w:numId w:val="24"/>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Улучшить координацию, быстроту двигательных реакций, движений и действий.</w:t>
      </w:r>
    </w:p>
    <w:p w:rsidR="00A76E4A" w:rsidRPr="00204CA4" w:rsidRDefault="00A76E4A" w:rsidP="00235D3A">
      <w:pPr>
        <w:numPr>
          <w:ilvl w:val="0"/>
          <w:numId w:val="24"/>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Приобрести необходимую гибкость.</w:t>
      </w:r>
    </w:p>
    <w:p w:rsidR="00A76E4A" w:rsidRPr="00204CA4" w:rsidRDefault="00A76E4A" w:rsidP="00235D3A">
      <w:pPr>
        <w:numPr>
          <w:ilvl w:val="0"/>
          <w:numId w:val="24"/>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Приобрести специальную ловкость (взаимодействие в группе).</w:t>
      </w:r>
    </w:p>
    <w:p w:rsidR="00A76E4A" w:rsidRPr="00204CA4" w:rsidRDefault="00A76E4A" w:rsidP="00235D3A">
      <w:pPr>
        <w:numPr>
          <w:ilvl w:val="0"/>
          <w:numId w:val="24"/>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Овладеть свободным выполнением движений и действий без напряжения.</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 xml:space="preserve">Задачи СФП-2 </w:t>
      </w:r>
    </w:p>
    <w:p w:rsidR="00A76E4A" w:rsidRPr="00204CA4" w:rsidRDefault="00A76E4A" w:rsidP="00235D3A">
      <w:pPr>
        <w:numPr>
          <w:ilvl w:val="0"/>
          <w:numId w:val="25"/>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Моделирование соревновательной деятельности.</w:t>
      </w:r>
    </w:p>
    <w:p w:rsidR="00A76E4A" w:rsidRPr="00204CA4" w:rsidRDefault="00A76E4A" w:rsidP="00235D3A">
      <w:pPr>
        <w:numPr>
          <w:ilvl w:val="0"/>
          <w:numId w:val="25"/>
        </w:numPr>
        <w:spacing w:after="0" w:line="240" w:lineRule="auto"/>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Подвести к соревнованиям в пике спортивной формы (подводящий цикл).</w:t>
      </w:r>
    </w:p>
    <w:p w:rsidR="00A76E4A" w:rsidRPr="00A76E4A" w:rsidRDefault="00A76E4A" w:rsidP="00A76E4A">
      <w:pPr>
        <w:tabs>
          <w:tab w:val="left" w:pos="567"/>
        </w:tabs>
        <w:spacing w:after="60" w:line="300" w:lineRule="exact"/>
        <w:jc w:val="both"/>
        <w:rPr>
          <w:rFonts w:ascii="Times New Roman" w:eastAsia="Times New Roman" w:hAnsi="Times New Roman" w:cs="Times New Roman"/>
          <w:spacing w:val="-6"/>
          <w:sz w:val="28"/>
          <w:szCs w:val="28"/>
          <w:lang w:eastAsia="ru-RU"/>
        </w:rPr>
      </w:pPr>
    </w:p>
    <w:p w:rsidR="00204CA4" w:rsidRDefault="00204CA4" w:rsidP="00204CA4">
      <w:pPr>
        <w:spacing w:after="60" w:line="300" w:lineRule="exact"/>
        <w:ind w:firstLine="567"/>
        <w:jc w:val="both"/>
        <w:rPr>
          <w:rFonts w:ascii="Times New Roman" w:eastAsia="Times New Roman" w:hAnsi="Times New Roman" w:cs="Times New Roman"/>
          <w:b/>
          <w:i/>
          <w:spacing w:val="-6"/>
          <w:sz w:val="28"/>
          <w:szCs w:val="28"/>
          <w:lang w:eastAsia="ru-RU"/>
        </w:rPr>
      </w:pPr>
      <w:r w:rsidRPr="00204CA4">
        <w:rPr>
          <w:rFonts w:ascii="Times New Roman" w:eastAsia="Times New Roman" w:hAnsi="Times New Roman" w:cs="Times New Roman"/>
          <w:b/>
          <w:i/>
          <w:spacing w:val="-6"/>
          <w:sz w:val="28"/>
          <w:szCs w:val="28"/>
          <w:lang w:eastAsia="ru-RU"/>
        </w:rPr>
        <w:t>Специальная физическая подготовка (для всех групп)</w:t>
      </w:r>
    </w:p>
    <w:p w:rsidR="00C20C80" w:rsidRDefault="00C20C80" w:rsidP="00204CA4">
      <w:pPr>
        <w:spacing w:after="60" w:line="300" w:lineRule="exact"/>
        <w:ind w:firstLine="567"/>
        <w:jc w:val="both"/>
        <w:rPr>
          <w:rFonts w:ascii="Times New Roman" w:eastAsia="Times New Roman" w:hAnsi="Times New Roman" w:cs="Times New Roman"/>
          <w:b/>
          <w:i/>
          <w:spacing w:val="-6"/>
          <w:sz w:val="28"/>
          <w:szCs w:val="28"/>
          <w:lang w:eastAsia="ru-RU"/>
        </w:rPr>
      </w:pPr>
    </w:p>
    <w:p w:rsidR="00C20C80" w:rsidRPr="00C20C80" w:rsidRDefault="00C20C80" w:rsidP="00C20C80">
      <w:pPr>
        <w:spacing w:after="60" w:line="300" w:lineRule="exact"/>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73</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val="x-none" w:eastAsia="x-none"/>
        </w:rPr>
      </w:pPr>
      <w:r w:rsidRPr="00902775">
        <w:rPr>
          <w:rFonts w:ascii="Times New Roman" w:eastAsia="Times New Roman" w:hAnsi="Times New Roman" w:cs="Times New Roman"/>
          <w:b/>
          <w:i/>
          <w:spacing w:val="-6"/>
          <w:sz w:val="28"/>
          <w:szCs w:val="28"/>
          <w:lang w:val="x-none" w:eastAsia="x-none"/>
        </w:rPr>
        <w:t>Упражнение для развития амплитуды и гибкости</w:t>
      </w:r>
      <w:r w:rsidRPr="00204CA4">
        <w:rPr>
          <w:rFonts w:ascii="Times New Roman" w:eastAsia="Times New Roman" w:hAnsi="Times New Roman" w:cs="Times New Roman"/>
          <w:spacing w:val="-6"/>
          <w:sz w:val="28"/>
          <w:szCs w:val="28"/>
          <w:lang w:val="x-none" w:eastAsia="x-none"/>
        </w:rPr>
        <w:t>:</w:t>
      </w:r>
    </w:p>
    <w:p w:rsidR="00204CA4" w:rsidRPr="00204CA4" w:rsidRDefault="00204CA4" w:rsidP="00235D3A">
      <w:pPr>
        <w:numPr>
          <w:ilvl w:val="0"/>
          <w:numId w:val="65"/>
        </w:numPr>
        <w:tabs>
          <w:tab w:val="num" w:pos="0"/>
        </w:tabs>
        <w:spacing w:after="60" w:line="300" w:lineRule="exact"/>
        <w:ind w:firstLine="284"/>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Наклоны вперед, назад, в стороны (вправо, влево) с максимальным направлением (из различных исходных положений – сидя, стоя, без опоры и с опорой).</w:t>
      </w:r>
      <w:proofErr w:type="gramEnd"/>
      <w:r w:rsidRPr="00204CA4">
        <w:rPr>
          <w:rFonts w:ascii="Times New Roman" w:eastAsia="Times New Roman" w:hAnsi="Times New Roman" w:cs="Times New Roman"/>
          <w:spacing w:val="-6"/>
          <w:sz w:val="28"/>
          <w:szCs w:val="28"/>
          <w:lang w:eastAsia="ru-RU"/>
        </w:rPr>
        <w:t xml:space="preserve"> Наклоны назад мост на обеих ногах, на одной ноге. Шпагат, шпагат с различными вперед, назад, в сторону и с различными движениями руками. </w:t>
      </w:r>
    </w:p>
    <w:p w:rsidR="00204CA4" w:rsidRPr="00204CA4" w:rsidRDefault="00204CA4" w:rsidP="00235D3A">
      <w:pPr>
        <w:numPr>
          <w:ilvl w:val="0"/>
          <w:numId w:val="65"/>
        </w:numPr>
        <w:tabs>
          <w:tab w:val="num" w:pos="0"/>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Движение ногами (махи) в различных направлениях и с максимальной амплитудой; медленные движения ногами с фиксацией конечного положения в течение нескольких секунд. Упражнение вдвоем (с сопротивлением).</w:t>
      </w:r>
    </w:p>
    <w:p w:rsidR="00204CA4" w:rsidRPr="00204CA4" w:rsidRDefault="00204CA4" w:rsidP="00235D3A">
      <w:pPr>
        <w:numPr>
          <w:ilvl w:val="0"/>
          <w:numId w:val="65"/>
        </w:numPr>
        <w:tabs>
          <w:tab w:val="num" w:pos="0"/>
        </w:tabs>
        <w:spacing w:after="60" w:line="300" w:lineRule="exact"/>
        <w:ind w:firstLine="284"/>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Сед с глубоким наклоном, голова опущена (держать 20 – 40с.).</w:t>
      </w:r>
      <w:proofErr w:type="gramEnd"/>
      <w:r w:rsidRPr="00204CA4">
        <w:rPr>
          <w:rFonts w:ascii="Times New Roman" w:eastAsia="Times New Roman" w:hAnsi="Times New Roman" w:cs="Times New Roman"/>
          <w:spacing w:val="-6"/>
          <w:sz w:val="28"/>
          <w:szCs w:val="28"/>
          <w:lang w:eastAsia="ru-RU"/>
        </w:rPr>
        <w:t xml:space="preserve"> Поднимание ноги, используя резиновый амортизатор.</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Примечание:</w:t>
      </w:r>
    </w:p>
    <w:p w:rsidR="00204CA4" w:rsidRPr="00204CA4" w:rsidRDefault="00204CA4" w:rsidP="00204CA4">
      <w:pPr>
        <w:tabs>
          <w:tab w:val="left" w:pos="709"/>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1.Упражнения включаются в каждый урок.</w:t>
      </w:r>
    </w:p>
    <w:p w:rsidR="00204CA4" w:rsidRPr="00204CA4" w:rsidRDefault="00204CA4" w:rsidP="00204CA4">
      <w:pPr>
        <w:tabs>
          <w:tab w:val="left" w:pos="709"/>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2.Упражнение для увеличения подвижности в суставах для старших разрядов усложнять изменением исходных положений, применением захватов и само захватов, отягощений, выполнением упражнений вдвоем, удержание положений в растянутом состоянии, применением принудительного растягивания.</w:t>
      </w:r>
    </w:p>
    <w:p w:rsidR="00204CA4" w:rsidRPr="001B25B1" w:rsidRDefault="00204CA4" w:rsidP="00204CA4">
      <w:pPr>
        <w:spacing w:after="60" w:line="240" w:lineRule="auto"/>
        <w:ind w:firstLine="567"/>
        <w:jc w:val="both"/>
        <w:rPr>
          <w:rFonts w:ascii="Times New Roman" w:eastAsia="Times New Roman" w:hAnsi="Times New Roman" w:cs="Times New Roman"/>
          <w:b/>
          <w:i/>
          <w:spacing w:val="-6"/>
          <w:sz w:val="28"/>
          <w:szCs w:val="28"/>
          <w:lang w:val="x-none" w:eastAsia="x-none"/>
        </w:rPr>
      </w:pPr>
      <w:r w:rsidRPr="001B25B1">
        <w:rPr>
          <w:rFonts w:ascii="Times New Roman" w:eastAsia="Times New Roman" w:hAnsi="Times New Roman" w:cs="Times New Roman"/>
          <w:b/>
          <w:i/>
          <w:spacing w:val="-6"/>
          <w:sz w:val="28"/>
          <w:szCs w:val="28"/>
          <w:lang w:val="x-none" w:eastAsia="x-none"/>
        </w:rPr>
        <w:t>Упражнение на формирование осанки, совершенствование равновесия и ориентации в пространстве:</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Различные виды ходьбы (с носка, на носках, с поворотом кругом, высоким, острым, перекатным, пружинными шагами) и бега в чередовании с остановками на носках; упражнения на рейке гимнастической скамейки; выполнение упражнений с выключенным зрительным анализатором; прыжки толчком двумя с поворотом на 180</w:t>
      </w:r>
      <w:r w:rsidRPr="00204CA4">
        <w:rPr>
          <w:rFonts w:ascii="Times New Roman" w:eastAsia="Times New Roman" w:hAnsi="Times New Roman" w:cs="Times New Roman"/>
          <w:spacing w:val="-6"/>
          <w:sz w:val="28"/>
          <w:szCs w:val="28"/>
          <w:lang w:eastAsia="ru-RU"/>
        </w:rPr>
        <w:sym w:font="Symbol" w:char="F0B0"/>
      </w:r>
      <w:r w:rsidRPr="00204CA4">
        <w:rPr>
          <w:rFonts w:ascii="Times New Roman" w:eastAsia="Times New Roman" w:hAnsi="Times New Roman" w:cs="Times New Roman"/>
          <w:spacing w:val="-6"/>
          <w:sz w:val="28"/>
          <w:szCs w:val="28"/>
          <w:lang w:eastAsia="ru-RU"/>
        </w:rPr>
        <w:t xml:space="preserve"> – 360</w:t>
      </w:r>
      <w:r w:rsidRPr="00204CA4">
        <w:rPr>
          <w:rFonts w:ascii="Times New Roman" w:eastAsia="Times New Roman" w:hAnsi="Times New Roman" w:cs="Times New Roman"/>
          <w:spacing w:val="-6"/>
          <w:sz w:val="28"/>
          <w:szCs w:val="28"/>
          <w:lang w:eastAsia="ru-RU"/>
        </w:rPr>
        <w:sym w:font="Symbol" w:char="F0B0"/>
      </w:r>
      <w:r w:rsidRPr="00204CA4">
        <w:rPr>
          <w:rFonts w:ascii="Times New Roman" w:eastAsia="Times New Roman" w:hAnsi="Times New Roman" w:cs="Times New Roman"/>
          <w:spacing w:val="-6"/>
          <w:sz w:val="28"/>
          <w:szCs w:val="28"/>
          <w:lang w:eastAsia="ru-RU"/>
        </w:rPr>
        <w:t xml:space="preserve"> (сериями: 10 раз с открытыми глазами, 10 раз с закрытыми глазами).</w:t>
      </w:r>
      <w:proofErr w:type="gramEnd"/>
    </w:p>
    <w:p w:rsidR="00204CA4" w:rsidRPr="001B25B1" w:rsidRDefault="00204CA4" w:rsidP="00204CA4">
      <w:pPr>
        <w:spacing w:after="60" w:line="240" w:lineRule="auto"/>
        <w:ind w:firstLine="567"/>
        <w:jc w:val="both"/>
        <w:rPr>
          <w:rFonts w:ascii="Times New Roman" w:eastAsia="Times New Roman" w:hAnsi="Times New Roman" w:cs="Times New Roman"/>
          <w:b/>
          <w:i/>
          <w:spacing w:val="-6"/>
          <w:sz w:val="28"/>
          <w:szCs w:val="28"/>
          <w:lang w:eastAsia="ru-RU"/>
        </w:rPr>
      </w:pPr>
      <w:r w:rsidRPr="001B25B1">
        <w:rPr>
          <w:rFonts w:ascii="Times New Roman" w:eastAsia="Times New Roman" w:hAnsi="Times New Roman" w:cs="Times New Roman"/>
          <w:i/>
          <w:spacing w:val="-6"/>
          <w:sz w:val="28"/>
          <w:szCs w:val="28"/>
          <w:lang w:eastAsia="ru-RU"/>
        </w:rPr>
        <w:t xml:space="preserve"> </w:t>
      </w:r>
      <w:r w:rsidRPr="001B25B1">
        <w:rPr>
          <w:rFonts w:ascii="Times New Roman" w:eastAsia="Times New Roman" w:hAnsi="Times New Roman" w:cs="Times New Roman"/>
          <w:b/>
          <w:i/>
          <w:spacing w:val="-6"/>
          <w:sz w:val="28"/>
          <w:szCs w:val="28"/>
          <w:lang w:eastAsia="ru-RU"/>
        </w:rPr>
        <w:t>Упражнения для развития скоростно – силовых качеств:</w:t>
      </w:r>
    </w:p>
    <w:p w:rsidR="00204CA4" w:rsidRPr="00204CA4" w:rsidRDefault="00204CA4" w:rsidP="00235D3A">
      <w:pPr>
        <w:numPr>
          <w:ilvl w:val="0"/>
          <w:numId w:val="66"/>
        </w:numPr>
        <w:tabs>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 (20 </w:t>
      </w:r>
      <w:r w:rsidRPr="00204CA4">
        <w:rPr>
          <w:rFonts w:ascii="Times New Roman" w:eastAsia="Times New Roman" w:hAnsi="Times New Roman" w:cs="Times New Roman"/>
          <w:spacing w:val="-6"/>
          <w:sz w:val="28"/>
          <w:szCs w:val="28"/>
          <w:lang w:eastAsia="ru-RU"/>
        </w:rPr>
        <w:lastRenderedPageBreak/>
        <w:t>прыжков за 10с., за 8с., и т.д.). Различные эстафеты и игры с бегом и прыжками, используя скакалки и др. предметы.</w:t>
      </w:r>
    </w:p>
    <w:p w:rsidR="00204CA4" w:rsidRPr="00204CA4" w:rsidRDefault="00204CA4" w:rsidP="00235D3A">
      <w:pPr>
        <w:numPr>
          <w:ilvl w:val="0"/>
          <w:numId w:val="66"/>
        </w:numPr>
        <w:tabs>
          <w:tab w:val="clear" w:pos="360"/>
          <w:tab w:val="num"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Пружинный шаг (10 – 15с.), пружинный бег (20 – 45с.).</w:t>
      </w:r>
    </w:p>
    <w:p w:rsidR="00204CA4" w:rsidRPr="00204CA4" w:rsidRDefault="00204CA4" w:rsidP="00235D3A">
      <w:pPr>
        <w:numPr>
          <w:ilvl w:val="0"/>
          <w:numId w:val="66"/>
        </w:numPr>
        <w:tabs>
          <w:tab w:val="clear" w:pos="360"/>
          <w:tab w:val="num" w:pos="426"/>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Приседание с отягощением, с партнером,      поднимание на носки (в одном подходе не    более 5раз, 3 – 4 подхода, темп быстрый, отдых 1мин.)</w:t>
      </w:r>
    </w:p>
    <w:p w:rsidR="00204CA4" w:rsidRPr="00204CA4" w:rsidRDefault="00204CA4" w:rsidP="00235D3A">
      <w:pPr>
        <w:numPr>
          <w:ilvl w:val="0"/>
          <w:numId w:val="66"/>
        </w:numPr>
        <w:tabs>
          <w:tab w:val="clear" w:pos="360"/>
          <w:tab w:val="num" w:pos="426"/>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Прыжки на месте и с продвижением на одной, двух ногах (высоту прыжка постепенно увеличивать), то же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 </w:t>
      </w:r>
    </w:p>
    <w:p w:rsidR="00C20C80" w:rsidRDefault="00204CA4" w:rsidP="00235D3A">
      <w:pPr>
        <w:numPr>
          <w:ilvl w:val="0"/>
          <w:numId w:val="66"/>
        </w:numPr>
        <w:tabs>
          <w:tab w:val="clear" w:pos="360"/>
          <w:tab w:val="num" w:pos="426"/>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Прыжки из глубокого приседа. Прыжки толчком двумя на гимнастическую скамейку и со скамейки (лицом, боком к скамейке). Прыжки </w:t>
      </w:r>
    </w:p>
    <w:p w:rsidR="00C20C80" w:rsidRDefault="00C20C80" w:rsidP="00C20C80">
      <w:pPr>
        <w:tabs>
          <w:tab w:val="left" w:pos="567"/>
        </w:tabs>
        <w:spacing w:after="60" w:line="240" w:lineRule="auto"/>
        <w:ind w:left="64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74</w:t>
      </w:r>
    </w:p>
    <w:p w:rsidR="00204CA4" w:rsidRPr="00204CA4" w:rsidRDefault="00204CA4" w:rsidP="00C20C80">
      <w:pPr>
        <w:tabs>
          <w:tab w:val="left" w:pos="567"/>
        </w:tabs>
        <w:spacing w:after="60" w:line="240" w:lineRule="auto"/>
        <w:ind w:left="64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толчком двумя ногами, одной ногой, с одной ноги на другую через несколько скамеек.</w:t>
      </w:r>
    </w:p>
    <w:p w:rsidR="00204CA4" w:rsidRPr="00204CA4" w:rsidRDefault="00204CA4" w:rsidP="00235D3A">
      <w:pPr>
        <w:numPr>
          <w:ilvl w:val="0"/>
          <w:numId w:val="66"/>
        </w:numPr>
        <w:tabs>
          <w:tab w:val="clear" w:pos="360"/>
          <w:tab w:val="num" w:pos="426"/>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Прыжки в глубину с высоты 30 –40см. в темпе, отскок на жесткую опору и на поролон (в одной серии 3 – 4 прыжка, 5 –6 серий, отдых 1мин.).   </w:t>
      </w:r>
    </w:p>
    <w:p w:rsidR="00204CA4" w:rsidRPr="001B25B1" w:rsidRDefault="00204CA4" w:rsidP="00204CA4">
      <w:pPr>
        <w:spacing w:after="60" w:line="240" w:lineRule="auto"/>
        <w:ind w:firstLine="567"/>
        <w:jc w:val="both"/>
        <w:rPr>
          <w:rFonts w:ascii="Times New Roman" w:eastAsia="Times New Roman" w:hAnsi="Times New Roman" w:cs="Times New Roman"/>
          <w:b/>
          <w:i/>
          <w:spacing w:val="-6"/>
          <w:sz w:val="28"/>
          <w:szCs w:val="28"/>
          <w:lang w:eastAsia="ru-RU"/>
        </w:rPr>
      </w:pPr>
      <w:r w:rsidRPr="001B25B1">
        <w:rPr>
          <w:rFonts w:ascii="Times New Roman" w:eastAsia="Times New Roman" w:hAnsi="Times New Roman" w:cs="Times New Roman"/>
          <w:b/>
          <w:i/>
          <w:spacing w:val="-6"/>
          <w:sz w:val="28"/>
          <w:szCs w:val="28"/>
          <w:lang w:eastAsia="ru-RU"/>
        </w:rPr>
        <w:t>Упражнение для развития координации движения:</w:t>
      </w:r>
    </w:p>
    <w:p w:rsidR="00204CA4" w:rsidRPr="00204CA4" w:rsidRDefault="00204CA4" w:rsidP="00235D3A">
      <w:pPr>
        <w:numPr>
          <w:ilvl w:val="0"/>
          <w:numId w:val="67"/>
        </w:numPr>
        <w:tabs>
          <w:tab w:val="num" w:pos="426"/>
        </w:tabs>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Выполнение небольших комбинаций (без музыки и под музыку), включающие базовые шаги  и различные перемещения спортивной аэробики в сочетании с различными движениями руками.</w:t>
      </w:r>
    </w:p>
    <w:p w:rsidR="000101B3" w:rsidRPr="000101B3" w:rsidRDefault="00204CA4" w:rsidP="00235D3A">
      <w:pPr>
        <w:numPr>
          <w:ilvl w:val="0"/>
          <w:numId w:val="67"/>
        </w:numPr>
        <w:tabs>
          <w:tab w:val="num" w:pos="426"/>
        </w:tabs>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Выполнение отдельных элементов в усложненных условиях (без зрительной ориентировки, на уменьшенной площади опоры). </w:t>
      </w:r>
    </w:p>
    <w:p w:rsidR="000101B3" w:rsidRPr="00204CA4" w:rsidRDefault="00204CA4" w:rsidP="000101B3">
      <w:pPr>
        <w:spacing w:after="0" w:line="240" w:lineRule="auto"/>
        <w:jc w:val="center"/>
        <w:rPr>
          <w:rFonts w:ascii="Times New Roman" w:eastAsia="Times New Roman" w:hAnsi="Times New Roman" w:cs="Times New Roman"/>
          <w:b/>
          <w:color w:val="000000"/>
          <w:sz w:val="28"/>
          <w:szCs w:val="28"/>
          <w:lang w:eastAsia="ru-RU"/>
        </w:rPr>
      </w:pPr>
      <w:r w:rsidRPr="00204CA4">
        <w:rPr>
          <w:rFonts w:ascii="Times New Roman" w:eastAsia="Times New Roman" w:hAnsi="Times New Roman" w:cs="Times New Roman"/>
          <w:spacing w:val="-6"/>
          <w:sz w:val="28"/>
          <w:szCs w:val="28"/>
          <w:lang w:eastAsia="ru-RU"/>
        </w:rPr>
        <w:t xml:space="preserve">            </w:t>
      </w:r>
      <w:r w:rsidR="000101B3" w:rsidRPr="00204CA4">
        <w:rPr>
          <w:rFonts w:ascii="Times New Roman" w:eastAsia="Times New Roman" w:hAnsi="Times New Roman" w:cs="Times New Roman"/>
          <w:b/>
          <w:color w:val="000000"/>
          <w:sz w:val="28"/>
          <w:szCs w:val="28"/>
          <w:lang w:eastAsia="ru-RU"/>
        </w:rPr>
        <w:t>Хореографическая подготовка</w:t>
      </w:r>
    </w:p>
    <w:p w:rsidR="000101B3" w:rsidRPr="00204CA4" w:rsidRDefault="000101B3" w:rsidP="000101B3">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 xml:space="preserve">Под хореографией понимается всё то, что относится к искусству танца. В раздел хореографической подготовки входят элементы классического, народного, историко-бытового и современного танцев, исполняемых в виде экзерсиса у опоры и на середине. Хореография - школа движения подразумевает наличие соответствующей упорядоченности и структурной законченности движений. В упражнении по спортивной аэробике такая хореография проявляется в натянутости подъема, коленей, позвоночника, рук в момент выполнения базовых шагов и акробатических элементов. В манере выхода и ухода на площадку. Типичная рабочая осанка: голова высоко поднята, взгляд вперед. Плечи опущены, чтобы открыть затылок. Руки четкие и “живые”. Кисти рук выпрямлены и прогнуты. Корпус прямой, таз на линии корпуса. Ноги выпрямлены. Стопы соприкасаются с полом или же спортсмен стоит на </w:t>
      </w:r>
      <w:proofErr w:type="spellStart"/>
      <w:r w:rsidRPr="00204CA4">
        <w:rPr>
          <w:rFonts w:ascii="Times New Roman" w:eastAsia="Times New Roman" w:hAnsi="Times New Roman" w:cs="Times New Roman"/>
          <w:color w:val="000000"/>
          <w:sz w:val="28"/>
          <w:szCs w:val="28"/>
          <w:lang w:eastAsia="ru-RU"/>
        </w:rPr>
        <w:t>полупальцах</w:t>
      </w:r>
      <w:proofErr w:type="spellEnd"/>
      <w:r w:rsidRPr="00204CA4">
        <w:rPr>
          <w:rFonts w:ascii="Times New Roman" w:eastAsia="Times New Roman" w:hAnsi="Times New Roman" w:cs="Times New Roman"/>
          <w:color w:val="000000"/>
          <w:sz w:val="28"/>
          <w:szCs w:val="28"/>
          <w:lang w:eastAsia="ru-RU"/>
        </w:rPr>
        <w:t>.</w:t>
      </w:r>
    </w:p>
    <w:p w:rsidR="000101B3" w:rsidRPr="00204CA4" w:rsidRDefault="000101B3" w:rsidP="000101B3">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Урок хореографии может включать:</w:t>
      </w:r>
    </w:p>
    <w:p w:rsidR="000101B3" w:rsidRPr="00204CA4" w:rsidRDefault="000101B3" w:rsidP="00235D3A">
      <w:pPr>
        <w:numPr>
          <w:ilvl w:val="0"/>
          <w:numId w:val="21"/>
        </w:num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204CA4">
        <w:rPr>
          <w:rFonts w:ascii="Times New Roman" w:eastAsia="Times New Roman" w:hAnsi="Times New Roman" w:cs="Times New Roman"/>
          <w:color w:val="000000"/>
          <w:sz w:val="28"/>
          <w:szCs w:val="28"/>
          <w:lang w:eastAsia="ru-RU"/>
        </w:rPr>
        <w:t>деми</w:t>
      </w:r>
      <w:proofErr w:type="spellEnd"/>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плие</w:t>
      </w:r>
      <w:proofErr w:type="gramEnd"/>
      <w:r w:rsidRPr="00204CA4">
        <w:rPr>
          <w:rFonts w:ascii="Times New Roman" w:eastAsia="Times New Roman" w:hAnsi="Times New Roman" w:cs="Times New Roman"/>
          <w:color w:val="000000"/>
          <w:sz w:val="28"/>
          <w:szCs w:val="28"/>
          <w:lang w:eastAsia="ru-RU"/>
        </w:rPr>
        <w:t xml:space="preserve"> (</w:t>
      </w:r>
      <w:proofErr w:type="spellStart"/>
      <w:r w:rsidRPr="00204CA4">
        <w:rPr>
          <w:rFonts w:ascii="Times New Roman" w:eastAsia="Times New Roman" w:hAnsi="Times New Roman" w:cs="Times New Roman"/>
          <w:color w:val="000000"/>
          <w:sz w:val="28"/>
          <w:szCs w:val="28"/>
          <w:lang w:eastAsia="ru-RU"/>
        </w:rPr>
        <w:t>полуприседы</w:t>
      </w:r>
      <w:proofErr w:type="spellEnd"/>
      <w:r w:rsidRPr="00204CA4">
        <w:rPr>
          <w:rFonts w:ascii="Times New Roman" w:eastAsia="Times New Roman" w:hAnsi="Times New Roman" w:cs="Times New Roman"/>
          <w:color w:val="000000"/>
          <w:sz w:val="28"/>
          <w:szCs w:val="28"/>
          <w:lang w:eastAsia="ru-RU"/>
        </w:rPr>
        <w:t>) и гран плие (приседы) во всех позициях в сочетании с пор де бра (движениями руками), наклонами.</w:t>
      </w:r>
    </w:p>
    <w:p w:rsidR="000101B3" w:rsidRPr="00204CA4" w:rsidRDefault="000101B3" w:rsidP="00235D3A">
      <w:pPr>
        <w:numPr>
          <w:ilvl w:val="0"/>
          <w:numId w:val="21"/>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 xml:space="preserve">батманы </w:t>
      </w:r>
      <w:proofErr w:type="spellStart"/>
      <w:r w:rsidRPr="00204CA4">
        <w:rPr>
          <w:rFonts w:ascii="Times New Roman" w:eastAsia="Times New Roman" w:hAnsi="Times New Roman" w:cs="Times New Roman"/>
          <w:color w:val="000000"/>
          <w:sz w:val="28"/>
          <w:szCs w:val="28"/>
          <w:lang w:eastAsia="ru-RU"/>
        </w:rPr>
        <w:t>тандю</w:t>
      </w:r>
      <w:proofErr w:type="spellEnd"/>
      <w:r w:rsidRPr="00204CA4">
        <w:rPr>
          <w:rFonts w:ascii="Times New Roman" w:eastAsia="Times New Roman" w:hAnsi="Times New Roman" w:cs="Times New Roman"/>
          <w:color w:val="000000"/>
          <w:sz w:val="28"/>
          <w:szCs w:val="28"/>
          <w:lang w:eastAsia="ru-RU"/>
        </w:rPr>
        <w:t xml:space="preserve"> (выставления на носок) и </w:t>
      </w:r>
      <w:proofErr w:type="spellStart"/>
      <w:r w:rsidRPr="00204CA4">
        <w:rPr>
          <w:rFonts w:ascii="Times New Roman" w:eastAsia="Times New Roman" w:hAnsi="Times New Roman" w:cs="Times New Roman"/>
          <w:color w:val="000000"/>
          <w:sz w:val="28"/>
          <w:szCs w:val="28"/>
          <w:lang w:eastAsia="ru-RU"/>
        </w:rPr>
        <w:t>тандю</w:t>
      </w:r>
      <w:proofErr w:type="spellEnd"/>
      <w:r w:rsidRPr="00204CA4">
        <w:rPr>
          <w:rFonts w:ascii="Times New Roman" w:eastAsia="Times New Roman" w:hAnsi="Times New Roman" w:cs="Times New Roman"/>
          <w:color w:val="000000"/>
          <w:sz w:val="28"/>
          <w:szCs w:val="28"/>
          <w:lang w:eastAsia="ru-RU"/>
        </w:rPr>
        <w:t xml:space="preserve"> жете (броски ногой до 45 градусов) в 1 и 5 позициях во всех направлениях, различных вариациях и сочетаниях.</w:t>
      </w:r>
    </w:p>
    <w:p w:rsidR="000101B3" w:rsidRPr="00204CA4" w:rsidRDefault="000101B3" w:rsidP="00235D3A">
      <w:pPr>
        <w:numPr>
          <w:ilvl w:val="0"/>
          <w:numId w:val="21"/>
        </w:numPr>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spellStart"/>
      <w:r w:rsidRPr="00204CA4">
        <w:rPr>
          <w:rFonts w:ascii="Times New Roman" w:eastAsia="Times New Roman" w:hAnsi="Times New Roman" w:cs="Times New Roman"/>
          <w:color w:val="000000"/>
          <w:sz w:val="28"/>
          <w:szCs w:val="28"/>
          <w:lang w:eastAsia="ru-RU"/>
        </w:rPr>
        <w:t>рон</w:t>
      </w:r>
      <w:proofErr w:type="spellEnd"/>
      <w:r w:rsidRPr="00204CA4">
        <w:rPr>
          <w:rFonts w:ascii="Times New Roman" w:eastAsia="Times New Roman" w:hAnsi="Times New Roman" w:cs="Times New Roman"/>
          <w:color w:val="000000"/>
          <w:sz w:val="28"/>
          <w:szCs w:val="28"/>
          <w:lang w:eastAsia="ru-RU"/>
        </w:rPr>
        <w:t xml:space="preserve"> де </w:t>
      </w:r>
      <w:proofErr w:type="spellStart"/>
      <w:r w:rsidRPr="00204CA4">
        <w:rPr>
          <w:rFonts w:ascii="Times New Roman" w:eastAsia="Times New Roman" w:hAnsi="Times New Roman" w:cs="Times New Roman"/>
          <w:color w:val="000000"/>
          <w:sz w:val="28"/>
          <w:szCs w:val="28"/>
          <w:lang w:eastAsia="ru-RU"/>
        </w:rPr>
        <w:t>жамб</w:t>
      </w:r>
      <w:proofErr w:type="spellEnd"/>
      <w:r w:rsidRPr="00204CA4">
        <w:rPr>
          <w:rFonts w:ascii="Times New Roman" w:eastAsia="Times New Roman" w:hAnsi="Times New Roman" w:cs="Times New Roman"/>
          <w:color w:val="000000"/>
          <w:sz w:val="28"/>
          <w:szCs w:val="28"/>
          <w:lang w:eastAsia="ru-RU"/>
        </w:rPr>
        <w:t xml:space="preserve"> пар тер и ан </w:t>
      </w:r>
      <w:proofErr w:type="spellStart"/>
      <w:r w:rsidRPr="00204CA4">
        <w:rPr>
          <w:rFonts w:ascii="Times New Roman" w:eastAsia="Times New Roman" w:hAnsi="Times New Roman" w:cs="Times New Roman"/>
          <w:color w:val="000000"/>
          <w:sz w:val="28"/>
          <w:szCs w:val="28"/>
          <w:lang w:eastAsia="ru-RU"/>
        </w:rPr>
        <w:t>лер</w:t>
      </w:r>
      <w:proofErr w:type="spellEnd"/>
      <w:r w:rsidRPr="00204CA4">
        <w:rPr>
          <w:rFonts w:ascii="Times New Roman" w:eastAsia="Times New Roman" w:hAnsi="Times New Roman" w:cs="Times New Roman"/>
          <w:color w:val="000000"/>
          <w:sz w:val="28"/>
          <w:szCs w:val="28"/>
          <w:lang w:eastAsia="ru-RU"/>
        </w:rPr>
        <w:t xml:space="preserve"> (круговые движения по полу и по воздуху) вперёд и назад в разных вариантах и сочетаниях.</w:t>
      </w:r>
    </w:p>
    <w:p w:rsidR="000101B3" w:rsidRPr="00204CA4" w:rsidRDefault="000101B3" w:rsidP="00235D3A">
      <w:pPr>
        <w:numPr>
          <w:ilvl w:val="0"/>
          <w:numId w:val="21"/>
        </w:numPr>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батманы фондю и </w:t>
      </w:r>
      <w:proofErr w:type="spellStart"/>
      <w:r w:rsidRPr="00204CA4">
        <w:rPr>
          <w:rFonts w:ascii="Times New Roman" w:eastAsia="Times New Roman" w:hAnsi="Times New Roman" w:cs="Times New Roman"/>
          <w:color w:val="000000"/>
          <w:sz w:val="28"/>
          <w:szCs w:val="28"/>
          <w:lang w:eastAsia="ru-RU"/>
        </w:rPr>
        <w:t>фраппе</w:t>
      </w:r>
      <w:proofErr w:type="spellEnd"/>
      <w:r w:rsidRPr="00204CA4">
        <w:rPr>
          <w:rFonts w:ascii="Times New Roman" w:eastAsia="Times New Roman" w:hAnsi="Times New Roman" w:cs="Times New Roman"/>
          <w:color w:val="000000"/>
          <w:sz w:val="28"/>
          <w:szCs w:val="28"/>
          <w:lang w:eastAsia="ru-RU"/>
        </w:rPr>
        <w:t xml:space="preserve"> (плавное и резкое сгибание и разгибание) во всех направлениях.</w:t>
      </w:r>
    </w:p>
    <w:p w:rsidR="000101B3" w:rsidRPr="00204CA4" w:rsidRDefault="000101B3" w:rsidP="00235D3A">
      <w:pPr>
        <w:numPr>
          <w:ilvl w:val="0"/>
          <w:numId w:val="21"/>
        </w:num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204CA4">
        <w:rPr>
          <w:rFonts w:ascii="Times New Roman" w:eastAsia="Times New Roman" w:hAnsi="Times New Roman" w:cs="Times New Roman"/>
          <w:color w:val="000000"/>
          <w:sz w:val="28"/>
          <w:szCs w:val="28"/>
          <w:lang w:eastAsia="ru-RU"/>
        </w:rPr>
        <w:t>релеве</w:t>
      </w:r>
      <w:proofErr w:type="spellEnd"/>
      <w:r w:rsidRPr="00204CA4">
        <w:rPr>
          <w:rFonts w:ascii="Times New Roman" w:eastAsia="Times New Roman" w:hAnsi="Times New Roman" w:cs="Times New Roman"/>
          <w:color w:val="000000"/>
          <w:sz w:val="28"/>
          <w:szCs w:val="28"/>
          <w:lang w:eastAsia="ru-RU"/>
        </w:rPr>
        <w:t xml:space="preserve"> лян и </w:t>
      </w:r>
      <w:proofErr w:type="spellStart"/>
      <w:r w:rsidRPr="00204CA4">
        <w:rPr>
          <w:rFonts w:ascii="Times New Roman" w:eastAsia="Times New Roman" w:hAnsi="Times New Roman" w:cs="Times New Roman"/>
          <w:color w:val="000000"/>
          <w:sz w:val="28"/>
          <w:szCs w:val="28"/>
          <w:lang w:eastAsia="ru-RU"/>
        </w:rPr>
        <w:t>девлопе</w:t>
      </w:r>
      <w:proofErr w:type="spellEnd"/>
      <w:r w:rsidRPr="00204CA4">
        <w:rPr>
          <w:rFonts w:ascii="Times New Roman" w:eastAsia="Times New Roman" w:hAnsi="Times New Roman" w:cs="Times New Roman"/>
          <w:color w:val="000000"/>
          <w:sz w:val="28"/>
          <w:szCs w:val="28"/>
          <w:lang w:eastAsia="ru-RU"/>
        </w:rPr>
        <w:t xml:space="preserve"> (поднимание прямой ноги через разгибание).</w:t>
      </w:r>
    </w:p>
    <w:p w:rsidR="000101B3" w:rsidRPr="00204CA4" w:rsidRDefault="000101B3" w:rsidP="00235D3A">
      <w:pPr>
        <w:numPr>
          <w:ilvl w:val="0"/>
          <w:numId w:val="21"/>
        </w:num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гран батман жете (махи на 90 градусов и выше) из 1 и 5 позиции.</w:t>
      </w:r>
    </w:p>
    <w:p w:rsidR="000101B3" w:rsidRPr="00204CA4" w:rsidRDefault="000101B3" w:rsidP="00235D3A">
      <w:pPr>
        <w:numPr>
          <w:ilvl w:val="0"/>
          <w:numId w:val="21"/>
        </w:numPr>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маленькие хореографические прыжки.</w:t>
      </w:r>
    </w:p>
    <w:p w:rsidR="000101B3" w:rsidRPr="00204CA4" w:rsidRDefault="000101B3" w:rsidP="00235D3A">
      <w:pPr>
        <w:numPr>
          <w:ilvl w:val="0"/>
          <w:numId w:val="21"/>
        </w:numPr>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народно-характерные танцы.</w:t>
      </w:r>
    </w:p>
    <w:p w:rsidR="000101B3" w:rsidRPr="00204CA4" w:rsidRDefault="000101B3" w:rsidP="00235D3A">
      <w:pPr>
        <w:numPr>
          <w:ilvl w:val="0"/>
          <w:numId w:val="21"/>
        </w:numPr>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комбинации</w:t>
      </w:r>
      <w:r w:rsidRPr="00204CA4">
        <w:rPr>
          <w:rFonts w:ascii="Times New Roman" w:eastAsia="Times New Roman" w:hAnsi="Times New Roman" w:cs="Times New Roman"/>
          <w:color w:val="000000"/>
          <w:sz w:val="28"/>
          <w:szCs w:val="28"/>
          <w:lang w:eastAsia="ru-RU"/>
        </w:rPr>
        <w:tab/>
        <w:t>на 16 тактов с использованием базовых шагов аэробики в современном стиле (</w:t>
      </w:r>
      <w:proofErr w:type="spellStart"/>
      <w:r w:rsidRPr="00204CA4">
        <w:rPr>
          <w:rFonts w:ascii="Times New Roman" w:eastAsia="Times New Roman" w:hAnsi="Times New Roman" w:cs="Times New Roman"/>
          <w:color w:val="000000"/>
          <w:sz w:val="28"/>
          <w:szCs w:val="28"/>
          <w:lang w:eastAsia="ru-RU"/>
        </w:rPr>
        <w:t>фанк</w:t>
      </w:r>
      <w:proofErr w:type="spellEnd"/>
      <w:r w:rsidRPr="00204CA4">
        <w:rPr>
          <w:rFonts w:ascii="Times New Roman" w:eastAsia="Times New Roman" w:hAnsi="Times New Roman" w:cs="Times New Roman"/>
          <w:color w:val="000000"/>
          <w:sz w:val="28"/>
          <w:szCs w:val="28"/>
          <w:lang w:eastAsia="ru-RU"/>
        </w:rPr>
        <w:t xml:space="preserve">, стрит </w:t>
      </w:r>
      <w:proofErr w:type="spellStart"/>
      <w:r w:rsidRPr="00204CA4">
        <w:rPr>
          <w:rFonts w:ascii="Times New Roman" w:eastAsia="Times New Roman" w:hAnsi="Times New Roman" w:cs="Times New Roman"/>
          <w:color w:val="000000"/>
          <w:sz w:val="28"/>
          <w:szCs w:val="28"/>
          <w:lang w:eastAsia="ru-RU"/>
        </w:rPr>
        <w:t>данс</w:t>
      </w:r>
      <w:proofErr w:type="spellEnd"/>
      <w:r w:rsidRPr="00204CA4">
        <w:rPr>
          <w:rFonts w:ascii="Times New Roman" w:eastAsia="Times New Roman" w:hAnsi="Times New Roman" w:cs="Times New Roman"/>
          <w:color w:val="000000"/>
          <w:sz w:val="28"/>
          <w:szCs w:val="28"/>
          <w:lang w:eastAsia="ru-RU"/>
        </w:rPr>
        <w:t xml:space="preserve">, </w:t>
      </w:r>
      <w:proofErr w:type="spellStart"/>
      <w:r w:rsidRPr="00204CA4">
        <w:rPr>
          <w:rFonts w:ascii="Times New Roman" w:eastAsia="Times New Roman" w:hAnsi="Times New Roman" w:cs="Times New Roman"/>
          <w:color w:val="000000"/>
          <w:sz w:val="28"/>
          <w:szCs w:val="28"/>
          <w:lang w:eastAsia="ru-RU"/>
        </w:rPr>
        <w:t>латина</w:t>
      </w:r>
      <w:proofErr w:type="spellEnd"/>
      <w:r w:rsidRPr="00204CA4">
        <w:rPr>
          <w:rFonts w:ascii="Times New Roman" w:eastAsia="Times New Roman" w:hAnsi="Times New Roman" w:cs="Times New Roman"/>
          <w:color w:val="000000"/>
          <w:sz w:val="28"/>
          <w:szCs w:val="28"/>
          <w:lang w:eastAsia="ru-RU"/>
        </w:rPr>
        <w:t>).</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p>
    <w:p w:rsidR="00C20C80" w:rsidRPr="00C20C80" w:rsidRDefault="00C20C80" w:rsidP="00C20C80">
      <w:pPr>
        <w:spacing w:after="60" w:line="240" w:lineRule="auto"/>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75</w:t>
      </w:r>
    </w:p>
    <w:p w:rsidR="00204CA4" w:rsidRPr="00204CA4" w:rsidRDefault="00204CA4" w:rsidP="00204CA4">
      <w:pPr>
        <w:spacing w:after="60" w:line="240" w:lineRule="auto"/>
        <w:ind w:firstLine="567"/>
        <w:jc w:val="both"/>
        <w:rPr>
          <w:rFonts w:ascii="Times New Roman" w:eastAsia="Times New Roman" w:hAnsi="Times New Roman" w:cs="Times New Roman"/>
          <w:b/>
          <w:i/>
          <w:spacing w:val="-6"/>
          <w:sz w:val="28"/>
          <w:szCs w:val="28"/>
          <w:lang w:eastAsia="ru-RU"/>
        </w:rPr>
      </w:pPr>
      <w:r w:rsidRPr="00204CA4">
        <w:rPr>
          <w:rFonts w:ascii="Times New Roman" w:eastAsia="Times New Roman" w:hAnsi="Times New Roman" w:cs="Times New Roman"/>
          <w:b/>
          <w:i/>
          <w:spacing w:val="-6"/>
          <w:sz w:val="28"/>
          <w:szCs w:val="28"/>
          <w:lang w:eastAsia="ru-RU"/>
        </w:rPr>
        <w:t>Хореографическая подготовка (для всех групп)</w:t>
      </w:r>
    </w:p>
    <w:p w:rsidR="00204CA4" w:rsidRPr="00902775" w:rsidRDefault="00204CA4" w:rsidP="00204CA4">
      <w:pPr>
        <w:spacing w:after="60" w:line="240" w:lineRule="auto"/>
        <w:ind w:firstLine="567"/>
        <w:jc w:val="both"/>
        <w:rPr>
          <w:rFonts w:ascii="Times New Roman" w:eastAsia="Times New Roman" w:hAnsi="Times New Roman" w:cs="Times New Roman"/>
          <w:i/>
          <w:spacing w:val="-6"/>
          <w:sz w:val="28"/>
          <w:szCs w:val="28"/>
          <w:lang w:eastAsia="ru-RU"/>
        </w:rPr>
      </w:pPr>
      <w:r w:rsidRPr="00902775">
        <w:rPr>
          <w:rFonts w:ascii="Times New Roman" w:eastAsia="Times New Roman" w:hAnsi="Times New Roman" w:cs="Times New Roman"/>
          <w:i/>
          <w:spacing w:val="-6"/>
          <w:sz w:val="28"/>
          <w:szCs w:val="28"/>
          <w:u w:val="single"/>
          <w:lang w:eastAsia="ru-RU"/>
        </w:rPr>
        <w:t>Элементы классического танца</w:t>
      </w:r>
      <w:r w:rsidRPr="00902775">
        <w:rPr>
          <w:rFonts w:ascii="Times New Roman" w:eastAsia="Times New Roman" w:hAnsi="Times New Roman" w:cs="Times New Roman"/>
          <w:i/>
          <w:spacing w:val="-6"/>
          <w:sz w:val="28"/>
          <w:szCs w:val="28"/>
          <w:lang w:eastAsia="ru-RU"/>
        </w:rPr>
        <w:t>:</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полуприседание (</w:t>
      </w:r>
      <w:proofErr w:type="spellStart"/>
      <w:r w:rsidRPr="00204CA4">
        <w:rPr>
          <w:rFonts w:ascii="Times New Roman" w:eastAsia="Times New Roman" w:hAnsi="Times New Roman" w:cs="Times New Roman"/>
          <w:spacing w:val="-6"/>
          <w:sz w:val="28"/>
          <w:szCs w:val="28"/>
          <w:lang w:eastAsia="ru-RU"/>
        </w:rPr>
        <w:t>деми</w:t>
      </w:r>
      <w:proofErr w:type="spellEnd"/>
      <w:r w:rsidRPr="00204CA4">
        <w:rPr>
          <w:rFonts w:ascii="Times New Roman" w:eastAsia="Times New Roman" w:hAnsi="Times New Roman" w:cs="Times New Roman"/>
          <w:spacing w:val="-6"/>
          <w:sz w:val="28"/>
          <w:szCs w:val="28"/>
          <w:lang w:eastAsia="ru-RU"/>
        </w:rPr>
        <w:t xml:space="preserve"> </w:t>
      </w:r>
      <w:proofErr w:type="gramStart"/>
      <w:r w:rsidRPr="00204CA4">
        <w:rPr>
          <w:rFonts w:ascii="Times New Roman" w:eastAsia="Times New Roman" w:hAnsi="Times New Roman" w:cs="Times New Roman"/>
          <w:spacing w:val="-6"/>
          <w:sz w:val="28"/>
          <w:szCs w:val="28"/>
          <w:lang w:eastAsia="ru-RU"/>
        </w:rPr>
        <w:t>плие</w:t>
      </w:r>
      <w:proofErr w:type="gramEnd"/>
      <w:r w:rsidRPr="00204CA4">
        <w:rPr>
          <w:rFonts w:ascii="Times New Roman" w:eastAsia="Times New Roman" w:hAnsi="Times New Roman" w:cs="Times New Roman"/>
          <w:spacing w:val="-6"/>
          <w:sz w:val="28"/>
          <w:szCs w:val="28"/>
          <w:lang w:eastAsia="ru-RU"/>
        </w:rPr>
        <w:t>) в 1, 2, 3, 5 позициях;</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приседание (грант </w:t>
      </w:r>
      <w:proofErr w:type="gramStart"/>
      <w:r w:rsidRPr="00204CA4">
        <w:rPr>
          <w:rFonts w:ascii="Times New Roman" w:eastAsia="Times New Roman" w:hAnsi="Times New Roman" w:cs="Times New Roman"/>
          <w:spacing w:val="-6"/>
          <w:sz w:val="28"/>
          <w:szCs w:val="28"/>
          <w:lang w:eastAsia="ru-RU"/>
        </w:rPr>
        <w:t>плие</w:t>
      </w:r>
      <w:proofErr w:type="gramEnd"/>
      <w:r w:rsidRPr="00204CA4">
        <w:rPr>
          <w:rFonts w:ascii="Times New Roman" w:eastAsia="Times New Roman" w:hAnsi="Times New Roman" w:cs="Times New Roman"/>
          <w:spacing w:val="-6"/>
          <w:sz w:val="28"/>
          <w:szCs w:val="28"/>
          <w:lang w:eastAsia="ru-RU"/>
        </w:rPr>
        <w:t>) в 1, 2, 3, 5 позициях;</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выставление ноги на носок (батман </w:t>
      </w:r>
      <w:proofErr w:type="spellStart"/>
      <w:r w:rsidRPr="00204CA4">
        <w:rPr>
          <w:rFonts w:ascii="Times New Roman" w:eastAsia="Times New Roman" w:hAnsi="Times New Roman" w:cs="Times New Roman"/>
          <w:spacing w:val="-6"/>
          <w:sz w:val="28"/>
          <w:szCs w:val="28"/>
          <w:lang w:eastAsia="ru-RU"/>
        </w:rPr>
        <w:t>тандю</w:t>
      </w:r>
      <w:proofErr w:type="spellEnd"/>
      <w:r w:rsidRPr="00204CA4">
        <w:rPr>
          <w:rFonts w:ascii="Times New Roman" w:eastAsia="Times New Roman" w:hAnsi="Times New Roman" w:cs="Times New Roman"/>
          <w:spacing w:val="-6"/>
          <w:sz w:val="28"/>
          <w:szCs w:val="28"/>
          <w:lang w:eastAsia="ru-RU"/>
        </w:rPr>
        <w:t>) в различном темпе;</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махи ногами на высоту 45</w:t>
      </w:r>
      <w:r w:rsidRPr="00204CA4">
        <w:rPr>
          <w:rFonts w:ascii="Times New Roman" w:eastAsia="Times New Roman" w:hAnsi="Times New Roman" w:cs="Times New Roman"/>
          <w:spacing w:val="-6"/>
          <w:sz w:val="28"/>
          <w:szCs w:val="28"/>
          <w:lang w:eastAsia="ru-RU"/>
        </w:rPr>
        <w:sym w:font="Symbol" w:char="F0B0"/>
      </w:r>
      <w:r w:rsidRPr="00204CA4">
        <w:rPr>
          <w:rFonts w:ascii="Times New Roman" w:eastAsia="Times New Roman" w:hAnsi="Times New Roman" w:cs="Times New Roman"/>
          <w:spacing w:val="-6"/>
          <w:sz w:val="28"/>
          <w:szCs w:val="28"/>
          <w:lang w:eastAsia="ru-RU"/>
        </w:rPr>
        <w:t xml:space="preserve"> (батман </w:t>
      </w:r>
      <w:proofErr w:type="spellStart"/>
      <w:r w:rsidRPr="00204CA4">
        <w:rPr>
          <w:rFonts w:ascii="Times New Roman" w:eastAsia="Times New Roman" w:hAnsi="Times New Roman" w:cs="Times New Roman"/>
          <w:spacing w:val="-6"/>
          <w:sz w:val="28"/>
          <w:szCs w:val="28"/>
          <w:lang w:eastAsia="ru-RU"/>
        </w:rPr>
        <w:t>тондю</w:t>
      </w:r>
      <w:proofErr w:type="spellEnd"/>
      <w:r w:rsidRPr="00204CA4">
        <w:rPr>
          <w:rFonts w:ascii="Times New Roman" w:eastAsia="Times New Roman" w:hAnsi="Times New Roman" w:cs="Times New Roman"/>
          <w:spacing w:val="-6"/>
          <w:sz w:val="28"/>
          <w:szCs w:val="28"/>
          <w:lang w:eastAsia="ru-RU"/>
        </w:rPr>
        <w:t xml:space="preserve"> жете);</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полуприседание с выставлением ноги на носок (батман </w:t>
      </w:r>
      <w:proofErr w:type="spellStart"/>
      <w:r w:rsidRPr="00204CA4">
        <w:rPr>
          <w:rFonts w:ascii="Times New Roman" w:eastAsia="Times New Roman" w:hAnsi="Times New Roman" w:cs="Times New Roman"/>
          <w:spacing w:val="-6"/>
          <w:sz w:val="28"/>
          <w:szCs w:val="28"/>
          <w:lang w:eastAsia="ru-RU"/>
        </w:rPr>
        <w:t>тандю</w:t>
      </w:r>
      <w:proofErr w:type="spellEnd"/>
      <w:r w:rsidRPr="00204CA4">
        <w:rPr>
          <w:rFonts w:ascii="Times New Roman" w:eastAsia="Times New Roman" w:hAnsi="Times New Roman" w:cs="Times New Roman"/>
          <w:spacing w:val="-6"/>
          <w:sz w:val="28"/>
          <w:szCs w:val="28"/>
          <w:lang w:eastAsia="ru-RU"/>
        </w:rPr>
        <w:t xml:space="preserve"> </w:t>
      </w:r>
      <w:proofErr w:type="spellStart"/>
      <w:r w:rsidRPr="00204CA4">
        <w:rPr>
          <w:rFonts w:ascii="Times New Roman" w:eastAsia="Times New Roman" w:hAnsi="Times New Roman" w:cs="Times New Roman"/>
          <w:spacing w:val="-6"/>
          <w:sz w:val="28"/>
          <w:szCs w:val="28"/>
          <w:lang w:eastAsia="ru-RU"/>
        </w:rPr>
        <w:t>сутеню</w:t>
      </w:r>
      <w:proofErr w:type="spellEnd"/>
      <w:r w:rsidRPr="00204CA4">
        <w:rPr>
          <w:rFonts w:ascii="Times New Roman" w:eastAsia="Times New Roman" w:hAnsi="Times New Roman" w:cs="Times New Roman"/>
          <w:spacing w:val="-6"/>
          <w:sz w:val="28"/>
          <w:szCs w:val="28"/>
          <w:lang w:eastAsia="ru-RU"/>
        </w:rPr>
        <w:t>);</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приседание на одной, другая согнута (прижата) к щиколотке (батман фондю);</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нога согнута, колено в сторону, носок у щиколотки опорной ноги (спереди или сзади) –      </w:t>
      </w:r>
      <w:proofErr w:type="spellStart"/>
      <w:r w:rsidRPr="00204CA4">
        <w:rPr>
          <w:rFonts w:ascii="Times New Roman" w:eastAsia="Times New Roman" w:hAnsi="Times New Roman" w:cs="Times New Roman"/>
          <w:spacing w:val="-6"/>
          <w:sz w:val="28"/>
          <w:szCs w:val="28"/>
          <w:lang w:eastAsia="ru-RU"/>
        </w:rPr>
        <w:t>сюр</w:t>
      </w:r>
      <w:proofErr w:type="spellEnd"/>
      <w:r w:rsidRPr="00204CA4">
        <w:rPr>
          <w:rFonts w:ascii="Times New Roman" w:eastAsia="Times New Roman" w:hAnsi="Times New Roman" w:cs="Times New Roman"/>
          <w:spacing w:val="-6"/>
          <w:sz w:val="28"/>
          <w:szCs w:val="28"/>
          <w:lang w:eastAsia="ru-RU"/>
        </w:rPr>
        <w:t xml:space="preserve"> </w:t>
      </w:r>
      <w:proofErr w:type="spellStart"/>
      <w:proofErr w:type="gramStart"/>
      <w:r w:rsidRPr="00204CA4">
        <w:rPr>
          <w:rFonts w:ascii="Times New Roman" w:eastAsia="Times New Roman" w:hAnsi="Times New Roman" w:cs="Times New Roman"/>
          <w:spacing w:val="-6"/>
          <w:sz w:val="28"/>
          <w:szCs w:val="28"/>
          <w:lang w:eastAsia="ru-RU"/>
        </w:rPr>
        <w:t>ле</w:t>
      </w:r>
      <w:proofErr w:type="spellEnd"/>
      <w:r w:rsidRPr="00204CA4">
        <w:rPr>
          <w:rFonts w:ascii="Times New Roman" w:eastAsia="Times New Roman" w:hAnsi="Times New Roman" w:cs="Times New Roman"/>
          <w:spacing w:val="-6"/>
          <w:sz w:val="28"/>
          <w:szCs w:val="28"/>
          <w:lang w:eastAsia="ru-RU"/>
        </w:rPr>
        <w:t xml:space="preserve"> ку</w:t>
      </w:r>
      <w:proofErr w:type="gramEnd"/>
      <w:r w:rsidRPr="00204CA4">
        <w:rPr>
          <w:rFonts w:ascii="Times New Roman" w:eastAsia="Times New Roman" w:hAnsi="Times New Roman" w:cs="Times New Roman"/>
          <w:spacing w:val="-6"/>
          <w:sz w:val="28"/>
          <w:szCs w:val="28"/>
          <w:lang w:eastAsia="ru-RU"/>
        </w:rPr>
        <w:t xml:space="preserve"> де </w:t>
      </w:r>
      <w:proofErr w:type="spellStart"/>
      <w:r w:rsidRPr="00204CA4">
        <w:rPr>
          <w:rFonts w:ascii="Times New Roman" w:eastAsia="Times New Roman" w:hAnsi="Times New Roman" w:cs="Times New Roman"/>
          <w:spacing w:val="-6"/>
          <w:sz w:val="28"/>
          <w:szCs w:val="28"/>
          <w:lang w:eastAsia="ru-RU"/>
        </w:rPr>
        <w:t>пье</w:t>
      </w:r>
      <w:proofErr w:type="spellEnd"/>
      <w:r w:rsidRPr="00204CA4">
        <w:rPr>
          <w:rFonts w:ascii="Times New Roman" w:eastAsia="Times New Roman" w:hAnsi="Times New Roman" w:cs="Times New Roman"/>
          <w:spacing w:val="-6"/>
          <w:sz w:val="28"/>
          <w:szCs w:val="28"/>
          <w:lang w:eastAsia="ru-RU"/>
        </w:rPr>
        <w:t xml:space="preserve">; </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резкое сгибание ноги в положение </w:t>
      </w:r>
      <w:proofErr w:type="spellStart"/>
      <w:r w:rsidRPr="00204CA4">
        <w:rPr>
          <w:rFonts w:ascii="Times New Roman" w:eastAsia="Times New Roman" w:hAnsi="Times New Roman" w:cs="Times New Roman"/>
          <w:spacing w:val="-6"/>
          <w:sz w:val="28"/>
          <w:szCs w:val="28"/>
          <w:lang w:eastAsia="ru-RU"/>
        </w:rPr>
        <w:t>сюр</w:t>
      </w:r>
      <w:proofErr w:type="spellEnd"/>
      <w:r w:rsidRPr="00204CA4">
        <w:rPr>
          <w:rFonts w:ascii="Times New Roman" w:eastAsia="Times New Roman" w:hAnsi="Times New Roman" w:cs="Times New Roman"/>
          <w:spacing w:val="-6"/>
          <w:sz w:val="28"/>
          <w:szCs w:val="28"/>
          <w:lang w:eastAsia="ru-RU"/>
        </w:rPr>
        <w:t xml:space="preserve"> </w:t>
      </w:r>
      <w:proofErr w:type="spellStart"/>
      <w:proofErr w:type="gramStart"/>
      <w:r w:rsidRPr="00204CA4">
        <w:rPr>
          <w:rFonts w:ascii="Times New Roman" w:eastAsia="Times New Roman" w:hAnsi="Times New Roman" w:cs="Times New Roman"/>
          <w:spacing w:val="-6"/>
          <w:sz w:val="28"/>
          <w:szCs w:val="28"/>
          <w:lang w:eastAsia="ru-RU"/>
        </w:rPr>
        <w:t>ле</w:t>
      </w:r>
      <w:proofErr w:type="spellEnd"/>
      <w:r w:rsidRPr="00204CA4">
        <w:rPr>
          <w:rFonts w:ascii="Times New Roman" w:eastAsia="Times New Roman" w:hAnsi="Times New Roman" w:cs="Times New Roman"/>
          <w:spacing w:val="-6"/>
          <w:sz w:val="28"/>
          <w:szCs w:val="28"/>
          <w:lang w:eastAsia="ru-RU"/>
        </w:rPr>
        <w:t xml:space="preserve"> ку</w:t>
      </w:r>
      <w:proofErr w:type="gramEnd"/>
      <w:r w:rsidRPr="00204CA4">
        <w:rPr>
          <w:rFonts w:ascii="Times New Roman" w:eastAsia="Times New Roman" w:hAnsi="Times New Roman" w:cs="Times New Roman"/>
          <w:spacing w:val="-6"/>
          <w:sz w:val="28"/>
          <w:szCs w:val="28"/>
          <w:lang w:eastAsia="ru-RU"/>
        </w:rPr>
        <w:t xml:space="preserve"> де </w:t>
      </w:r>
      <w:proofErr w:type="spellStart"/>
      <w:r w:rsidRPr="00204CA4">
        <w:rPr>
          <w:rFonts w:ascii="Times New Roman" w:eastAsia="Times New Roman" w:hAnsi="Times New Roman" w:cs="Times New Roman"/>
          <w:spacing w:val="-6"/>
          <w:sz w:val="28"/>
          <w:szCs w:val="28"/>
          <w:lang w:eastAsia="ru-RU"/>
        </w:rPr>
        <w:t>пье</w:t>
      </w:r>
      <w:proofErr w:type="spellEnd"/>
      <w:r w:rsidRPr="00204CA4">
        <w:rPr>
          <w:rFonts w:ascii="Times New Roman" w:eastAsia="Times New Roman" w:hAnsi="Times New Roman" w:cs="Times New Roman"/>
          <w:spacing w:val="-6"/>
          <w:sz w:val="28"/>
          <w:szCs w:val="28"/>
          <w:lang w:eastAsia="ru-RU"/>
        </w:rPr>
        <w:t xml:space="preserve"> и разгибание на 45</w:t>
      </w:r>
      <w:r w:rsidRPr="00204CA4">
        <w:rPr>
          <w:rFonts w:ascii="Times New Roman" w:eastAsia="Times New Roman" w:hAnsi="Times New Roman" w:cs="Times New Roman"/>
          <w:spacing w:val="-6"/>
          <w:sz w:val="28"/>
          <w:szCs w:val="28"/>
          <w:lang w:eastAsia="ru-RU"/>
        </w:rPr>
        <w:sym w:font="Symbol" w:char="F0B0"/>
      </w:r>
      <w:r w:rsidRPr="00204CA4">
        <w:rPr>
          <w:rFonts w:ascii="Times New Roman" w:eastAsia="Times New Roman" w:hAnsi="Times New Roman" w:cs="Times New Roman"/>
          <w:spacing w:val="-6"/>
          <w:sz w:val="28"/>
          <w:szCs w:val="28"/>
          <w:lang w:eastAsia="ru-RU"/>
        </w:rPr>
        <w:t xml:space="preserve"> (батман </w:t>
      </w:r>
      <w:proofErr w:type="spellStart"/>
      <w:r w:rsidRPr="00204CA4">
        <w:rPr>
          <w:rFonts w:ascii="Times New Roman" w:eastAsia="Times New Roman" w:hAnsi="Times New Roman" w:cs="Times New Roman"/>
          <w:spacing w:val="-6"/>
          <w:sz w:val="28"/>
          <w:szCs w:val="28"/>
          <w:lang w:eastAsia="ru-RU"/>
        </w:rPr>
        <w:t>фраппе</w:t>
      </w:r>
      <w:proofErr w:type="spellEnd"/>
      <w:r w:rsidRPr="00204CA4">
        <w:rPr>
          <w:rFonts w:ascii="Times New Roman" w:eastAsia="Times New Roman" w:hAnsi="Times New Roman" w:cs="Times New Roman"/>
          <w:spacing w:val="-6"/>
          <w:sz w:val="28"/>
          <w:szCs w:val="28"/>
          <w:lang w:eastAsia="ru-RU"/>
        </w:rPr>
        <w:t>);</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круги ногой по полу (</w:t>
      </w:r>
      <w:proofErr w:type="spellStart"/>
      <w:r w:rsidRPr="00204CA4">
        <w:rPr>
          <w:rFonts w:ascii="Times New Roman" w:eastAsia="Times New Roman" w:hAnsi="Times New Roman" w:cs="Times New Roman"/>
          <w:spacing w:val="-6"/>
          <w:sz w:val="28"/>
          <w:szCs w:val="28"/>
          <w:lang w:eastAsia="ru-RU"/>
        </w:rPr>
        <w:t>рон</w:t>
      </w:r>
      <w:proofErr w:type="spellEnd"/>
      <w:r w:rsidRPr="00204CA4">
        <w:rPr>
          <w:rFonts w:ascii="Times New Roman" w:eastAsia="Times New Roman" w:hAnsi="Times New Roman" w:cs="Times New Roman"/>
          <w:spacing w:val="-6"/>
          <w:sz w:val="28"/>
          <w:szCs w:val="28"/>
          <w:lang w:eastAsia="ru-RU"/>
        </w:rPr>
        <w:t xml:space="preserve"> де </w:t>
      </w:r>
      <w:proofErr w:type="spellStart"/>
      <w:r w:rsidRPr="00204CA4">
        <w:rPr>
          <w:rFonts w:ascii="Times New Roman" w:eastAsia="Times New Roman" w:hAnsi="Times New Roman" w:cs="Times New Roman"/>
          <w:spacing w:val="-6"/>
          <w:sz w:val="28"/>
          <w:szCs w:val="28"/>
          <w:lang w:eastAsia="ru-RU"/>
        </w:rPr>
        <w:t>жамб</w:t>
      </w:r>
      <w:proofErr w:type="spellEnd"/>
      <w:r w:rsidRPr="00204CA4">
        <w:rPr>
          <w:rFonts w:ascii="Times New Roman" w:eastAsia="Times New Roman" w:hAnsi="Times New Roman" w:cs="Times New Roman"/>
          <w:spacing w:val="-6"/>
          <w:sz w:val="28"/>
          <w:szCs w:val="28"/>
          <w:lang w:eastAsia="ru-RU"/>
        </w:rPr>
        <w:t xml:space="preserve"> пар тер);</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подъем на полу пальцы (</w:t>
      </w:r>
      <w:proofErr w:type="spellStart"/>
      <w:r w:rsidRPr="00204CA4">
        <w:rPr>
          <w:rFonts w:ascii="Times New Roman" w:eastAsia="Times New Roman" w:hAnsi="Times New Roman" w:cs="Times New Roman"/>
          <w:spacing w:val="-6"/>
          <w:sz w:val="28"/>
          <w:szCs w:val="28"/>
          <w:lang w:eastAsia="ru-RU"/>
        </w:rPr>
        <w:t>релеве</w:t>
      </w:r>
      <w:proofErr w:type="spellEnd"/>
      <w:r w:rsidRPr="00204CA4">
        <w:rPr>
          <w:rFonts w:ascii="Times New Roman" w:eastAsia="Times New Roman" w:hAnsi="Times New Roman" w:cs="Times New Roman"/>
          <w:spacing w:val="-6"/>
          <w:sz w:val="28"/>
          <w:szCs w:val="28"/>
          <w:lang w:eastAsia="ru-RU"/>
        </w:rPr>
        <w:t>);</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махи ногами на 90</w:t>
      </w:r>
      <w:r w:rsidRPr="00204CA4">
        <w:rPr>
          <w:rFonts w:ascii="Times New Roman" w:eastAsia="Times New Roman" w:hAnsi="Times New Roman" w:cs="Times New Roman"/>
          <w:spacing w:val="-6"/>
          <w:sz w:val="28"/>
          <w:szCs w:val="28"/>
          <w:lang w:eastAsia="ru-RU"/>
        </w:rPr>
        <w:sym w:font="Symbol" w:char="F0B0"/>
      </w:r>
      <w:r w:rsidRPr="00204CA4">
        <w:rPr>
          <w:rFonts w:ascii="Times New Roman" w:eastAsia="Times New Roman" w:hAnsi="Times New Roman" w:cs="Times New Roman"/>
          <w:spacing w:val="-6"/>
          <w:sz w:val="28"/>
          <w:szCs w:val="28"/>
          <w:lang w:eastAsia="ru-RU"/>
        </w:rPr>
        <w:t xml:space="preserve"> и выше в 3 и 5 позициях (гран батман жете);</w:t>
      </w:r>
    </w:p>
    <w:p w:rsidR="00204CA4" w:rsidRPr="00204CA4" w:rsidRDefault="00204CA4" w:rsidP="00235D3A">
      <w:pPr>
        <w:numPr>
          <w:ilvl w:val="0"/>
          <w:numId w:val="61"/>
        </w:numPr>
        <w:tabs>
          <w:tab w:val="left" w:pos="567"/>
          <w:tab w:val="num" w:pos="851"/>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махи ногами вперед-назад (гран батман жете </w:t>
      </w:r>
      <w:proofErr w:type="spellStart"/>
      <w:r w:rsidRPr="00204CA4">
        <w:rPr>
          <w:rFonts w:ascii="Times New Roman" w:eastAsia="Times New Roman" w:hAnsi="Times New Roman" w:cs="Times New Roman"/>
          <w:spacing w:val="-6"/>
          <w:sz w:val="28"/>
          <w:szCs w:val="28"/>
          <w:lang w:eastAsia="ru-RU"/>
        </w:rPr>
        <w:t>баленсе</w:t>
      </w:r>
      <w:proofErr w:type="spellEnd"/>
      <w:r w:rsidRPr="00204CA4">
        <w:rPr>
          <w:rFonts w:ascii="Times New Roman" w:eastAsia="Times New Roman" w:hAnsi="Times New Roman" w:cs="Times New Roman"/>
          <w:spacing w:val="-6"/>
          <w:sz w:val="28"/>
          <w:szCs w:val="28"/>
          <w:lang w:eastAsia="ru-RU"/>
        </w:rPr>
        <w:t>);</w:t>
      </w:r>
    </w:p>
    <w:p w:rsidR="00204CA4" w:rsidRPr="00204CA4" w:rsidRDefault="00204CA4" w:rsidP="00204CA4">
      <w:pPr>
        <w:spacing w:after="60" w:line="240" w:lineRule="auto"/>
        <w:ind w:firstLine="567"/>
        <w:jc w:val="both"/>
        <w:rPr>
          <w:rFonts w:ascii="Times New Roman" w:eastAsia="Times New Roman" w:hAnsi="Times New Roman" w:cs="Times New Roman"/>
          <w:b/>
          <w:i/>
          <w:spacing w:val="-6"/>
          <w:sz w:val="28"/>
          <w:szCs w:val="28"/>
          <w:lang w:eastAsia="ru-RU"/>
        </w:rPr>
      </w:pPr>
      <w:r w:rsidRPr="00204CA4">
        <w:rPr>
          <w:rFonts w:ascii="Times New Roman" w:eastAsia="Times New Roman" w:hAnsi="Times New Roman" w:cs="Times New Roman"/>
          <w:b/>
          <w:i/>
          <w:spacing w:val="-6"/>
          <w:sz w:val="28"/>
          <w:szCs w:val="28"/>
          <w:lang w:eastAsia="ru-RU"/>
        </w:rPr>
        <w:t>Изучение и совершенствование техники элементов спортивной аэробики</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spacing w:val="-6"/>
          <w:sz w:val="28"/>
          <w:szCs w:val="28"/>
          <w:lang w:eastAsia="ru-RU"/>
        </w:rPr>
        <w:t xml:space="preserve">Базовые шаги </w:t>
      </w:r>
      <w:r w:rsidRPr="00204CA4">
        <w:rPr>
          <w:rFonts w:ascii="Times New Roman" w:eastAsia="Times New Roman" w:hAnsi="Times New Roman" w:cs="Times New Roman"/>
          <w:spacing w:val="-6"/>
          <w:sz w:val="28"/>
          <w:szCs w:val="28"/>
          <w:lang w:eastAsia="ru-RU"/>
        </w:rPr>
        <w:t>(для всех групп):</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ходьба: утрированная ходьба, при которой все тела переносятся с одной ноги на другую;</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подъем колена: движение выполняется стоя, при этом одна нога сгибается в колене и поднимается, а другая остается на полу (</w:t>
      </w:r>
      <w:proofErr w:type="spellStart"/>
      <w:r w:rsidRPr="00204CA4">
        <w:rPr>
          <w:rFonts w:ascii="Times New Roman" w:eastAsia="Times New Roman" w:hAnsi="Times New Roman" w:cs="Times New Roman"/>
          <w:spacing w:val="-6"/>
          <w:sz w:val="28"/>
          <w:szCs w:val="28"/>
          <w:lang w:eastAsia="ru-RU"/>
        </w:rPr>
        <w:t>теап</w:t>
      </w:r>
      <w:proofErr w:type="spellEnd"/>
      <w:r w:rsidRPr="00204CA4">
        <w:rPr>
          <w:rFonts w:ascii="Times New Roman" w:eastAsia="Times New Roman" w:hAnsi="Times New Roman" w:cs="Times New Roman"/>
          <w:spacing w:val="-6"/>
          <w:sz w:val="28"/>
          <w:szCs w:val="28"/>
          <w:lang w:eastAsia="ru-RU"/>
        </w:rPr>
        <w:t>);</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выпад: перенос тяжести тела на ногу, широко выставленную вперед и  согнутую в колене, другая нога прямая, стопа на полу (ланч);</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бег: движение, при котором все тела переносится с одной ноги на другую попеременно скачками. Выполняется на месте или с продвижением;</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прыжки ноги врозь вместе:</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из основной стойки толчком двумя, прыжок ноги врозь с приземлением </w:t>
      </w:r>
      <w:proofErr w:type="gramStart"/>
      <w:r w:rsidRPr="00204CA4">
        <w:rPr>
          <w:rFonts w:ascii="Times New Roman" w:eastAsia="Times New Roman" w:hAnsi="Times New Roman" w:cs="Times New Roman"/>
          <w:spacing w:val="-6"/>
          <w:sz w:val="28"/>
          <w:szCs w:val="28"/>
          <w:lang w:eastAsia="ru-RU"/>
        </w:rPr>
        <w:t>в</w:t>
      </w:r>
      <w:proofErr w:type="gramEnd"/>
      <w:r w:rsidRPr="00204CA4">
        <w:rPr>
          <w:rFonts w:ascii="Times New Roman" w:eastAsia="Times New Roman" w:hAnsi="Times New Roman" w:cs="Times New Roman"/>
          <w:spacing w:val="-6"/>
          <w:sz w:val="28"/>
          <w:szCs w:val="28"/>
          <w:lang w:eastAsia="ru-RU"/>
        </w:rPr>
        <w:t xml:space="preserve"> </w:t>
      </w:r>
      <w:proofErr w:type="spellStart"/>
      <w:r w:rsidRPr="00204CA4">
        <w:rPr>
          <w:rFonts w:ascii="Times New Roman" w:eastAsia="Times New Roman" w:hAnsi="Times New Roman" w:cs="Times New Roman"/>
          <w:spacing w:val="-6"/>
          <w:sz w:val="28"/>
          <w:szCs w:val="28"/>
          <w:lang w:eastAsia="ru-RU"/>
        </w:rPr>
        <w:t>и.п</w:t>
      </w:r>
      <w:proofErr w:type="spellEnd"/>
      <w:r w:rsidRPr="00204CA4">
        <w:rPr>
          <w:rFonts w:ascii="Times New Roman" w:eastAsia="Times New Roman" w:hAnsi="Times New Roman" w:cs="Times New Roman"/>
          <w:spacing w:val="-6"/>
          <w:sz w:val="28"/>
          <w:szCs w:val="28"/>
          <w:lang w:eastAsia="ru-RU"/>
        </w:rPr>
        <w:t>. (</w:t>
      </w:r>
      <w:proofErr w:type="spellStart"/>
      <w:r w:rsidRPr="00204CA4">
        <w:rPr>
          <w:rFonts w:ascii="Times New Roman" w:eastAsia="Times New Roman" w:hAnsi="Times New Roman" w:cs="Times New Roman"/>
          <w:spacing w:val="-6"/>
          <w:sz w:val="28"/>
          <w:szCs w:val="28"/>
          <w:lang w:eastAsia="ru-RU"/>
        </w:rPr>
        <w:t>аэрджек</w:t>
      </w:r>
      <w:proofErr w:type="spellEnd"/>
      <w:r w:rsidRPr="00204CA4">
        <w:rPr>
          <w:rFonts w:ascii="Times New Roman" w:eastAsia="Times New Roman" w:hAnsi="Times New Roman" w:cs="Times New Roman"/>
          <w:spacing w:val="-6"/>
          <w:sz w:val="28"/>
          <w:szCs w:val="28"/>
          <w:lang w:eastAsia="ru-RU"/>
        </w:rPr>
        <w:t>)</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из исходного положения основная стойка толчком двумя прыжок ноги врозь с приземлением в </w:t>
      </w:r>
      <w:proofErr w:type="spellStart"/>
      <w:r w:rsidRPr="00204CA4">
        <w:rPr>
          <w:rFonts w:ascii="Times New Roman" w:eastAsia="Times New Roman" w:hAnsi="Times New Roman" w:cs="Times New Roman"/>
          <w:spacing w:val="-6"/>
          <w:sz w:val="28"/>
          <w:szCs w:val="28"/>
          <w:lang w:eastAsia="ru-RU"/>
        </w:rPr>
        <w:t>полуприсед</w:t>
      </w:r>
      <w:proofErr w:type="spellEnd"/>
      <w:r w:rsidRPr="00204CA4">
        <w:rPr>
          <w:rFonts w:ascii="Times New Roman" w:eastAsia="Times New Roman" w:hAnsi="Times New Roman" w:cs="Times New Roman"/>
          <w:spacing w:val="-6"/>
          <w:sz w:val="28"/>
          <w:szCs w:val="28"/>
          <w:lang w:eastAsia="ru-RU"/>
        </w:rPr>
        <w:t xml:space="preserve"> ноги врозь. Толчком двумя вернуться </w:t>
      </w:r>
      <w:proofErr w:type="gramStart"/>
      <w:r w:rsidRPr="00204CA4">
        <w:rPr>
          <w:rFonts w:ascii="Times New Roman" w:eastAsia="Times New Roman" w:hAnsi="Times New Roman" w:cs="Times New Roman"/>
          <w:spacing w:val="-6"/>
          <w:sz w:val="28"/>
          <w:szCs w:val="28"/>
          <w:lang w:eastAsia="ru-RU"/>
        </w:rPr>
        <w:t>в</w:t>
      </w:r>
      <w:proofErr w:type="gramEnd"/>
      <w:r w:rsidRPr="00204CA4">
        <w:rPr>
          <w:rFonts w:ascii="Times New Roman" w:eastAsia="Times New Roman" w:hAnsi="Times New Roman" w:cs="Times New Roman"/>
          <w:spacing w:val="-6"/>
          <w:sz w:val="28"/>
          <w:szCs w:val="28"/>
          <w:lang w:eastAsia="ru-RU"/>
        </w:rPr>
        <w:t xml:space="preserve"> </w:t>
      </w:r>
      <w:proofErr w:type="spellStart"/>
      <w:r w:rsidRPr="00204CA4">
        <w:rPr>
          <w:rFonts w:ascii="Times New Roman" w:eastAsia="Times New Roman" w:hAnsi="Times New Roman" w:cs="Times New Roman"/>
          <w:spacing w:val="-6"/>
          <w:sz w:val="28"/>
          <w:szCs w:val="28"/>
          <w:lang w:eastAsia="ru-RU"/>
        </w:rPr>
        <w:t>и.п</w:t>
      </w:r>
      <w:proofErr w:type="spellEnd"/>
      <w:r w:rsidRPr="00204CA4">
        <w:rPr>
          <w:rFonts w:ascii="Times New Roman" w:eastAsia="Times New Roman" w:hAnsi="Times New Roman" w:cs="Times New Roman"/>
          <w:spacing w:val="-6"/>
          <w:sz w:val="28"/>
          <w:szCs w:val="28"/>
          <w:lang w:eastAsia="ru-RU"/>
        </w:rPr>
        <w:t>. (</w:t>
      </w:r>
      <w:proofErr w:type="spellStart"/>
      <w:r w:rsidRPr="00204CA4">
        <w:rPr>
          <w:rFonts w:ascii="Times New Roman" w:eastAsia="Times New Roman" w:hAnsi="Times New Roman" w:cs="Times New Roman"/>
          <w:spacing w:val="-6"/>
          <w:sz w:val="28"/>
          <w:szCs w:val="28"/>
          <w:lang w:eastAsia="ru-RU"/>
        </w:rPr>
        <w:t>джек</w:t>
      </w:r>
      <w:proofErr w:type="spellEnd"/>
      <w:r w:rsidRPr="00204CA4">
        <w:rPr>
          <w:rFonts w:ascii="Times New Roman" w:eastAsia="Times New Roman" w:hAnsi="Times New Roman" w:cs="Times New Roman"/>
          <w:spacing w:val="-6"/>
          <w:sz w:val="28"/>
          <w:szCs w:val="28"/>
          <w:lang w:eastAsia="ru-RU"/>
        </w:rPr>
        <w:t>)</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«скип»: движение начинается с прыжка на одной ноге, в то время как свободная нога сгибается, выпрямляется вперед;</w:t>
      </w:r>
    </w:p>
    <w:p w:rsidR="00204CA4" w:rsidRPr="00204CA4" w:rsidRDefault="00204CA4" w:rsidP="00235D3A">
      <w:pPr>
        <w:numPr>
          <w:ilvl w:val="0"/>
          <w:numId w:val="62"/>
        </w:numPr>
        <w:tabs>
          <w:tab w:val="num" w:pos="0"/>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махи ногами: выполняются поочередно.</w:t>
      </w:r>
    </w:p>
    <w:p w:rsidR="00C20C80" w:rsidRDefault="00C20C80" w:rsidP="00204CA4">
      <w:pPr>
        <w:spacing w:after="60" w:line="240" w:lineRule="auto"/>
        <w:ind w:firstLine="567"/>
        <w:jc w:val="both"/>
        <w:rPr>
          <w:rFonts w:ascii="Times New Roman" w:eastAsia="Times New Roman" w:hAnsi="Times New Roman" w:cs="Times New Roman"/>
          <w:b/>
          <w:i/>
          <w:spacing w:val="-6"/>
          <w:sz w:val="28"/>
          <w:szCs w:val="28"/>
          <w:lang w:eastAsia="ru-RU"/>
        </w:rPr>
      </w:pPr>
    </w:p>
    <w:p w:rsidR="00C20C80" w:rsidRPr="00C20C80" w:rsidRDefault="00C20C80" w:rsidP="00C20C80">
      <w:pPr>
        <w:spacing w:after="60" w:line="240" w:lineRule="auto"/>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76</w:t>
      </w:r>
    </w:p>
    <w:p w:rsidR="00204CA4" w:rsidRPr="00902775" w:rsidRDefault="00204CA4" w:rsidP="00204CA4">
      <w:pPr>
        <w:spacing w:after="60" w:line="240" w:lineRule="auto"/>
        <w:ind w:firstLine="567"/>
        <w:jc w:val="both"/>
        <w:rPr>
          <w:rFonts w:ascii="Times New Roman" w:eastAsia="Times New Roman" w:hAnsi="Times New Roman" w:cs="Times New Roman"/>
          <w:b/>
          <w:i/>
          <w:spacing w:val="-6"/>
          <w:sz w:val="28"/>
          <w:szCs w:val="28"/>
          <w:lang w:eastAsia="ru-RU"/>
        </w:rPr>
      </w:pPr>
      <w:r w:rsidRPr="00902775">
        <w:rPr>
          <w:rFonts w:ascii="Times New Roman" w:eastAsia="Times New Roman" w:hAnsi="Times New Roman" w:cs="Times New Roman"/>
          <w:b/>
          <w:i/>
          <w:spacing w:val="-6"/>
          <w:sz w:val="28"/>
          <w:szCs w:val="28"/>
          <w:lang w:eastAsia="ru-RU"/>
        </w:rPr>
        <w:t>Разнообразные виды передвижения:</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ту степ: шаг </w:t>
      </w:r>
      <w:proofErr w:type="gramStart"/>
      <w:r w:rsidRPr="00204CA4">
        <w:rPr>
          <w:rFonts w:ascii="Times New Roman" w:eastAsia="Times New Roman" w:hAnsi="Times New Roman" w:cs="Times New Roman"/>
          <w:spacing w:val="-6"/>
          <w:sz w:val="28"/>
          <w:szCs w:val="28"/>
          <w:lang w:eastAsia="ru-RU"/>
        </w:rPr>
        <w:t>правой</w:t>
      </w:r>
      <w:proofErr w:type="gramEnd"/>
      <w:r w:rsidRPr="00204CA4">
        <w:rPr>
          <w:rFonts w:ascii="Times New Roman" w:eastAsia="Times New Roman" w:hAnsi="Times New Roman" w:cs="Times New Roman"/>
          <w:spacing w:val="-6"/>
          <w:sz w:val="28"/>
          <w:szCs w:val="28"/>
          <w:lang w:eastAsia="ru-RU"/>
        </w:rPr>
        <w:t xml:space="preserve"> вперед, приставить левую, шаг правой вперед. Следующий шаг начинать с левой ноги (ритм 1 и 2 – раз и два).                                                                                                        </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полька: шаг </w:t>
      </w:r>
      <w:proofErr w:type="gramStart"/>
      <w:r w:rsidRPr="00204CA4">
        <w:rPr>
          <w:rFonts w:ascii="Times New Roman" w:eastAsia="Times New Roman" w:hAnsi="Times New Roman" w:cs="Times New Roman"/>
          <w:spacing w:val="-6"/>
          <w:sz w:val="28"/>
          <w:szCs w:val="28"/>
          <w:lang w:eastAsia="ru-RU"/>
        </w:rPr>
        <w:t>правой</w:t>
      </w:r>
      <w:proofErr w:type="gramEnd"/>
      <w:r w:rsidRPr="00204CA4">
        <w:rPr>
          <w:rFonts w:ascii="Times New Roman" w:eastAsia="Times New Roman" w:hAnsi="Times New Roman" w:cs="Times New Roman"/>
          <w:spacing w:val="-6"/>
          <w:sz w:val="28"/>
          <w:szCs w:val="28"/>
          <w:lang w:eastAsia="ru-RU"/>
        </w:rPr>
        <w:t xml:space="preserve"> вперед, приставить левую, шаг правой вперед, подскок на правой. Следующий шаг начинается с левой ноги (ритм – раз и два и).</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proofErr w:type="spellStart"/>
      <w:r w:rsidRPr="00204CA4">
        <w:rPr>
          <w:rFonts w:ascii="Times New Roman" w:eastAsia="Times New Roman" w:hAnsi="Times New Roman" w:cs="Times New Roman"/>
          <w:spacing w:val="-6"/>
          <w:sz w:val="28"/>
          <w:szCs w:val="28"/>
          <w:lang w:eastAsia="ru-RU"/>
        </w:rPr>
        <w:t>скоттиш</w:t>
      </w:r>
      <w:proofErr w:type="spellEnd"/>
      <w:r w:rsidRPr="00204CA4">
        <w:rPr>
          <w:rFonts w:ascii="Times New Roman" w:eastAsia="Times New Roman" w:hAnsi="Times New Roman" w:cs="Times New Roman"/>
          <w:spacing w:val="-6"/>
          <w:sz w:val="28"/>
          <w:szCs w:val="28"/>
          <w:lang w:eastAsia="ru-RU"/>
        </w:rPr>
        <w:t xml:space="preserve">: шаг </w:t>
      </w:r>
      <w:proofErr w:type="gramStart"/>
      <w:r w:rsidRPr="00204CA4">
        <w:rPr>
          <w:rFonts w:ascii="Times New Roman" w:eastAsia="Times New Roman" w:hAnsi="Times New Roman" w:cs="Times New Roman"/>
          <w:spacing w:val="-6"/>
          <w:sz w:val="28"/>
          <w:szCs w:val="28"/>
          <w:lang w:eastAsia="ru-RU"/>
        </w:rPr>
        <w:t>правой</w:t>
      </w:r>
      <w:proofErr w:type="gramEnd"/>
      <w:r w:rsidRPr="00204CA4">
        <w:rPr>
          <w:rFonts w:ascii="Times New Roman" w:eastAsia="Times New Roman" w:hAnsi="Times New Roman" w:cs="Times New Roman"/>
          <w:spacing w:val="-6"/>
          <w:sz w:val="28"/>
          <w:szCs w:val="28"/>
          <w:lang w:eastAsia="ru-RU"/>
        </w:rPr>
        <w:t xml:space="preserve"> вперед, шаг левой вперед, шаг правой вперед, подскок на правой. Следующий шаг начинать с левой ноги (ритм – раз, два, три, четыре).</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подскок: шаг </w:t>
      </w:r>
      <w:proofErr w:type="gramStart"/>
      <w:r w:rsidRPr="00204CA4">
        <w:rPr>
          <w:rFonts w:ascii="Times New Roman" w:eastAsia="Times New Roman" w:hAnsi="Times New Roman" w:cs="Times New Roman"/>
          <w:spacing w:val="-6"/>
          <w:sz w:val="28"/>
          <w:szCs w:val="28"/>
          <w:lang w:eastAsia="ru-RU"/>
        </w:rPr>
        <w:t>правой</w:t>
      </w:r>
      <w:proofErr w:type="gramEnd"/>
      <w:r w:rsidRPr="00204CA4">
        <w:rPr>
          <w:rFonts w:ascii="Times New Roman" w:eastAsia="Times New Roman" w:hAnsi="Times New Roman" w:cs="Times New Roman"/>
          <w:spacing w:val="-6"/>
          <w:sz w:val="28"/>
          <w:szCs w:val="28"/>
          <w:lang w:eastAsia="ru-RU"/>
        </w:rPr>
        <w:t xml:space="preserve"> вперед, подскок на правой. Следующий шаг начинать с левой ноги (ритм – раз и).</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скольжение: шаг </w:t>
      </w:r>
      <w:proofErr w:type="gramStart"/>
      <w:r w:rsidRPr="00204CA4">
        <w:rPr>
          <w:rFonts w:ascii="Times New Roman" w:eastAsia="Times New Roman" w:hAnsi="Times New Roman" w:cs="Times New Roman"/>
          <w:spacing w:val="-6"/>
          <w:sz w:val="28"/>
          <w:szCs w:val="28"/>
          <w:lang w:eastAsia="ru-RU"/>
        </w:rPr>
        <w:t>правой</w:t>
      </w:r>
      <w:proofErr w:type="gramEnd"/>
      <w:r w:rsidRPr="00204CA4">
        <w:rPr>
          <w:rFonts w:ascii="Times New Roman" w:eastAsia="Times New Roman" w:hAnsi="Times New Roman" w:cs="Times New Roman"/>
          <w:spacing w:val="-6"/>
          <w:sz w:val="28"/>
          <w:szCs w:val="28"/>
          <w:lang w:eastAsia="ru-RU"/>
        </w:rPr>
        <w:t xml:space="preserve"> в сторону, приставить левую. Следующий шаг начинать с левой ноги (ритм – раз и).</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галоп: шагом </w:t>
      </w:r>
      <w:proofErr w:type="gramStart"/>
      <w:r w:rsidRPr="00204CA4">
        <w:rPr>
          <w:rFonts w:ascii="Times New Roman" w:eastAsia="Times New Roman" w:hAnsi="Times New Roman" w:cs="Times New Roman"/>
          <w:spacing w:val="-6"/>
          <w:sz w:val="28"/>
          <w:szCs w:val="28"/>
          <w:lang w:eastAsia="ru-RU"/>
        </w:rPr>
        <w:t>правой</w:t>
      </w:r>
      <w:proofErr w:type="gramEnd"/>
      <w:r w:rsidRPr="00204CA4">
        <w:rPr>
          <w:rFonts w:ascii="Times New Roman" w:eastAsia="Times New Roman" w:hAnsi="Times New Roman" w:cs="Times New Roman"/>
          <w:spacing w:val="-6"/>
          <w:sz w:val="28"/>
          <w:szCs w:val="28"/>
          <w:lang w:eastAsia="ru-RU"/>
        </w:rPr>
        <w:t>, толчком правой прыжок с приземлением на  левую, выполняется вперед и в сторону (ритм – раз и).</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пони: шаг правой вперед или в сторону, оттолкнуться носком левой ноги и в шаге приставить ее </w:t>
      </w:r>
      <w:proofErr w:type="gramStart"/>
      <w:r w:rsidRPr="00204CA4">
        <w:rPr>
          <w:rFonts w:ascii="Times New Roman" w:eastAsia="Times New Roman" w:hAnsi="Times New Roman" w:cs="Times New Roman"/>
          <w:spacing w:val="-6"/>
          <w:sz w:val="28"/>
          <w:szCs w:val="28"/>
          <w:lang w:eastAsia="ru-RU"/>
        </w:rPr>
        <w:t>к</w:t>
      </w:r>
      <w:proofErr w:type="gramEnd"/>
      <w:r w:rsidRPr="00204CA4">
        <w:rPr>
          <w:rFonts w:ascii="Times New Roman" w:eastAsia="Times New Roman" w:hAnsi="Times New Roman" w:cs="Times New Roman"/>
          <w:spacing w:val="-6"/>
          <w:sz w:val="28"/>
          <w:szCs w:val="28"/>
          <w:lang w:eastAsia="ru-RU"/>
        </w:rPr>
        <w:t xml:space="preserve"> правой. Следующий шаг – с левой ноги (ритм – раз и).</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ча-ча-ча: шаг </w:t>
      </w:r>
      <w:proofErr w:type="gramStart"/>
      <w:r w:rsidRPr="00204CA4">
        <w:rPr>
          <w:rFonts w:ascii="Times New Roman" w:eastAsia="Times New Roman" w:hAnsi="Times New Roman" w:cs="Times New Roman"/>
          <w:spacing w:val="-6"/>
          <w:sz w:val="28"/>
          <w:szCs w:val="28"/>
          <w:lang w:eastAsia="ru-RU"/>
        </w:rPr>
        <w:t>правой</w:t>
      </w:r>
      <w:proofErr w:type="gramEnd"/>
      <w:r w:rsidRPr="00204CA4">
        <w:rPr>
          <w:rFonts w:ascii="Times New Roman" w:eastAsia="Times New Roman" w:hAnsi="Times New Roman" w:cs="Times New Roman"/>
          <w:spacing w:val="-6"/>
          <w:sz w:val="28"/>
          <w:szCs w:val="28"/>
          <w:lang w:eastAsia="ru-RU"/>
        </w:rPr>
        <w:t xml:space="preserve"> вперед, шаг левой назад, шаг правой на месте, шаг левой на месте. Следующий шаг с левой ноги (ритм – раз, два, три и четыре).</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чарльстон: шаг </w:t>
      </w:r>
      <w:proofErr w:type="gramStart"/>
      <w:r w:rsidRPr="00204CA4">
        <w:rPr>
          <w:rFonts w:ascii="Times New Roman" w:eastAsia="Times New Roman" w:hAnsi="Times New Roman" w:cs="Times New Roman"/>
          <w:spacing w:val="-6"/>
          <w:sz w:val="28"/>
          <w:szCs w:val="28"/>
          <w:lang w:eastAsia="ru-RU"/>
        </w:rPr>
        <w:t>правой</w:t>
      </w:r>
      <w:proofErr w:type="gramEnd"/>
      <w:r w:rsidRPr="00204CA4">
        <w:rPr>
          <w:rFonts w:ascii="Times New Roman" w:eastAsia="Times New Roman" w:hAnsi="Times New Roman" w:cs="Times New Roman"/>
          <w:spacing w:val="-6"/>
          <w:sz w:val="28"/>
          <w:szCs w:val="28"/>
          <w:lang w:eastAsia="ru-RU"/>
        </w:rPr>
        <w:t xml:space="preserve"> вперед, приставить левую вперед, шаг левой назад, приставить правую назад. Следующий шаг с левой ноги (ритм – раз, два, три, четыре).</w:t>
      </w:r>
    </w:p>
    <w:p w:rsidR="00204CA4" w:rsidRP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proofErr w:type="spellStart"/>
      <w:proofErr w:type="gramStart"/>
      <w:r w:rsidRPr="00204CA4">
        <w:rPr>
          <w:rFonts w:ascii="Times New Roman" w:eastAsia="Times New Roman" w:hAnsi="Times New Roman" w:cs="Times New Roman"/>
          <w:spacing w:val="-6"/>
          <w:sz w:val="28"/>
          <w:szCs w:val="28"/>
          <w:lang w:eastAsia="ru-RU"/>
        </w:rPr>
        <w:lastRenderedPageBreak/>
        <w:t>скрестный</w:t>
      </w:r>
      <w:proofErr w:type="spellEnd"/>
      <w:r w:rsidRPr="00204CA4">
        <w:rPr>
          <w:rFonts w:ascii="Times New Roman" w:eastAsia="Times New Roman" w:hAnsi="Times New Roman" w:cs="Times New Roman"/>
          <w:spacing w:val="-6"/>
          <w:sz w:val="28"/>
          <w:szCs w:val="28"/>
          <w:lang w:eastAsia="ru-RU"/>
        </w:rPr>
        <w:t xml:space="preserve"> шаг: шаг правой в сторону, левую ставить за правую, шаг правой в сторону, приставить левую к правой (ритм – раз, два, три, четыре).</w:t>
      </w:r>
      <w:proofErr w:type="gramEnd"/>
    </w:p>
    <w:p w:rsidR="00204CA4" w:rsidRDefault="00204CA4" w:rsidP="00235D3A">
      <w:pPr>
        <w:numPr>
          <w:ilvl w:val="0"/>
          <w:numId w:val="63"/>
        </w:numPr>
        <w:tabs>
          <w:tab w:val="left" w:pos="0"/>
          <w:tab w:val="left" w:pos="567"/>
        </w:tabs>
        <w:spacing w:after="6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Прыжки на месте и с продвижением в различных направлениях на одной ноге, сгибая вперед – книзу или в сторону – книзу.  </w:t>
      </w:r>
    </w:p>
    <w:p w:rsidR="00204CA4" w:rsidRPr="00204CA4" w:rsidRDefault="00204CA4" w:rsidP="000101B3">
      <w:pPr>
        <w:tabs>
          <w:tab w:val="left" w:pos="567"/>
        </w:tabs>
        <w:spacing w:after="0" w:line="300" w:lineRule="exact"/>
        <w:jc w:val="both"/>
        <w:rPr>
          <w:rFonts w:ascii="Times New Roman" w:eastAsia="Times New Roman" w:hAnsi="Times New Roman" w:cs="Times New Roman"/>
          <w:spacing w:val="-6"/>
          <w:sz w:val="28"/>
          <w:szCs w:val="28"/>
          <w:lang w:eastAsia="ru-RU"/>
        </w:rPr>
      </w:pPr>
    </w:p>
    <w:p w:rsidR="00204CA4" w:rsidRDefault="001B25B1" w:rsidP="001B25B1">
      <w:pPr>
        <w:shd w:val="clear" w:color="auto" w:fill="FFFFFF"/>
        <w:spacing w:before="120" w:after="120" w:line="300" w:lineRule="exact"/>
        <w:ind w:firstLine="567"/>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Акробатическая подготовка</w:t>
      </w:r>
    </w:p>
    <w:p w:rsidR="00902775" w:rsidRDefault="00413E9A" w:rsidP="00413E9A">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Акробатика - одно из средств физического развития и совершенствования двигательных способностей человека. Занятия акробатическими упражнениями оказывают разностороннее воздействие на организм </w:t>
      </w:r>
      <w:proofErr w:type="gramStart"/>
      <w:r w:rsidRPr="00204CA4">
        <w:rPr>
          <w:rFonts w:ascii="Times New Roman" w:eastAsia="Times New Roman" w:hAnsi="Times New Roman" w:cs="Times New Roman"/>
          <w:color w:val="000000"/>
          <w:sz w:val="28"/>
          <w:szCs w:val="28"/>
          <w:lang w:eastAsia="ru-RU"/>
        </w:rPr>
        <w:t>занимающихся</w:t>
      </w:r>
      <w:proofErr w:type="gramEnd"/>
      <w:r w:rsidRPr="00204CA4">
        <w:rPr>
          <w:rFonts w:ascii="Times New Roman" w:eastAsia="Times New Roman" w:hAnsi="Times New Roman" w:cs="Times New Roman"/>
          <w:color w:val="000000"/>
          <w:sz w:val="28"/>
          <w:szCs w:val="28"/>
          <w:lang w:eastAsia="ru-RU"/>
        </w:rPr>
        <w:t xml:space="preserve">. Они способствуют развитию силы, скоростно-силовых качеств, гибкости, подвижности нервных процессов, устойчивости к изменениям положения тела в пространстве, воспитывают смелость, решительность, ловкость. </w:t>
      </w:r>
      <w:r w:rsidR="00902775">
        <w:rPr>
          <w:rFonts w:ascii="Times New Roman" w:eastAsia="Times New Roman" w:hAnsi="Times New Roman" w:cs="Times New Roman"/>
          <w:color w:val="000000"/>
          <w:sz w:val="28"/>
          <w:szCs w:val="28"/>
          <w:lang w:eastAsia="ru-RU"/>
        </w:rPr>
        <w:t xml:space="preserve"> </w:t>
      </w:r>
    </w:p>
    <w:p w:rsidR="00C20C80" w:rsidRDefault="00413E9A" w:rsidP="00902775">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Все акробатические упражнения подраздел</w:t>
      </w:r>
      <w:r w:rsidR="00902775">
        <w:rPr>
          <w:rFonts w:ascii="Times New Roman" w:eastAsia="Times New Roman" w:hAnsi="Times New Roman" w:cs="Times New Roman"/>
          <w:color w:val="000000"/>
          <w:sz w:val="28"/>
          <w:szCs w:val="28"/>
          <w:lang w:eastAsia="ru-RU"/>
        </w:rPr>
        <w:t xml:space="preserve">яются на акробатические прыжки - </w:t>
      </w:r>
      <w:r w:rsidRPr="00204CA4">
        <w:rPr>
          <w:rFonts w:ascii="Times New Roman" w:eastAsia="Times New Roman" w:hAnsi="Times New Roman" w:cs="Times New Roman"/>
          <w:color w:val="000000"/>
          <w:sz w:val="28"/>
          <w:szCs w:val="28"/>
          <w:lang w:eastAsia="ru-RU"/>
        </w:rPr>
        <w:t xml:space="preserve">перекаты, кувырки, </w:t>
      </w:r>
      <w:proofErr w:type="spellStart"/>
      <w:r w:rsidRPr="00204CA4">
        <w:rPr>
          <w:rFonts w:ascii="Times New Roman" w:eastAsia="Times New Roman" w:hAnsi="Times New Roman" w:cs="Times New Roman"/>
          <w:color w:val="000000"/>
          <w:sz w:val="28"/>
          <w:szCs w:val="28"/>
          <w:lang w:eastAsia="ru-RU"/>
        </w:rPr>
        <w:t>пол</w:t>
      </w:r>
      <w:r w:rsidR="00902775">
        <w:rPr>
          <w:rFonts w:ascii="Times New Roman" w:eastAsia="Times New Roman" w:hAnsi="Times New Roman" w:cs="Times New Roman"/>
          <w:color w:val="000000"/>
          <w:sz w:val="28"/>
          <w:szCs w:val="28"/>
          <w:lang w:eastAsia="ru-RU"/>
        </w:rPr>
        <w:t>уперевороты</w:t>
      </w:r>
      <w:proofErr w:type="spellEnd"/>
      <w:r w:rsidR="00902775">
        <w:rPr>
          <w:rFonts w:ascii="Times New Roman" w:eastAsia="Times New Roman" w:hAnsi="Times New Roman" w:cs="Times New Roman"/>
          <w:color w:val="000000"/>
          <w:sz w:val="28"/>
          <w:szCs w:val="28"/>
          <w:lang w:eastAsia="ru-RU"/>
        </w:rPr>
        <w:t>, перевороты, сальто</w:t>
      </w:r>
      <w:r w:rsidRPr="00204CA4">
        <w:rPr>
          <w:rFonts w:ascii="Times New Roman" w:eastAsia="Times New Roman" w:hAnsi="Times New Roman" w:cs="Times New Roman"/>
          <w:color w:val="000000"/>
          <w:sz w:val="28"/>
          <w:szCs w:val="28"/>
          <w:lang w:eastAsia="ru-RU"/>
        </w:rPr>
        <w:t>, балансирования (сохранение равновесия при неустойчивом положении</w:t>
      </w:r>
      <w:r w:rsidR="00902775">
        <w:rPr>
          <w:rFonts w:ascii="Times New Roman" w:eastAsia="Times New Roman" w:hAnsi="Times New Roman" w:cs="Times New Roman"/>
          <w:color w:val="000000"/>
          <w:sz w:val="28"/>
          <w:szCs w:val="28"/>
          <w:lang w:eastAsia="ru-RU"/>
        </w:rPr>
        <w:t>)</w:t>
      </w:r>
      <w:r w:rsidRPr="00204CA4">
        <w:rPr>
          <w:rFonts w:ascii="Times New Roman" w:eastAsia="Times New Roman" w:hAnsi="Times New Roman" w:cs="Times New Roman"/>
          <w:color w:val="000000"/>
          <w:sz w:val="28"/>
          <w:szCs w:val="28"/>
          <w:lang w:eastAsia="ru-RU"/>
        </w:rPr>
        <w:t xml:space="preserve"> </w:t>
      </w:r>
      <w:r w:rsidR="00C20C80">
        <w:rPr>
          <w:rFonts w:ascii="Times New Roman" w:eastAsia="Times New Roman" w:hAnsi="Times New Roman" w:cs="Times New Roman"/>
          <w:color w:val="000000"/>
          <w:sz w:val="28"/>
          <w:szCs w:val="28"/>
          <w:lang w:eastAsia="ru-RU"/>
        </w:rPr>
        <w:t>–</w:t>
      </w:r>
      <w:r w:rsidRPr="00204CA4">
        <w:rPr>
          <w:rFonts w:ascii="Times New Roman" w:eastAsia="Times New Roman" w:hAnsi="Times New Roman" w:cs="Times New Roman"/>
          <w:color w:val="000000"/>
          <w:sz w:val="28"/>
          <w:szCs w:val="28"/>
          <w:lang w:eastAsia="ru-RU"/>
        </w:rPr>
        <w:t xml:space="preserve"> </w:t>
      </w:r>
    </w:p>
    <w:p w:rsidR="00C20C80" w:rsidRDefault="00C20C80" w:rsidP="00C20C80">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w:t>
      </w:r>
    </w:p>
    <w:p w:rsidR="00413E9A" w:rsidRPr="00902775" w:rsidRDefault="00413E9A" w:rsidP="00902775">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упоры, равновесия, стойки, воспроизведение заданной позы с переключением внимания и чувственного контроля с одних участков тела на другие, а также уравновешивание одного или нескольких партнёров - хваты, основы балансирования, силовые упражнения, поддержки, пирамиды), бросковые упражнения (броски и ловля партнёра, соскоки).</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i/>
          <w:spacing w:val="-6"/>
          <w:sz w:val="28"/>
          <w:szCs w:val="28"/>
          <w:lang w:eastAsia="ru-RU"/>
        </w:rPr>
        <w:t xml:space="preserve"> Акробатические элементы</w:t>
      </w:r>
      <w:r w:rsidRPr="00204CA4">
        <w:rPr>
          <w:rFonts w:ascii="Times New Roman" w:eastAsia="Times New Roman" w:hAnsi="Times New Roman" w:cs="Times New Roman"/>
          <w:spacing w:val="-6"/>
          <w:sz w:val="28"/>
          <w:szCs w:val="28"/>
          <w:lang w:eastAsia="ru-RU"/>
        </w:rPr>
        <w:t xml:space="preserve"> широко применяются во всех спортивных видах гимнастики: акробатике, спортивной и художественной гимнастике. Отличительной особенностью акробатических упражнений являются их искусственность, то есть отвлеченность от естественных форм движений человека, таких как ходьба, бег, прыжки.</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ab/>
        <w:t xml:space="preserve">Основным механизмом акробатических движений является вращение тела вокруг всех возможных осей, но, главным образом, за счет вращения горизонтальных осей: фронтальной – движение вперед и назад и </w:t>
      </w:r>
      <w:proofErr w:type="spellStart"/>
      <w:r w:rsidRPr="00204CA4">
        <w:rPr>
          <w:rFonts w:ascii="Times New Roman" w:eastAsia="Times New Roman" w:hAnsi="Times New Roman" w:cs="Times New Roman"/>
          <w:spacing w:val="-6"/>
          <w:sz w:val="28"/>
          <w:szCs w:val="28"/>
          <w:lang w:eastAsia="ru-RU"/>
        </w:rPr>
        <w:t>сагитальной</w:t>
      </w:r>
      <w:proofErr w:type="spellEnd"/>
      <w:r w:rsidRPr="00204CA4">
        <w:rPr>
          <w:rFonts w:ascii="Times New Roman" w:eastAsia="Times New Roman" w:hAnsi="Times New Roman" w:cs="Times New Roman"/>
          <w:spacing w:val="-6"/>
          <w:sz w:val="28"/>
          <w:szCs w:val="28"/>
          <w:lang w:eastAsia="ru-RU"/>
        </w:rPr>
        <w:t xml:space="preserve"> – движение в сторону. Достигается вращательный момент за счет поочередной опоры разными частями тела или по тому же принципу в безопорной фазе.</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i/>
          <w:spacing w:val="-6"/>
          <w:sz w:val="28"/>
          <w:szCs w:val="28"/>
          <w:lang w:eastAsia="ru-RU"/>
        </w:rPr>
        <w:t xml:space="preserve">Акробатические элементы </w:t>
      </w:r>
      <w:r w:rsidRPr="00204CA4">
        <w:rPr>
          <w:rFonts w:ascii="Times New Roman" w:eastAsia="Times New Roman" w:hAnsi="Times New Roman" w:cs="Times New Roman"/>
          <w:spacing w:val="-6"/>
          <w:sz w:val="28"/>
          <w:szCs w:val="28"/>
          <w:lang w:eastAsia="ru-RU"/>
        </w:rPr>
        <w:t xml:space="preserve"> представляют собой необычные статические положения: мосты, шпагаты, стойки и различные движения, связанные с частичным, полным или многократным переворачиванием через голову. </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Классифицируются индивидуальные акробатические элементы  на две группы: статические и динамические.</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К статическим положениям относятся: </w:t>
      </w:r>
    </w:p>
    <w:p w:rsidR="00204CA4" w:rsidRPr="00204CA4" w:rsidRDefault="00204CA4" w:rsidP="00235D3A">
      <w:pPr>
        <w:numPr>
          <w:ilvl w:val="0"/>
          <w:numId w:val="57"/>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мосты – на двух и одной ногах, руках;</w:t>
      </w:r>
    </w:p>
    <w:p w:rsidR="00204CA4" w:rsidRPr="00204CA4" w:rsidRDefault="00204CA4" w:rsidP="00235D3A">
      <w:pPr>
        <w:numPr>
          <w:ilvl w:val="0"/>
          <w:numId w:val="57"/>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шпагаты – на правую, левую ногу, </w:t>
      </w:r>
      <w:proofErr w:type="gramStart"/>
      <w:r w:rsidRPr="00204CA4">
        <w:rPr>
          <w:rFonts w:ascii="Times New Roman" w:eastAsia="Times New Roman" w:hAnsi="Times New Roman" w:cs="Times New Roman"/>
          <w:spacing w:val="-6"/>
          <w:sz w:val="28"/>
          <w:szCs w:val="28"/>
          <w:lang w:eastAsia="ru-RU"/>
        </w:rPr>
        <w:t>поперечный</w:t>
      </w:r>
      <w:proofErr w:type="gramEnd"/>
      <w:r w:rsidRPr="00204CA4">
        <w:rPr>
          <w:rFonts w:ascii="Times New Roman" w:eastAsia="Times New Roman" w:hAnsi="Times New Roman" w:cs="Times New Roman"/>
          <w:spacing w:val="-6"/>
          <w:sz w:val="28"/>
          <w:szCs w:val="28"/>
          <w:lang w:eastAsia="ru-RU"/>
        </w:rPr>
        <w:t>;</w:t>
      </w:r>
    </w:p>
    <w:p w:rsidR="00204CA4" w:rsidRPr="00204CA4" w:rsidRDefault="00204CA4" w:rsidP="00235D3A">
      <w:pPr>
        <w:numPr>
          <w:ilvl w:val="0"/>
          <w:numId w:val="57"/>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упоры – стоя, сидя, лежа;</w:t>
      </w:r>
    </w:p>
    <w:p w:rsidR="00204CA4" w:rsidRPr="00204CA4" w:rsidRDefault="00204CA4" w:rsidP="00235D3A">
      <w:pPr>
        <w:numPr>
          <w:ilvl w:val="0"/>
          <w:numId w:val="57"/>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стойки – на лопатках, груди, предплечьях, руках и др.</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Динамические движения – это:</w:t>
      </w:r>
    </w:p>
    <w:p w:rsidR="00204CA4" w:rsidRPr="00204CA4" w:rsidRDefault="00204CA4" w:rsidP="00235D3A">
      <w:pPr>
        <w:numPr>
          <w:ilvl w:val="0"/>
          <w:numId w:val="58"/>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перекаты (вперед, назад, в сторону, в группировке, согнувшись, прогнувшись);</w:t>
      </w:r>
    </w:p>
    <w:p w:rsidR="00204CA4" w:rsidRPr="00204CA4" w:rsidRDefault="00204CA4" w:rsidP="00235D3A">
      <w:pPr>
        <w:numPr>
          <w:ilvl w:val="0"/>
          <w:numId w:val="58"/>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кувырки (вперед, назад, в группировке, согнувшись, прогнувшись и комбинированно);</w:t>
      </w:r>
    </w:p>
    <w:p w:rsidR="00204CA4" w:rsidRPr="00204CA4" w:rsidRDefault="00204CA4" w:rsidP="00235D3A">
      <w:pPr>
        <w:numPr>
          <w:ilvl w:val="0"/>
          <w:numId w:val="58"/>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перевороты </w:t>
      </w:r>
      <w:proofErr w:type="gramStart"/>
      <w:r w:rsidRPr="00204CA4">
        <w:rPr>
          <w:rFonts w:ascii="Times New Roman" w:eastAsia="Times New Roman" w:hAnsi="Times New Roman" w:cs="Times New Roman"/>
          <w:spacing w:val="-6"/>
          <w:sz w:val="28"/>
          <w:szCs w:val="28"/>
          <w:lang w:eastAsia="ru-RU"/>
        </w:rPr>
        <w:t xml:space="preserve">( </w:t>
      </w:r>
      <w:proofErr w:type="gramEnd"/>
      <w:r w:rsidRPr="00204CA4">
        <w:rPr>
          <w:rFonts w:ascii="Times New Roman" w:eastAsia="Times New Roman" w:hAnsi="Times New Roman" w:cs="Times New Roman"/>
          <w:spacing w:val="-6"/>
          <w:sz w:val="28"/>
          <w:szCs w:val="28"/>
          <w:lang w:eastAsia="ru-RU"/>
        </w:rPr>
        <w:t>медленные, темповые, вперед, назад, в сторону, через касание двумя руками, одной рукой, на предплечьях).</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i/>
          <w:spacing w:val="-6"/>
          <w:sz w:val="28"/>
          <w:szCs w:val="28"/>
          <w:lang w:eastAsia="ru-RU"/>
        </w:rPr>
        <w:t xml:space="preserve"> Партерные элементы </w:t>
      </w:r>
      <w:r w:rsidRPr="00204CA4">
        <w:rPr>
          <w:rFonts w:ascii="Times New Roman" w:eastAsia="Times New Roman" w:hAnsi="Times New Roman" w:cs="Times New Roman"/>
          <w:spacing w:val="-6"/>
          <w:sz w:val="28"/>
          <w:szCs w:val="28"/>
          <w:lang w:eastAsia="ru-RU"/>
        </w:rPr>
        <w:t xml:space="preserve">– это различные позы и движения в низких положениях: </w:t>
      </w:r>
      <w:proofErr w:type="spellStart"/>
      <w:r w:rsidRPr="00204CA4">
        <w:rPr>
          <w:rFonts w:ascii="Times New Roman" w:eastAsia="Times New Roman" w:hAnsi="Times New Roman" w:cs="Times New Roman"/>
          <w:spacing w:val="-6"/>
          <w:sz w:val="28"/>
          <w:szCs w:val="28"/>
          <w:lang w:eastAsia="ru-RU"/>
        </w:rPr>
        <w:t>седах</w:t>
      </w:r>
      <w:proofErr w:type="spellEnd"/>
      <w:r w:rsidRPr="00204CA4">
        <w:rPr>
          <w:rFonts w:ascii="Times New Roman" w:eastAsia="Times New Roman" w:hAnsi="Times New Roman" w:cs="Times New Roman"/>
          <w:spacing w:val="-6"/>
          <w:sz w:val="28"/>
          <w:szCs w:val="28"/>
          <w:lang w:eastAsia="ru-RU"/>
        </w:rPr>
        <w:t>, упорах, положениях лежа.</w:t>
      </w:r>
    </w:p>
    <w:p w:rsidR="00204CA4" w:rsidRPr="00204CA4" w:rsidRDefault="00204CA4" w:rsidP="00204CA4">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Классификация партерных элементов:</w:t>
      </w:r>
    </w:p>
    <w:p w:rsidR="00204CA4" w:rsidRPr="00204CA4" w:rsidRDefault="00204CA4" w:rsidP="00235D3A">
      <w:pPr>
        <w:numPr>
          <w:ilvl w:val="0"/>
          <w:numId w:val="59"/>
        </w:numPr>
        <w:tabs>
          <w:tab w:val="left" w:pos="567"/>
        </w:tabs>
        <w:spacing w:after="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седы: </w:t>
      </w:r>
      <w:proofErr w:type="gramStart"/>
      <w:r w:rsidRPr="00204CA4">
        <w:rPr>
          <w:rFonts w:ascii="Times New Roman" w:eastAsia="Times New Roman" w:hAnsi="Times New Roman" w:cs="Times New Roman"/>
          <w:spacing w:val="-6"/>
          <w:sz w:val="28"/>
          <w:szCs w:val="28"/>
          <w:lang w:eastAsia="ru-RU"/>
        </w:rPr>
        <w:t>обычный</w:t>
      </w:r>
      <w:proofErr w:type="gramEnd"/>
      <w:r w:rsidRPr="00204CA4">
        <w:rPr>
          <w:rFonts w:ascii="Times New Roman" w:eastAsia="Times New Roman" w:hAnsi="Times New Roman" w:cs="Times New Roman"/>
          <w:spacing w:val="-6"/>
          <w:sz w:val="28"/>
          <w:szCs w:val="28"/>
          <w:lang w:eastAsia="ru-RU"/>
        </w:rPr>
        <w:t>, на пятках (е), бедре, ноги врозь, углом;</w:t>
      </w:r>
    </w:p>
    <w:p w:rsidR="00204CA4" w:rsidRPr="00204CA4" w:rsidRDefault="00204CA4" w:rsidP="00235D3A">
      <w:pPr>
        <w:numPr>
          <w:ilvl w:val="0"/>
          <w:numId w:val="59"/>
        </w:numPr>
        <w:tabs>
          <w:tab w:val="left" w:pos="567"/>
        </w:tabs>
        <w:spacing w:after="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упоры: присев, на коленях, сидя, лежа, лежа на бедрах, сзади;</w:t>
      </w:r>
    </w:p>
    <w:p w:rsidR="00204CA4" w:rsidRPr="00204CA4" w:rsidRDefault="00204CA4" w:rsidP="00235D3A">
      <w:pPr>
        <w:numPr>
          <w:ilvl w:val="0"/>
          <w:numId w:val="59"/>
        </w:numPr>
        <w:tabs>
          <w:tab w:val="left" w:pos="567"/>
        </w:tabs>
        <w:spacing w:after="0" w:line="240" w:lineRule="auto"/>
        <w:ind w:firstLine="284"/>
        <w:jc w:val="both"/>
        <w:rPr>
          <w:rFonts w:ascii="Times New Roman" w:eastAsia="Times New Roman" w:hAnsi="Times New Roman" w:cs="Times New Roman"/>
          <w:spacing w:val="-6"/>
          <w:sz w:val="28"/>
          <w:szCs w:val="28"/>
          <w:lang w:eastAsia="ru-RU"/>
        </w:rPr>
      </w:pPr>
      <w:proofErr w:type="gramStart"/>
      <w:r w:rsidRPr="00204CA4">
        <w:rPr>
          <w:rFonts w:ascii="Times New Roman" w:eastAsia="Times New Roman" w:hAnsi="Times New Roman" w:cs="Times New Roman"/>
          <w:spacing w:val="-6"/>
          <w:sz w:val="28"/>
          <w:szCs w:val="28"/>
          <w:lang w:eastAsia="ru-RU"/>
        </w:rPr>
        <w:t>положения</w:t>
      </w:r>
      <w:proofErr w:type="gramEnd"/>
      <w:r w:rsidRPr="00204CA4">
        <w:rPr>
          <w:rFonts w:ascii="Times New Roman" w:eastAsia="Times New Roman" w:hAnsi="Times New Roman" w:cs="Times New Roman"/>
          <w:spacing w:val="-6"/>
          <w:sz w:val="28"/>
          <w:szCs w:val="28"/>
          <w:lang w:eastAsia="ru-RU"/>
        </w:rPr>
        <w:t xml:space="preserve"> лежа: на спине, животе, боку;</w:t>
      </w:r>
    </w:p>
    <w:p w:rsidR="00204CA4" w:rsidRDefault="00204CA4" w:rsidP="00235D3A">
      <w:pPr>
        <w:numPr>
          <w:ilvl w:val="0"/>
          <w:numId w:val="59"/>
        </w:numPr>
        <w:tabs>
          <w:tab w:val="left" w:pos="567"/>
        </w:tabs>
        <w:spacing w:after="0" w:line="240" w:lineRule="auto"/>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движения: повороты, </w:t>
      </w:r>
      <w:proofErr w:type="spellStart"/>
      <w:r w:rsidRPr="00204CA4">
        <w:rPr>
          <w:rFonts w:ascii="Times New Roman" w:eastAsia="Times New Roman" w:hAnsi="Times New Roman" w:cs="Times New Roman"/>
          <w:spacing w:val="-6"/>
          <w:sz w:val="28"/>
          <w:szCs w:val="28"/>
          <w:lang w:eastAsia="ru-RU"/>
        </w:rPr>
        <w:t>переползания</w:t>
      </w:r>
      <w:proofErr w:type="spellEnd"/>
      <w:r w:rsidRPr="00204CA4">
        <w:rPr>
          <w:rFonts w:ascii="Times New Roman" w:eastAsia="Times New Roman" w:hAnsi="Times New Roman" w:cs="Times New Roman"/>
          <w:spacing w:val="-6"/>
          <w:sz w:val="28"/>
          <w:szCs w:val="28"/>
          <w:lang w:eastAsia="ru-RU"/>
        </w:rPr>
        <w:t>, перекаты.</w:t>
      </w:r>
    </w:p>
    <w:p w:rsidR="00413E9A" w:rsidRPr="00204CA4" w:rsidRDefault="00413E9A" w:rsidP="000101B3">
      <w:pPr>
        <w:tabs>
          <w:tab w:val="left" w:pos="567"/>
        </w:tabs>
        <w:spacing w:after="0" w:line="240" w:lineRule="auto"/>
        <w:ind w:left="1571"/>
        <w:jc w:val="both"/>
        <w:rPr>
          <w:rFonts w:ascii="Times New Roman" w:eastAsia="Times New Roman" w:hAnsi="Times New Roman" w:cs="Times New Roman"/>
          <w:spacing w:val="-6"/>
          <w:sz w:val="28"/>
          <w:szCs w:val="28"/>
          <w:lang w:eastAsia="ru-RU"/>
        </w:rPr>
      </w:pPr>
    </w:p>
    <w:p w:rsidR="00413E9A" w:rsidRDefault="00204CA4" w:rsidP="00902775">
      <w:pPr>
        <w:spacing w:after="0" w:line="240" w:lineRule="auto"/>
        <w:ind w:firstLine="709"/>
        <w:jc w:val="center"/>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b/>
          <w:spacing w:val="-6"/>
          <w:sz w:val="28"/>
          <w:szCs w:val="28"/>
          <w:lang w:eastAsia="ru-RU"/>
        </w:rPr>
        <w:t>Тех</w:t>
      </w:r>
      <w:r w:rsidR="00413E9A" w:rsidRPr="00204CA4">
        <w:rPr>
          <w:rFonts w:ascii="Times New Roman" w:eastAsia="Times New Roman" w:hAnsi="Times New Roman" w:cs="Times New Roman"/>
          <w:b/>
          <w:spacing w:val="-6"/>
          <w:sz w:val="28"/>
          <w:szCs w:val="28"/>
          <w:lang w:eastAsia="ru-RU"/>
        </w:rPr>
        <w:t>ническая подготовка</w:t>
      </w:r>
    </w:p>
    <w:p w:rsidR="00413E9A" w:rsidRDefault="00413E9A" w:rsidP="00413E9A">
      <w:pPr>
        <w:spacing w:before="120" w:after="12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Техника - наиболее рациональное вып</w:t>
      </w:r>
      <w:r>
        <w:rPr>
          <w:rFonts w:ascii="Times New Roman" w:eastAsia="Times New Roman" w:hAnsi="Times New Roman" w:cs="Times New Roman"/>
          <w:color w:val="000000"/>
          <w:sz w:val="28"/>
          <w:szCs w:val="28"/>
          <w:lang w:eastAsia="ru-RU"/>
        </w:rPr>
        <w:t>олнение двигательного действия.</w:t>
      </w:r>
    </w:p>
    <w:p w:rsidR="00C20C80" w:rsidRDefault="005C7328" w:rsidP="005C7328">
      <w:pPr>
        <w:spacing w:before="120" w:after="120" w:line="240" w:lineRule="auto"/>
        <w:ind w:firstLine="567"/>
        <w:jc w:val="right"/>
        <w:rPr>
          <w:rFonts w:ascii="Times New Roman" w:eastAsia="Times New Roman" w:hAnsi="Times New Roman" w:cs="Times New Roman"/>
          <w:i/>
          <w:color w:val="000000"/>
          <w:sz w:val="24"/>
          <w:szCs w:val="24"/>
          <w:lang w:eastAsia="ru-RU"/>
        </w:rPr>
      </w:pPr>
      <w:r w:rsidRPr="005C7328">
        <w:rPr>
          <w:rFonts w:ascii="Times New Roman" w:eastAsia="Times New Roman" w:hAnsi="Times New Roman" w:cs="Times New Roman"/>
          <w:i/>
          <w:color w:val="000000"/>
          <w:sz w:val="24"/>
          <w:szCs w:val="24"/>
          <w:lang w:eastAsia="ru-RU"/>
        </w:rPr>
        <w:t>Таблица</w:t>
      </w:r>
      <w:r>
        <w:rPr>
          <w:rFonts w:ascii="Times New Roman" w:eastAsia="Times New Roman" w:hAnsi="Times New Roman" w:cs="Times New Roman"/>
          <w:i/>
          <w:color w:val="000000"/>
          <w:sz w:val="24"/>
          <w:szCs w:val="24"/>
          <w:lang w:eastAsia="ru-RU"/>
        </w:rPr>
        <w:t>16</w:t>
      </w:r>
    </w:p>
    <w:p w:rsidR="005C7328" w:rsidRPr="005C7328" w:rsidRDefault="005C7328" w:rsidP="005C7328">
      <w:pPr>
        <w:spacing w:before="120" w:after="12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bl>
      <w:tblPr>
        <w:tblpPr w:leftFromText="180" w:rightFromText="180" w:vertAnchor="text" w:horzAnchor="margin" w:tblpXSpec="center" w:tblpY="4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992"/>
        <w:gridCol w:w="850"/>
        <w:gridCol w:w="142"/>
        <w:gridCol w:w="709"/>
        <w:gridCol w:w="283"/>
        <w:gridCol w:w="567"/>
        <w:gridCol w:w="851"/>
      </w:tblGrid>
      <w:tr w:rsidR="00C20C80" w:rsidRPr="00EF78E0" w:rsidTr="005C7328">
        <w:trPr>
          <w:cantSplit/>
        </w:trPr>
        <w:tc>
          <w:tcPr>
            <w:tcW w:w="6663" w:type="dxa"/>
            <w:gridSpan w:val="2"/>
            <w:vMerge w:val="restart"/>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Содержание</w:t>
            </w:r>
          </w:p>
        </w:tc>
        <w:tc>
          <w:tcPr>
            <w:tcW w:w="3402" w:type="dxa"/>
            <w:gridSpan w:val="6"/>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Этапы спортивной подготовки</w:t>
            </w:r>
          </w:p>
        </w:tc>
      </w:tr>
      <w:tr w:rsidR="00C20C80" w:rsidRPr="00EF78E0" w:rsidTr="005C7328">
        <w:trPr>
          <w:cantSplit/>
        </w:trPr>
        <w:tc>
          <w:tcPr>
            <w:tcW w:w="6663" w:type="dxa"/>
            <w:gridSpan w:val="2"/>
            <w:vMerge/>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p>
        </w:tc>
        <w:tc>
          <w:tcPr>
            <w:tcW w:w="850" w:type="dxa"/>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НП</w:t>
            </w:r>
          </w:p>
        </w:tc>
        <w:tc>
          <w:tcPr>
            <w:tcW w:w="851"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Т</w:t>
            </w:r>
          </w:p>
        </w:tc>
        <w:tc>
          <w:tcPr>
            <w:tcW w:w="850"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ССМ</w:t>
            </w:r>
          </w:p>
        </w:tc>
        <w:tc>
          <w:tcPr>
            <w:tcW w:w="851" w:type="dxa"/>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ВСМ</w:t>
            </w:r>
          </w:p>
        </w:tc>
      </w:tr>
      <w:tr w:rsidR="00C20C80" w:rsidRPr="00EF78E0" w:rsidTr="005C7328">
        <w:trPr>
          <w:cantSplit/>
        </w:trPr>
        <w:tc>
          <w:tcPr>
            <w:tcW w:w="6663"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1</w:t>
            </w:r>
          </w:p>
        </w:tc>
        <w:tc>
          <w:tcPr>
            <w:tcW w:w="850" w:type="dxa"/>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2</w:t>
            </w:r>
          </w:p>
        </w:tc>
        <w:tc>
          <w:tcPr>
            <w:tcW w:w="851"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3</w:t>
            </w:r>
          </w:p>
        </w:tc>
        <w:tc>
          <w:tcPr>
            <w:tcW w:w="850"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4</w:t>
            </w:r>
          </w:p>
        </w:tc>
        <w:tc>
          <w:tcPr>
            <w:tcW w:w="851" w:type="dxa"/>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5</w:t>
            </w:r>
          </w:p>
        </w:tc>
      </w:tr>
      <w:tr w:rsidR="00C20C80" w:rsidRPr="00EF78E0" w:rsidTr="005C7328">
        <w:trPr>
          <w:cantSplit/>
        </w:trPr>
        <w:tc>
          <w:tcPr>
            <w:tcW w:w="10065" w:type="dxa"/>
            <w:gridSpan w:val="8"/>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b/>
                <w:i/>
                <w:sz w:val="24"/>
                <w:szCs w:val="24"/>
                <w:lang w:eastAsia="ru-RU"/>
              </w:rPr>
            </w:pPr>
            <w:r w:rsidRPr="00C20C80">
              <w:rPr>
                <w:rFonts w:ascii="Times New Roman" w:eastAsia="Times New Roman" w:hAnsi="Times New Roman" w:cs="Times New Roman"/>
                <w:b/>
                <w:i/>
                <w:sz w:val="24"/>
                <w:szCs w:val="24"/>
                <w:lang w:eastAsia="ru-RU"/>
              </w:rPr>
              <w:t>Элементы, демонстрирующие динамическую силу (А)</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outlineLvl w:val="6"/>
              <w:rPr>
                <w:rFonts w:ascii="Times New Roman" w:eastAsia="Times New Roman" w:hAnsi="Times New Roman" w:cs="Times New Roman"/>
                <w:sz w:val="24"/>
                <w:szCs w:val="24"/>
                <w:lang w:val="x-none" w:eastAsia="x-none"/>
              </w:rPr>
            </w:pPr>
            <w:r w:rsidRPr="00C20C80">
              <w:rPr>
                <w:rFonts w:ascii="Times New Roman" w:eastAsia="Times New Roman" w:hAnsi="Times New Roman" w:cs="Times New Roman"/>
                <w:sz w:val="24"/>
                <w:szCs w:val="24"/>
                <w:lang w:val="x-none" w:eastAsia="x-none"/>
              </w:rPr>
              <w:t>Группа «отжимание»</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-петлеобразное отжимание (0.1)</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r w:rsidRPr="00C20C80">
              <w:rPr>
                <w:rFonts w:ascii="Times New Roman" w:eastAsia="Times New Roman" w:hAnsi="Times New Roman" w:cs="Times New Roman"/>
                <w:sz w:val="24"/>
                <w:szCs w:val="24"/>
                <w:lang w:eastAsia="ru-RU"/>
              </w:rPr>
              <w:t>пилометрическое</w:t>
            </w:r>
            <w:proofErr w:type="spellEnd"/>
            <w:r w:rsidRPr="00C20C80">
              <w:rPr>
                <w:rFonts w:ascii="Times New Roman" w:eastAsia="Times New Roman" w:hAnsi="Times New Roman" w:cs="Times New Roman"/>
                <w:sz w:val="24"/>
                <w:szCs w:val="24"/>
                <w:lang w:eastAsia="ru-RU"/>
              </w:rPr>
              <w:t xml:space="preserve"> отжимание (0.1)</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-отжимание на одной руке (0.2)</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-петлеобразное отжимание на одной руке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-отжимание после вращения тела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из упора лежа (0.4)</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-отжимание на одной руке, одной ноге (0.4)</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-из положения </w:t>
            </w:r>
            <w:proofErr w:type="spellStart"/>
            <w:r w:rsidRPr="00C20C80">
              <w:rPr>
                <w:rFonts w:ascii="Times New Roman" w:eastAsia="Times New Roman" w:hAnsi="Times New Roman" w:cs="Times New Roman"/>
                <w:sz w:val="24"/>
                <w:szCs w:val="24"/>
                <w:lang w:eastAsia="ru-RU"/>
              </w:rPr>
              <w:t>Капуэра</w:t>
            </w:r>
            <w:proofErr w:type="spellEnd"/>
            <w:r w:rsidRPr="00C20C80">
              <w:rPr>
                <w:rFonts w:ascii="Times New Roman" w:eastAsia="Times New Roman" w:hAnsi="Times New Roman" w:cs="Times New Roman"/>
                <w:sz w:val="24"/>
                <w:szCs w:val="24"/>
                <w:lang w:eastAsia="ru-RU"/>
              </w:rPr>
              <w:t xml:space="preserve"> отталкиванием одной рукой, вращение на 540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(0.5)</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r w:rsidRPr="00C20C80">
              <w:rPr>
                <w:rFonts w:ascii="Times New Roman" w:eastAsia="Times New Roman" w:hAnsi="Times New Roman" w:cs="Times New Roman"/>
                <w:sz w:val="24"/>
                <w:szCs w:val="24"/>
                <w:lang w:eastAsia="ru-RU"/>
              </w:rPr>
              <w:t>пилометрическое</w:t>
            </w:r>
            <w:proofErr w:type="spellEnd"/>
            <w:r w:rsidRPr="00C20C80">
              <w:rPr>
                <w:rFonts w:ascii="Times New Roman" w:eastAsia="Times New Roman" w:hAnsi="Times New Roman" w:cs="Times New Roman"/>
                <w:sz w:val="24"/>
                <w:szCs w:val="24"/>
                <w:lang w:eastAsia="ru-RU"/>
              </w:rPr>
              <w:t xml:space="preserve"> отжимание на одной руке, одной ноге (0.5)</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-толчком одной, махом другой, прыжок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 </w:t>
            </w:r>
            <w:proofErr w:type="spellStart"/>
            <w:r w:rsidRPr="00C20C80">
              <w:rPr>
                <w:rFonts w:ascii="Times New Roman" w:eastAsia="Times New Roman" w:hAnsi="Times New Roman" w:cs="Times New Roman"/>
                <w:sz w:val="24"/>
                <w:szCs w:val="24"/>
                <w:lang w:eastAsia="ru-RU"/>
              </w:rPr>
              <w:t>Гайнер</w:t>
            </w:r>
            <w:proofErr w:type="spellEnd"/>
            <w:r w:rsidRPr="00C20C80">
              <w:rPr>
                <w:rFonts w:ascii="Times New Roman" w:eastAsia="Times New Roman" w:hAnsi="Times New Roman" w:cs="Times New Roman"/>
                <w:sz w:val="24"/>
                <w:szCs w:val="24"/>
                <w:lang w:eastAsia="ru-RU"/>
              </w:rPr>
              <w:t xml:space="preserve">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-падение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-из положения «ласточка</w:t>
            </w:r>
            <w:proofErr w:type="gramStart"/>
            <w:r w:rsidRPr="00C20C80">
              <w:rPr>
                <w:rFonts w:ascii="Times New Roman" w:eastAsia="Times New Roman" w:hAnsi="Times New Roman" w:cs="Times New Roman"/>
                <w:sz w:val="24"/>
                <w:szCs w:val="24"/>
                <w:lang w:eastAsia="ru-RU"/>
              </w:rPr>
              <w:t>2</w:t>
            </w:r>
            <w:proofErr w:type="gramEnd"/>
            <w:r w:rsidRPr="00C20C80">
              <w:rPr>
                <w:rFonts w:ascii="Times New Roman" w:eastAsia="Times New Roman" w:hAnsi="Times New Roman" w:cs="Times New Roman"/>
                <w:sz w:val="24"/>
                <w:szCs w:val="24"/>
                <w:lang w:eastAsia="ru-RU"/>
              </w:rPr>
              <w:t xml:space="preserve"> толчком одной прыжок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в упор лежа – </w:t>
            </w:r>
            <w:proofErr w:type="spellStart"/>
            <w:r w:rsidRPr="00C20C80">
              <w:rPr>
                <w:rFonts w:ascii="Times New Roman" w:eastAsia="Times New Roman" w:hAnsi="Times New Roman" w:cs="Times New Roman"/>
                <w:sz w:val="24"/>
                <w:szCs w:val="24"/>
                <w:lang w:eastAsia="ru-RU"/>
              </w:rPr>
              <w:t>Тамаро</w:t>
            </w:r>
            <w:proofErr w:type="spellEnd"/>
            <w:r w:rsidRPr="00C20C80">
              <w:rPr>
                <w:rFonts w:ascii="Times New Roman" w:eastAsia="Times New Roman" w:hAnsi="Times New Roman" w:cs="Times New Roman"/>
                <w:sz w:val="24"/>
                <w:szCs w:val="24"/>
                <w:lang w:eastAsia="ru-RU"/>
              </w:rPr>
              <w:t xml:space="preserve">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proofErr w:type="gramStart"/>
            <w:r w:rsidRPr="00C20C80">
              <w:rPr>
                <w:rFonts w:ascii="Times New Roman" w:eastAsia="Times New Roman" w:hAnsi="Times New Roman" w:cs="Times New Roman"/>
                <w:sz w:val="24"/>
                <w:szCs w:val="24"/>
                <w:lang w:eastAsia="ru-RU"/>
              </w:rPr>
              <w:t>Тамаро</w:t>
            </w:r>
            <w:proofErr w:type="spellEnd"/>
            <w:r w:rsidRPr="00C20C80">
              <w:rPr>
                <w:rFonts w:ascii="Times New Roman" w:eastAsia="Times New Roman" w:hAnsi="Times New Roman" w:cs="Times New Roman"/>
                <w:sz w:val="24"/>
                <w:szCs w:val="24"/>
                <w:lang w:eastAsia="ru-RU"/>
              </w:rPr>
              <w:t xml:space="preserve"> в</w:t>
            </w:r>
            <w:proofErr w:type="gramEnd"/>
            <w:r w:rsidRPr="00C20C80">
              <w:rPr>
                <w:rFonts w:ascii="Times New Roman" w:eastAsia="Times New Roman" w:hAnsi="Times New Roman" w:cs="Times New Roman"/>
                <w:sz w:val="24"/>
                <w:szCs w:val="24"/>
                <w:lang w:eastAsia="ru-RU"/>
              </w:rPr>
              <w:t xml:space="preserve"> горизонтальный упор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vAlign w:val="center"/>
          </w:tcPr>
          <w:p w:rsidR="00C20C80" w:rsidRPr="00C20C80" w:rsidRDefault="00C20C80" w:rsidP="005C7328">
            <w:pPr>
              <w:spacing w:after="0" w:line="36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1</w:t>
            </w:r>
          </w:p>
        </w:tc>
        <w:tc>
          <w:tcPr>
            <w:tcW w:w="850" w:type="dxa"/>
            <w:vAlign w:val="center"/>
          </w:tcPr>
          <w:p w:rsidR="00C20C80" w:rsidRPr="00C20C80" w:rsidRDefault="00C20C80" w:rsidP="005C7328">
            <w:pPr>
              <w:spacing w:after="0" w:line="36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2</w:t>
            </w:r>
          </w:p>
        </w:tc>
        <w:tc>
          <w:tcPr>
            <w:tcW w:w="851" w:type="dxa"/>
            <w:gridSpan w:val="2"/>
            <w:vAlign w:val="center"/>
          </w:tcPr>
          <w:p w:rsidR="00C20C80" w:rsidRPr="00C20C80" w:rsidRDefault="00C20C80" w:rsidP="005C7328">
            <w:pPr>
              <w:spacing w:after="0" w:line="36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3</w:t>
            </w:r>
          </w:p>
        </w:tc>
        <w:tc>
          <w:tcPr>
            <w:tcW w:w="850" w:type="dxa"/>
            <w:gridSpan w:val="2"/>
            <w:vAlign w:val="center"/>
          </w:tcPr>
          <w:p w:rsidR="00C20C80" w:rsidRPr="00C20C80" w:rsidRDefault="00C20C80" w:rsidP="005C7328">
            <w:pPr>
              <w:spacing w:after="0" w:line="36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4</w:t>
            </w:r>
          </w:p>
        </w:tc>
        <w:tc>
          <w:tcPr>
            <w:tcW w:w="851" w:type="dxa"/>
            <w:vAlign w:val="center"/>
          </w:tcPr>
          <w:p w:rsidR="00C20C80" w:rsidRPr="00C20C80" w:rsidRDefault="00C20C80" w:rsidP="005C7328">
            <w:pPr>
              <w:spacing w:after="0" w:line="36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5</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lastRenderedPageBreak/>
              <w:t>-толчком двумя вращение на 540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(0.5)</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r w:rsidRPr="00C20C80">
              <w:rPr>
                <w:rFonts w:ascii="Times New Roman" w:eastAsia="Times New Roman" w:hAnsi="Times New Roman" w:cs="Times New Roman"/>
                <w:sz w:val="24"/>
                <w:szCs w:val="24"/>
                <w:lang w:eastAsia="ru-RU"/>
              </w:rPr>
              <w:t>Тамаро</w:t>
            </w:r>
            <w:proofErr w:type="spellEnd"/>
            <w:r w:rsidRPr="00C20C80">
              <w:rPr>
                <w:rFonts w:ascii="Times New Roman" w:eastAsia="Times New Roman" w:hAnsi="Times New Roman" w:cs="Times New Roman"/>
                <w:sz w:val="24"/>
                <w:szCs w:val="24"/>
                <w:lang w:eastAsia="ru-RU"/>
              </w:rPr>
              <w:t xml:space="preserve"> с приземлением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на одну руку (0.5)</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r w:rsidRPr="00C20C80">
              <w:rPr>
                <w:rFonts w:ascii="Times New Roman" w:eastAsia="Times New Roman" w:hAnsi="Times New Roman" w:cs="Times New Roman"/>
                <w:sz w:val="24"/>
                <w:szCs w:val="24"/>
                <w:lang w:eastAsia="ru-RU"/>
              </w:rPr>
              <w:t>Гайнер</w:t>
            </w:r>
            <w:proofErr w:type="spellEnd"/>
            <w:r w:rsidRPr="00C20C80">
              <w:rPr>
                <w:rFonts w:ascii="Times New Roman" w:eastAsia="Times New Roman" w:hAnsi="Times New Roman" w:cs="Times New Roman"/>
                <w:sz w:val="24"/>
                <w:szCs w:val="24"/>
                <w:lang w:eastAsia="ru-RU"/>
              </w:rPr>
              <w:t xml:space="preserve"> с вращением на 540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(0.5)</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-падение с вращением тела на 720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(0.6)</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outlineLvl w:val="6"/>
              <w:rPr>
                <w:rFonts w:ascii="Times New Roman" w:eastAsia="Times New Roman" w:hAnsi="Times New Roman" w:cs="Times New Roman"/>
                <w:sz w:val="24"/>
                <w:szCs w:val="24"/>
                <w:lang w:val="x-none" w:eastAsia="x-none"/>
              </w:rPr>
            </w:pPr>
            <w:r w:rsidRPr="00C20C80">
              <w:rPr>
                <w:rFonts w:ascii="Times New Roman" w:eastAsia="Times New Roman" w:hAnsi="Times New Roman" w:cs="Times New Roman"/>
                <w:sz w:val="24"/>
                <w:szCs w:val="24"/>
                <w:lang w:val="x-none" w:eastAsia="x-none"/>
              </w:rPr>
              <w:t>Группа «круги ногами»</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-круг ногой в приседе (0.1)</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-полукруг двумя ногами из упора лежа (0.2)</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-из упора лежа </w:t>
            </w:r>
            <w:proofErr w:type="spellStart"/>
            <w:r w:rsidRPr="00C20C80">
              <w:rPr>
                <w:rFonts w:ascii="Times New Roman" w:eastAsia="Times New Roman" w:hAnsi="Times New Roman" w:cs="Times New Roman"/>
                <w:sz w:val="24"/>
                <w:szCs w:val="24"/>
                <w:lang w:eastAsia="ru-RU"/>
              </w:rPr>
              <w:t>перемах</w:t>
            </w:r>
            <w:proofErr w:type="spellEnd"/>
            <w:r w:rsidRPr="00C20C80">
              <w:rPr>
                <w:rFonts w:ascii="Times New Roman" w:eastAsia="Times New Roman" w:hAnsi="Times New Roman" w:cs="Times New Roman"/>
                <w:sz w:val="24"/>
                <w:szCs w:val="24"/>
                <w:lang w:eastAsia="ru-RU"/>
              </w:rPr>
              <w:t xml:space="preserve"> двумя ногами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стоя руки назад (0.2)</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-круг </w:t>
            </w:r>
            <w:proofErr w:type="spellStart"/>
            <w:r w:rsidRPr="00C20C80">
              <w:rPr>
                <w:rFonts w:ascii="Times New Roman" w:eastAsia="Times New Roman" w:hAnsi="Times New Roman" w:cs="Times New Roman"/>
                <w:sz w:val="24"/>
                <w:szCs w:val="24"/>
                <w:lang w:eastAsia="ru-RU"/>
              </w:rPr>
              <w:t>Деласала</w:t>
            </w:r>
            <w:proofErr w:type="spellEnd"/>
            <w:r w:rsidRPr="00C20C80">
              <w:rPr>
                <w:rFonts w:ascii="Times New Roman" w:eastAsia="Times New Roman" w:hAnsi="Times New Roman" w:cs="Times New Roman"/>
                <w:sz w:val="24"/>
                <w:szCs w:val="24"/>
                <w:lang w:eastAsia="ru-RU"/>
              </w:rPr>
              <w:t xml:space="preserve">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-из упора лежа </w:t>
            </w:r>
            <w:proofErr w:type="spellStart"/>
            <w:r w:rsidRPr="00C20C80">
              <w:rPr>
                <w:rFonts w:ascii="Times New Roman" w:eastAsia="Times New Roman" w:hAnsi="Times New Roman" w:cs="Times New Roman"/>
                <w:sz w:val="24"/>
                <w:szCs w:val="24"/>
                <w:lang w:eastAsia="ru-RU"/>
              </w:rPr>
              <w:t>перемах</w:t>
            </w:r>
            <w:proofErr w:type="spellEnd"/>
            <w:r w:rsidRPr="00C20C80">
              <w:rPr>
                <w:rFonts w:ascii="Times New Roman" w:eastAsia="Times New Roman" w:hAnsi="Times New Roman" w:cs="Times New Roman"/>
                <w:sz w:val="24"/>
                <w:szCs w:val="24"/>
                <w:lang w:eastAsia="ru-RU"/>
              </w:rPr>
              <w:t xml:space="preserve"> двумя ногами в упор углом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-рамка из упора лежа (0.1)</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 Геликоптер – из положения сед ноги врозь круги ногами с поворотом на 360° в положение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(0,4)</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 </w:t>
            </w:r>
            <w:proofErr w:type="spellStart"/>
            <w:r w:rsidRPr="00C20C80">
              <w:rPr>
                <w:rFonts w:ascii="Times New Roman" w:eastAsia="Times New Roman" w:hAnsi="Times New Roman" w:cs="Times New Roman"/>
                <w:sz w:val="24"/>
                <w:szCs w:val="24"/>
                <w:lang w:eastAsia="ru-RU"/>
              </w:rPr>
              <w:t>Гелекоптер</w:t>
            </w:r>
            <w:proofErr w:type="spellEnd"/>
            <w:r w:rsidRPr="00C20C80">
              <w:rPr>
                <w:rFonts w:ascii="Times New Roman" w:eastAsia="Times New Roman" w:hAnsi="Times New Roman" w:cs="Times New Roman"/>
                <w:sz w:val="24"/>
                <w:szCs w:val="24"/>
                <w:lang w:eastAsia="ru-RU"/>
              </w:rPr>
              <w:t xml:space="preserve"> с приземлением в шпагат, Венсон (0,6)</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outlineLvl w:val="6"/>
              <w:rPr>
                <w:rFonts w:ascii="Times New Roman" w:eastAsia="Times New Roman" w:hAnsi="Times New Roman" w:cs="Times New Roman"/>
                <w:sz w:val="24"/>
                <w:szCs w:val="24"/>
                <w:lang w:val="x-none" w:eastAsia="x-none"/>
              </w:rPr>
            </w:pPr>
            <w:r w:rsidRPr="00C20C80">
              <w:rPr>
                <w:rFonts w:ascii="Times New Roman" w:eastAsia="Times New Roman" w:hAnsi="Times New Roman" w:cs="Times New Roman"/>
                <w:sz w:val="24"/>
                <w:szCs w:val="24"/>
                <w:lang w:val="x-none" w:eastAsia="x-none"/>
              </w:rPr>
              <w:t>Группа «венсон»</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proofErr w:type="gramStart"/>
            <w:r w:rsidRPr="00C20C80">
              <w:rPr>
                <w:rFonts w:ascii="Times New Roman" w:eastAsia="Times New Roman" w:hAnsi="Times New Roman" w:cs="Times New Roman"/>
                <w:sz w:val="24"/>
                <w:szCs w:val="24"/>
                <w:lang w:eastAsia="ru-RU"/>
              </w:rPr>
              <w:t>-венсон (0.10</w:t>
            </w:r>
            <w:proofErr w:type="gramEnd"/>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-свободный венсон (0.2)</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-двойной венсон (0.2)</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-без опорный венсон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6663" w:type="dxa"/>
            <w:gridSpan w:val="2"/>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proofErr w:type="spellStart"/>
            <w:r w:rsidRPr="00C20C80">
              <w:rPr>
                <w:rFonts w:ascii="Times New Roman" w:eastAsia="Times New Roman" w:hAnsi="Times New Roman" w:cs="Times New Roman"/>
                <w:sz w:val="24"/>
                <w:szCs w:val="24"/>
                <w:lang w:eastAsia="ru-RU"/>
              </w:rPr>
              <w:t>Капуэра</w:t>
            </w:r>
            <w:proofErr w:type="spellEnd"/>
            <w:r w:rsidRPr="00C20C80">
              <w:rPr>
                <w:rFonts w:ascii="Times New Roman" w:eastAsia="Times New Roman" w:hAnsi="Times New Roman" w:cs="Times New Roman"/>
                <w:sz w:val="24"/>
                <w:szCs w:val="24"/>
                <w:lang w:eastAsia="ru-RU"/>
              </w:rPr>
              <w:t xml:space="preserve"> – горизонтальный шпагат с опорой на одну руку (0,3)</w:t>
            </w:r>
          </w:p>
        </w:tc>
        <w:tc>
          <w:tcPr>
            <w:tcW w:w="850"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851"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0"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851"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rPr>
          <w:cantSplit/>
        </w:trPr>
        <w:tc>
          <w:tcPr>
            <w:tcW w:w="10065" w:type="dxa"/>
            <w:gridSpan w:val="8"/>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Элементы, демонстрирующие статистическую силу (Б)</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-упор углом ноги врозь (положение рук любое) (0.1)           </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         </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-удержание положения без </w:t>
            </w:r>
            <w:proofErr w:type="gramStart"/>
            <w:r w:rsidRPr="00C20C80">
              <w:rPr>
                <w:rFonts w:ascii="Times New Roman" w:eastAsia="Times New Roman" w:hAnsi="Times New Roman" w:cs="Times New Roman"/>
                <w:sz w:val="24"/>
                <w:szCs w:val="24"/>
                <w:lang w:eastAsia="ru-RU"/>
              </w:rPr>
              <w:t>опорный</w:t>
            </w:r>
            <w:proofErr w:type="gramEnd"/>
            <w:r w:rsidRPr="00C20C80">
              <w:rPr>
                <w:rFonts w:ascii="Times New Roman" w:eastAsia="Times New Roman" w:hAnsi="Times New Roman" w:cs="Times New Roman"/>
                <w:sz w:val="24"/>
                <w:szCs w:val="24"/>
                <w:lang w:eastAsia="ru-RU"/>
              </w:rPr>
              <w:t xml:space="preserve"> венсон (0.1)            </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-упор ноги вместе (0.2)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-упор углом ноги вертикально, ноги врозь (0.2) </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-крокодил ноги вместе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-упор углом на одной руке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-упор ноги врозь на двух руках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-высокий угол ноги вместе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-упор углом ноги вместе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-упор углом ноги вместе с поворотом на 720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-высокий угол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10065" w:type="dxa"/>
            <w:gridSpan w:val="8"/>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b/>
                <w:sz w:val="24"/>
                <w:szCs w:val="24"/>
                <w:lang w:eastAsia="ru-RU"/>
              </w:rPr>
              <w:t>Элементы, демонстрирующие прыжки, скачки, повороты (В).</w:t>
            </w:r>
          </w:p>
        </w:tc>
      </w:tr>
      <w:tr w:rsidR="00C20C80" w:rsidRPr="00EF78E0" w:rsidTr="005C7328">
        <w:tc>
          <w:tcPr>
            <w:tcW w:w="5671" w:type="dxa"/>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1</w:t>
            </w:r>
          </w:p>
        </w:tc>
        <w:tc>
          <w:tcPr>
            <w:tcW w:w="992" w:type="dxa"/>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2</w:t>
            </w:r>
          </w:p>
        </w:tc>
        <w:tc>
          <w:tcPr>
            <w:tcW w:w="992"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3</w:t>
            </w:r>
          </w:p>
        </w:tc>
        <w:tc>
          <w:tcPr>
            <w:tcW w:w="992"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4</w:t>
            </w:r>
          </w:p>
        </w:tc>
        <w:tc>
          <w:tcPr>
            <w:tcW w:w="1418"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5</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gramStart"/>
            <w:r w:rsidRPr="00C20C80">
              <w:rPr>
                <w:rFonts w:ascii="Times New Roman" w:eastAsia="Times New Roman" w:hAnsi="Times New Roman" w:cs="Times New Roman"/>
                <w:sz w:val="24"/>
                <w:szCs w:val="24"/>
                <w:lang w:eastAsia="ru-RU"/>
              </w:rPr>
              <w:t>прыжок</w:t>
            </w:r>
            <w:proofErr w:type="gramEnd"/>
            <w:r w:rsidRPr="00C20C80">
              <w:rPr>
                <w:rFonts w:ascii="Times New Roman" w:eastAsia="Times New Roman" w:hAnsi="Times New Roman" w:cs="Times New Roman"/>
                <w:sz w:val="24"/>
                <w:szCs w:val="24"/>
                <w:lang w:eastAsia="ru-RU"/>
              </w:rPr>
              <w:t xml:space="preserve"> согнувшись ноги врозь (0.1)</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-толчком одной прыжок в шпагат (0.1)</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gramStart"/>
            <w:r w:rsidRPr="00C20C80">
              <w:rPr>
                <w:rFonts w:ascii="Times New Roman" w:eastAsia="Times New Roman" w:hAnsi="Times New Roman" w:cs="Times New Roman"/>
                <w:sz w:val="24"/>
                <w:szCs w:val="24"/>
                <w:lang w:eastAsia="ru-RU"/>
              </w:rPr>
              <w:t>прыжок</w:t>
            </w:r>
            <w:proofErr w:type="gramEnd"/>
            <w:r w:rsidRPr="00C20C80">
              <w:rPr>
                <w:rFonts w:ascii="Times New Roman" w:eastAsia="Times New Roman" w:hAnsi="Times New Roman" w:cs="Times New Roman"/>
                <w:sz w:val="24"/>
                <w:szCs w:val="24"/>
                <w:lang w:eastAsia="ru-RU"/>
              </w:rPr>
              <w:t xml:space="preserve"> согнувшись ноги врозь с приземлением в </w:t>
            </w:r>
            <w:r w:rsidRPr="00C20C80">
              <w:rPr>
                <w:rFonts w:ascii="Times New Roman" w:eastAsia="Times New Roman" w:hAnsi="Times New Roman" w:cs="Times New Roman"/>
                <w:sz w:val="24"/>
                <w:szCs w:val="24"/>
                <w:lang w:eastAsia="ru-RU"/>
              </w:rPr>
              <w:lastRenderedPageBreak/>
              <w:t>горизонтальной шпагат (0.2)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lastRenderedPageBreak/>
              <w:t xml:space="preserve">-махом в шпагат приземлением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складка ноги вместе (</w:t>
            </w:r>
            <w:proofErr w:type="spellStart"/>
            <w:r w:rsidRPr="00C20C80">
              <w:rPr>
                <w:rFonts w:ascii="Times New Roman" w:eastAsia="Times New Roman" w:hAnsi="Times New Roman" w:cs="Times New Roman"/>
                <w:sz w:val="24"/>
                <w:szCs w:val="24"/>
                <w:lang w:eastAsia="ru-RU"/>
              </w:rPr>
              <w:t>пайк</w:t>
            </w:r>
            <w:proofErr w:type="spellEnd"/>
            <w:r w:rsidRPr="00C20C80">
              <w:rPr>
                <w:rFonts w:ascii="Times New Roman" w:eastAsia="Times New Roman" w:hAnsi="Times New Roman" w:cs="Times New Roman"/>
                <w:sz w:val="24"/>
                <w:szCs w:val="24"/>
                <w:lang w:eastAsia="ru-RU"/>
              </w:rPr>
              <w:t>)(0.2)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в сагиттальный шпагат с места (0.2)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в сагиттальный шпагат с приземлением в шпагат(0.2)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с места во фронтальный шпагат (0.2)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толчком двумя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gramStart"/>
            <w:r w:rsidRPr="00C20C80">
              <w:rPr>
                <w:rFonts w:ascii="Times New Roman" w:eastAsia="Times New Roman" w:hAnsi="Times New Roman" w:cs="Times New Roman"/>
                <w:sz w:val="24"/>
                <w:szCs w:val="24"/>
                <w:lang w:eastAsia="ru-RU"/>
              </w:rPr>
              <w:t>прыжок</w:t>
            </w:r>
            <w:proofErr w:type="gramEnd"/>
            <w:r w:rsidRPr="00C20C80">
              <w:rPr>
                <w:rFonts w:ascii="Times New Roman" w:eastAsia="Times New Roman" w:hAnsi="Times New Roman" w:cs="Times New Roman"/>
                <w:sz w:val="24"/>
                <w:szCs w:val="24"/>
                <w:lang w:eastAsia="ru-RU"/>
              </w:rPr>
              <w:t xml:space="preserve"> согнувшись ноги врозь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rPr>
          <w:trHeight w:val="70"/>
        </w:trPr>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gramStart"/>
            <w:r w:rsidRPr="00C20C80">
              <w:rPr>
                <w:rFonts w:ascii="Times New Roman" w:eastAsia="Times New Roman" w:hAnsi="Times New Roman" w:cs="Times New Roman"/>
                <w:sz w:val="24"/>
                <w:szCs w:val="24"/>
                <w:lang w:eastAsia="ru-RU"/>
              </w:rPr>
              <w:t>прыжок</w:t>
            </w:r>
            <w:proofErr w:type="gramEnd"/>
            <w:r w:rsidRPr="00C20C80">
              <w:rPr>
                <w:rFonts w:ascii="Times New Roman" w:eastAsia="Times New Roman" w:hAnsi="Times New Roman" w:cs="Times New Roman"/>
                <w:sz w:val="24"/>
                <w:szCs w:val="24"/>
                <w:lang w:eastAsia="ru-RU"/>
              </w:rPr>
              <w:t xml:space="preserve"> согнувшись ноги врозь с приземлением в сагиттальный шпагат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-прыжок толчком двумя с падением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на одну руку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-толчок двумя прыжок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в сагиттальный шпагат с приземлением на две ноги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-разножка в </w:t>
            </w:r>
            <w:proofErr w:type="spellStart"/>
            <w:r w:rsidRPr="00C20C80">
              <w:rPr>
                <w:rFonts w:ascii="Times New Roman" w:eastAsia="Times New Roman" w:hAnsi="Times New Roman" w:cs="Times New Roman"/>
                <w:sz w:val="24"/>
                <w:szCs w:val="24"/>
                <w:lang w:eastAsia="ru-RU"/>
              </w:rPr>
              <w:t>сагитальный</w:t>
            </w:r>
            <w:proofErr w:type="spellEnd"/>
            <w:r w:rsidRPr="00C20C80">
              <w:rPr>
                <w:rFonts w:ascii="Times New Roman" w:eastAsia="Times New Roman" w:hAnsi="Times New Roman" w:cs="Times New Roman"/>
                <w:sz w:val="24"/>
                <w:szCs w:val="24"/>
                <w:lang w:eastAsia="ru-RU"/>
              </w:rPr>
              <w:t xml:space="preserve"> шпагат (0.3) </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-толчок двумя прыжок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с приземлением в сагиттальный шпагат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-толчком двумя прыжок во фронтальный шпагат с поворотом на180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-двойной </w:t>
            </w:r>
            <w:proofErr w:type="spellStart"/>
            <w:r w:rsidRPr="00C20C80">
              <w:rPr>
                <w:rFonts w:ascii="Times New Roman" w:eastAsia="Times New Roman" w:hAnsi="Times New Roman" w:cs="Times New Roman"/>
                <w:sz w:val="24"/>
                <w:szCs w:val="24"/>
                <w:lang w:eastAsia="ru-RU"/>
              </w:rPr>
              <w:t>фан</w:t>
            </w:r>
            <w:proofErr w:type="spellEnd"/>
            <w:r w:rsidRPr="00C20C80">
              <w:rPr>
                <w:rFonts w:ascii="Times New Roman" w:eastAsia="Times New Roman" w:hAnsi="Times New Roman" w:cs="Times New Roman"/>
                <w:sz w:val="24"/>
                <w:szCs w:val="24"/>
                <w:lang w:eastAsia="ru-RU"/>
              </w:rPr>
              <w:t xml:space="preserve"> кик</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gramStart"/>
            <w:r w:rsidRPr="00C20C80">
              <w:rPr>
                <w:rFonts w:ascii="Times New Roman" w:eastAsia="Times New Roman" w:hAnsi="Times New Roman" w:cs="Times New Roman"/>
                <w:sz w:val="24"/>
                <w:szCs w:val="24"/>
                <w:lang w:eastAsia="ru-RU"/>
              </w:rPr>
              <w:t>прыжок</w:t>
            </w:r>
            <w:proofErr w:type="gramEnd"/>
            <w:r w:rsidRPr="00C20C80">
              <w:rPr>
                <w:rFonts w:ascii="Times New Roman" w:eastAsia="Times New Roman" w:hAnsi="Times New Roman" w:cs="Times New Roman"/>
                <w:sz w:val="24"/>
                <w:szCs w:val="24"/>
                <w:lang w:eastAsia="ru-RU"/>
              </w:rPr>
              <w:t xml:space="preserve"> согнувшись ноги врозь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-прыжок согнувшись ноги врозь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gramStart"/>
            <w:r w:rsidRPr="00C20C80">
              <w:rPr>
                <w:rFonts w:ascii="Times New Roman" w:eastAsia="Times New Roman" w:hAnsi="Times New Roman" w:cs="Times New Roman"/>
                <w:sz w:val="24"/>
                <w:szCs w:val="24"/>
                <w:lang w:eastAsia="ru-RU"/>
              </w:rPr>
              <w:t>прыжок</w:t>
            </w:r>
            <w:proofErr w:type="gramEnd"/>
            <w:r w:rsidRPr="00C20C80">
              <w:rPr>
                <w:rFonts w:ascii="Times New Roman" w:eastAsia="Times New Roman" w:hAnsi="Times New Roman" w:cs="Times New Roman"/>
                <w:sz w:val="24"/>
                <w:szCs w:val="24"/>
                <w:lang w:eastAsia="ru-RU"/>
              </w:rPr>
              <w:t xml:space="preserve"> согнувшись ноги врозь в сагиттальный шпагат (0.4)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r w:rsidRPr="00C20C80">
              <w:rPr>
                <w:rFonts w:ascii="Times New Roman" w:eastAsia="Times New Roman" w:hAnsi="Times New Roman" w:cs="Times New Roman"/>
                <w:sz w:val="24"/>
                <w:szCs w:val="24"/>
                <w:lang w:eastAsia="ru-RU"/>
              </w:rPr>
              <w:t>пайк</w:t>
            </w:r>
            <w:proofErr w:type="spellEnd"/>
            <w:r w:rsidRPr="00C20C80">
              <w:rPr>
                <w:rFonts w:ascii="Times New Roman" w:eastAsia="Times New Roman" w:hAnsi="Times New Roman" w:cs="Times New Roman"/>
                <w:sz w:val="24"/>
                <w:szCs w:val="24"/>
                <w:lang w:eastAsia="ru-RU"/>
              </w:rPr>
              <w:t xml:space="preserve">» прыжок согнувшись ноги вместе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-перекидной прыжок в шпагат (0.4)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-перекидной прыжок в шпагат с приземлением в сагиттальный шпагат (0.4)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-прыжок во фронтальный шпагат с приземлением в </w:t>
            </w:r>
            <w:proofErr w:type="gramStart"/>
            <w:r w:rsidRPr="00C20C80">
              <w:rPr>
                <w:rFonts w:ascii="Times New Roman" w:eastAsia="Times New Roman" w:hAnsi="Times New Roman" w:cs="Times New Roman"/>
                <w:sz w:val="24"/>
                <w:szCs w:val="24"/>
                <w:lang w:eastAsia="ru-RU"/>
              </w:rPr>
              <w:t>упор</w:t>
            </w:r>
            <w:proofErr w:type="gramEnd"/>
            <w:r w:rsidRPr="00C20C80">
              <w:rPr>
                <w:rFonts w:ascii="Times New Roman" w:eastAsia="Times New Roman" w:hAnsi="Times New Roman" w:cs="Times New Roman"/>
                <w:sz w:val="24"/>
                <w:szCs w:val="24"/>
                <w:lang w:eastAsia="ru-RU"/>
              </w:rPr>
              <w:t xml:space="preserve"> лежа (</w:t>
            </w:r>
            <w:proofErr w:type="spellStart"/>
            <w:r w:rsidRPr="00C20C80">
              <w:rPr>
                <w:rFonts w:ascii="Times New Roman" w:eastAsia="Times New Roman" w:hAnsi="Times New Roman" w:cs="Times New Roman"/>
                <w:sz w:val="24"/>
                <w:szCs w:val="24"/>
                <w:lang w:eastAsia="ru-RU"/>
              </w:rPr>
              <w:t>Шушунова</w:t>
            </w:r>
            <w:proofErr w:type="spellEnd"/>
            <w:r w:rsidRPr="00C20C80">
              <w:rPr>
                <w:rFonts w:ascii="Times New Roman" w:eastAsia="Times New Roman" w:hAnsi="Times New Roman" w:cs="Times New Roman"/>
                <w:sz w:val="24"/>
                <w:szCs w:val="24"/>
                <w:lang w:eastAsia="ru-RU"/>
              </w:rPr>
              <w:t xml:space="preserve">)(0.4) </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толчком двумя с поворотом на 720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-толчком двумя прыжок, согнувшись ноги врозь с поворотом на 540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(0.5)</w:t>
            </w:r>
          </w:p>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1</w:t>
            </w:r>
          </w:p>
        </w:tc>
        <w:tc>
          <w:tcPr>
            <w:tcW w:w="992" w:type="dxa"/>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2</w:t>
            </w:r>
          </w:p>
        </w:tc>
        <w:tc>
          <w:tcPr>
            <w:tcW w:w="992"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3</w:t>
            </w:r>
          </w:p>
        </w:tc>
        <w:tc>
          <w:tcPr>
            <w:tcW w:w="992"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4</w:t>
            </w:r>
          </w:p>
        </w:tc>
        <w:tc>
          <w:tcPr>
            <w:tcW w:w="1418" w:type="dxa"/>
            <w:gridSpan w:val="2"/>
            <w:vAlign w:val="center"/>
          </w:tcPr>
          <w:p w:rsidR="00C20C80" w:rsidRPr="00C20C80" w:rsidRDefault="00C20C80" w:rsidP="005C7328">
            <w:pPr>
              <w:spacing w:after="0" w:line="240" w:lineRule="auto"/>
              <w:jc w:val="center"/>
              <w:rPr>
                <w:rFonts w:ascii="Times New Roman" w:eastAsia="Times New Roman" w:hAnsi="Times New Roman" w:cs="Times New Roman"/>
                <w:b/>
                <w:sz w:val="24"/>
                <w:szCs w:val="24"/>
                <w:lang w:eastAsia="ru-RU"/>
              </w:rPr>
            </w:pPr>
            <w:r w:rsidRPr="00C20C80">
              <w:rPr>
                <w:rFonts w:ascii="Times New Roman" w:eastAsia="Times New Roman" w:hAnsi="Times New Roman" w:cs="Times New Roman"/>
                <w:b/>
                <w:sz w:val="24"/>
                <w:szCs w:val="24"/>
                <w:lang w:eastAsia="ru-RU"/>
              </w:rPr>
              <w:t>5</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согнувшись ноги врозь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в упор, лежа (0.5)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согнувшись ноги врозь с приземлением в упор, лежа на одну руку (0.5)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lastRenderedPageBreak/>
              <w:t>-прыжок, согнувшись ноги вместе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в упор, лежа (0.5)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-перекидной прыжок с приземлением во фронтальный шпагат (0.5)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-перекидной прыжок со сменой ног и приземлением в упор, лежа или на две ноги (0.5)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шагом с двойной сменой ног и приземлением в шпагат (0.5)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-прыжок </w:t>
            </w:r>
            <w:proofErr w:type="spellStart"/>
            <w:r w:rsidRPr="00C20C80">
              <w:rPr>
                <w:rFonts w:ascii="Times New Roman" w:eastAsia="Times New Roman" w:hAnsi="Times New Roman" w:cs="Times New Roman"/>
                <w:sz w:val="24"/>
                <w:szCs w:val="24"/>
                <w:lang w:eastAsia="ru-RU"/>
              </w:rPr>
              <w:t>Шушунова</w:t>
            </w:r>
            <w:proofErr w:type="spellEnd"/>
            <w:r w:rsidRPr="00C20C80">
              <w:rPr>
                <w:rFonts w:ascii="Times New Roman" w:eastAsia="Times New Roman" w:hAnsi="Times New Roman" w:cs="Times New Roman"/>
                <w:sz w:val="24"/>
                <w:szCs w:val="24"/>
                <w:lang w:eastAsia="ru-RU"/>
              </w:rPr>
              <w:t xml:space="preserve">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-Прыжок, согнувшись ноги вместе («</w:t>
            </w:r>
            <w:proofErr w:type="spellStart"/>
            <w:r w:rsidRPr="00C20C80">
              <w:rPr>
                <w:rFonts w:ascii="Times New Roman" w:eastAsia="Times New Roman" w:hAnsi="Times New Roman" w:cs="Times New Roman"/>
                <w:sz w:val="24"/>
                <w:szCs w:val="24"/>
                <w:lang w:eastAsia="ru-RU"/>
              </w:rPr>
              <w:t>пайк</w:t>
            </w:r>
            <w:proofErr w:type="spellEnd"/>
            <w:r w:rsidRPr="00C20C80">
              <w:rPr>
                <w:rFonts w:ascii="Times New Roman" w:eastAsia="Times New Roman" w:hAnsi="Times New Roman" w:cs="Times New Roman"/>
                <w:sz w:val="24"/>
                <w:szCs w:val="24"/>
                <w:lang w:eastAsia="ru-RU"/>
              </w:rPr>
              <w:t>»)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и приземлением в упор, лежа или </w:t>
            </w:r>
            <w:proofErr w:type="spellStart"/>
            <w:r w:rsidRPr="00C20C80">
              <w:rPr>
                <w:rFonts w:ascii="Times New Roman" w:eastAsia="Times New Roman" w:hAnsi="Times New Roman" w:cs="Times New Roman"/>
                <w:sz w:val="24"/>
                <w:szCs w:val="24"/>
                <w:lang w:eastAsia="ru-RU"/>
              </w:rPr>
              <w:t>сагитальный</w:t>
            </w:r>
            <w:proofErr w:type="spellEnd"/>
            <w:r w:rsidRPr="00C20C80">
              <w:rPr>
                <w:rFonts w:ascii="Times New Roman" w:eastAsia="Times New Roman" w:hAnsi="Times New Roman" w:cs="Times New Roman"/>
                <w:sz w:val="24"/>
                <w:szCs w:val="24"/>
                <w:lang w:eastAsia="ru-RU"/>
              </w:rPr>
              <w:t xml:space="preserve"> шпагат (0.6)</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r w:rsidRPr="00C20C80">
              <w:rPr>
                <w:rFonts w:ascii="Times New Roman" w:eastAsia="Times New Roman" w:hAnsi="Times New Roman" w:cs="Times New Roman"/>
                <w:sz w:val="24"/>
                <w:szCs w:val="24"/>
                <w:lang w:eastAsia="ru-RU"/>
              </w:rPr>
              <w:t>пайк</w:t>
            </w:r>
            <w:proofErr w:type="spellEnd"/>
            <w:r w:rsidRPr="00C20C80">
              <w:rPr>
                <w:rFonts w:ascii="Times New Roman" w:eastAsia="Times New Roman" w:hAnsi="Times New Roman" w:cs="Times New Roman"/>
                <w:sz w:val="24"/>
                <w:szCs w:val="24"/>
                <w:lang w:eastAsia="ru-RU"/>
              </w:rPr>
              <w:t>» с поворотом на 180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и приземлением во фронтальный шпагат (0.6)</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-прыжок </w:t>
            </w:r>
            <w:proofErr w:type="spellStart"/>
            <w:r w:rsidRPr="00C20C80">
              <w:rPr>
                <w:rFonts w:ascii="Times New Roman" w:eastAsia="Times New Roman" w:hAnsi="Times New Roman" w:cs="Times New Roman"/>
                <w:sz w:val="24"/>
                <w:szCs w:val="24"/>
                <w:lang w:eastAsia="ru-RU"/>
              </w:rPr>
              <w:t>Шушунова</w:t>
            </w:r>
            <w:proofErr w:type="spellEnd"/>
            <w:r w:rsidRPr="00C20C80">
              <w:rPr>
                <w:rFonts w:ascii="Times New Roman" w:eastAsia="Times New Roman" w:hAnsi="Times New Roman" w:cs="Times New Roman"/>
                <w:sz w:val="24"/>
                <w:szCs w:val="24"/>
                <w:lang w:eastAsia="ru-RU"/>
              </w:rPr>
              <w:t xml:space="preserve">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(0.6)</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-прыжок </w:t>
            </w:r>
            <w:proofErr w:type="spellStart"/>
            <w:r w:rsidRPr="00C20C80">
              <w:rPr>
                <w:rFonts w:ascii="Times New Roman" w:eastAsia="Times New Roman" w:hAnsi="Times New Roman" w:cs="Times New Roman"/>
                <w:sz w:val="24"/>
                <w:szCs w:val="24"/>
                <w:lang w:eastAsia="ru-RU"/>
              </w:rPr>
              <w:t>Шушунова</w:t>
            </w:r>
            <w:proofErr w:type="spellEnd"/>
            <w:r w:rsidRPr="00C20C80">
              <w:rPr>
                <w:rFonts w:ascii="Times New Roman" w:eastAsia="Times New Roman" w:hAnsi="Times New Roman" w:cs="Times New Roman"/>
                <w:sz w:val="24"/>
                <w:szCs w:val="24"/>
                <w:lang w:eastAsia="ru-RU"/>
              </w:rPr>
              <w:t xml:space="preserve"> с поворотом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xml:space="preserve"> в упор, лежа на одну руку (0.7)</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-«ножницы» (0,2)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-«двойной Фан кик»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10065" w:type="dxa"/>
            <w:gridSpan w:val="8"/>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b/>
                <w:sz w:val="24"/>
                <w:szCs w:val="24"/>
                <w:lang w:eastAsia="ru-RU"/>
              </w:rPr>
              <w:t>Элементы, демонстрирующие гибкость</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-поворот на одной ноге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другая нога согнута и прижата к колену опорной ноги (0.2)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-то же с поворотом на 720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-поворот на одной ноге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 другая вертикально вперед с захватом одной рукой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-то же с поворотом на 720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-вертикальный шпагат с опорой на две руки (0.1)</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-сагиттальный шпагат в положении лежа на спине и захватом ноги двумя руками (0.1)</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r w:rsidRPr="00C20C80">
              <w:rPr>
                <w:rFonts w:ascii="Times New Roman" w:eastAsia="Times New Roman" w:hAnsi="Times New Roman" w:cs="Times New Roman"/>
                <w:sz w:val="24"/>
                <w:szCs w:val="24"/>
                <w:lang w:eastAsia="ru-RU"/>
              </w:rPr>
              <w:t>Либелла</w:t>
            </w:r>
            <w:proofErr w:type="spellEnd"/>
            <w:r w:rsidRPr="00C20C80">
              <w:rPr>
                <w:rFonts w:ascii="Times New Roman" w:eastAsia="Times New Roman" w:hAnsi="Times New Roman" w:cs="Times New Roman"/>
                <w:sz w:val="24"/>
                <w:szCs w:val="24"/>
                <w:lang w:eastAsia="ru-RU"/>
              </w:rPr>
              <w:t xml:space="preserve"> – поворот в положении вертикальный шпагат с опорой на две или одну руку на 360</w:t>
            </w:r>
            <w:r w:rsidRPr="00C20C80">
              <w:rPr>
                <w:rFonts w:ascii="Times New Roman" w:eastAsia="Times New Roman" w:hAnsi="Times New Roman" w:cs="Times New Roman"/>
                <w:sz w:val="24"/>
                <w:szCs w:val="24"/>
                <w:lang w:eastAsia="ru-RU"/>
              </w:rPr>
              <w:sym w:font="Symbol" w:char="F0B0"/>
            </w:r>
            <w:r w:rsidRPr="00C20C80">
              <w:rPr>
                <w:rFonts w:ascii="Times New Roman" w:eastAsia="Times New Roman" w:hAnsi="Times New Roman" w:cs="Times New Roman"/>
                <w:sz w:val="24"/>
                <w:szCs w:val="24"/>
                <w:lang w:eastAsia="ru-RU"/>
              </w:rPr>
              <w:t>(0.4)</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-из положения сагиттальный шпагат перекат вправо или влево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roofErr w:type="spellStart"/>
            <w:r w:rsidRPr="00C20C80">
              <w:rPr>
                <w:rFonts w:ascii="Times New Roman" w:eastAsia="Times New Roman" w:hAnsi="Times New Roman" w:cs="Times New Roman"/>
                <w:sz w:val="24"/>
                <w:szCs w:val="24"/>
                <w:lang w:eastAsia="ru-RU"/>
              </w:rPr>
              <w:t>панкейк</w:t>
            </w:r>
            <w:proofErr w:type="spellEnd"/>
            <w:r w:rsidRPr="00C20C80">
              <w:rPr>
                <w:rFonts w:ascii="Times New Roman" w:eastAsia="Times New Roman" w:hAnsi="Times New Roman" w:cs="Times New Roman"/>
                <w:sz w:val="24"/>
                <w:szCs w:val="24"/>
                <w:lang w:eastAsia="ru-RU"/>
              </w:rPr>
              <w:t>»– из положения фронтальный шпагат в упор перейти в положение, лежа на животе ноги вместе (0.2)</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EF78E0"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-вертикальный шпагат без опоры на руки (0.3)</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r w:rsidR="00C20C80" w:rsidRPr="00204CA4" w:rsidTr="005C7328">
        <w:tc>
          <w:tcPr>
            <w:tcW w:w="5671" w:type="dxa"/>
          </w:tcPr>
          <w:p w:rsidR="00C20C80" w:rsidRPr="00C20C80" w:rsidRDefault="00C20C80" w:rsidP="005C7328">
            <w:pPr>
              <w:spacing w:before="40" w:afterLines="40" w:after="96" w:line="240" w:lineRule="exact"/>
              <w:ind w:left="-57" w:right="-57"/>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 xml:space="preserve">- </w:t>
            </w:r>
            <w:proofErr w:type="spellStart"/>
            <w:r w:rsidRPr="00C20C80">
              <w:rPr>
                <w:rFonts w:ascii="Times New Roman" w:eastAsia="Times New Roman" w:hAnsi="Times New Roman" w:cs="Times New Roman"/>
                <w:sz w:val="24"/>
                <w:szCs w:val="24"/>
                <w:lang w:eastAsia="ru-RU"/>
              </w:rPr>
              <w:t>Либелла</w:t>
            </w:r>
            <w:proofErr w:type="spellEnd"/>
            <w:r w:rsidRPr="00C20C80">
              <w:rPr>
                <w:rFonts w:ascii="Times New Roman" w:eastAsia="Times New Roman" w:hAnsi="Times New Roman" w:cs="Times New Roman"/>
                <w:sz w:val="24"/>
                <w:szCs w:val="24"/>
                <w:lang w:eastAsia="ru-RU"/>
              </w:rPr>
              <w:t xml:space="preserve">  без опоры на руки (0.5)</w:t>
            </w:r>
          </w:p>
        </w:tc>
        <w:tc>
          <w:tcPr>
            <w:tcW w:w="992" w:type="dxa"/>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p>
        </w:tc>
        <w:tc>
          <w:tcPr>
            <w:tcW w:w="992"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c>
          <w:tcPr>
            <w:tcW w:w="1418" w:type="dxa"/>
            <w:gridSpan w:val="2"/>
          </w:tcPr>
          <w:p w:rsidR="00C20C80" w:rsidRPr="00C20C80" w:rsidRDefault="00C20C80" w:rsidP="005C7328">
            <w:pPr>
              <w:spacing w:before="40" w:afterLines="40" w:after="96" w:line="240" w:lineRule="exact"/>
              <w:ind w:left="-57" w:right="-57"/>
              <w:jc w:val="center"/>
              <w:rPr>
                <w:rFonts w:ascii="Times New Roman" w:eastAsia="Times New Roman" w:hAnsi="Times New Roman" w:cs="Times New Roman"/>
                <w:sz w:val="24"/>
                <w:szCs w:val="24"/>
                <w:lang w:eastAsia="ru-RU"/>
              </w:rPr>
            </w:pPr>
            <w:r w:rsidRPr="00C20C80">
              <w:rPr>
                <w:rFonts w:ascii="Times New Roman" w:eastAsia="Times New Roman" w:hAnsi="Times New Roman" w:cs="Times New Roman"/>
                <w:sz w:val="24"/>
                <w:szCs w:val="24"/>
                <w:lang w:eastAsia="ru-RU"/>
              </w:rPr>
              <w:t>+</w:t>
            </w:r>
          </w:p>
        </w:tc>
      </w:tr>
    </w:tbl>
    <w:p w:rsidR="00C20C80" w:rsidRPr="00413E9A" w:rsidRDefault="00C20C80" w:rsidP="00C20C80">
      <w:pPr>
        <w:spacing w:before="120" w:after="120" w:line="240" w:lineRule="auto"/>
        <w:ind w:firstLine="567"/>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color w:val="000000"/>
          <w:sz w:val="28"/>
          <w:szCs w:val="28"/>
          <w:lang w:eastAsia="ru-RU"/>
        </w:rPr>
        <w:t>8</w:t>
      </w:r>
      <w:r w:rsidR="005C7328">
        <w:rPr>
          <w:rFonts w:ascii="Times New Roman" w:eastAsia="Times New Roman" w:hAnsi="Times New Roman" w:cs="Times New Roman"/>
          <w:color w:val="000000"/>
          <w:sz w:val="28"/>
          <w:szCs w:val="28"/>
          <w:lang w:eastAsia="ru-RU"/>
        </w:rPr>
        <w:t>1</w:t>
      </w:r>
    </w:p>
    <w:p w:rsidR="00413E9A" w:rsidRDefault="00413E9A" w:rsidP="00413E9A">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spacing w:val="-6"/>
          <w:sz w:val="28"/>
          <w:szCs w:val="28"/>
          <w:lang w:eastAsia="ru-RU"/>
        </w:rPr>
        <w:t>Техническая подготовка</w:t>
      </w:r>
      <w:r w:rsidRPr="00204CA4">
        <w:rPr>
          <w:rFonts w:ascii="Times New Roman" w:eastAsia="Times New Roman" w:hAnsi="Times New Roman" w:cs="Times New Roman"/>
          <w:spacing w:val="-6"/>
          <w:sz w:val="28"/>
          <w:szCs w:val="28"/>
          <w:lang w:eastAsia="ru-RU"/>
        </w:rPr>
        <w:t xml:space="preserve"> – это процесс формирования знаний, умений и навыков </w:t>
      </w:r>
      <w:proofErr w:type="gramStart"/>
      <w:r w:rsidRPr="00204CA4">
        <w:rPr>
          <w:rFonts w:ascii="Times New Roman" w:eastAsia="Times New Roman" w:hAnsi="Times New Roman" w:cs="Times New Roman"/>
          <w:spacing w:val="-6"/>
          <w:sz w:val="28"/>
          <w:szCs w:val="28"/>
          <w:lang w:eastAsia="ru-RU"/>
        </w:rPr>
        <w:t>выполнения</w:t>
      </w:r>
      <w:proofErr w:type="gramEnd"/>
      <w:r w:rsidRPr="00204CA4">
        <w:rPr>
          <w:rFonts w:ascii="Times New Roman" w:eastAsia="Times New Roman" w:hAnsi="Times New Roman" w:cs="Times New Roman"/>
          <w:spacing w:val="-6"/>
          <w:sz w:val="28"/>
          <w:szCs w:val="28"/>
          <w:lang w:eastAsia="ru-RU"/>
        </w:rPr>
        <w:t xml:space="preserve"> свойственных виду спорта упражнений и совершенствование их до максимально возможного уровня.</w:t>
      </w:r>
    </w:p>
    <w:p w:rsidR="00413E9A" w:rsidRDefault="00413E9A" w:rsidP="00413E9A">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Цель технической подготовки – сформировать такие знания, умения и навыки, которые позволили бы спортсменам с наибольшей эффективностью продемонстрировать свою индивидуальность в сочетании с разнообразием, трудностью и оригинальностью упражнений в единстве с музыкой и обеспечить дальнейший рост спортивного мастерства.</w:t>
      </w:r>
    </w:p>
    <w:p w:rsidR="00413E9A" w:rsidRPr="00204CA4" w:rsidRDefault="00413E9A" w:rsidP="00413E9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Задачи технической подготовки:</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Овладеть спортивной техникой избранного вида спорта.</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Создать двигательное представление об изучаемой технике.</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Овладеть правильным выполнением требуемых движений, элементов, связок и действий.</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Приобрести навыки спортивной техники.</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Совершенствовать спортивную технику за счёт более рационального и эффективного выполнения движений.</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Овладеть расслаблением.</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Увеличить частоту движений и их амплитуду.</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Научить проявлять большую силу в выполнении движений и действий.</w:t>
      </w:r>
    </w:p>
    <w:p w:rsidR="00413E9A"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Использовать упругость мышц.</w:t>
      </w:r>
    </w:p>
    <w:p w:rsidR="005C7328" w:rsidRDefault="005C7328" w:rsidP="005C7328">
      <w:pPr>
        <w:spacing w:after="0" w:line="240" w:lineRule="auto"/>
        <w:jc w:val="both"/>
        <w:rPr>
          <w:rFonts w:ascii="Times New Roman" w:eastAsia="Times New Roman" w:hAnsi="Times New Roman" w:cs="Times New Roman"/>
          <w:color w:val="000000"/>
          <w:sz w:val="28"/>
          <w:szCs w:val="28"/>
          <w:lang w:eastAsia="ru-RU"/>
        </w:rPr>
      </w:pPr>
    </w:p>
    <w:p w:rsidR="005C7328" w:rsidRPr="00204CA4" w:rsidRDefault="005C7328" w:rsidP="005C73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Научить выполнять двигательные действия, как в обычных, так и в более трудных условиях.</w:t>
      </w:r>
    </w:p>
    <w:p w:rsidR="00413E9A" w:rsidRPr="00204CA4" w:rsidRDefault="00413E9A" w:rsidP="00235D3A">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Овладеть техникой вспомогательных видов спорта.</w:t>
      </w:r>
    </w:p>
    <w:p w:rsidR="00413E9A" w:rsidRPr="005C7328" w:rsidRDefault="00413E9A" w:rsidP="005C7328">
      <w:pPr>
        <w:numPr>
          <w:ilvl w:val="0"/>
          <w:numId w:val="26"/>
        </w:num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Научить </w:t>
      </w:r>
      <w:proofErr w:type="gramStart"/>
      <w:r w:rsidRPr="00204CA4">
        <w:rPr>
          <w:rFonts w:ascii="Times New Roman" w:eastAsia="Times New Roman" w:hAnsi="Times New Roman" w:cs="Times New Roman"/>
          <w:color w:val="000000"/>
          <w:sz w:val="28"/>
          <w:szCs w:val="28"/>
          <w:lang w:eastAsia="ru-RU"/>
        </w:rPr>
        <w:t>правильно</w:t>
      </w:r>
      <w:proofErr w:type="gramEnd"/>
      <w:r w:rsidRPr="00204CA4">
        <w:rPr>
          <w:rFonts w:ascii="Times New Roman" w:eastAsia="Times New Roman" w:hAnsi="Times New Roman" w:cs="Times New Roman"/>
          <w:color w:val="000000"/>
          <w:sz w:val="28"/>
          <w:szCs w:val="28"/>
          <w:lang w:eastAsia="ru-RU"/>
        </w:rPr>
        <w:t xml:space="preserve"> выполнять ОРУ и специальные упражнения.</w:t>
      </w:r>
    </w:p>
    <w:p w:rsidR="00A76E4A" w:rsidRPr="00C20C80" w:rsidRDefault="00A76E4A" w:rsidP="00C20C80">
      <w:pPr>
        <w:spacing w:after="0" w:line="240" w:lineRule="auto"/>
        <w:jc w:val="center"/>
        <w:rPr>
          <w:rFonts w:ascii="Times New Roman" w:eastAsia="Times New Roman" w:hAnsi="Times New Roman" w:cs="Times New Roman"/>
          <w:sz w:val="24"/>
          <w:szCs w:val="24"/>
          <w:lang w:eastAsia="ru-RU"/>
        </w:rPr>
      </w:pPr>
    </w:p>
    <w:p w:rsidR="00A76E4A" w:rsidRPr="00204CA4" w:rsidRDefault="00A76E4A" w:rsidP="00A76E4A">
      <w:pPr>
        <w:spacing w:line="240" w:lineRule="auto"/>
        <w:ind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Техническая подготовка включает в себя разучивание, закрепление и совершенствование элементов спортивной аэробики, базовых шагов, спортивной комбинации в целом. Работа над спортивной комбинацией включает в себя: а) работу по элементам; б) работа по четвертушкам упражнения; в) работа по частям; с) выполнение комбинации в целом, сдвоенные подходы и т.д.</w:t>
      </w:r>
    </w:p>
    <w:p w:rsidR="00A76E4A" w:rsidRPr="00204CA4" w:rsidRDefault="00A76E4A" w:rsidP="00902775">
      <w:pPr>
        <w:spacing w:line="240" w:lineRule="auto"/>
        <w:ind w:firstLine="709"/>
        <w:contextualSpacing/>
        <w:jc w:val="center"/>
        <w:rPr>
          <w:rFonts w:ascii="Times New Roman" w:eastAsia="Times New Roman" w:hAnsi="Times New Roman" w:cs="Times New Roman"/>
          <w:b/>
          <w:bCs/>
          <w:color w:val="000000"/>
          <w:sz w:val="28"/>
          <w:szCs w:val="28"/>
          <w:lang w:eastAsia="ru-RU"/>
        </w:rPr>
      </w:pPr>
      <w:r w:rsidRPr="00204CA4">
        <w:rPr>
          <w:rFonts w:ascii="Times New Roman" w:eastAsia="Times New Roman" w:hAnsi="Times New Roman" w:cs="Times New Roman"/>
          <w:b/>
          <w:bCs/>
          <w:color w:val="000000"/>
          <w:sz w:val="28"/>
          <w:szCs w:val="28"/>
          <w:lang w:val="en-US" w:eastAsia="ru-RU"/>
        </w:rPr>
        <w:t>I</w:t>
      </w:r>
      <w:r w:rsidR="00902775">
        <w:rPr>
          <w:rFonts w:ascii="Times New Roman" w:eastAsia="Times New Roman" w:hAnsi="Times New Roman" w:cs="Times New Roman"/>
          <w:b/>
          <w:bCs/>
          <w:color w:val="000000"/>
          <w:sz w:val="28"/>
          <w:szCs w:val="28"/>
          <w:lang w:eastAsia="ru-RU"/>
        </w:rPr>
        <w:t>. Этап начальной подготовки</w:t>
      </w:r>
    </w:p>
    <w:p w:rsidR="00A76E4A" w:rsidRPr="00204CA4" w:rsidRDefault="00A76E4A" w:rsidP="00A76E4A">
      <w:pPr>
        <w:spacing w:after="0" w:line="240" w:lineRule="auto"/>
        <w:ind w:firstLine="709"/>
        <w:contextualSpacing/>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 xml:space="preserve">Первый этап заключается в приобретении навыков движений гимнастической школы и аэробного стиля выполнения основных движений. Разучивание и закрепление техники выполнения базовых шагов спортивной аэробики: на месте, бег, </w:t>
      </w:r>
      <w:proofErr w:type="spellStart"/>
      <w:r w:rsidRPr="00204CA4">
        <w:rPr>
          <w:rFonts w:ascii="Times New Roman" w:eastAsia="Times New Roman" w:hAnsi="Times New Roman" w:cs="Times New Roman"/>
          <w:color w:val="000000"/>
          <w:sz w:val="28"/>
          <w:szCs w:val="28"/>
          <w:lang w:eastAsia="ru-RU"/>
        </w:rPr>
        <w:t>захлёст</w:t>
      </w:r>
      <w:proofErr w:type="spellEnd"/>
      <w:r w:rsidRPr="00204CA4">
        <w:rPr>
          <w:rFonts w:ascii="Times New Roman" w:eastAsia="Times New Roman" w:hAnsi="Times New Roman" w:cs="Times New Roman"/>
          <w:color w:val="000000"/>
          <w:sz w:val="28"/>
          <w:szCs w:val="28"/>
          <w:lang w:eastAsia="ru-RU"/>
        </w:rPr>
        <w:t xml:space="preserve">, приставной, выпад, подъём колена, </w:t>
      </w:r>
      <w:proofErr w:type="spellStart"/>
      <w:r w:rsidRPr="00204CA4">
        <w:rPr>
          <w:rFonts w:ascii="Times New Roman" w:eastAsia="Times New Roman" w:hAnsi="Times New Roman" w:cs="Times New Roman"/>
          <w:color w:val="000000"/>
          <w:sz w:val="28"/>
          <w:szCs w:val="28"/>
          <w:lang w:eastAsia="ru-RU"/>
        </w:rPr>
        <w:t>джампин</w:t>
      </w:r>
      <w:proofErr w:type="spellEnd"/>
      <w:r w:rsidRPr="00204CA4">
        <w:rPr>
          <w:rFonts w:ascii="Times New Roman" w:eastAsia="Times New Roman" w:hAnsi="Times New Roman" w:cs="Times New Roman"/>
          <w:color w:val="000000"/>
          <w:sz w:val="28"/>
          <w:szCs w:val="28"/>
          <w:lang w:eastAsia="ru-RU"/>
        </w:rPr>
        <w:t xml:space="preserve"> </w:t>
      </w:r>
      <w:proofErr w:type="spellStart"/>
      <w:r w:rsidRPr="00204CA4">
        <w:rPr>
          <w:rFonts w:ascii="Times New Roman" w:eastAsia="Times New Roman" w:hAnsi="Times New Roman" w:cs="Times New Roman"/>
          <w:color w:val="000000"/>
          <w:sz w:val="28"/>
          <w:szCs w:val="28"/>
          <w:lang w:eastAsia="ru-RU"/>
        </w:rPr>
        <w:t>джек</w:t>
      </w:r>
      <w:proofErr w:type="spellEnd"/>
      <w:r w:rsidRPr="00204CA4">
        <w:rPr>
          <w:rFonts w:ascii="Times New Roman" w:eastAsia="Times New Roman" w:hAnsi="Times New Roman" w:cs="Times New Roman"/>
          <w:color w:val="000000"/>
          <w:sz w:val="28"/>
          <w:szCs w:val="28"/>
          <w:lang w:eastAsia="ru-RU"/>
        </w:rPr>
        <w:t xml:space="preserve">, </w:t>
      </w:r>
      <w:proofErr w:type="spellStart"/>
      <w:r w:rsidRPr="00204CA4">
        <w:rPr>
          <w:rFonts w:ascii="Times New Roman" w:eastAsia="Times New Roman" w:hAnsi="Times New Roman" w:cs="Times New Roman"/>
          <w:color w:val="000000"/>
          <w:sz w:val="28"/>
          <w:szCs w:val="28"/>
          <w:lang w:eastAsia="ru-RU"/>
        </w:rPr>
        <w:t>скрестный</w:t>
      </w:r>
      <w:proofErr w:type="spellEnd"/>
      <w:r w:rsidRPr="00204CA4">
        <w:rPr>
          <w:rFonts w:ascii="Times New Roman" w:eastAsia="Times New Roman" w:hAnsi="Times New Roman" w:cs="Times New Roman"/>
          <w:color w:val="000000"/>
          <w:sz w:val="28"/>
          <w:szCs w:val="28"/>
          <w:lang w:eastAsia="ru-RU"/>
        </w:rPr>
        <w:t xml:space="preserve"> шаг. Разучивание и закрепление техники выполнения элементов спортивной аэробики основных структурных групп сложностью до 0.4.  </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Спортсмены разучивают и выполняют групповое упражнение спортивной аэробики, танцевальной гимнастики, гимнастической платформы и участвуют в соревнованиях школьного и городского уровня.</w:t>
      </w:r>
    </w:p>
    <w:p w:rsidR="00A76E4A" w:rsidRPr="00204CA4" w:rsidRDefault="00A76E4A" w:rsidP="00902775">
      <w:pPr>
        <w:spacing w:after="0" w:line="240" w:lineRule="auto"/>
        <w:ind w:firstLine="709"/>
        <w:jc w:val="center"/>
        <w:rPr>
          <w:rFonts w:ascii="Times New Roman" w:eastAsia="Times New Roman" w:hAnsi="Times New Roman" w:cs="Times New Roman"/>
          <w:b/>
          <w:bCs/>
          <w:color w:val="000000"/>
          <w:sz w:val="28"/>
          <w:szCs w:val="28"/>
          <w:lang w:eastAsia="ru-RU"/>
        </w:rPr>
      </w:pPr>
      <w:r w:rsidRPr="00204CA4">
        <w:rPr>
          <w:rFonts w:ascii="Times New Roman" w:eastAsia="Times New Roman" w:hAnsi="Times New Roman" w:cs="Times New Roman"/>
          <w:b/>
          <w:bCs/>
          <w:color w:val="000000"/>
          <w:sz w:val="28"/>
          <w:szCs w:val="28"/>
          <w:lang w:val="en-US" w:eastAsia="ru-RU"/>
        </w:rPr>
        <w:t>II</w:t>
      </w:r>
      <w:r w:rsidR="00902775">
        <w:rPr>
          <w:rFonts w:ascii="Times New Roman" w:eastAsia="Times New Roman" w:hAnsi="Times New Roman" w:cs="Times New Roman"/>
          <w:b/>
          <w:bCs/>
          <w:color w:val="000000"/>
          <w:sz w:val="28"/>
          <w:szCs w:val="28"/>
          <w:lang w:eastAsia="ru-RU"/>
        </w:rPr>
        <w:t>. Тренировочный этап</w:t>
      </w:r>
    </w:p>
    <w:p w:rsidR="00A76E4A" w:rsidRPr="00204CA4" w:rsidRDefault="00A76E4A" w:rsidP="00A76E4A">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Основная задача этого этапа технической подготовки - это овладение целостными упражнениями как средством технической подготовки в отдельных видах программы.</w:t>
      </w:r>
    </w:p>
    <w:p w:rsidR="00A76E4A" w:rsidRPr="00204CA4" w:rsidRDefault="00A76E4A" w:rsidP="00A76E4A">
      <w:pPr>
        <w:spacing w:after="0" w:line="240" w:lineRule="auto"/>
        <w:jc w:val="both"/>
        <w:rPr>
          <w:rFonts w:ascii="Times New Roman" w:eastAsia="Times New Roman" w:hAnsi="Times New Roman" w:cs="Times New Roman"/>
          <w:color w:val="000000"/>
          <w:sz w:val="23"/>
          <w:szCs w:val="23"/>
          <w:u w:val="single"/>
          <w:lang w:eastAsia="ru-RU"/>
        </w:rPr>
      </w:pPr>
    </w:p>
    <w:p w:rsidR="00A76E4A" w:rsidRPr="00204CA4" w:rsidRDefault="00A76E4A" w:rsidP="00A76E4A">
      <w:pPr>
        <w:spacing w:after="0" w:line="240" w:lineRule="auto"/>
        <w:jc w:val="right"/>
        <w:rPr>
          <w:rFonts w:ascii="Times New Roman" w:eastAsia="Times New Roman" w:hAnsi="Times New Roman" w:cs="Times New Roman"/>
          <w:i/>
          <w:color w:val="000000"/>
          <w:sz w:val="23"/>
          <w:szCs w:val="23"/>
          <w:lang w:eastAsia="ru-RU"/>
        </w:rPr>
      </w:pPr>
      <w:r>
        <w:rPr>
          <w:rFonts w:ascii="Times New Roman" w:eastAsia="Times New Roman" w:hAnsi="Times New Roman" w:cs="Times New Roman"/>
          <w:i/>
          <w:color w:val="000000"/>
          <w:sz w:val="23"/>
          <w:szCs w:val="23"/>
          <w:lang w:eastAsia="ru-RU"/>
        </w:rPr>
        <w:t>Таблица 17</w:t>
      </w:r>
    </w:p>
    <w:p w:rsidR="00A76E4A" w:rsidRPr="00204CA4" w:rsidRDefault="00A76E4A" w:rsidP="00A76E4A">
      <w:pPr>
        <w:spacing w:after="0" w:line="240" w:lineRule="auto"/>
        <w:jc w:val="center"/>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Требования к составлению спортивной комбинации</w:t>
      </w:r>
    </w:p>
    <w:p w:rsidR="00A76E4A" w:rsidRPr="00204CA4" w:rsidRDefault="00A76E4A" w:rsidP="00A76E4A">
      <w:pPr>
        <w:spacing w:after="0" w:line="240" w:lineRule="auto"/>
        <w:jc w:val="center"/>
        <w:rPr>
          <w:rFonts w:ascii="Times New Roman" w:eastAsia="Times New Roman" w:hAnsi="Times New Roman" w:cs="Times New Roman"/>
          <w:sz w:val="18"/>
          <w:szCs w:val="18"/>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1891"/>
        <w:gridCol w:w="1109"/>
        <w:gridCol w:w="2198"/>
        <w:gridCol w:w="2083"/>
        <w:gridCol w:w="2443"/>
      </w:tblGrid>
      <w:tr w:rsidR="00A76E4A" w:rsidRPr="00204CA4" w:rsidTr="00C96477">
        <w:trPr>
          <w:trHeight w:hRule="exact" w:val="444"/>
        </w:trPr>
        <w:tc>
          <w:tcPr>
            <w:tcW w:w="1891"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Группа</w:t>
            </w:r>
          </w:p>
        </w:tc>
        <w:tc>
          <w:tcPr>
            <w:tcW w:w="1109"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Дети</w:t>
            </w:r>
          </w:p>
        </w:tc>
        <w:tc>
          <w:tcPr>
            <w:tcW w:w="2198"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Младшие юноши</w:t>
            </w:r>
          </w:p>
        </w:tc>
        <w:tc>
          <w:tcPr>
            <w:tcW w:w="2083"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Юноши</w:t>
            </w:r>
          </w:p>
        </w:tc>
        <w:tc>
          <w:tcPr>
            <w:tcW w:w="2443" w:type="dxa"/>
            <w:tcBorders>
              <w:top w:val="single" w:sz="4" w:space="0" w:color="auto"/>
              <w:left w:val="single" w:sz="4" w:space="0" w:color="auto"/>
              <w:bottom w:val="nil"/>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Юниоры</w:t>
            </w:r>
          </w:p>
        </w:tc>
      </w:tr>
      <w:tr w:rsidR="00A76E4A" w:rsidRPr="00204CA4" w:rsidTr="00C96477">
        <w:trPr>
          <w:trHeight w:hRule="exact" w:val="419"/>
        </w:trPr>
        <w:tc>
          <w:tcPr>
            <w:tcW w:w="1891"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Возраст</w:t>
            </w:r>
          </w:p>
        </w:tc>
        <w:tc>
          <w:tcPr>
            <w:tcW w:w="1109"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6-8</w:t>
            </w:r>
          </w:p>
        </w:tc>
        <w:tc>
          <w:tcPr>
            <w:tcW w:w="2198"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9-11</w:t>
            </w:r>
          </w:p>
        </w:tc>
        <w:tc>
          <w:tcPr>
            <w:tcW w:w="2083"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12-14</w:t>
            </w:r>
          </w:p>
        </w:tc>
        <w:tc>
          <w:tcPr>
            <w:tcW w:w="2443" w:type="dxa"/>
            <w:tcBorders>
              <w:top w:val="single" w:sz="4" w:space="0" w:color="auto"/>
              <w:left w:val="single" w:sz="4" w:space="0" w:color="auto"/>
              <w:bottom w:val="nil"/>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15-17</w:t>
            </w:r>
          </w:p>
        </w:tc>
      </w:tr>
      <w:tr w:rsidR="00A76E4A" w:rsidRPr="00204CA4" w:rsidTr="00C96477">
        <w:trPr>
          <w:trHeight w:hRule="exact" w:val="427"/>
        </w:trPr>
        <w:tc>
          <w:tcPr>
            <w:tcW w:w="1891"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Исключения</w:t>
            </w:r>
          </w:p>
        </w:tc>
        <w:tc>
          <w:tcPr>
            <w:tcW w:w="1109"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240" w:lineRule="auto"/>
              <w:jc w:val="center"/>
              <w:rPr>
                <w:rFonts w:ascii="Times New Roman" w:eastAsia="Times New Roman" w:hAnsi="Times New Roman" w:cs="Times New Roman"/>
                <w:sz w:val="24"/>
                <w:szCs w:val="24"/>
                <w:lang w:eastAsia="ru-RU"/>
              </w:rPr>
            </w:pPr>
          </w:p>
        </w:tc>
        <w:tc>
          <w:tcPr>
            <w:tcW w:w="2198"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240" w:lineRule="auto"/>
              <w:jc w:val="center"/>
              <w:rPr>
                <w:rFonts w:ascii="Times New Roman" w:eastAsia="Times New Roman" w:hAnsi="Times New Roman" w:cs="Times New Roman"/>
                <w:sz w:val="24"/>
                <w:szCs w:val="24"/>
                <w:lang w:eastAsia="ru-RU"/>
              </w:rPr>
            </w:pPr>
          </w:p>
        </w:tc>
        <w:tc>
          <w:tcPr>
            <w:tcW w:w="2083"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240" w:lineRule="auto"/>
              <w:jc w:val="center"/>
              <w:rPr>
                <w:rFonts w:ascii="Times New Roman" w:eastAsia="Times New Roman" w:hAnsi="Times New Roman" w:cs="Times New Roman"/>
                <w:sz w:val="24"/>
                <w:szCs w:val="24"/>
                <w:lang w:eastAsia="ru-RU"/>
              </w:rPr>
            </w:pPr>
          </w:p>
        </w:tc>
        <w:tc>
          <w:tcPr>
            <w:tcW w:w="2443" w:type="dxa"/>
            <w:tcBorders>
              <w:top w:val="single" w:sz="4" w:space="0" w:color="auto"/>
              <w:left w:val="single" w:sz="4" w:space="0" w:color="auto"/>
              <w:bottom w:val="nil"/>
              <w:right w:val="single" w:sz="4" w:space="0" w:color="auto"/>
            </w:tcBorders>
            <w:shd w:val="clear" w:color="auto" w:fill="FFFFFF"/>
          </w:tcPr>
          <w:p w:rsidR="00A76E4A" w:rsidRPr="00204CA4" w:rsidRDefault="00A76E4A" w:rsidP="00C96477">
            <w:pPr>
              <w:spacing w:after="0" w:line="240" w:lineRule="auto"/>
              <w:jc w:val="center"/>
              <w:rPr>
                <w:rFonts w:ascii="Times New Roman" w:eastAsia="Times New Roman" w:hAnsi="Times New Roman" w:cs="Times New Roman"/>
                <w:sz w:val="24"/>
                <w:szCs w:val="24"/>
                <w:lang w:eastAsia="ru-RU"/>
              </w:rPr>
            </w:pPr>
          </w:p>
        </w:tc>
      </w:tr>
      <w:tr w:rsidR="00A76E4A" w:rsidRPr="00204CA4" w:rsidTr="00C96477">
        <w:trPr>
          <w:trHeight w:hRule="exact" w:val="561"/>
        </w:trPr>
        <w:tc>
          <w:tcPr>
            <w:tcW w:w="1891" w:type="dxa"/>
            <w:tcBorders>
              <w:top w:val="single" w:sz="4" w:space="0" w:color="auto"/>
              <w:left w:val="single" w:sz="4" w:space="0" w:color="auto"/>
              <w:bottom w:val="single" w:sz="4" w:space="0" w:color="auto"/>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Время композиции</w:t>
            </w:r>
          </w:p>
        </w:tc>
        <w:tc>
          <w:tcPr>
            <w:tcW w:w="1109" w:type="dxa"/>
            <w:tcBorders>
              <w:top w:val="single" w:sz="4" w:space="0" w:color="auto"/>
              <w:left w:val="single" w:sz="4" w:space="0" w:color="auto"/>
              <w:bottom w:val="single" w:sz="4" w:space="0" w:color="auto"/>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1.00±5сек</w:t>
            </w:r>
          </w:p>
        </w:tc>
        <w:tc>
          <w:tcPr>
            <w:tcW w:w="2198" w:type="dxa"/>
            <w:tcBorders>
              <w:top w:val="single" w:sz="4" w:space="0" w:color="auto"/>
              <w:left w:val="single" w:sz="4" w:space="0" w:color="auto"/>
              <w:bottom w:val="single" w:sz="4" w:space="0" w:color="auto"/>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1,15±5сек</w:t>
            </w:r>
          </w:p>
        </w:tc>
        <w:tc>
          <w:tcPr>
            <w:tcW w:w="2083" w:type="dxa"/>
            <w:tcBorders>
              <w:top w:val="single" w:sz="4" w:space="0" w:color="auto"/>
              <w:left w:val="single" w:sz="4" w:space="0" w:color="auto"/>
              <w:bottom w:val="single" w:sz="4" w:space="0" w:color="auto"/>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1.15±5сек</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1.30±5сек</w:t>
            </w:r>
          </w:p>
        </w:tc>
      </w:tr>
      <w:tr w:rsidR="00A76E4A" w:rsidRPr="00204CA4" w:rsidTr="00C96477">
        <w:trPr>
          <w:trHeight w:hRule="exact" w:val="435"/>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proofErr w:type="spellStart"/>
            <w:r w:rsidRPr="00204CA4">
              <w:rPr>
                <w:rFonts w:ascii="Times New Roman" w:eastAsia="Times New Roman" w:hAnsi="Times New Roman" w:cs="Times New Roman"/>
                <w:color w:val="000000"/>
                <w:sz w:val="24"/>
                <w:szCs w:val="24"/>
                <w:lang w:eastAsia="ru-RU"/>
              </w:rPr>
              <w:t>Колич.эл</w:t>
            </w:r>
            <w:proofErr w:type="spellEnd"/>
            <w:r w:rsidRPr="00204CA4">
              <w:rPr>
                <w:rFonts w:ascii="Times New Roman" w:eastAsia="Times New Roman" w:hAnsi="Times New Roman" w:cs="Times New Roman"/>
                <w:color w:val="000000"/>
                <w:sz w:val="24"/>
                <w:szCs w:val="24"/>
                <w:lang w:eastAsia="ru-RU"/>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5</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6</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8</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10</w:t>
            </w:r>
          </w:p>
        </w:tc>
      </w:tr>
      <w:tr w:rsidR="00A76E4A" w:rsidRPr="00204CA4" w:rsidTr="00C96477">
        <w:trPr>
          <w:trHeight w:hRule="exact" w:val="860"/>
        </w:trPr>
        <w:tc>
          <w:tcPr>
            <w:tcW w:w="1891"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240" w:lineRule="auto"/>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Группы элементов</w:t>
            </w:r>
            <w:proofErr w:type="gramStart"/>
            <w:r w:rsidRPr="00204CA4">
              <w:rPr>
                <w:rFonts w:ascii="Times New Roman" w:eastAsia="Times New Roman" w:hAnsi="Times New Roman" w:cs="Times New Roman"/>
                <w:color w:val="000000"/>
                <w:sz w:val="24"/>
                <w:szCs w:val="24"/>
                <w:lang w:eastAsia="ru-RU"/>
              </w:rPr>
              <w:t>.</w:t>
            </w:r>
            <w:proofErr w:type="gramEnd"/>
            <w:r w:rsidRPr="00204CA4">
              <w:rPr>
                <w:rFonts w:ascii="Times New Roman" w:eastAsia="Times New Roman" w:hAnsi="Times New Roman" w:cs="Times New Roman"/>
                <w:color w:val="000000"/>
                <w:sz w:val="24"/>
                <w:szCs w:val="24"/>
                <w:lang w:eastAsia="ru-RU"/>
              </w:rPr>
              <w:t xml:space="preserve"> </w:t>
            </w:r>
            <w:proofErr w:type="spellStart"/>
            <w:proofErr w:type="gramStart"/>
            <w:r w:rsidRPr="00204CA4">
              <w:rPr>
                <w:rFonts w:ascii="Times New Roman" w:eastAsia="Times New Roman" w:hAnsi="Times New Roman" w:cs="Times New Roman"/>
                <w:color w:val="000000"/>
                <w:sz w:val="24"/>
                <w:szCs w:val="24"/>
                <w:lang w:eastAsia="ru-RU"/>
              </w:rPr>
              <w:t>м</w:t>
            </w:r>
            <w:proofErr w:type="gramEnd"/>
            <w:r w:rsidRPr="00204CA4">
              <w:rPr>
                <w:rFonts w:ascii="Times New Roman" w:eastAsia="Times New Roman" w:hAnsi="Times New Roman" w:cs="Times New Roman"/>
                <w:color w:val="000000"/>
                <w:sz w:val="24"/>
                <w:szCs w:val="24"/>
                <w:lang w:eastAsia="ru-RU"/>
              </w:rPr>
              <w:t>иним</w:t>
            </w:r>
            <w:proofErr w:type="spellEnd"/>
            <w:r w:rsidRPr="00204CA4">
              <w:rPr>
                <w:rFonts w:ascii="Times New Roman" w:eastAsia="Times New Roman" w:hAnsi="Times New Roman" w:cs="Times New Roman"/>
                <w:color w:val="000000"/>
                <w:sz w:val="24"/>
                <w:szCs w:val="24"/>
                <w:lang w:eastAsia="ru-RU"/>
              </w:rPr>
              <w:t xml:space="preserve"> </w:t>
            </w:r>
            <w:r w:rsidRPr="00204CA4">
              <w:rPr>
                <w:rFonts w:ascii="Times New Roman" w:eastAsia="Times New Roman" w:hAnsi="Times New Roman" w:cs="Times New Roman"/>
                <w:color w:val="000000"/>
                <w:sz w:val="24"/>
                <w:szCs w:val="24"/>
              </w:rPr>
              <w:t>(</w:t>
            </w:r>
            <w:r w:rsidRPr="00204CA4">
              <w:rPr>
                <w:rFonts w:ascii="Times New Roman" w:eastAsia="Times New Roman" w:hAnsi="Times New Roman" w:cs="Times New Roman"/>
                <w:color w:val="000000"/>
                <w:sz w:val="24"/>
                <w:szCs w:val="24"/>
                <w:lang w:val="en-US"/>
              </w:rPr>
              <w:t>A</w:t>
            </w:r>
            <w:r w:rsidRPr="00204CA4">
              <w:rPr>
                <w:rFonts w:ascii="Times New Roman" w:eastAsia="Times New Roman" w:hAnsi="Times New Roman" w:cs="Times New Roman"/>
                <w:color w:val="000000"/>
                <w:sz w:val="24"/>
                <w:szCs w:val="24"/>
              </w:rPr>
              <w:t>,</w:t>
            </w:r>
            <w:r w:rsidRPr="00204CA4">
              <w:rPr>
                <w:rFonts w:ascii="Times New Roman" w:eastAsia="Times New Roman" w:hAnsi="Times New Roman" w:cs="Times New Roman"/>
                <w:color w:val="000000"/>
                <w:sz w:val="24"/>
                <w:szCs w:val="24"/>
                <w:lang w:val="en-US"/>
              </w:rPr>
              <w:t>B</w:t>
            </w:r>
            <w:r w:rsidRPr="00204CA4">
              <w:rPr>
                <w:rFonts w:ascii="Times New Roman" w:eastAsia="Times New Roman" w:hAnsi="Times New Roman" w:cs="Times New Roman"/>
                <w:color w:val="000000"/>
                <w:sz w:val="24"/>
                <w:szCs w:val="24"/>
              </w:rPr>
              <w:t>,</w:t>
            </w:r>
            <w:r w:rsidRPr="00204CA4">
              <w:rPr>
                <w:rFonts w:ascii="Times New Roman" w:eastAsia="Times New Roman" w:hAnsi="Times New Roman" w:cs="Times New Roman"/>
                <w:color w:val="000000"/>
                <w:sz w:val="24"/>
                <w:szCs w:val="24"/>
                <w:lang w:val="en-US"/>
              </w:rPr>
              <w:t>C</w:t>
            </w:r>
            <w:r w:rsidRPr="00204CA4">
              <w:rPr>
                <w:rFonts w:ascii="Times New Roman" w:eastAsia="Times New Roman" w:hAnsi="Times New Roman" w:cs="Times New Roman"/>
                <w:color w:val="000000"/>
                <w:sz w:val="24"/>
                <w:szCs w:val="24"/>
              </w:rPr>
              <w:t>,</w:t>
            </w:r>
            <w:r w:rsidRPr="00204CA4">
              <w:rPr>
                <w:rFonts w:ascii="Times New Roman" w:eastAsia="Times New Roman" w:hAnsi="Times New Roman" w:cs="Times New Roman"/>
                <w:color w:val="000000"/>
                <w:sz w:val="24"/>
                <w:szCs w:val="24"/>
                <w:lang w:val="en-US"/>
              </w:rPr>
              <w:t>D</w:t>
            </w:r>
            <w:r w:rsidRPr="00204CA4">
              <w:rPr>
                <w:rFonts w:ascii="Times New Roman" w:eastAsia="Times New Roman" w:hAnsi="Times New Roman" w:cs="Times New Roman"/>
                <w:color w:val="000000"/>
                <w:sz w:val="24"/>
                <w:szCs w:val="24"/>
              </w:rPr>
              <w:t>)</w:t>
            </w:r>
          </w:p>
        </w:tc>
        <w:tc>
          <w:tcPr>
            <w:tcW w:w="1109"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по 1</w:t>
            </w:r>
          </w:p>
        </w:tc>
        <w:tc>
          <w:tcPr>
            <w:tcW w:w="2198"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по 1</w:t>
            </w:r>
          </w:p>
        </w:tc>
        <w:tc>
          <w:tcPr>
            <w:tcW w:w="2083"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по 1</w:t>
            </w:r>
          </w:p>
        </w:tc>
        <w:tc>
          <w:tcPr>
            <w:tcW w:w="2443" w:type="dxa"/>
            <w:tcBorders>
              <w:top w:val="single" w:sz="4" w:space="0" w:color="auto"/>
              <w:left w:val="single" w:sz="4" w:space="0" w:color="auto"/>
              <w:bottom w:val="nil"/>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по 1</w:t>
            </w:r>
          </w:p>
        </w:tc>
      </w:tr>
      <w:tr w:rsidR="00A76E4A" w:rsidRPr="00204CA4" w:rsidTr="00C96477">
        <w:trPr>
          <w:trHeight w:hRule="exact" w:val="2686"/>
        </w:trPr>
        <w:tc>
          <w:tcPr>
            <w:tcW w:w="1891"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Обязательные</w:t>
            </w: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 xml:space="preserve"> элементы</w:t>
            </w:r>
          </w:p>
        </w:tc>
        <w:tc>
          <w:tcPr>
            <w:tcW w:w="1109"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нет</w:t>
            </w:r>
          </w:p>
        </w:tc>
        <w:tc>
          <w:tcPr>
            <w:tcW w:w="2198"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240" w:lineRule="auto"/>
              <w:jc w:val="center"/>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1 .Отжимание</w:t>
            </w:r>
          </w:p>
          <w:p w:rsidR="00A76E4A" w:rsidRPr="00204CA4" w:rsidRDefault="00A76E4A" w:rsidP="00C96477">
            <w:pPr>
              <w:spacing w:after="0" w:line="240" w:lineRule="auto"/>
              <w:jc w:val="center"/>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 xml:space="preserve"> 2. Прыжок на 360 .</w:t>
            </w:r>
          </w:p>
          <w:p w:rsidR="00A76E4A" w:rsidRPr="00204CA4" w:rsidRDefault="00A76E4A" w:rsidP="00C96477">
            <w:pPr>
              <w:spacing w:after="0" w:line="240" w:lineRule="auto"/>
              <w:jc w:val="center"/>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 xml:space="preserve"> 3. Упор углом </w:t>
            </w:r>
            <w:proofErr w:type="gramStart"/>
            <w:r w:rsidRPr="00204CA4">
              <w:rPr>
                <w:rFonts w:ascii="Times New Roman" w:eastAsia="Times New Roman" w:hAnsi="Times New Roman" w:cs="Times New Roman"/>
                <w:color w:val="000000"/>
                <w:sz w:val="24"/>
                <w:szCs w:val="24"/>
                <w:lang w:eastAsia="ru-RU"/>
              </w:rPr>
              <w:t>вне</w:t>
            </w:r>
            <w:proofErr w:type="gramEnd"/>
          </w:p>
          <w:p w:rsidR="00A76E4A" w:rsidRPr="00204CA4" w:rsidRDefault="00A76E4A" w:rsidP="00C96477">
            <w:pPr>
              <w:spacing w:after="0" w:line="240" w:lineRule="auto"/>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4.  вертикальный мах</w:t>
            </w:r>
          </w:p>
        </w:tc>
        <w:tc>
          <w:tcPr>
            <w:tcW w:w="2083" w:type="dxa"/>
            <w:tcBorders>
              <w:top w:val="single" w:sz="4" w:space="0" w:color="auto"/>
              <w:left w:val="single" w:sz="4" w:space="0" w:color="auto"/>
              <w:bottom w:val="nil"/>
              <w:right w:val="nil"/>
            </w:tcBorders>
            <w:shd w:val="clear" w:color="auto" w:fill="FFFFFF"/>
          </w:tcPr>
          <w:p w:rsidR="00A76E4A" w:rsidRPr="00204CA4" w:rsidRDefault="00A76E4A" w:rsidP="00235D3A">
            <w:pPr>
              <w:numPr>
                <w:ilvl w:val="0"/>
                <w:numId w:val="19"/>
              </w:numPr>
              <w:tabs>
                <w:tab w:val="left" w:pos="472"/>
              </w:tabs>
              <w:spacing w:after="0" w:line="240" w:lineRule="auto"/>
              <w:ind w:left="47" w:firstLine="142"/>
              <w:contextualSpacing/>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 xml:space="preserve"> Геликоптер в упор лежа</w:t>
            </w:r>
          </w:p>
          <w:p w:rsidR="00A76E4A" w:rsidRPr="00204CA4" w:rsidRDefault="00A76E4A" w:rsidP="00235D3A">
            <w:pPr>
              <w:numPr>
                <w:ilvl w:val="0"/>
                <w:numId w:val="19"/>
              </w:numPr>
              <w:tabs>
                <w:tab w:val="left" w:pos="472"/>
              </w:tabs>
              <w:spacing w:after="0" w:line="240" w:lineRule="auto"/>
              <w:ind w:left="47" w:firstLine="142"/>
              <w:contextualSpacing/>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Упор углом н. врозь  на 360 3. 3. 3.Прыжок группировка на 360</w:t>
            </w:r>
          </w:p>
          <w:p w:rsidR="00A76E4A" w:rsidRPr="00204CA4" w:rsidRDefault="00A76E4A" w:rsidP="00C96477">
            <w:pPr>
              <w:tabs>
                <w:tab w:val="left" w:pos="412"/>
              </w:tabs>
              <w:spacing w:after="0" w:line="240" w:lineRule="auto"/>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4. Тур 360 в вертикальный мах</w:t>
            </w:r>
          </w:p>
        </w:tc>
        <w:tc>
          <w:tcPr>
            <w:tcW w:w="2443" w:type="dxa"/>
            <w:tcBorders>
              <w:top w:val="single" w:sz="4" w:space="0" w:color="auto"/>
              <w:left w:val="single" w:sz="4" w:space="0" w:color="auto"/>
              <w:bottom w:val="nil"/>
              <w:right w:val="single" w:sz="4" w:space="0" w:color="auto"/>
            </w:tcBorders>
            <w:shd w:val="clear" w:color="auto" w:fill="FFFFFF"/>
          </w:tcPr>
          <w:p w:rsidR="00A76E4A" w:rsidRPr="00204CA4" w:rsidRDefault="00A76E4A" w:rsidP="00C96477">
            <w:pPr>
              <w:spacing w:after="0" w:line="240" w:lineRule="auto"/>
              <w:jc w:val="center"/>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1.Геликоптер в шпагат или венсон</w:t>
            </w:r>
          </w:p>
          <w:p w:rsidR="00A76E4A" w:rsidRPr="00204CA4" w:rsidRDefault="00A76E4A" w:rsidP="00C96477">
            <w:pPr>
              <w:spacing w:after="0" w:line="240" w:lineRule="auto"/>
              <w:jc w:val="center"/>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2.Упор углом н. врозь на 720°</w:t>
            </w:r>
          </w:p>
          <w:p w:rsidR="00A76E4A" w:rsidRPr="00204CA4" w:rsidRDefault="00A76E4A" w:rsidP="00C96477">
            <w:pPr>
              <w:spacing w:after="0" w:line="240" w:lineRule="auto"/>
              <w:jc w:val="center"/>
              <w:rPr>
                <w:rFonts w:ascii="Times New Roman" w:eastAsia="Times New Roman" w:hAnsi="Times New Roman" w:cs="Times New Roman"/>
                <w:color w:val="000000"/>
                <w:sz w:val="24"/>
                <w:szCs w:val="24"/>
                <w:lang w:eastAsia="ru-RU"/>
              </w:rPr>
            </w:pPr>
            <w:r w:rsidRPr="00204CA4">
              <w:rPr>
                <w:rFonts w:ascii="Times New Roman" w:eastAsia="Times New Roman" w:hAnsi="Times New Roman" w:cs="Times New Roman"/>
                <w:color w:val="000000"/>
                <w:sz w:val="24"/>
                <w:szCs w:val="24"/>
                <w:lang w:eastAsia="ru-RU"/>
              </w:rPr>
              <w:t xml:space="preserve"> </w:t>
            </w:r>
            <w:proofErr w:type="spellStart"/>
            <w:r w:rsidRPr="00204CA4">
              <w:rPr>
                <w:rFonts w:ascii="Times New Roman" w:eastAsia="Times New Roman" w:hAnsi="Times New Roman" w:cs="Times New Roman"/>
                <w:color w:val="000000"/>
                <w:sz w:val="24"/>
                <w:szCs w:val="24"/>
                <w:lang w:eastAsia="ru-RU"/>
              </w:rPr>
              <w:t>З.Прыжок</w:t>
            </w:r>
            <w:proofErr w:type="spellEnd"/>
            <w:r w:rsidRPr="00204CA4">
              <w:rPr>
                <w:rFonts w:ascii="Times New Roman" w:eastAsia="Times New Roman" w:hAnsi="Times New Roman" w:cs="Times New Roman"/>
                <w:color w:val="000000"/>
                <w:sz w:val="24"/>
                <w:szCs w:val="24"/>
                <w:lang w:eastAsia="ru-RU"/>
              </w:rPr>
              <w:t xml:space="preserve"> </w:t>
            </w:r>
            <w:proofErr w:type="spellStart"/>
            <w:r w:rsidRPr="00204CA4">
              <w:rPr>
                <w:rFonts w:ascii="Times New Roman" w:eastAsia="Times New Roman" w:hAnsi="Times New Roman" w:cs="Times New Roman"/>
                <w:color w:val="000000"/>
                <w:sz w:val="24"/>
                <w:szCs w:val="24"/>
                <w:lang w:eastAsia="ru-RU"/>
              </w:rPr>
              <w:t>страдл</w:t>
            </w:r>
            <w:proofErr w:type="spellEnd"/>
            <w:r w:rsidRPr="00204CA4">
              <w:rPr>
                <w:rFonts w:ascii="Times New Roman" w:eastAsia="Times New Roman" w:hAnsi="Times New Roman" w:cs="Times New Roman"/>
                <w:color w:val="000000"/>
                <w:sz w:val="24"/>
                <w:szCs w:val="24"/>
                <w:lang w:eastAsia="ru-RU"/>
              </w:rPr>
              <w:t xml:space="preserve"> </w:t>
            </w:r>
          </w:p>
          <w:p w:rsidR="00A76E4A" w:rsidRPr="00204CA4" w:rsidRDefault="00A76E4A" w:rsidP="00C96477">
            <w:pPr>
              <w:spacing w:after="0" w:line="240" w:lineRule="auto"/>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 xml:space="preserve">4.  Безопорная </w:t>
            </w:r>
            <w:proofErr w:type="spellStart"/>
            <w:r w:rsidRPr="00204CA4">
              <w:rPr>
                <w:rFonts w:ascii="Times New Roman" w:eastAsia="Times New Roman" w:hAnsi="Times New Roman" w:cs="Times New Roman"/>
                <w:color w:val="000000"/>
                <w:sz w:val="24"/>
                <w:szCs w:val="24"/>
                <w:lang w:eastAsia="ru-RU"/>
              </w:rPr>
              <w:t>либела</w:t>
            </w:r>
            <w:proofErr w:type="spellEnd"/>
            <w:r w:rsidRPr="00204CA4">
              <w:rPr>
                <w:rFonts w:ascii="Times New Roman" w:eastAsia="Times New Roman" w:hAnsi="Times New Roman" w:cs="Times New Roman"/>
                <w:color w:val="000000"/>
                <w:sz w:val="24"/>
                <w:szCs w:val="24"/>
                <w:lang w:eastAsia="ru-RU"/>
              </w:rPr>
              <w:t xml:space="preserve"> в вертикальный мах</w:t>
            </w:r>
          </w:p>
        </w:tc>
      </w:tr>
      <w:tr w:rsidR="00A76E4A" w:rsidRPr="00204CA4" w:rsidTr="00C96477">
        <w:trPr>
          <w:trHeight w:hRule="exact" w:val="569"/>
        </w:trPr>
        <w:tc>
          <w:tcPr>
            <w:tcW w:w="1891"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Падения в упор лёжа</w:t>
            </w:r>
          </w:p>
        </w:tc>
        <w:tc>
          <w:tcPr>
            <w:tcW w:w="1109"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0</w:t>
            </w:r>
          </w:p>
        </w:tc>
        <w:tc>
          <w:tcPr>
            <w:tcW w:w="2198"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0</w:t>
            </w:r>
          </w:p>
        </w:tc>
        <w:tc>
          <w:tcPr>
            <w:tcW w:w="2083"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w:t>
            </w:r>
          </w:p>
        </w:tc>
        <w:tc>
          <w:tcPr>
            <w:tcW w:w="2443" w:type="dxa"/>
            <w:tcBorders>
              <w:top w:val="single" w:sz="4" w:space="0" w:color="auto"/>
              <w:left w:val="single" w:sz="4" w:space="0" w:color="auto"/>
              <w:bottom w:val="nil"/>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2</w:t>
            </w:r>
          </w:p>
        </w:tc>
      </w:tr>
      <w:tr w:rsidR="00A76E4A" w:rsidRPr="00204CA4" w:rsidTr="00C96477">
        <w:trPr>
          <w:trHeight w:hRule="exact" w:val="421"/>
        </w:trPr>
        <w:tc>
          <w:tcPr>
            <w:tcW w:w="1891"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Пирамиды</w:t>
            </w:r>
          </w:p>
        </w:tc>
        <w:tc>
          <w:tcPr>
            <w:tcW w:w="1109"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0</w:t>
            </w:r>
          </w:p>
        </w:tc>
        <w:tc>
          <w:tcPr>
            <w:tcW w:w="2198"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0</w:t>
            </w:r>
          </w:p>
        </w:tc>
        <w:tc>
          <w:tcPr>
            <w:tcW w:w="2083"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 возможна</w:t>
            </w:r>
          </w:p>
        </w:tc>
        <w:tc>
          <w:tcPr>
            <w:tcW w:w="2443" w:type="dxa"/>
            <w:tcBorders>
              <w:top w:val="single" w:sz="4" w:space="0" w:color="auto"/>
              <w:left w:val="single" w:sz="4" w:space="0" w:color="auto"/>
              <w:bottom w:val="nil"/>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1</w:t>
            </w:r>
          </w:p>
        </w:tc>
      </w:tr>
      <w:tr w:rsidR="00A76E4A" w:rsidRPr="00204CA4" w:rsidTr="00C96477">
        <w:trPr>
          <w:trHeight w:hRule="exact" w:val="555"/>
        </w:trPr>
        <w:tc>
          <w:tcPr>
            <w:tcW w:w="1891"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proofErr w:type="spellStart"/>
            <w:r w:rsidRPr="00204CA4">
              <w:rPr>
                <w:rFonts w:ascii="Times New Roman" w:eastAsia="Times New Roman" w:hAnsi="Times New Roman" w:cs="Times New Roman"/>
                <w:color w:val="000000"/>
                <w:sz w:val="24"/>
                <w:szCs w:val="24"/>
                <w:lang w:eastAsia="ru-RU"/>
              </w:rPr>
              <w:t>Элементы</w:t>
            </w:r>
            <w:proofErr w:type="gramStart"/>
            <w:r w:rsidRPr="00204CA4">
              <w:rPr>
                <w:rFonts w:ascii="Times New Roman" w:eastAsia="Times New Roman" w:hAnsi="Times New Roman" w:cs="Times New Roman"/>
                <w:color w:val="000000"/>
                <w:sz w:val="24"/>
                <w:szCs w:val="24"/>
                <w:lang w:eastAsia="ru-RU"/>
              </w:rPr>
              <w:t>.н</w:t>
            </w:r>
            <w:proofErr w:type="gramEnd"/>
            <w:r w:rsidRPr="00204CA4">
              <w:rPr>
                <w:rFonts w:ascii="Times New Roman" w:eastAsia="Times New Roman" w:hAnsi="Times New Roman" w:cs="Times New Roman"/>
                <w:color w:val="000000"/>
                <w:sz w:val="24"/>
                <w:szCs w:val="24"/>
                <w:lang w:eastAsia="ru-RU"/>
              </w:rPr>
              <w:t>а</w:t>
            </w:r>
            <w:proofErr w:type="spellEnd"/>
            <w:r w:rsidRPr="00204CA4">
              <w:rPr>
                <w:rFonts w:ascii="Times New Roman" w:eastAsia="Times New Roman" w:hAnsi="Times New Roman" w:cs="Times New Roman"/>
                <w:color w:val="000000"/>
                <w:sz w:val="24"/>
                <w:szCs w:val="24"/>
                <w:lang w:eastAsia="ru-RU"/>
              </w:rPr>
              <w:t xml:space="preserve"> полу</w:t>
            </w:r>
          </w:p>
        </w:tc>
        <w:tc>
          <w:tcPr>
            <w:tcW w:w="1109"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3</w:t>
            </w:r>
          </w:p>
        </w:tc>
        <w:tc>
          <w:tcPr>
            <w:tcW w:w="2198"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4</w:t>
            </w:r>
          </w:p>
        </w:tc>
        <w:tc>
          <w:tcPr>
            <w:tcW w:w="2083" w:type="dxa"/>
            <w:tcBorders>
              <w:top w:val="single" w:sz="4" w:space="0" w:color="auto"/>
              <w:left w:val="single" w:sz="4" w:space="0" w:color="auto"/>
              <w:bottom w:val="nil"/>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6</w:t>
            </w:r>
          </w:p>
        </w:tc>
        <w:tc>
          <w:tcPr>
            <w:tcW w:w="2443" w:type="dxa"/>
            <w:tcBorders>
              <w:top w:val="single" w:sz="4" w:space="0" w:color="auto"/>
              <w:left w:val="single" w:sz="4" w:space="0" w:color="auto"/>
              <w:bottom w:val="nil"/>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6</w:t>
            </w:r>
          </w:p>
        </w:tc>
      </w:tr>
      <w:tr w:rsidR="00A76E4A" w:rsidRPr="00204CA4" w:rsidTr="00C96477">
        <w:trPr>
          <w:trHeight w:hRule="exact" w:val="564"/>
        </w:trPr>
        <w:tc>
          <w:tcPr>
            <w:tcW w:w="1891" w:type="dxa"/>
            <w:tcBorders>
              <w:top w:val="single" w:sz="4" w:space="0" w:color="auto"/>
              <w:left w:val="single" w:sz="4" w:space="0" w:color="auto"/>
              <w:bottom w:val="single" w:sz="4" w:space="0" w:color="auto"/>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Сложность эл.</w:t>
            </w:r>
          </w:p>
        </w:tc>
        <w:tc>
          <w:tcPr>
            <w:tcW w:w="1109" w:type="dxa"/>
            <w:tcBorders>
              <w:top w:val="single" w:sz="4" w:space="0" w:color="auto"/>
              <w:left w:val="single" w:sz="4" w:space="0" w:color="auto"/>
              <w:bottom w:val="single" w:sz="4" w:space="0" w:color="auto"/>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0,1-0,5</w:t>
            </w:r>
          </w:p>
        </w:tc>
        <w:tc>
          <w:tcPr>
            <w:tcW w:w="2198" w:type="dxa"/>
            <w:tcBorders>
              <w:top w:val="single" w:sz="4" w:space="0" w:color="auto"/>
              <w:left w:val="single" w:sz="4" w:space="0" w:color="auto"/>
              <w:bottom w:val="single" w:sz="4" w:space="0" w:color="auto"/>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0,1-1,0 (для России)</w:t>
            </w:r>
          </w:p>
        </w:tc>
        <w:tc>
          <w:tcPr>
            <w:tcW w:w="2083" w:type="dxa"/>
            <w:tcBorders>
              <w:top w:val="single" w:sz="4" w:space="0" w:color="auto"/>
              <w:left w:val="single" w:sz="4" w:space="0" w:color="auto"/>
              <w:bottom w:val="single" w:sz="4" w:space="0" w:color="auto"/>
              <w:right w:val="nil"/>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 xml:space="preserve">0,1-0,6 </w:t>
            </w:r>
            <w:proofErr w:type="gramStart"/>
            <w:r w:rsidRPr="00204CA4">
              <w:rPr>
                <w:rFonts w:ascii="Times New Roman" w:eastAsia="Times New Roman" w:hAnsi="Times New Roman" w:cs="Times New Roman"/>
                <w:color w:val="000000"/>
                <w:sz w:val="24"/>
                <w:szCs w:val="24"/>
                <w:lang w:eastAsia="ru-RU"/>
              </w:rPr>
              <w:t xml:space="preserve">( </w:t>
            </w:r>
            <w:proofErr w:type="gramEnd"/>
            <w:r w:rsidRPr="00204CA4">
              <w:rPr>
                <w:rFonts w:ascii="Times New Roman" w:eastAsia="Times New Roman" w:hAnsi="Times New Roman" w:cs="Times New Roman"/>
                <w:color w:val="000000"/>
                <w:sz w:val="24"/>
                <w:szCs w:val="24"/>
                <w:lang w:eastAsia="ru-RU"/>
              </w:rPr>
              <w:t>1 эл.-0,7)</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A76E4A" w:rsidRPr="00204CA4" w:rsidRDefault="00A76E4A" w:rsidP="00C96477">
            <w:pPr>
              <w:spacing w:after="0" w:line="180" w:lineRule="exact"/>
              <w:jc w:val="center"/>
              <w:rPr>
                <w:rFonts w:ascii="Times New Roman" w:eastAsia="Times New Roman" w:hAnsi="Times New Roman" w:cs="Times New Roman"/>
                <w:color w:val="000000"/>
                <w:sz w:val="24"/>
                <w:szCs w:val="24"/>
                <w:lang w:eastAsia="ru-RU"/>
              </w:rPr>
            </w:pPr>
          </w:p>
          <w:p w:rsidR="00A76E4A" w:rsidRPr="00204CA4" w:rsidRDefault="00A76E4A" w:rsidP="00C96477">
            <w:pPr>
              <w:spacing w:after="0" w:line="180" w:lineRule="exact"/>
              <w:jc w:val="center"/>
              <w:rPr>
                <w:rFonts w:ascii="Times New Roman" w:eastAsia="Times New Roman" w:hAnsi="Times New Roman" w:cs="Times New Roman"/>
                <w:sz w:val="24"/>
                <w:szCs w:val="24"/>
                <w:lang w:eastAsia="ru-RU"/>
              </w:rPr>
            </w:pPr>
            <w:r w:rsidRPr="00204CA4">
              <w:rPr>
                <w:rFonts w:ascii="Times New Roman" w:eastAsia="Times New Roman" w:hAnsi="Times New Roman" w:cs="Times New Roman"/>
                <w:color w:val="000000"/>
                <w:sz w:val="24"/>
                <w:szCs w:val="24"/>
                <w:lang w:eastAsia="ru-RU"/>
              </w:rPr>
              <w:t>0,1-0,7 (1эл. 0,8)</w:t>
            </w:r>
          </w:p>
        </w:tc>
      </w:tr>
    </w:tbl>
    <w:p w:rsidR="00A76E4A" w:rsidRPr="00204CA4" w:rsidRDefault="005C7328" w:rsidP="00A76E4A">
      <w:pPr>
        <w:spacing w:after="0" w:line="240" w:lineRule="auto"/>
        <w:ind w:firstLine="709"/>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83</w:t>
      </w:r>
    </w:p>
    <w:p w:rsidR="00A76E4A" w:rsidRPr="00204CA4" w:rsidRDefault="00A76E4A" w:rsidP="00A76E4A">
      <w:pPr>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Спортсмены разучивают, выполняют и выступают с упражнениями спортивной аэробики. Список элементов спортивной аэробики см. правила соревнований (ФИЖ).</w:t>
      </w:r>
    </w:p>
    <w:p w:rsidR="00A76E4A" w:rsidRPr="00204CA4" w:rsidRDefault="00A76E4A" w:rsidP="00A76E4A">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Для участия в  соревнованиях по спортивной аэробике разучивают и выполняют композиции по номинациям: соло, пара, трио, группа, танцевальная гимнастика и гимнастическая платформа.</w:t>
      </w:r>
    </w:p>
    <w:p w:rsidR="000101B3" w:rsidRPr="00B64593" w:rsidRDefault="00A76E4A" w:rsidP="00B64593">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Разучивание спортивных комбинаций состоит в соединении уже освоенных элементов спортивной аэробики и связок из базовых элементов. Спортсмены получают основное представление</w:t>
      </w:r>
      <w:r w:rsidRPr="00204CA4">
        <w:rPr>
          <w:rFonts w:ascii="Times New Roman" w:eastAsia="Times New Roman" w:hAnsi="Times New Roman" w:cs="Times New Roman"/>
          <w:sz w:val="28"/>
          <w:szCs w:val="28"/>
          <w:lang w:eastAsia="ru-RU"/>
        </w:rPr>
        <w:t xml:space="preserve"> о </w:t>
      </w:r>
      <w:r w:rsidRPr="00204CA4">
        <w:rPr>
          <w:rFonts w:ascii="Times New Roman" w:eastAsia="Times New Roman" w:hAnsi="Times New Roman" w:cs="Times New Roman"/>
          <w:color w:val="000000"/>
          <w:sz w:val="28"/>
          <w:szCs w:val="28"/>
          <w:lang w:eastAsia="ru-RU"/>
        </w:rPr>
        <w:t>спортивной площадке, составляющих её компонентах, о значении перестроений и перемещений по площадке, стоимости нарушений площадки.</w:t>
      </w:r>
    </w:p>
    <w:p w:rsidR="000101B3" w:rsidRPr="00204CA4" w:rsidRDefault="00413E9A" w:rsidP="000101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01B3" w:rsidRPr="00204CA4">
        <w:rPr>
          <w:rFonts w:ascii="Times New Roman" w:eastAsia="Times New Roman" w:hAnsi="Times New Roman" w:cs="Times New Roman"/>
          <w:b/>
          <w:color w:val="000000"/>
          <w:sz w:val="28"/>
          <w:szCs w:val="28"/>
          <w:lang w:eastAsia="ru-RU"/>
        </w:rPr>
        <w:t xml:space="preserve">Теоретическая подготовка – </w:t>
      </w:r>
      <w:r w:rsidR="000101B3" w:rsidRPr="00204CA4">
        <w:rPr>
          <w:rFonts w:ascii="Times New Roman" w:eastAsia="Times New Roman" w:hAnsi="Times New Roman" w:cs="Times New Roman"/>
          <w:color w:val="000000"/>
          <w:sz w:val="28"/>
          <w:szCs w:val="28"/>
          <w:lang w:eastAsia="ru-RU"/>
        </w:rPr>
        <w:t xml:space="preserve">формирование у спортсменов специальных знаний, необходимых для успешной деятельности в избранном </w:t>
      </w:r>
      <w:r w:rsidR="000101B3" w:rsidRPr="00204CA4">
        <w:rPr>
          <w:rFonts w:ascii="Times New Roman" w:eastAsia="Times New Roman" w:hAnsi="Times New Roman" w:cs="Times New Roman"/>
          <w:color w:val="000000"/>
          <w:sz w:val="28"/>
          <w:szCs w:val="28"/>
          <w:lang w:eastAsia="ru-RU"/>
        </w:rPr>
        <w:lastRenderedPageBreak/>
        <w:t>виде спорта. Осуществляется в ходе практических занятий и самостоятельно. Материал данного раздела предназначен для всех групп и распределяется тренерами по годам спортивной подготовки с учетом возраста и квалификации спортсмена.</w:t>
      </w:r>
    </w:p>
    <w:p w:rsidR="004A18C4" w:rsidRPr="004A18C4" w:rsidRDefault="004A18C4" w:rsidP="004A18C4">
      <w:pPr>
        <w:spacing w:before="120" w:after="12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Таблица 18</w:t>
      </w: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1"/>
        <w:gridCol w:w="426"/>
        <w:gridCol w:w="405"/>
        <w:gridCol w:w="20"/>
        <w:gridCol w:w="425"/>
        <w:gridCol w:w="426"/>
        <w:gridCol w:w="425"/>
        <w:gridCol w:w="425"/>
        <w:gridCol w:w="18"/>
        <w:gridCol w:w="407"/>
        <w:gridCol w:w="426"/>
        <w:gridCol w:w="425"/>
        <w:gridCol w:w="340"/>
        <w:gridCol w:w="85"/>
      </w:tblGrid>
      <w:tr w:rsidR="004A18C4" w:rsidRPr="004A18C4" w:rsidTr="009F5DC8">
        <w:trPr>
          <w:gridAfter w:val="1"/>
          <w:wAfter w:w="85" w:type="dxa"/>
          <w:trHeight w:val="280"/>
        </w:trPr>
        <w:tc>
          <w:tcPr>
            <w:tcW w:w="426" w:type="dxa"/>
            <w:vMerge w:val="restart"/>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w:t>
            </w:r>
          </w:p>
        </w:tc>
        <w:tc>
          <w:tcPr>
            <w:tcW w:w="4251" w:type="dxa"/>
            <w:vMerge w:val="restart"/>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Тема</w:t>
            </w:r>
          </w:p>
        </w:tc>
        <w:tc>
          <w:tcPr>
            <w:tcW w:w="831" w:type="dxa"/>
            <w:gridSpan w:val="2"/>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НП</w:t>
            </w:r>
          </w:p>
        </w:tc>
        <w:tc>
          <w:tcPr>
            <w:tcW w:w="1739" w:type="dxa"/>
            <w:gridSpan w:val="6"/>
            <w:vAlign w:val="center"/>
          </w:tcPr>
          <w:p w:rsid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ТГ</w:t>
            </w:r>
          </w:p>
          <w:p w:rsidR="004A18C4" w:rsidRPr="004A18C4" w:rsidRDefault="004A18C4" w:rsidP="004A18C4">
            <w:pPr>
              <w:spacing w:after="0" w:line="240" w:lineRule="auto"/>
              <w:ind w:right="-57"/>
              <w:rPr>
                <w:rFonts w:ascii="Times New Roman" w:eastAsia="Times New Roman" w:hAnsi="Times New Roman" w:cs="Times New Roman"/>
                <w:lang w:eastAsia="ru-RU"/>
              </w:rPr>
            </w:pPr>
          </w:p>
        </w:tc>
        <w:tc>
          <w:tcPr>
            <w:tcW w:w="833" w:type="dxa"/>
            <w:gridSpan w:val="2"/>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lang w:eastAsia="ru-RU"/>
              </w:rPr>
            </w:pPr>
            <w:r w:rsidRPr="004A18C4">
              <w:rPr>
                <w:rFonts w:ascii="Times New Roman" w:eastAsia="Times New Roman" w:hAnsi="Times New Roman" w:cs="Times New Roman"/>
                <w:lang w:eastAsia="ru-RU"/>
              </w:rPr>
              <w:t>ГСС</w:t>
            </w:r>
          </w:p>
        </w:tc>
        <w:tc>
          <w:tcPr>
            <w:tcW w:w="765" w:type="dxa"/>
            <w:gridSpan w:val="2"/>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sz w:val="24"/>
                <w:szCs w:val="24"/>
                <w:lang w:eastAsia="ru-RU"/>
              </w:rPr>
            </w:pPr>
            <w:r w:rsidRPr="004A18C4">
              <w:rPr>
                <w:rFonts w:ascii="Times New Roman" w:eastAsia="Times New Roman" w:hAnsi="Times New Roman" w:cs="Times New Roman"/>
                <w:sz w:val="24"/>
                <w:szCs w:val="24"/>
                <w:lang w:eastAsia="ru-RU"/>
              </w:rPr>
              <w:t>ВСМ</w:t>
            </w:r>
          </w:p>
        </w:tc>
      </w:tr>
      <w:tr w:rsidR="004A18C4" w:rsidRPr="004A18C4" w:rsidTr="004A18C4">
        <w:trPr>
          <w:trHeight w:val="149"/>
        </w:trPr>
        <w:tc>
          <w:tcPr>
            <w:tcW w:w="426" w:type="dxa"/>
            <w:vMerge/>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p>
        </w:tc>
        <w:tc>
          <w:tcPr>
            <w:tcW w:w="4251" w:type="dxa"/>
            <w:vMerge/>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p>
        </w:tc>
        <w:tc>
          <w:tcPr>
            <w:tcW w:w="426" w:type="dxa"/>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1</w:t>
            </w:r>
          </w:p>
        </w:tc>
        <w:tc>
          <w:tcPr>
            <w:tcW w:w="425" w:type="dxa"/>
            <w:gridSpan w:val="2"/>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2</w:t>
            </w:r>
          </w:p>
        </w:tc>
        <w:tc>
          <w:tcPr>
            <w:tcW w:w="425" w:type="dxa"/>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1</w:t>
            </w:r>
          </w:p>
        </w:tc>
        <w:tc>
          <w:tcPr>
            <w:tcW w:w="426" w:type="dxa"/>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2</w:t>
            </w:r>
          </w:p>
        </w:tc>
        <w:tc>
          <w:tcPr>
            <w:tcW w:w="425" w:type="dxa"/>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3</w:t>
            </w:r>
          </w:p>
        </w:tc>
        <w:tc>
          <w:tcPr>
            <w:tcW w:w="425" w:type="dxa"/>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sidRPr="004A18C4">
              <w:rPr>
                <w:rFonts w:ascii="Times New Roman" w:eastAsia="Times New Roman" w:hAnsi="Times New Roman" w:cs="Times New Roman"/>
                <w:b/>
                <w:lang w:eastAsia="ru-RU"/>
              </w:rPr>
              <w:t>4</w:t>
            </w:r>
          </w:p>
        </w:tc>
        <w:tc>
          <w:tcPr>
            <w:tcW w:w="425" w:type="dxa"/>
            <w:gridSpan w:val="2"/>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6" w:type="dxa"/>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25" w:type="dxa"/>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 w:type="dxa"/>
            <w:gridSpan w:val="2"/>
            <w:vAlign w:val="center"/>
          </w:tcPr>
          <w:p w:rsidR="004A18C4" w:rsidRPr="004A18C4" w:rsidRDefault="004A18C4" w:rsidP="004A18C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4A18C4" w:rsidRPr="004A18C4" w:rsidTr="004A18C4">
        <w:trPr>
          <w:trHeight w:val="149"/>
        </w:trPr>
        <w:tc>
          <w:tcPr>
            <w:tcW w:w="426"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sidRPr="004A18C4">
              <w:rPr>
                <w:rFonts w:ascii="Times New Roman" w:eastAsia="Times New Roman" w:hAnsi="Times New Roman" w:cs="Times New Roman"/>
                <w:b/>
                <w:sz w:val="21"/>
                <w:szCs w:val="21"/>
                <w:lang w:eastAsia="ru-RU"/>
              </w:rPr>
              <w:t>1</w:t>
            </w:r>
          </w:p>
        </w:tc>
        <w:tc>
          <w:tcPr>
            <w:tcW w:w="4251"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sidRPr="004A18C4">
              <w:rPr>
                <w:rFonts w:ascii="Times New Roman" w:eastAsia="Times New Roman" w:hAnsi="Times New Roman" w:cs="Times New Roman"/>
                <w:b/>
                <w:sz w:val="21"/>
                <w:szCs w:val="21"/>
                <w:lang w:eastAsia="ru-RU"/>
              </w:rPr>
              <w:t>2</w:t>
            </w:r>
          </w:p>
        </w:tc>
        <w:tc>
          <w:tcPr>
            <w:tcW w:w="426"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sidRPr="004A18C4">
              <w:rPr>
                <w:rFonts w:ascii="Times New Roman" w:eastAsia="Times New Roman" w:hAnsi="Times New Roman" w:cs="Times New Roman"/>
                <w:b/>
                <w:sz w:val="21"/>
                <w:szCs w:val="21"/>
                <w:lang w:eastAsia="ru-RU"/>
              </w:rPr>
              <w:t>3</w:t>
            </w:r>
          </w:p>
        </w:tc>
        <w:tc>
          <w:tcPr>
            <w:tcW w:w="425" w:type="dxa"/>
            <w:gridSpan w:val="2"/>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sidRPr="004A18C4">
              <w:rPr>
                <w:rFonts w:ascii="Times New Roman" w:eastAsia="Times New Roman" w:hAnsi="Times New Roman" w:cs="Times New Roman"/>
                <w:b/>
                <w:sz w:val="21"/>
                <w:szCs w:val="21"/>
                <w:lang w:eastAsia="ru-RU"/>
              </w:rPr>
              <w:t>4</w:t>
            </w:r>
          </w:p>
        </w:tc>
        <w:tc>
          <w:tcPr>
            <w:tcW w:w="425"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5</w:t>
            </w:r>
          </w:p>
        </w:tc>
        <w:tc>
          <w:tcPr>
            <w:tcW w:w="426"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p>
        </w:tc>
        <w:tc>
          <w:tcPr>
            <w:tcW w:w="425"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w:t>
            </w:r>
          </w:p>
        </w:tc>
        <w:tc>
          <w:tcPr>
            <w:tcW w:w="425"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p>
        </w:tc>
        <w:tc>
          <w:tcPr>
            <w:tcW w:w="425" w:type="dxa"/>
            <w:gridSpan w:val="2"/>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p>
        </w:tc>
        <w:tc>
          <w:tcPr>
            <w:tcW w:w="426"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p>
        </w:tc>
        <w:tc>
          <w:tcPr>
            <w:tcW w:w="425" w:type="dxa"/>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w:t>
            </w:r>
          </w:p>
        </w:tc>
        <w:tc>
          <w:tcPr>
            <w:tcW w:w="425" w:type="dxa"/>
            <w:gridSpan w:val="2"/>
            <w:vAlign w:val="center"/>
          </w:tcPr>
          <w:p w:rsidR="004A18C4" w:rsidRPr="004A18C4" w:rsidRDefault="004A18C4" w:rsidP="004A18C4">
            <w:pPr>
              <w:spacing w:after="0" w:line="240" w:lineRule="auto"/>
              <w:ind w:left="-57" w:right="-57"/>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12</w:t>
            </w:r>
          </w:p>
        </w:tc>
      </w:tr>
      <w:tr w:rsidR="004A18C4" w:rsidRPr="004A18C4" w:rsidTr="004A18C4">
        <w:trPr>
          <w:trHeight w:val="206"/>
        </w:trPr>
        <w:tc>
          <w:tcPr>
            <w:tcW w:w="426" w:type="dxa"/>
          </w:tcPr>
          <w:p w:rsidR="004A18C4" w:rsidRPr="004A18C4" w:rsidRDefault="00B64593" w:rsidP="004A18C4">
            <w:pPr>
              <w:spacing w:before="40" w:after="40" w:line="220" w:lineRule="exact"/>
              <w:ind w:left="-57" w:right="-57"/>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История развития и современное состояние спортивной аэробики.</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52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2</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Строение и функции организма человека. Влияние физических упражнений на организм.</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3</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Общая и специальная физическая подготовка</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4</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Основы техники и методика обучения упражнениям спортивной аэробики.</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5</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Методика проведения тренировочных занятий</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6</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Основы музыкальной грамоты</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7</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Основы композиции и методика составления произвольных композиций</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8</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Правила судейства, организация и проведение соревнований</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9</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Периодизация спортивной тренировки, особенности тренировки на разных этапах подготовки</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10</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Планирование, учет  и контроль в тренировочном процессе</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11</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 xml:space="preserve">Режим, питание  и гигиена </w:t>
            </w:r>
            <w:proofErr w:type="spellStart"/>
            <w:r w:rsidRPr="004A18C4">
              <w:rPr>
                <w:rFonts w:ascii="Times New Roman" w:eastAsia="Times New Roman" w:hAnsi="Times New Roman" w:cs="Times New Roman"/>
                <w:sz w:val="25"/>
                <w:szCs w:val="25"/>
                <w:lang w:eastAsia="ru-RU"/>
              </w:rPr>
              <w:t>спортсменовк</w:t>
            </w:r>
            <w:proofErr w:type="spellEnd"/>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12</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Травмы и заболевания, меры профилактики, первая помощь</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r w:rsidR="004A18C4" w:rsidRPr="004A18C4" w:rsidTr="004A18C4">
        <w:trPr>
          <w:trHeight w:val="149"/>
        </w:trPr>
        <w:tc>
          <w:tcPr>
            <w:tcW w:w="426"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13</w:t>
            </w:r>
          </w:p>
        </w:tc>
        <w:tc>
          <w:tcPr>
            <w:tcW w:w="4251" w:type="dxa"/>
          </w:tcPr>
          <w:p w:rsidR="004A18C4" w:rsidRPr="004A18C4" w:rsidRDefault="004A18C4" w:rsidP="004A18C4">
            <w:pPr>
              <w:spacing w:before="40" w:after="40" w:line="220" w:lineRule="exact"/>
              <w:ind w:left="-57" w:right="-57"/>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Графическая запись упражнений</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6"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c>
          <w:tcPr>
            <w:tcW w:w="425" w:type="dxa"/>
            <w:gridSpan w:val="2"/>
            <w:vAlign w:val="center"/>
          </w:tcPr>
          <w:p w:rsidR="004A18C4" w:rsidRPr="004A18C4" w:rsidRDefault="004A18C4" w:rsidP="004A18C4">
            <w:pPr>
              <w:spacing w:before="40" w:after="40" w:line="220" w:lineRule="exact"/>
              <w:ind w:left="-57" w:right="-57"/>
              <w:jc w:val="center"/>
              <w:rPr>
                <w:rFonts w:ascii="Times New Roman" w:eastAsia="Times New Roman" w:hAnsi="Times New Roman" w:cs="Times New Roman"/>
                <w:sz w:val="25"/>
                <w:szCs w:val="25"/>
                <w:lang w:eastAsia="ru-RU"/>
              </w:rPr>
            </w:pPr>
            <w:r w:rsidRPr="004A18C4">
              <w:rPr>
                <w:rFonts w:ascii="Times New Roman" w:eastAsia="Times New Roman" w:hAnsi="Times New Roman" w:cs="Times New Roman"/>
                <w:sz w:val="25"/>
                <w:szCs w:val="25"/>
                <w:lang w:eastAsia="ru-RU"/>
              </w:rPr>
              <w:t>Х</w:t>
            </w:r>
          </w:p>
        </w:tc>
      </w:tr>
    </w:tbl>
    <w:p w:rsidR="004A18C4" w:rsidRPr="004A18C4" w:rsidRDefault="005C7328" w:rsidP="005C7328">
      <w:pPr>
        <w:spacing w:before="120" w:after="12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p>
    <w:p w:rsidR="000101B3" w:rsidRPr="00204CA4" w:rsidRDefault="000101B3" w:rsidP="000101B3">
      <w:pPr>
        <w:spacing w:after="0" w:line="240" w:lineRule="auto"/>
        <w:rPr>
          <w:rFonts w:ascii="Times New Roman" w:eastAsia="Times New Roman" w:hAnsi="Times New Roman" w:cs="Times New Roman"/>
          <w:sz w:val="16"/>
          <w:szCs w:val="16"/>
          <w:lang w:eastAsia="ru-RU"/>
        </w:rPr>
      </w:pPr>
    </w:p>
    <w:p w:rsidR="000101B3" w:rsidRPr="00204CA4" w:rsidRDefault="000101B3" w:rsidP="000101B3">
      <w:pPr>
        <w:spacing w:after="60" w:line="240" w:lineRule="auto"/>
        <w:ind w:firstLine="567"/>
        <w:jc w:val="center"/>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ТЕМЫ</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spacing w:val="-6"/>
          <w:sz w:val="28"/>
          <w:szCs w:val="28"/>
          <w:lang w:eastAsia="ru-RU"/>
        </w:rPr>
        <w:t xml:space="preserve">История развития и современное состояние </w:t>
      </w:r>
      <w:r w:rsidR="00B64593">
        <w:rPr>
          <w:rFonts w:ascii="Times New Roman" w:eastAsia="Times New Roman" w:hAnsi="Times New Roman" w:cs="Times New Roman"/>
          <w:b/>
          <w:spacing w:val="-6"/>
          <w:sz w:val="28"/>
          <w:szCs w:val="28"/>
          <w:lang w:eastAsia="ru-RU"/>
        </w:rPr>
        <w:t xml:space="preserve"> спортивной аэробики</w:t>
      </w:r>
    </w:p>
    <w:p w:rsidR="000101B3" w:rsidRPr="00204CA4" w:rsidRDefault="000101B3" w:rsidP="000101B3">
      <w:pPr>
        <w:keepNext/>
        <w:spacing w:after="60" w:line="240" w:lineRule="auto"/>
        <w:ind w:firstLine="425"/>
        <w:jc w:val="both"/>
        <w:outlineLvl w:val="3"/>
        <w:rPr>
          <w:rFonts w:ascii="Times New Roman" w:eastAsia="Times New Roman" w:hAnsi="Times New Roman" w:cs="Times New Roman"/>
          <w:bCs/>
          <w:sz w:val="28"/>
          <w:szCs w:val="28"/>
          <w:lang w:eastAsia="ru-RU"/>
        </w:rPr>
      </w:pPr>
      <w:r w:rsidRPr="00204CA4">
        <w:rPr>
          <w:rFonts w:ascii="Times New Roman" w:eastAsia="Times New Roman" w:hAnsi="Times New Roman" w:cs="Times New Roman"/>
          <w:bCs/>
          <w:sz w:val="28"/>
          <w:szCs w:val="28"/>
          <w:lang w:eastAsia="ru-RU"/>
        </w:rPr>
        <w:t>Истоки спортивной аэробики. История развития на международной арене и в России. Анализ результатов крупнейших всероссийских и международных соревнований. Достижения российских спортсменов. Задачи, тенденции и перспективы развития спортивной аэробики.</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ab/>
      </w:r>
    </w:p>
    <w:p w:rsidR="000101B3" w:rsidRPr="00204CA4" w:rsidRDefault="000101B3" w:rsidP="000101B3">
      <w:pPr>
        <w:spacing w:after="60" w:line="300" w:lineRule="exact"/>
        <w:ind w:firstLine="567"/>
        <w:jc w:val="both"/>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Строение и функции организма человека. Влияние физических упражнений на организм.</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color w:val="000000"/>
          <w:spacing w:val="-6"/>
          <w:sz w:val="28"/>
          <w:szCs w:val="28"/>
          <w:lang w:eastAsia="ru-RU"/>
        </w:rPr>
        <w:tab/>
      </w:r>
      <w:r w:rsidRPr="00204CA4">
        <w:rPr>
          <w:rFonts w:ascii="Times New Roman" w:eastAsia="Times New Roman" w:hAnsi="Times New Roman" w:cs="Times New Roman"/>
          <w:color w:val="000000"/>
          <w:spacing w:val="-6"/>
          <w:sz w:val="28"/>
          <w:szCs w:val="28"/>
          <w:lang w:eastAsia="ru-RU"/>
        </w:rPr>
        <w:t xml:space="preserve">Краткие сведения об опорно-мышечном аппарате (кости, суставы, мышцы), строение и функции внутренних органов, органов дыхания и </w:t>
      </w:r>
      <w:r w:rsidRPr="00204CA4">
        <w:rPr>
          <w:rFonts w:ascii="Times New Roman" w:eastAsia="Times New Roman" w:hAnsi="Times New Roman" w:cs="Times New Roman"/>
          <w:color w:val="000000"/>
          <w:spacing w:val="-6"/>
          <w:sz w:val="28"/>
          <w:szCs w:val="28"/>
          <w:lang w:eastAsia="ru-RU"/>
        </w:rPr>
        <w:lastRenderedPageBreak/>
        <w:t xml:space="preserve">кровообращения, органов пищеварения и нервной системы. Влияние физических упражнений на развитие и состояние различных органов и систем организма.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 xml:space="preserve">Общая и специальная физическая подготовка.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Понятие об общей и специальной физической подготовке. Методика развития двигательных качеств: ловкости, гибкости, быстроты, прыгучести, силы, выносливости и равновесия. Правила построения и проведения комплексов по общей и специальной физической подготовке.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 xml:space="preserve">Основы техники и методика спортивной подготовки элементам спортивной аэробики.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Принципы, этапы и методы </w:t>
      </w:r>
      <w:r w:rsidRPr="00204CA4">
        <w:rPr>
          <w:rFonts w:ascii="Times New Roman" w:eastAsia="Times New Roman" w:hAnsi="Times New Roman" w:cs="Times New Roman"/>
          <w:bCs/>
          <w:color w:val="000000"/>
          <w:spacing w:val="-6"/>
          <w:sz w:val="28"/>
          <w:szCs w:val="28"/>
          <w:lang w:eastAsia="ru-RU"/>
        </w:rPr>
        <w:t>спортивной подготовки</w:t>
      </w:r>
      <w:r w:rsidRPr="00204CA4">
        <w:rPr>
          <w:rFonts w:ascii="Times New Roman" w:eastAsia="Times New Roman" w:hAnsi="Times New Roman" w:cs="Times New Roman"/>
          <w:color w:val="000000"/>
          <w:spacing w:val="-6"/>
          <w:sz w:val="28"/>
          <w:szCs w:val="28"/>
          <w:lang w:eastAsia="ru-RU"/>
        </w:rPr>
        <w:t xml:space="preserve">. Ошибки, их предупреждение и исправление. Основы техники, типичные ошибки и методика.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 xml:space="preserve">Методика проведения тренировочных занятий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Общая характеристика задач тренировочных занятий. Структура занятия. Назначение, содержание, построение и методика проведения подготовительной, основной и заключительной частей тренировки. </w:t>
      </w:r>
    </w:p>
    <w:p w:rsidR="005C7328" w:rsidRDefault="005C7328"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p>
    <w:p w:rsidR="005C7328" w:rsidRDefault="005C7328" w:rsidP="005C7328">
      <w:pPr>
        <w:autoSpaceDE w:val="0"/>
        <w:autoSpaceDN w:val="0"/>
        <w:adjustRightInd w:val="0"/>
        <w:spacing w:after="60" w:line="300" w:lineRule="exact"/>
        <w:ind w:firstLine="567"/>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85</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Понятие об объеме и интенсивности тренировочных нагрузок. Факторы, обусловливающие эффект тренировки. Планирование тренировки.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 xml:space="preserve">Основы музыкальной грамоты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Значение музыки в спортивной аэробике. Понятие о содержании и характере музыки. Свойства музыкального звука. Метр, такт, размер. Ритм и мелодия музыки. Темп, музыкальная динамика, регистровая окраска. Форма и фразировка. История музыки и музыкальная литература. Жизнь и творчество композиторов-классиков. Прослушивание и обсуждение музыкальных иллюстраций.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 xml:space="preserve">Правила судейства, организация и проведение соревнований. </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Значение спортивных соревнований. Виды соревнований. Разбор и изучение правил соревнований. Классификация сбавок. Типичные ошибки при исполнении упражнений без предмета и с предметами. Сбавки за содержание, композицию и качество исполнения произвольных комбинаций. Организация и проведение соревнований. Подготовка к соревнованиям. Судейская коллегия, права и обязанности. Учет и оформление результатов соревнований.</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spacing w:val="-6"/>
          <w:sz w:val="28"/>
          <w:szCs w:val="28"/>
          <w:lang w:eastAsia="ru-RU"/>
        </w:rPr>
        <w:t>Периодизация спортивной тренировки, особенности тренировки на разных этапах подготовки.</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Понятие о спортивной форме и этапах её становления. Календарь спортивных соревнований и деление годичного цикла подготовки на периоды, этапы, мезо- и микроциклы. Краткая характеристика соревнования, объема и интенсивности тренировочных нагрузок на обще подготовительном и специально-подготовительном этапах подготовительного периода тренировки. Особенности тренировки в соревновательном периоде. Задачи и содержание тренировочной работы в переходном периоде.</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bCs/>
          <w:spacing w:val="-6"/>
          <w:sz w:val="28"/>
          <w:szCs w:val="28"/>
          <w:lang w:eastAsia="ru-RU"/>
        </w:rPr>
        <w:t xml:space="preserve">Планирование, учет и контроль в тренировочном процессе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 xml:space="preserve">Значение и роль планирования, учета и контроля в управлении тренировочным процессом. Виды планирования: перспективное, текущее и оперативное. Содержание и документы учета и контроля. Дневник гимнастки.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bCs/>
          <w:spacing w:val="-6"/>
          <w:sz w:val="28"/>
          <w:szCs w:val="28"/>
          <w:lang w:eastAsia="ru-RU"/>
        </w:rPr>
        <w:t xml:space="preserve">Режим, питание и гигиена спортсменов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Понятие о режиме, его значение в жизнедеятельности человека. Рекомендации к режиму дня гимнасток. Питание, его значение в сохранении и укреплении здоровья. Понятие об обмене веществ, калорийности и усвоении пищи, </w:t>
      </w:r>
      <w:proofErr w:type="spellStart"/>
      <w:r w:rsidRPr="00204CA4">
        <w:rPr>
          <w:rFonts w:ascii="Times New Roman" w:eastAsia="Times New Roman" w:hAnsi="Times New Roman" w:cs="Times New Roman"/>
          <w:spacing w:val="-6"/>
          <w:sz w:val="28"/>
          <w:szCs w:val="28"/>
          <w:lang w:eastAsia="ru-RU"/>
        </w:rPr>
        <w:t>энергозатраты</w:t>
      </w:r>
      <w:proofErr w:type="spellEnd"/>
      <w:r w:rsidRPr="00204CA4">
        <w:rPr>
          <w:rFonts w:ascii="Times New Roman" w:eastAsia="Times New Roman" w:hAnsi="Times New Roman" w:cs="Times New Roman"/>
          <w:spacing w:val="-6"/>
          <w:sz w:val="28"/>
          <w:szCs w:val="28"/>
          <w:lang w:eastAsia="ru-RU"/>
        </w:rPr>
        <w:t xml:space="preserve"> при физических нагрузках. Рекомендации по питанию спортсменов.  Понятие о гигиене труда, отдыха и занятий спортом. Личная гигиена. Гигиена одежды и обуви. Гигиена жилища, места учебы и занятий спортом.</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bCs/>
          <w:spacing w:val="-6"/>
          <w:sz w:val="28"/>
          <w:szCs w:val="28"/>
          <w:lang w:eastAsia="ru-RU"/>
        </w:rPr>
        <w:t xml:space="preserve">Травмы и заболевания. Меры профилактики, первая помощь </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Понятие о травмах. </w:t>
      </w:r>
      <w:proofErr w:type="gramStart"/>
      <w:r w:rsidRPr="00204CA4">
        <w:rPr>
          <w:rFonts w:ascii="Times New Roman" w:eastAsia="Times New Roman" w:hAnsi="Times New Roman" w:cs="Times New Roman"/>
          <w:spacing w:val="-6"/>
          <w:sz w:val="28"/>
          <w:szCs w:val="28"/>
          <w:lang w:eastAsia="ru-RU"/>
        </w:rPr>
        <w:t>Краткая характеристика травм  (ушибы, растяжения, разрывы связок, мышц и сухожилий, вывихи, переломы, кровотечения).</w:t>
      </w:r>
      <w:proofErr w:type="gramEnd"/>
      <w:r w:rsidRPr="00204CA4">
        <w:rPr>
          <w:rFonts w:ascii="Times New Roman" w:eastAsia="Times New Roman" w:hAnsi="Times New Roman" w:cs="Times New Roman"/>
          <w:spacing w:val="-6"/>
          <w:sz w:val="28"/>
          <w:szCs w:val="28"/>
          <w:lang w:eastAsia="ru-RU"/>
        </w:rPr>
        <w:t xml:space="preserve"> Причины травм и их, профилактика. Оказание первой доврачебной помощи. Понятие о здоровье и болезни. Наиболее общие причины заболеваний, меры профилактики. Закаливание как одна из действенных  мер профилактики заболеваний. Средства закаливания.</w:t>
      </w:r>
    </w:p>
    <w:p w:rsidR="005C7328" w:rsidRPr="005C7328" w:rsidRDefault="005C7328" w:rsidP="005C7328">
      <w:pPr>
        <w:tabs>
          <w:tab w:val="left" w:pos="993"/>
        </w:tabs>
        <w:spacing w:before="120" w:after="120" w:line="300" w:lineRule="exact"/>
        <w:jc w:val="center"/>
        <w:rPr>
          <w:rFonts w:ascii="Times New Roman" w:eastAsia="Times New Roman" w:hAnsi="Times New Roman" w:cs="Times New Roman"/>
          <w:bCs/>
          <w:spacing w:val="-6"/>
          <w:sz w:val="28"/>
          <w:szCs w:val="28"/>
          <w:lang w:eastAsia="ru-RU"/>
        </w:rPr>
      </w:pPr>
      <w:r w:rsidRPr="005C7328">
        <w:rPr>
          <w:rFonts w:ascii="Times New Roman" w:eastAsia="Times New Roman" w:hAnsi="Times New Roman" w:cs="Times New Roman"/>
          <w:bCs/>
          <w:spacing w:val="-6"/>
          <w:sz w:val="28"/>
          <w:szCs w:val="28"/>
          <w:lang w:eastAsia="ru-RU"/>
        </w:rPr>
        <w:t>86</w:t>
      </w:r>
    </w:p>
    <w:p w:rsidR="000101B3" w:rsidRPr="00204CA4" w:rsidRDefault="000101B3" w:rsidP="000101B3">
      <w:pPr>
        <w:tabs>
          <w:tab w:val="left" w:pos="993"/>
        </w:tabs>
        <w:spacing w:before="120" w:after="120" w:line="300" w:lineRule="exact"/>
        <w:jc w:val="both"/>
        <w:rPr>
          <w:rFonts w:ascii="Times New Roman" w:eastAsia="Times New Roman" w:hAnsi="Times New Roman" w:cs="Times New Roman"/>
          <w:b/>
          <w:bCs/>
          <w:spacing w:val="-6"/>
          <w:sz w:val="28"/>
          <w:szCs w:val="28"/>
          <w:lang w:eastAsia="ru-RU"/>
        </w:rPr>
      </w:pPr>
      <w:r w:rsidRPr="00204CA4">
        <w:rPr>
          <w:rFonts w:ascii="Times New Roman" w:eastAsia="Times New Roman" w:hAnsi="Times New Roman" w:cs="Times New Roman"/>
          <w:b/>
          <w:bCs/>
          <w:spacing w:val="-6"/>
          <w:sz w:val="28"/>
          <w:szCs w:val="28"/>
          <w:lang w:eastAsia="ru-RU"/>
        </w:rPr>
        <w:t xml:space="preserve">Физическая подготовка  – </w:t>
      </w:r>
      <w:r w:rsidRPr="00204CA4">
        <w:rPr>
          <w:rFonts w:ascii="Times New Roman" w:eastAsia="Times New Roman" w:hAnsi="Times New Roman" w:cs="Times New Roman"/>
          <w:bCs/>
          <w:spacing w:val="-6"/>
          <w:sz w:val="28"/>
          <w:szCs w:val="28"/>
          <w:lang w:eastAsia="ru-RU"/>
        </w:rPr>
        <w:t xml:space="preserve">это  организованный процесс, направленный </w:t>
      </w:r>
      <w:proofErr w:type="gramStart"/>
      <w:r w:rsidRPr="00204CA4">
        <w:rPr>
          <w:rFonts w:ascii="Times New Roman" w:eastAsia="Times New Roman" w:hAnsi="Times New Roman" w:cs="Times New Roman"/>
          <w:bCs/>
          <w:spacing w:val="-6"/>
          <w:sz w:val="28"/>
          <w:szCs w:val="28"/>
          <w:lang w:eastAsia="ru-RU"/>
        </w:rPr>
        <w:t>на</w:t>
      </w:r>
      <w:proofErr w:type="gramEnd"/>
      <w:r w:rsidRPr="00204CA4">
        <w:rPr>
          <w:rFonts w:ascii="Times New Roman" w:eastAsia="Times New Roman" w:hAnsi="Times New Roman" w:cs="Times New Roman"/>
          <w:bCs/>
          <w:spacing w:val="-6"/>
          <w:sz w:val="28"/>
          <w:szCs w:val="28"/>
          <w:lang w:eastAsia="ru-RU"/>
        </w:rPr>
        <w:t>:</w:t>
      </w:r>
    </w:p>
    <w:p w:rsidR="000101B3" w:rsidRPr="00204CA4" w:rsidRDefault="000101B3" w:rsidP="00235D3A">
      <w:pPr>
        <w:numPr>
          <w:ilvl w:val="0"/>
          <w:numId w:val="54"/>
        </w:numPr>
        <w:tabs>
          <w:tab w:val="left" w:pos="567"/>
        </w:tabs>
        <w:spacing w:after="60" w:line="300" w:lineRule="exact"/>
        <w:ind w:firstLine="284"/>
        <w:jc w:val="both"/>
        <w:rPr>
          <w:rFonts w:ascii="Times New Roman" w:eastAsia="Times New Roman" w:hAnsi="Times New Roman" w:cs="Times New Roman"/>
          <w:bCs/>
          <w:spacing w:val="-6"/>
          <w:sz w:val="28"/>
          <w:szCs w:val="28"/>
          <w:lang w:eastAsia="ru-RU"/>
        </w:rPr>
      </w:pPr>
      <w:r w:rsidRPr="00204CA4">
        <w:rPr>
          <w:rFonts w:ascii="Times New Roman" w:eastAsia="Times New Roman" w:hAnsi="Times New Roman" w:cs="Times New Roman"/>
          <w:bCs/>
          <w:spacing w:val="-6"/>
          <w:sz w:val="28"/>
          <w:szCs w:val="28"/>
          <w:lang w:eastAsia="ru-RU"/>
        </w:rPr>
        <w:t xml:space="preserve"> Всестороннее развитие организма занимающихся – укрепление опорно-связочного аппарата, </w:t>
      </w:r>
      <w:proofErr w:type="gramStart"/>
      <w:r w:rsidRPr="00204CA4">
        <w:rPr>
          <w:rFonts w:ascii="Times New Roman" w:eastAsia="Times New Roman" w:hAnsi="Times New Roman" w:cs="Times New Roman"/>
          <w:bCs/>
          <w:spacing w:val="-6"/>
          <w:sz w:val="28"/>
          <w:szCs w:val="28"/>
          <w:lang w:eastAsia="ru-RU"/>
        </w:rPr>
        <w:t>сердечно-сосудистой</w:t>
      </w:r>
      <w:proofErr w:type="gramEnd"/>
      <w:r w:rsidRPr="00204CA4">
        <w:rPr>
          <w:rFonts w:ascii="Times New Roman" w:eastAsia="Times New Roman" w:hAnsi="Times New Roman" w:cs="Times New Roman"/>
          <w:bCs/>
          <w:spacing w:val="-6"/>
          <w:sz w:val="28"/>
          <w:szCs w:val="28"/>
          <w:lang w:eastAsia="ru-RU"/>
        </w:rPr>
        <w:t xml:space="preserve"> и дыхательной систем, совершенствование деятельности  вегетативной и центральной нервной систем.</w:t>
      </w:r>
    </w:p>
    <w:p w:rsidR="000101B3" w:rsidRPr="00204CA4" w:rsidRDefault="000101B3" w:rsidP="00235D3A">
      <w:pPr>
        <w:numPr>
          <w:ilvl w:val="0"/>
          <w:numId w:val="54"/>
        </w:numPr>
        <w:tabs>
          <w:tab w:val="left" w:pos="567"/>
        </w:tabs>
        <w:spacing w:after="60" w:line="300" w:lineRule="exact"/>
        <w:ind w:firstLine="284"/>
        <w:jc w:val="both"/>
        <w:rPr>
          <w:rFonts w:ascii="Times New Roman" w:eastAsia="Times New Roman" w:hAnsi="Times New Roman" w:cs="Times New Roman"/>
          <w:bCs/>
          <w:spacing w:val="-6"/>
          <w:sz w:val="28"/>
          <w:szCs w:val="28"/>
          <w:lang w:eastAsia="ru-RU"/>
        </w:rPr>
      </w:pPr>
      <w:r w:rsidRPr="00204CA4">
        <w:rPr>
          <w:rFonts w:ascii="Times New Roman" w:eastAsia="Times New Roman" w:hAnsi="Times New Roman" w:cs="Times New Roman"/>
          <w:spacing w:val="-6"/>
          <w:sz w:val="28"/>
          <w:szCs w:val="28"/>
          <w:lang w:eastAsia="ru-RU"/>
        </w:rPr>
        <w:t>Укрепление здоровья и повышение работоспособности.</w:t>
      </w:r>
    </w:p>
    <w:p w:rsidR="000101B3" w:rsidRPr="00204CA4" w:rsidRDefault="000101B3" w:rsidP="00235D3A">
      <w:pPr>
        <w:numPr>
          <w:ilvl w:val="0"/>
          <w:numId w:val="54"/>
        </w:numPr>
        <w:tabs>
          <w:tab w:val="left" w:pos="567"/>
        </w:tabs>
        <w:spacing w:after="60" w:line="300" w:lineRule="exact"/>
        <w:ind w:firstLine="284"/>
        <w:jc w:val="both"/>
        <w:rPr>
          <w:rFonts w:ascii="Times New Roman" w:eastAsia="Times New Roman" w:hAnsi="Times New Roman" w:cs="Times New Roman"/>
          <w:spacing w:val="-6"/>
          <w:sz w:val="28"/>
          <w:szCs w:val="28"/>
          <w:lang w:val="x-none" w:eastAsia="x-none"/>
        </w:rPr>
      </w:pPr>
      <w:r w:rsidRPr="00204CA4">
        <w:rPr>
          <w:rFonts w:ascii="Times New Roman" w:eastAsia="Times New Roman" w:hAnsi="Times New Roman" w:cs="Times New Roman"/>
          <w:spacing w:val="-6"/>
          <w:sz w:val="28"/>
          <w:szCs w:val="28"/>
          <w:lang w:val="x-none" w:eastAsia="x-none"/>
        </w:rPr>
        <w:t>Развитие физических способностей, необходимых для успешного освоения техники упражнений художественной гимнастики и исполнение их с требуемым качеством: амплитудой, скоростью, силой и др.</w:t>
      </w:r>
    </w:p>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val="x-none" w:eastAsia="x-none"/>
        </w:rPr>
      </w:pPr>
      <w:r w:rsidRPr="00204CA4">
        <w:rPr>
          <w:rFonts w:ascii="Times New Roman" w:eastAsia="Times New Roman" w:hAnsi="Times New Roman" w:cs="Times New Roman"/>
          <w:spacing w:val="-6"/>
          <w:sz w:val="28"/>
          <w:szCs w:val="28"/>
          <w:lang w:val="x-none" w:eastAsia="x-none"/>
        </w:rPr>
        <w:t xml:space="preserve">     Физическая подготовка делится на общую физическую и специальную.</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bCs/>
          <w:spacing w:val="-6"/>
          <w:sz w:val="28"/>
          <w:szCs w:val="28"/>
          <w:lang w:eastAsia="ru-RU"/>
        </w:rPr>
        <w:t xml:space="preserve"> Общая физическая подготовка /ОФП/</w:t>
      </w:r>
      <w:r w:rsidRPr="00204CA4">
        <w:rPr>
          <w:rFonts w:ascii="Times New Roman" w:eastAsia="Times New Roman" w:hAnsi="Times New Roman" w:cs="Times New Roman"/>
          <w:spacing w:val="-6"/>
          <w:sz w:val="28"/>
          <w:szCs w:val="28"/>
          <w:lang w:eastAsia="ru-RU"/>
        </w:rPr>
        <w:t xml:space="preserve"> - это физическая подготовка, осуществляемая безотносительно к конкретному виду деятельности человека. Она направлена на укрепление здоровья и разностороннее развитие занимающихся, повышение работоспособности и развитие качеств без учета специфики избранного вида спорта. </w:t>
      </w:r>
      <w:proofErr w:type="gramStart"/>
      <w:r w:rsidRPr="00204CA4">
        <w:rPr>
          <w:rFonts w:ascii="Times New Roman" w:eastAsia="Times New Roman" w:hAnsi="Times New Roman" w:cs="Times New Roman"/>
          <w:spacing w:val="-6"/>
          <w:sz w:val="28"/>
          <w:szCs w:val="28"/>
          <w:lang w:eastAsia="ru-RU"/>
        </w:rPr>
        <w:t>Средствами ОФП  являются: общеразвивающие упражнения, бег, кросс, плавание, ходьба на лыжах, катание на коньках, велосипедах, спортивные и подвижные игры.</w:t>
      </w:r>
      <w:proofErr w:type="gramEnd"/>
    </w:p>
    <w:p w:rsidR="000101B3" w:rsidRPr="00204CA4" w:rsidRDefault="000101B3" w:rsidP="000101B3">
      <w:pPr>
        <w:spacing w:after="60" w:line="300" w:lineRule="exact"/>
        <w:ind w:firstLine="567"/>
        <w:jc w:val="both"/>
        <w:rPr>
          <w:rFonts w:ascii="Times New Roman" w:eastAsia="Times New Roman" w:hAnsi="Times New Roman" w:cs="Times New Roman"/>
          <w:bCs/>
          <w:spacing w:val="-6"/>
          <w:sz w:val="28"/>
          <w:szCs w:val="28"/>
          <w:lang w:eastAsia="ru-RU"/>
        </w:rPr>
      </w:pPr>
      <w:r w:rsidRPr="00204CA4">
        <w:rPr>
          <w:rFonts w:ascii="Times New Roman" w:eastAsia="Times New Roman" w:hAnsi="Times New Roman" w:cs="Times New Roman"/>
          <w:b/>
          <w:spacing w:val="-6"/>
          <w:sz w:val="28"/>
          <w:szCs w:val="28"/>
          <w:lang w:eastAsia="ru-RU"/>
        </w:rPr>
        <w:t>Специальная физическая подготовка</w:t>
      </w:r>
      <w:r w:rsidRPr="00204CA4">
        <w:rPr>
          <w:rFonts w:ascii="Times New Roman" w:eastAsia="Times New Roman" w:hAnsi="Times New Roman" w:cs="Times New Roman"/>
          <w:spacing w:val="-6"/>
          <w:sz w:val="28"/>
          <w:szCs w:val="28"/>
          <w:lang w:eastAsia="ru-RU"/>
        </w:rPr>
        <w:t xml:space="preserve"> /СФП/ </w:t>
      </w:r>
      <w:r w:rsidRPr="00204CA4">
        <w:rPr>
          <w:rFonts w:ascii="Times New Roman" w:eastAsia="Times New Roman" w:hAnsi="Times New Roman" w:cs="Times New Roman"/>
          <w:b/>
          <w:bCs/>
          <w:spacing w:val="-6"/>
          <w:sz w:val="28"/>
          <w:szCs w:val="28"/>
          <w:lang w:eastAsia="ru-RU"/>
        </w:rPr>
        <w:t xml:space="preserve">- </w:t>
      </w:r>
      <w:r w:rsidRPr="00204CA4">
        <w:rPr>
          <w:rFonts w:ascii="Times New Roman" w:eastAsia="Times New Roman" w:hAnsi="Times New Roman" w:cs="Times New Roman"/>
          <w:bCs/>
          <w:spacing w:val="-6"/>
          <w:sz w:val="28"/>
          <w:szCs w:val="28"/>
          <w:lang w:eastAsia="ru-RU"/>
        </w:rPr>
        <w:t>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i/>
          <w:spacing w:val="-6"/>
          <w:sz w:val="28"/>
          <w:szCs w:val="28"/>
          <w:lang w:eastAsia="ru-RU"/>
        </w:rPr>
        <w:t xml:space="preserve">  Виды физических качеств:</w:t>
      </w:r>
    </w:p>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1.  Гибкость – подвижность в суставах – способность выполнять движения по большой амплитуде пассивно и активно;</w:t>
      </w:r>
    </w:p>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lastRenderedPageBreak/>
        <w:t xml:space="preserve">2. </w:t>
      </w:r>
      <w:r w:rsidRPr="00204CA4">
        <w:rPr>
          <w:rFonts w:ascii="Times New Roman" w:eastAsia="Times New Roman" w:hAnsi="Times New Roman" w:cs="Times New Roman"/>
          <w:spacing w:val="-6"/>
          <w:sz w:val="28"/>
          <w:szCs w:val="28"/>
          <w:lang w:eastAsia="ru-RU"/>
        </w:rPr>
        <w:tab/>
        <w:t>Сила – способность преодолевать внешнее сопротивление или противодействовать ему за счет мышечных усилий в статических и динамических движениях;</w:t>
      </w:r>
    </w:p>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3. </w:t>
      </w:r>
      <w:r w:rsidRPr="00204CA4">
        <w:rPr>
          <w:rFonts w:ascii="Times New Roman" w:eastAsia="Times New Roman" w:hAnsi="Times New Roman" w:cs="Times New Roman"/>
          <w:spacing w:val="-6"/>
          <w:sz w:val="28"/>
          <w:szCs w:val="28"/>
          <w:lang w:eastAsia="ru-RU"/>
        </w:rPr>
        <w:tab/>
        <w:t>Быстрота – способность быстро реагировать и выполнять движения с большой скоростью и частотой;</w:t>
      </w:r>
    </w:p>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4. </w:t>
      </w:r>
      <w:r w:rsidRPr="00204CA4">
        <w:rPr>
          <w:rFonts w:ascii="Times New Roman" w:eastAsia="Times New Roman" w:hAnsi="Times New Roman" w:cs="Times New Roman"/>
          <w:spacing w:val="-6"/>
          <w:sz w:val="28"/>
          <w:szCs w:val="28"/>
          <w:lang w:eastAsia="ru-RU"/>
        </w:rPr>
        <w:tab/>
        <w:t>Прыгучесть – скоростно-силовое качество, проявляющееся в высоте отталкивания;</w:t>
      </w:r>
    </w:p>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5.  </w:t>
      </w:r>
      <w:r w:rsidRPr="00204CA4">
        <w:rPr>
          <w:rFonts w:ascii="Times New Roman" w:eastAsia="Times New Roman" w:hAnsi="Times New Roman" w:cs="Times New Roman"/>
          <w:spacing w:val="-6"/>
          <w:sz w:val="28"/>
          <w:szCs w:val="28"/>
          <w:lang w:eastAsia="ru-RU"/>
        </w:rPr>
        <w:tab/>
        <w:t>Равновесие - способность сохранять устойчивое положение в статических и динамических упражнениях;</w:t>
      </w:r>
    </w:p>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6. </w:t>
      </w:r>
      <w:r w:rsidRPr="00204CA4">
        <w:rPr>
          <w:rFonts w:ascii="Times New Roman" w:eastAsia="Times New Roman" w:hAnsi="Times New Roman" w:cs="Times New Roman"/>
          <w:spacing w:val="-6"/>
          <w:sz w:val="28"/>
          <w:szCs w:val="28"/>
          <w:lang w:eastAsia="ru-RU"/>
        </w:rPr>
        <w:tab/>
        <w:t>Координация – способность к целесообразной организации мышечной деятельности и ловкость - способность осваивать новые движения и перестраивать деятельность в соответствии с обстановкой;</w:t>
      </w:r>
    </w:p>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7. Выносливость – способность противостоять утомлению.</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i/>
          <w:spacing w:val="-6"/>
          <w:sz w:val="28"/>
          <w:szCs w:val="28"/>
          <w:lang w:eastAsia="ru-RU"/>
        </w:rPr>
        <w:t xml:space="preserve">Основными принципами </w:t>
      </w:r>
      <w:r w:rsidRPr="00204CA4">
        <w:rPr>
          <w:rFonts w:ascii="Times New Roman" w:eastAsia="Times New Roman" w:hAnsi="Times New Roman" w:cs="Times New Roman"/>
          <w:i/>
          <w:spacing w:val="-6"/>
          <w:sz w:val="28"/>
          <w:szCs w:val="28"/>
          <w:lang w:eastAsia="ru-RU"/>
        </w:rPr>
        <w:t>специальной физической подготовки спортивной аэробики являются:</w:t>
      </w:r>
    </w:p>
    <w:p w:rsidR="000101B3" w:rsidRPr="00204CA4" w:rsidRDefault="000101B3" w:rsidP="00235D3A">
      <w:pPr>
        <w:numPr>
          <w:ilvl w:val="0"/>
          <w:numId w:val="55"/>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соразмерность – оптимальное и соразмерное, сбалансированное развитие физических качеств;</w:t>
      </w:r>
    </w:p>
    <w:p w:rsidR="000101B3" w:rsidRDefault="000101B3" w:rsidP="00235D3A">
      <w:pPr>
        <w:numPr>
          <w:ilvl w:val="0"/>
          <w:numId w:val="55"/>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сопряженность – применение средств, наиболее близких по структуре основным упражнениям художественной гимнастики;</w:t>
      </w:r>
    </w:p>
    <w:p w:rsidR="005C7328" w:rsidRPr="00204CA4" w:rsidRDefault="005C7328" w:rsidP="005C7328">
      <w:pPr>
        <w:tabs>
          <w:tab w:val="left" w:pos="567"/>
        </w:tabs>
        <w:spacing w:after="60" w:line="300" w:lineRule="exact"/>
        <w:ind w:left="1288"/>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87</w:t>
      </w:r>
    </w:p>
    <w:p w:rsidR="000101B3" w:rsidRPr="00204CA4" w:rsidRDefault="000101B3" w:rsidP="00235D3A">
      <w:pPr>
        <w:numPr>
          <w:ilvl w:val="0"/>
          <w:numId w:val="55"/>
        </w:num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опережение – опережающее развитие физических качеств по отношению к технической подготовке.</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ab/>
      </w:r>
      <w:r w:rsidRPr="00204CA4">
        <w:rPr>
          <w:rFonts w:ascii="Times New Roman" w:eastAsia="Times New Roman" w:hAnsi="Times New Roman" w:cs="Times New Roman"/>
          <w:b/>
          <w:i/>
          <w:spacing w:val="-6"/>
          <w:sz w:val="28"/>
          <w:szCs w:val="28"/>
          <w:lang w:eastAsia="ru-RU"/>
        </w:rPr>
        <w:t>Основными средствами</w:t>
      </w:r>
      <w:r w:rsidRPr="00204CA4">
        <w:rPr>
          <w:rFonts w:ascii="Times New Roman" w:eastAsia="Times New Roman" w:hAnsi="Times New Roman" w:cs="Times New Roman"/>
          <w:spacing w:val="-6"/>
          <w:sz w:val="28"/>
          <w:szCs w:val="28"/>
          <w:lang w:eastAsia="ru-RU"/>
        </w:rPr>
        <w:t xml:space="preserve">  СФП спортсменов являются: общеразвивающие и акробатические упражнения, элементы классического тренажа, а также специальные упражнения:</w:t>
      </w:r>
    </w:p>
    <w:p w:rsidR="000101B3" w:rsidRPr="00204CA4" w:rsidRDefault="004A18C4" w:rsidP="000101B3">
      <w:pPr>
        <w:spacing w:before="120" w:after="12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Таблица 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7497"/>
      </w:tblGrid>
      <w:tr w:rsidR="000101B3" w:rsidRPr="00204CA4" w:rsidTr="009F5DC8">
        <w:tc>
          <w:tcPr>
            <w:tcW w:w="1980" w:type="dxa"/>
            <w:vAlign w:val="center"/>
          </w:tcPr>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На развитие</w:t>
            </w:r>
          </w:p>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ловкости</w:t>
            </w:r>
          </w:p>
        </w:tc>
        <w:tc>
          <w:tcPr>
            <w:tcW w:w="7943" w:type="dxa"/>
            <w:vAlign w:val="center"/>
          </w:tcPr>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задания, игры, эстафеты, включающие сложно-координированные действия и упражнения с предметами.</w:t>
            </w:r>
          </w:p>
        </w:tc>
      </w:tr>
      <w:tr w:rsidR="000101B3" w:rsidRPr="00204CA4" w:rsidTr="009F5DC8">
        <w:tc>
          <w:tcPr>
            <w:tcW w:w="1980" w:type="dxa"/>
            <w:vAlign w:val="center"/>
          </w:tcPr>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На  развитие</w:t>
            </w:r>
          </w:p>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гибкости</w:t>
            </w:r>
          </w:p>
        </w:tc>
        <w:tc>
          <w:tcPr>
            <w:tcW w:w="7943" w:type="dxa"/>
            <w:vAlign w:val="center"/>
          </w:tcPr>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w:t>
            </w:r>
          </w:p>
        </w:tc>
      </w:tr>
      <w:tr w:rsidR="000101B3" w:rsidRPr="00204CA4" w:rsidTr="009F5DC8">
        <w:tc>
          <w:tcPr>
            <w:tcW w:w="1980" w:type="dxa"/>
            <w:vAlign w:val="center"/>
          </w:tcPr>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На развитие силы</w:t>
            </w:r>
          </w:p>
        </w:tc>
        <w:tc>
          <w:tcPr>
            <w:tcW w:w="7943" w:type="dxa"/>
            <w:vAlign w:val="center"/>
          </w:tcPr>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упражнения на силу мышц рук, ног и туловища;</w:t>
            </w:r>
          </w:p>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сгибание и разгибание, отведение и приведение;</w:t>
            </w:r>
          </w:p>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круговые движения, бег, прыжки, выпады, приседы и т.д</w:t>
            </w:r>
            <w:proofErr w:type="gramStart"/>
            <w:r w:rsidRPr="00204CA4">
              <w:rPr>
                <w:rFonts w:ascii="Times New Roman" w:eastAsia="Times New Roman" w:hAnsi="Times New Roman" w:cs="Times New Roman"/>
                <w:sz w:val="26"/>
                <w:szCs w:val="26"/>
                <w:lang w:eastAsia="ru-RU"/>
              </w:rPr>
              <w:t>..</w:t>
            </w:r>
            <w:proofErr w:type="gramEnd"/>
          </w:p>
        </w:tc>
      </w:tr>
      <w:tr w:rsidR="000101B3" w:rsidRPr="00204CA4" w:rsidTr="009F5DC8">
        <w:tc>
          <w:tcPr>
            <w:tcW w:w="1980" w:type="dxa"/>
            <w:vAlign w:val="center"/>
          </w:tcPr>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На развитие</w:t>
            </w:r>
          </w:p>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быстроты</w:t>
            </w:r>
          </w:p>
        </w:tc>
        <w:tc>
          <w:tcPr>
            <w:tcW w:w="7943" w:type="dxa"/>
            <w:vAlign w:val="center"/>
          </w:tcPr>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 xml:space="preserve"> упражнения на развитие скорости реакции, скорости и частоты движений при выполнении основных упражнений.</w:t>
            </w:r>
          </w:p>
        </w:tc>
      </w:tr>
      <w:tr w:rsidR="000101B3" w:rsidRPr="00204CA4" w:rsidTr="009F5DC8">
        <w:tc>
          <w:tcPr>
            <w:tcW w:w="1980" w:type="dxa"/>
            <w:vAlign w:val="center"/>
          </w:tcPr>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На развитие</w:t>
            </w:r>
          </w:p>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прыгучести</w:t>
            </w:r>
          </w:p>
        </w:tc>
        <w:tc>
          <w:tcPr>
            <w:tcW w:w="7943" w:type="dxa"/>
            <w:vAlign w:val="center"/>
          </w:tcPr>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 xml:space="preserve"> упражнения на развитие силы, скорости и высоты отталкивания, а также прыжковой выносливости.</w:t>
            </w:r>
          </w:p>
        </w:tc>
      </w:tr>
      <w:tr w:rsidR="000101B3" w:rsidRPr="00204CA4" w:rsidTr="009F5DC8">
        <w:tc>
          <w:tcPr>
            <w:tcW w:w="1980" w:type="dxa"/>
            <w:vAlign w:val="center"/>
          </w:tcPr>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На равновесие</w:t>
            </w:r>
          </w:p>
        </w:tc>
        <w:tc>
          <w:tcPr>
            <w:tcW w:w="7943" w:type="dxa"/>
            <w:vAlign w:val="center"/>
          </w:tcPr>
          <w:p w:rsidR="000101B3" w:rsidRPr="00204CA4" w:rsidRDefault="000101B3" w:rsidP="009F5DC8">
            <w:p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сохранение устойчивого положения в усложненных условиях:</w:t>
            </w:r>
          </w:p>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после динамических движений;</w:t>
            </w:r>
          </w:p>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после раздражения вестибулярного анализатора;</w:t>
            </w:r>
          </w:p>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с выключенным зрением;</w:t>
            </w:r>
          </w:p>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на уменьшенной и повышенной опоре.</w:t>
            </w:r>
          </w:p>
        </w:tc>
      </w:tr>
      <w:tr w:rsidR="000101B3" w:rsidRPr="00204CA4" w:rsidTr="009F5DC8">
        <w:tc>
          <w:tcPr>
            <w:tcW w:w="1980" w:type="dxa"/>
            <w:vAlign w:val="center"/>
          </w:tcPr>
          <w:p w:rsidR="000101B3" w:rsidRPr="00204CA4" w:rsidRDefault="000101B3" w:rsidP="009F5DC8">
            <w:pPr>
              <w:spacing w:before="40" w:after="40" w:line="240" w:lineRule="exact"/>
              <w:jc w:val="center"/>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На развитие выносливости</w:t>
            </w:r>
          </w:p>
        </w:tc>
        <w:tc>
          <w:tcPr>
            <w:tcW w:w="7943" w:type="dxa"/>
            <w:vAlign w:val="center"/>
          </w:tcPr>
          <w:p w:rsidR="000101B3" w:rsidRPr="00204CA4" w:rsidRDefault="000101B3" w:rsidP="00235D3A">
            <w:pPr>
              <w:numPr>
                <w:ilvl w:val="0"/>
                <w:numId w:val="60"/>
              </w:numPr>
              <w:tabs>
                <w:tab w:val="left" w:pos="312"/>
              </w:tabs>
              <w:spacing w:before="40" w:after="40" w:line="240" w:lineRule="exact"/>
              <w:ind w:left="39"/>
              <w:rPr>
                <w:rFonts w:ascii="Times New Roman" w:eastAsia="Times New Roman" w:hAnsi="Times New Roman" w:cs="Times New Roman"/>
                <w:sz w:val="26"/>
                <w:szCs w:val="26"/>
                <w:lang w:eastAsia="ru-RU"/>
              </w:rPr>
            </w:pPr>
            <w:r w:rsidRPr="00204CA4">
              <w:rPr>
                <w:rFonts w:ascii="Times New Roman" w:eastAsia="Times New Roman" w:hAnsi="Times New Roman" w:cs="Times New Roman"/>
                <w:sz w:val="26"/>
                <w:szCs w:val="26"/>
                <w:lang w:eastAsia="ru-RU"/>
              </w:rPr>
              <w:t>- выполнение различных заданий на фоне утомления.</w:t>
            </w:r>
          </w:p>
        </w:tc>
      </w:tr>
    </w:tbl>
    <w:p w:rsidR="000101B3" w:rsidRPr="00204CA4" w:rsidRDefault="000101B3" w:rsidP="000101B3">
      <w:pPr>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4"/>
          <w:szCs w:val="24"/>
          <w:lang w:eastAsia="ru-RU"/>
        </w:rPr>
        <w:lastRenderedPageBreak/>
        <w:tab/>
      </w:r>
      <w:r w:rsidRPr="00204CA4">
        <w:rPr>
          <w:rFonts w:ascii="Times New Roman" w:eastAsia="Times New Roman" w:hAnsi="Times New Roman" w:cs="Times New Roman"/>
          <w:b/>
          <w:i/>
          <w:sz w:val="28"/>
          <w:szCs w:val="28"/>
          <w:lang w:eastAsia="ru-RU"/>
        </w:rPr>
        <w:t>Основными методами</w:t>
      </w:r>
      <w:r w:rsidRPr="00204CA4">
        <w:rPr>
          <w:rFonts w:ascii="Times New Roman" w:eastAsia="Times New Roman" w:hAnsi="Times New Roman" w:cs="Times New Roman"/>
          <w:sz w:val="28"/>
          <w:szCs w:val="28"/>
          <w:lang w:eastAsia="ru-RU"/>
        </w:rPr>
        <w:t xml:space="preserve">  СФП являются: </w:t>
      </w:r>
      <w:proofErr w:type="gramStart"/>
      <w:r w:rsidRPr="00204CA4">
        <w:rPr>
          <w:rFonts w:ascii="Times New Roman" w:eastAsia="Times New Roman" w:hAnsi="Times New Roman" w:cs="Times New Roman"/>
          <w:sz w:val="28"/>
          <w:szCs w:val="28"/>
          <w:lang w:eastAsia="ru-RU"/>
        </w:rPr>
        <w:t>повторный</w:t>
      </w:r>
      <w:proofErr w:type="gramEnd"/>
      <w:r w:rsidRPr="00204CA4">
        <w:rPr>
          <w:rFonts w:ascii="Times New Roman" w:eastAsia="Times New Roman" w:hAnsi="Times New Roman" w:cs="Times New Roman"/>
          <w:sz w:val="28"/>
          <w:szCs w:val="28"/>
          <w:lang w:eastAsia="ru-RU"/>
        </w:rPr>
        <w:t>,  переменный, круговой, игровой и соревновательный.</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Организация СФП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аэробистов</w:t>
      </w:r>
      <w:proofErr w:type="spellEnd"/>
      <w:r w:rsidRPr="00204CA4">
        <w:rPr>
          <w:rFonts w:ascii="Times New Roman" w:eastAsia="Times New Roman" w:hAnsi="Times New Roman" w:cs="Times New Roman"/>
          <w:color w:val="000000"/>
          <w:sz w:val="28"/>
          <w:szCs w:val="28"/>
          <w:lang w:eastAsia="ru-RU"/>
        </w:rPr>
        <w:t xml:space="preserve"> осуществляется в следующих формах: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комплекс специальных упражнений;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в виде круговой тренировки;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в форме соревнований. </w:t>
      </w:r>
    </w:p>
    <w:p w:rsidR="000101B3" w:rsidRPr="00204CA4" w:rsidRDefault="000101B3" w:rsidP="000101B3">
      <w:pPr>
        <w:autoSpaceDE w:val="0"/>
        <w:autoSpaceDN w:val="0"/>
        <w:adjustRightInd w:val="0"/>
        <w:spacing w:after="60" w:line="300" w:lineRule="exact"/>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 </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С учетом вышесказанного рекомендуется следующая последовательность заданий на развитие и оценку физических качеств: </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1. разминка; </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2. на гибкость; </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3. на быстроту; </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4. на прыгучесть; </w:t>
      </w:r>
    </w:p>
    <w:p w:rsidR="000101B3"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5. на координацию; </w:t>
      </w:r>
    </w:p>
    <w:p w:rsidR="005C7328" w:rsidRPr="00204CA4" w:rsidRDefault="005C7328" w:rsidP="005C7328">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6. на равновесие; </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7. на силу; </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8. на выносливость. </w:t>
      </w:r>
    </w:p>
    <w:p w:rsidR="000101B3" w:rsidRPr="00204CA4" w:rsidRDefault="000101B3" w:rsidP="000101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Осуществляя и оценивая СФП важно использовать и учитывать благоприятные (</w:t>
      </w:r>
      <w:proofErr w:type="spellStart"/>
      <w:r w:rsidRPr="00204CA4">
        <w:rPr>
          <w:rFonts w:ascii="Times New Roman" w:eastAsia="Times New Roman" w:hAnsi="Times New Roman" w:cs="Times New Roman"/>
          <w:color w:val="000000"/>
          <w:sz w:val="28"/>
          <w:szCs w:val="28"/>
          <w:lang w:eastAsia="ru-RU"/>
        </w:rPr>
        <w:t>сензитивные</w:t>
      </w:r>
      <w:proofErr w:type="spellEnd"/>
      <w:r w:rsidRPr="00204CA4">
        <w:rPr>
          <w:rFonts w:ascii="Times New Roman" w:eastAsia="Times New Roman" w:hAnsi="Times New Roman" w:cs="Times New Roman"/>
          <w:color w:val="000000"/>
          <w:sz w:val="28"/>
          <w:szCs w:val="28"/>
          <w:lang w:eastAsia="ru-RU"/>
        </w:rPr>
        <w:t>) возрастные периоды развития физических качеств.</w:t>
      </w:r>
    </w:p>
    <w:p w:rsidR="000101B3" w:rsidRDefault="004A18C4" w:rsidP="000101B3">
      <w:pPr>
        <w:spacing w:before="120" w:after="12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Таблица 20</w:t>
      </w:r>
    </w:p>
    <w:p w:rsidR="000101B3" w:rsidRPr="00204CA4" w:rsidRDefault="000101B3" w:rsidP="000101B3">
      <w:pPr>
        <w:spacing w:before="120" w:after="120" w:line="240" w:lineRule="auto"/>
        <w:jc w:val="righ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196"/>
        <w:gridCol w:w="4303"/>
      </w:tblGrid>
      <w:tr w:rsidR="000101B3" w:rsidRPr="00204CA4" w:rsidTr="009F5DC8">
        <w:tc>
          <w:tcPr>
            <w:tcW w:w="3082" w:type="dxa"/>
            <w:vAlign w:val="center"/>
          </w:tcPr>
          <w:p w:rsidR="000101B3" w:rsidRPr="00204CA4" w:rsidRDefault="000101B3" w:rsidP="009F5DC8">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Дошкольный и младший школьный возраст</w:t>
            </w:r>
          </w:p>
        </w:tc>
        <w:tc>
          <w:tcPr>
            <w:tcW w:w="2305" w:type="dxa"/>
            <w:vAlign w:val="center"/>
          </w:tcPr>
          <w:p w:rsidR="000101B3" w:rsidRPr="00204CA4" w:rsidRDefault="000101B3" w:rsidP="009F5DC8">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6 – 10 лет</w:t>
            </w:r>
          </w:p>
        </w:tc>
        <w:tc>
          <w:tcPr>
            <w:tcW w:w="4536" w:type="dxa"/>
            <w:vAlign w:val="center"/>
          </w:tcPr>
          <w:p w:rsidR="000101B3" w:rsidRPr="00204CA4" w:rsidRDefault="000101B3" w:rsidP="009F5DC8">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Координация и ловкость, пассивная гибкость и быстрота</w:t>
            </w:r>
          </w:p>
        </w:tc>
      </w:tr>
      <w:tr w:rsidR="000101B3" w:rsidRPr="00204CA4" w:rsidTr="009F5DC8">
        <w:tc>
          <w:tcPr>
            <w:tcW w:w="3082" w:type="dxa"/>
            <w:vAlign w:val="center"/>
          </w:tcPr>
          <w:p w:rsidR="000101B3" w:rsidRPr="00204CA4" w:rsidRDefault="000101B3" w:rsidP="009F5DC8">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Средний школьный возраст</w:t>
            </w:r>
          </w:p>
        </w:tc>
        <w:tc>
          <w:tcPr>
            <w:tcW w:w="2305" w:type="dxa"/>
            <w:vAlign w:val="center"/>
          </w:tcPr>
          <w:p w:rsidR="000101B3" w:rsidRPr="00204CA4" w:rsidRDefault="000101B3" w:rsidP="009F5DC8">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11 – 14 лет</w:t>
            </w:r>
          </w:p>
        </w:tc>
        <w:tc>
          <w:tcPr>
            <w:tcW w:w="4536" w:type="dxa"/>
            <w:vAlign w:val="center"/>
          </w:tcPr>
          <w:p w:rsidR="000101B3" w:rsidRPr="00204CA4" w:rsidRDefault="000101B3" w:rsidP="009F5DC8">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Сила, прыгучесть, активная гибкость, равновесие</w:t>
            </w:r>
          </w:p>
        </w:tc>
      </w:tr>
      <w:tr w:rsidR="000101B3" w:rsidRPr="00204CA4" w:rsidTr="009F5DC8">
        <w:tc>
          <w:tcPr>
            <w:tcW w:w="3082" w:type="dxa"/>
            <w:vAlign w:val="center"/>
          </w:tcPr>
          <w:p w:rsidR="000101B3" w:rsidRPr="00204CA4" w:rsidRDefault="000101B3" w:rsidP="009F5DC8">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Старший школьный возраст</w:t>
            </w:r>
          </w:p>
        </w:tc>
        <w:tc>
          <w:tcPr>
            <w:tcW w:w="2305" w:type="dxa"/>
            <w:vAlign w:val="center"/>
          </w:tcPr>
          <w:p w:rsidR="000101B3" w:rsidRPr="00204CA4" w:rsidRDefault="000101B3" w:rsidP="009F5DC8">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14 лет и старше</w:t>
            </w:r>
          </w:p>
          <w:p w:rsidR="000101B3" w:rsidRPr="00204CA4" w:rsidRDefault="000101B3" w:rsidP="009F5DC8">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tc>
        <w:tc>
          <w:tcPr>
            <w:tcW w:w="4536" w:type="dxa"/>
            <w:vAlign w:val="center"/>
          </w:tcPr>
          <w:p w:rsidR="000101B3" w:rsidRPr="00204CA4" w:rsidRDefault="000101B3" w:rsidP="009F5DC8">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204CA4">
              <w:rPr>
                <w:rFonts w:ascii="Times New Roman" w:eastAsia="Times New Roman" w:hAnsi="Times New Roman" w:cs="Times New Roman"/>
                <w:color w:val="000000"/>
                <w:sz w:val="26"/>
                <w:szCs w:val="26"/>
                <w:lang w:eastAsia="ru-RU"/>
              </w:rPr>
              <w:t>Сила и выносливость</w:t>
            </w:r>
          </w:p>
        </w:tc>
      </w:tr>
    </w:tbl>
    <w:p w:rsidR="000101B3" w:rsidRPr="00204CA4" w:rsidRDefault="000101B3" w:rsidP="000101B3">
      <w:pPr>
        <w:tabs>
          <w:tab w:val="left" w:pos="567"/>
        </w:tabs>
        <w:spacing w:after="60" w:line="300" w:lineRule="exact"/>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 xml:space="preserve"> </w:t>
      </w:r>
    </w:p>
    <w:p w:rsidR="000101B3" w:rsidRPr="00204CA4" w:rsidRDefault="000101B3" w:rsidP="000101B3">
      <w:pPr>
        <w:shd w:val="clear" w:color="auto" w:fill="FFFFFF"/>
        <w:spacing w:before="120" w:after="120" w:line="300" w:lineRule="exact"/>
        <w:ind w:firstLine="567"/>
        <w:jc w:val="both"/>
        <w:rPr>
          <w:rFonts w:ascii="Times New Roman" w:eastAsia="Times New Roman" w:hAnsi="Times New Roman" w:cs="Times New Roman"/>
          <w:b/>
          <w:color w:val="000000"/>
          <w:spacing w:val="-6"/>
          <w:sz w:val="28"/>
          <w:szCs w:val="28"/>
          <w:lang w:eastAsia="ru-RU"/>
        </w:rPr>
      </w:pPr>
      <w:r w:rsidRPr="00204CA4">
        <w:rPr>
          <w:rFonts w:ascii="Times New Roman" w:eastAsia="Times New Roman" w:hAnsi="Times New Roman" w:cs="Times New Roman"/>
          <w:b/>
          <w:color w:val="000000"/>
          <w:spacing w:val="-6"/>
          <w:sz w:val="28"/>
          <w:szCs w:val="28"/>
          <w:lang w:eastAsia="ru-RU"/>
        </w:rPr>
        <w:t>Функциональная и реабилитационно-восстановительная подготовка.</w:t>
      </w:r>
    </w:p>
    <w:p w:rsidR="000101B3" w:rsidRPr="00204CA4" w:rsidRDefault="000101B3" w:rsidP="000101B3">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b/>
          <w:spacing w:val="-6"/>
          <w:sz w:val="28"/>
          <w:szCs w:val="28"/>
          <w:lang w:eastAsia="ru-RU"/>
        </w:rPr>
        <w:t xml:space="preserve">Функциональная подготовка </w:t>
      </w:r>
      <w:r w:rsidRPr="00204CA4">
        <w:rPr>
          <w:rFonts w:ascii="Times New Roman" w:eastAsia="Times New Roman" w:hAnsi="Times New Roman" w:cs="Times New Roman"/>
          <w:spacing w:val="-6"/>
          <w:sz w:val="28"/>
          <w:szCs w:val="28"/>
          <w:lang w:eastAsia="ru-RU"/>
        </w:rPr>
        <w:t xml:space="preserve">– это развитие способности выполнять большие объемы тренировочных нагрузок при высокой интенсивности работы и без снижения качества. </w:t>
      </w:r>
    </w:p>
    <w:p w:rsidR="000101B3" w:rsidRPr="00204CA4" w:rsidRDefault="000101B3" w:rsidP="000101B3">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Средствами функциональной подготовки могут быть: бег, кросс, плавание; 15-20 минутные комплексы аэробики или ритмической гимнастки; танцы любой </w:t>
      </w:r>
      <w:r w:rsidRPr="00204CA4">
        <w:rPr>
          <w:rFonts w:ascii="Times New Roman" w:eastAsia="Times New Roman" w:hAnsi="Times New Roman" w:cs="Times New Roman"/>
          <w:spacing w:val="-6"/>
          <w:sz w:val="28"/>
          <w:szCs w:val="28"/>
          <w:lang w:eastAsia="ru-RU"/>
        </w:rPr>
        <w:lastRenderedPageBreak/>
        <w:t>стилистики в течени</w:t>
      </w:r>
      <w:r>
        <w:rPr>
          <w:rFonts w:ascii="Times New Roman" w:eastAsia="Times New Roman" w:hAnsi="Times New Roman" w:cs="Times New Roman"/>
          <w:spacing w:val="-6"/>
          <w:sz w:val="28"/>
          <w:szCs w:val="28"/>
          <w:lang w:eastAsia="ru-RU"/>
        </w:rPr>
        <w:t xml:space="preserve">е 15-20 минут; прыжковые </w:t>
      </w:r>
      <w:proofErr w:type="spellStart"/>
      <w:r>
        <w:rPr>
          <w:rFonts w:ascii="Times New Roman" w:eastAsia="Times New Roman" w:hAnsi="Times New Roman" w:cs="Times New Roman"/>
          <w:spacing w:val="-6"/>
          <w:sz w:val="28"/>
          <w:szCs w:val="28"/>
          <w:lang w:eastAsia="ru-RU"/>
        </w:rPr>
        <w:t>серии</w:t>
      </w:r>
      <w:proofErr w:type="gramStart"/>
      <w:r>
        <w:rPr>
          <w:rFonts w:ascii="Times New Roman" w:eastAsia="Times New Roman" w:hAnsi="Times New Roman" w:cs="Times New Roman"/>
          <w:spacing w:val="-6"/>
          <w:sz w:val="28"/>
          <w:szCs w:val="28"/>
          <w:lang w:eastAsia="ru-RU"/>
        </w:rPr>
        <w:t>,</w:t>
      </w:r>
      <w:r w:rsidRPr="00204CA4">
        <w:rPr>
          <w:rFonts w:ascii="Times New Roman" w:eastAsia="Times New Roman" w:hAnsi="Times New Roman" w:cs="Times New Roman"/>
          <w:spacing w:val="-6"/>
          <w:sz w:val="28"/>
          <w:szCs w:val="28"/>
          <w:lang w:eastAsia="ru-RU"/>
        </w:rPr>
        <w:t>с</w:t>
      </w:r>
      <w:proofErr w:type="gramEnd"/>
      <w:r w:rsidRPr="00204CA4">
        <w:rPr>
          <w:rFonts w:ascii="Times New Roman" w:eastAsia="Times New Roman" w:hAnsi="Times New Roman" w:cs="Times New Roman"/>
          <w:spacing w:val="-6"/>
          <w:sz w:val="28"/>
          <w:szCs w:val="28"/>
          <w:lang w:eastAsia="ru-RU"/>
        </w:rPr>
        <w:t>двоенные</w:t>
      </w:r>
      <w:proofErr w:type="spellEnd"/>
      <w:r w:rsidRPr="00204CA4">
        <w:rPr>
          <w:rFonts w:ascii="Times New Roman" w:eastAsia="Times New Roman" w:hAnsi="Times New Roman" w:cs="Times New Roman"/>
          <w:spacing w:val="-6"/>
          <w:sz w:val="28"/>
          <w:szCs w:val="28"/>
          <w:lang w:eastAsia="ru-RU"/>
        </w:rPr>
        <w:t xml:space="preserve"> соревновательные комбинации; круг соревновательных комбинаций с небольшими интервалами отдыха.</w:t>
      </w:r>
    </w:p>
    <w:p w:rsidR="000101B3" w:rsidRPr="00204CA4" w:rsidRDefault="000101B3" w:rsidP="000101B3">
      <w:pPr>
        <w:spacing w:after="60" w:line="240" w:lineRule="auto"/>
        <w:ind w:firstLine="567"/>
        <w:jc w:val="both"/>
        <w:rPr>
          <w:rFonts w:ascii="Times New Roman" w:eastAsia="Times New Roman" w:hAnsi="Times New Roman" w:cs="Times New Roman"/>
          <w:spacing w:val="-6"/>
          <w:sz w:val="28"/>
          <w:szCs w:val="28"/>
          <w:lang w:eastAsia="ru-RU"/>
        </w:rPr>
      </w:pPr>
      <w:proofErr w:type="spellStart"/>
      <w:r w:rsidRPr="00204CA4">
        <w:rPr>
          <w:rFonts w:ascii="Times New Roman" w:eastAsia="Times New Roman" w:hAnsi="Times New Roman" w:cs="Times New Roman"/>
          <w:b/>
          <w:spacing w:val="-6"/>
          <w:sz w:val="28"/>
          <w:szCs w:val="28"/>
          <w:lang w:eastAsia="ru-RU"/>
        </w:rPr>
        <w:t>Реабилитационно</w:t>
      </w:r>
      <w:proofErr w:type="spellEnd"/>
      <w:r w:rsidRPr="00204CA4">
        <w:rPr>
          <w:rFonts w:ascii="Times New Roman" w:eastAsia="Times New Roman" w:hAnsi="Times New Roman" w:cs="Times New Roman"/>
          <w:b/>
          <w:spacing w:val="-6"/>
          <w:sz w:val="28"/>
          <w:szCs w:val="28"/>
          <w:lang w:eastAsia="ru-RU"/>
        </w:rPr>
        <w:t xml:space="preserve"> - восстановительная подготовка</w:t>
      </w:r>
      <w:r w:rsidRPr="00204CA4">
        <w:rPr>
          <w:rFonts w:ascii="Times New Roman" w:eastAsia="Times New Roman" w:hAnsi="Times New Roman" w:cs="Times New Roman"/>
          <w:spacing w:val="-6"/>
          <w:sz w:val="28"/>
          <w:szCs w:val="28"/>
          <w:lang w:eastAsia="ru-RU"/>
        </w:rPr>
        <w:t xml:space="preserve"> – это организованный процесс ликвидации неблагоприятных последствий усиленных занятий и ускорение процессов восстановления после нагрузок.  Особое внимание в художественной гимнастике необходимо уделять </w:t>
      </w:r>
      <w:proofErr w:type="spellStart"/>
      <w:r w:rsidRPr="00204CA4">
        <w:rPr>
          <w:rFonts w:ascii="Times New Roman" w:eastAsia="Times New Roman" w:hAnsi="Times New Roman" w:cs="Times New Roman"/>
          <w:spacing w:val="-6"/>
          <w:sz w:val="28"/>
          <w:szCs w:val="28"/>
          <w:lang w:eastAsia="ru-RU"/>
        </w:rPr>
        <w:t>реабилитационно</w:t>
      </w:r>
      <w:proofErr w:type="spellEnd"/>
      <w:r w:rsidRPr="00204CA4">
        <w:rPr>
          <w:rFonts w:ascii="Times New Roman" w:eastAsia="Times New Roman" w:hAnsi="Times New Roman" w:cs="Times New Roman"/>
          <w:spacing w:val="-6"/>
          <w:sz w:val="28"/>
          <w:szCs w:val="28"/>
          <w:lang w:eastAsia="ru-RU"/>
        </w:rPr>
        <w:t xml:space="preserve"> - профилактическим мероприятиям  для опорно-двигательного аппарата (позвоночника, голеностопного, коленного и тазобедренного суставов) и восстановительным мероприятиям для нервной системы гимнасток.  </w:t>
      </w:r>
    </w:p>
    <w:p w:rsidR="000101B3" w:rsidRPr="00204CA4" w:rsidRDefault="000101B3" w:rsidP="000101B3">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Восстановительные мероприятия:</w:t>
      </w:r>
    </w:p>
    <w:p w:rsidR="000101B3" w:rsidRPr="00204CA4" w:rsidRDefault="000101B3" w:rsidP="00235D3A">
      <w:pPr>
        <w:numPr>
          <w:ilvl w:val="0"/>
          <w:numId w:val="56"/>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массаж с растиркой;</w:t>
      </w:r>
    </w:p>
    <w:p w:rsidR="000101B3" w:rsidRPr="00204CA4" w:rsidRDefault="000101B3" w:rsidP="00235D3A">
      <w:pPr>
        <w:numPr>
          <w:ilvl w:val="0"/>
          <w:numId w:val="56"/>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корригирующая гимнастика в положениях сидя и лежа;</w:t>
      </w:r>
    </w:p>
    <w:p w:rsidR="000101B3" w:rsidRPr="00204CA4" w:rsidRDefault="000101B3" w:rsidP="00235D3A">
      <w:pPr>
        <w:numPr>
          <w:ilvl w:val="0"/>
          <w:numId w:val="56"/>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водные процедуры: душ, бассейн, море;</w:t>
      </w:r>
    </w:p>
    <w:p w:rsidR="000101B3" w:rsidRPr="00204CA4" w:rsidRDefault="000101B3" w:rsidP="00235D3A">
      <w:pPr>
        <w:numPr>
          <w:ilvl w:val="0"/>
          <w:numId w:val="56"/>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витаминизация: травы, настойки и поливитамины;</w:t>
      </w:r>
    </w:p>
    <w:p w:rsidR="000101B3" w:rsidRPr="00204CA4" w:rsidRDefault="000101B3" w:rsidP="00235D3A">
      <w:pPr>
        <w:numPr>
          <w:ilvl w:val="0"/>
          <w:numId w:val="56"/>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пассивный отдых: дневной и ночной сон;</w:t>
      </w:r>
    </w:p>
    <w:p w:rsidR="00204CA4" w:rsidRPr="00B64593" w:rsidRDefault="000101B3" w:rsidP="00B64593">
      <w:pPr>
        <w:numPr>
          <w:ilvl w:val="0"/>
          <w:numId w:val="56"/>
        </w:numPr>
        <w:tabs>
          <w:tab w:val="left" w:pos="567"/>
        </w:tabs>
        <w:spacing w:after="0" w:line="300" w:lineRule="exact"/>
        <w:ind w:firstLine="284"/>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 xml:space="preserve">отвлекающие мероприятия: просмотр кинофильмов, посещение концертов, дискотеки, прогулки и др. </w:t>
      </w:r>
    </w:p>
    <w:p w:rsidR="00204CA4" w:rsidRPr="00204CA4" w:rsidRDefault="00204CA4" w:rsidP="00204CA4">
      <w:pPr>
        <w:spacing w:after="0" w:line="240" w:lineRule="auto"/>
        <w:ind w:firstLine="567"/>
        <w:jc w:val="both"/>
        <w:rPr>
          <w:rFonts w:ascii="Times New Roman" w:eastAsia="Times New Roman" w:hAnsi="Times New Roman" w:cs="Times New Roman"/>
          <w:b/>
          <w:color w:val="000000"/>
          <w:sz w:val="28"/>
          <w:szCs w:val="28"/>
          <w:lang w:eastAsia="ru-RU"/>
        </w:rPr>
      </w:pPr>
    </w:p>
    <w:p w:rsidR="005C7328" w:rsidRDefault="005C7328" w:rsidP="00204CA4">
      <w:pPr>
        <w:spacing w:after="0" w:line="240" w:lineRule="auto"/>
        <w:ind w:left="1440"/>
        <w:contextualSpacing/>
        <w:jc w:val="center"/>
        <w:rPr>
          <w:rFonts w:ascii="Times New Roman" w:eastAsia="Times New Roman" w:hAnsi="Times New Roman" w:cs="Times New Roman"/>
          <w:b/>
          <w:color w:val="000000"/>
          <w:sz w:val="28"/>
          <w:szCs w:val="28"/>
          <w:lang w:eastAsia="ru-RU"/>
        </w:rPr>
      </w:pPr>
    </w:p>
    <w:p w:rsidR="005C7328" w:rsidRDefault="005C7328" w:rsidP="00204CA4">
      <w:pPr>
        <w:spacing w:after="0" w:line="240" w:lineRule="auto"/>
        <w:ind w:left="1440"/>
        <w:contextualSpacing/>
        <w:jc w:val="center"/>
        <w:rPr>
          <w:rFonts w:ascii="Times New Roman" w:eastAsia="Times New Roman" w:hAnsi="Times New Roman" w:cs="Times New Roman"/>
          <w:b/>
          <w:color w:val="000000"/>
          <w:sz w:val="28"/>
          <w:szCs w:val="28"/>
          <w:lang w:eastAsia="ru-RU"/>
        </w:rPr>
      </w:pPr>
    </w:p>
    <w:p w:rsidR="005C7328" w:rsidRPr="005C7328" w:rsidRDefault="005C7328" w:rsidP="00204CA4">
      <w:pPr>
        <w:spacing w:after="0" w:line="240" w:lineRule="auto"/>
        <w:ind w:left="1440"/>
        <w:contextualSpacing/>
        <w:jc w:val="center"/>
        <w:rPr>
          <w:rFonts w:ascii="Times New Roman" w:eastAsia="Times New Roman" w:hAnsi="Times New Roman" w:cs="Times New Roman"/>
          <w:color w:val="000000"/>
          <w:sz w:val="28"/>
          <w:szCs w:val="28"/>
          <w:lang w:eastAsia="ru-RU"/>
        </w:rPr>
      </w:pPr>
      <w:r w:rsidRPr="005C7328">
        <w:rPr>
          <w:rFonts w:ascii="Times New Roman" w:eastAsia="Times New Roman" w:hAnsi="Times New Roman" w:cs="Times New Roman"/>
          <w:color w:val="000000"/>
          <w:sz w:val="28"/>
          <w:szCs w:val="28"/>
          <w:lang w:eastAsia="ru-RU"/>
        </w:rPr>
        <w:t>89</w:t>
      </w:r>
    </w:p>
    <w:p w:rsidR="00204CA4" w:rsidRDefault="00204CA4" w:rsidP="00204CA4">
      <w:pPr>
        <w:spacing w:after="0" w:line="240" w:lineRule="auto"/>
        <w:ind w:left="1440"/>
        <w:contextualSpacing/>
        <w:jc w:val="center"/>
        <w:rPr>
          <w:rFonts w:ascii="Times New Roman" w:eastAsia="Times New Roman" w:hAnsi="Times New Roman" w:cs="Times New Roman"/>
          <w:b/>
          <w:color w:val="000000"/>
          <w:sz w:val="28"/>
          <w:szCs w:val="28"/>
          <w:lang w:eastAsia="ru-RU"/>
        </w:rPr>
      </w:pPr>
      <w:r w:rsidRPr="00204CA4">
        <w:rPr>
          <w:rFonts w:ascii="Times New Roman" w:eastAsia="Times New Roman" w:hAnsi="Times New Roman" w:cs="Times New Roman"/>
          <w:b/>
          <w:color w:val="000000"/>
          <w:sz w:val="28"/>
          <w:szCs w:val="28"/>
          <w:lang w:eastAsia="ru-RU"/>
        </w:rPr>
        <w:t>Инструкторская и судейская практика</w:t>
      </w:r>
    </w:p>
    <w:p w:rsidR="00B64593" w:rsidRPr="00204CA4" w:rsidRDefault="00B64593" w:rsidP="00204CA4">
      <w:pPr>
        <w:spacing w:after="0" w:line="240" w:lineRule="auto"/>
        <w:ind w:left="1440"/>
        <w:contextualSpacing/>
        <w:jc w:val="center"/>
        <w:rPr>
          <w:rFonts w:ascii="Times New Roman" w:eastAsia="Times New Roman" w:hAnsi="Times New Roman" w:cs="Times New Roman"/>
          <w:color w:val="000000"/>
          <w:sz w:val="23"/>
          <w:szCs w:val="23"/>
          <w:lang w:eastAsia="ru-RU"/>
        </w:rPr>
      </w:pPr>
    </w:p>
    <w:p w:rsidR="00204CA4" w:rsidRPr="00204CA4" w:rsidRDefault="00204CA4" w:rsidP="00204CA4">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течение всего периода обучения тренер готовит себе помощников, привлекая учащихся старших разрядов к организации занятий с младшими учащимися. Перед учащимися старших разрядов ставятся следующие требования:</w:t>
      </w:r>
    </w:p>
    <w:p w:rsidR="00204CA4" w:rsidRPr="00204CA4" w:rsidRDefault="00204CA4" w:rsidP="00235D3A">
      <w:pPr>
        <w:numPr>
          <w:ilvl w:val="0"/>
          <w:numId w:val="2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Уметь самостоятельно проводить разминку, занятие по ОФП, обучать технике упражнений, проводить урок с группами начальной подготовки и учебно-тренировочными группами.</w:t>
      </w:r>
    </w:p>
    <w:p w:rsidR="00204CA4" w:rsidRPr="00204CA4" w:rsidRDefault="00204CA4" w:rsidP="00235D3A">
      <w:pPr>
        <w:numPr>
          <w:ilvl w:val="0"/>
          <w:numId w:val="2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Уметь подбирать элементы, музыкальное сопровождение и составлять произвольные комбинации для младших учащихся.</w:t>
      </w:r>
    </w:p>
    <w:p w:rsidR="00204CA4" w:rsidRPr="00204CA4" w:rsidRDefault="00204CA4" w:rsidP="00235D3A">
      <w:pPr>
        <w:numPr>
          <w:ilvl w:val="0"/>
          <w:numId w:val="22"/>
        </w:numPr>
        <w:spacing w:after="0" w:line="240" w:lineRule="auto"/>
        <w:ind w:left="0" w:firstLine="851"/>
        <w:contextualSpacing/>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Знать правила соревнований, систематически привлекаться к судейству, уметь организовывать и проводить внутри школьные соревнования.</w:t>
      </w:r>
    </w:p>
    <w:p w:rsidR="00204CA4" w:rsidRPr="00204CA4" w:rsidRDefault="00204CA4" w:rsidP="00204CA4">
      <w:pPr>
        <w:spacing w:after="0" w:line="240" w:lineRule="auto"/>
        <w:ind w:firstLine="709"/>
        <w:jc w:val="both"/>
        <w:rPr>
          <w:rFonts w:ascii="Times New Roman" w:eastAsia="Times New Roman" w:hAnsi="Times New Roman" w:cs="Times New Roman"/>
          <w:color w:val="000000"/>
          <w:sz w:val="28"/>
          <w:szCs w:val="28"/>
          <w:lang w:eastAsia="ru-RU"/>
        </w:rPr>
      </w:pPr>
    </w:p>
    <w:p w:rsidR="00204CA4" w:rsidRDefault="00204CA4" w:rsidP="00204CA4">
      <w:pPr>
        <w:spacing w:after="0" w:line="240" w:lineRule="auto"/>
        <w:ind w:firstLine="709"/>
        <w:contextualSpacing/>
        <w:jc w:val="center"/>
        <w:rPr>
          <w:rFonts w:ascii="Times New Roman" w:eastAsia="Times New Roman" w:hAnsi="Times New Roman" w:cs="Times New Roman"/>
          <w:b/>
          <w:sz w:val="28"/>
          <w:szCs w:val="28"/>
        </w:rPr>
      </w:pPr>
      <w:r w:rsidRPr="00204CA4">
        <w:rPr>
          <w:rFonts w:ascii="Times New Roman" w:eastAsia="Times New Roman" w:hAnsi="Times New Roman" w:cs="Times New Roman"/>
          <w:b/>
          <w:sz w:val="28"/>
          <w:szCs w:val="28"/>
        </w:rPr>
        <w:t>Восстановительные мероприятия</w:t>
      </w:r>
    </w:p>
    <w:p w:rsidR="00B64593" w:rsidRPr="00204CA4" w:rsidRDefault="00B64593" w:rsidP="00204CA4">
      <w:pPr>
        <w:spacing w:after="0" w:line="240" w:lineRule="auto"/>
        <w:ind w:firstLine="709"/>
        <w:contextualSpacing/>
        <w:jc w:val="center"/>
        <w:rPr>
          <w:rFonts w:ascii="Times New Roman" w:eastAsia="Times New Roman" w:hAnsi="Times New Roman" w:cs="Times New Roman"/>
          <w:b/>
          <w:sz w:val="28"/>
          <w:szCs w:val="28"/>
        </w:rPr>
      </w:pP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Система медико-восстановительных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B64593">
        <w:rPr>
          <w:rFonts w:ascii="Times New Roman" w:eastAsia="Times New Roman" w:hAnsi="Times New Roman" w:cs="Times New Roman"/>
          <w:i/>
          <w:sz w:val="28"/>
          <w:szCs w:val="28"/>
        </w:rPr>
        <w:t>К педагогическим средствам восстановления относятся</w:t>
      </w:r>
      <w:r w:rsidRPr="00204CA4">
        <w:rPr>
          <w:rFonts w:ascii="Times New Roman" w:eastAsia="Times New Roman" w:hAnsi="Times New Roman" w:cs="Times New Roman"/>
          <w:sz w:val="28"/>
          <w:szCs w:val="28"/>
        </w:rPr>
        <w:t>:</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1. Рациональное распределение нагрузок в макр</w:t>
      </w:r>
      <w:proofErr w:type="gramStart"/>
      <w:r w:rsidRPr="00204CA4">
        <w:rPr>
          <w:rFonts w:ascii="Times New Roman" w:eastAsia="Times New Roman" w:hAnsi="Times New Roman" w:cs="Times New Roman"/>
          <w:sz w:val="28"/>
          <w:szCs w:val="28"/>
        </w:rPr>
        <w:t>о-</w:t>
      </w:r>
      <w:proofErr w:type="gramEnd"/>
      <w:r w:rsidRPr="00204CA4">
        <w:rPr>
          <w:rFonts w:ascii="Times New Roman" w:eastAsia="Times New Roman" w:hAnsi="Times New Roman" w:cs="Times New Roman"/>
          <w:sz w:val="28"/>
          <w:szCs w:val="28"/>
        </w:rPr>
        <w:t>, и микроциклах.</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2. Создание чёткого ритма и режима учебно-тренировочного процесса.</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lastRenderedPageBreak/>
        <w:t>3. Рациональное построение учебно-тренировочных занятий.</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4. Использование разнообразных средств и методов тренировки, в том числе и нетрадиционных.</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5. Индивидуализация тренировочного процесса.</w:t>
      </w:r>
    </w:p>
    <w:p w:rsid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6. Адекватные интервалы отдыха.</w:t>
      </w:r>
    </w:p>
    <w:p w:rsidR="00B64593" w:rsidRPr="00204CA4" w:rsidRDefault="00B64593" w:rsidP="00204CA4">
      <w:pPr>
        <w:spacing w:after="0" w:line="240" w:lineRule="auto"/>
        <w:ind w:firstLine="709"/>
        <w:jc w:val="both"/>
        <w:rPr>
          <w:rFonts w:ascii="Times New Roman" w:eastAsia="Times New Roman" w:hAnsi="Times New Roman" w:cs="Times New Roman"/>
          <w:sz w:val="28"/>
          <w:szCs w:val="28"/>
        </w:rPr>
      </w:pPr>
    </w:p>
    <w:p w:rsidR="00204CA4" w:rsidRPr="00B64593" w:rsidRDefault="00204CA4" w:rsidP="00204CA4">
      <w:pPr>
        <w:spacing w:after="0" w:line="240" w:lineRule="auto"/>
        <w:ind w:firstLine="709"/>
        <w:jc w:val="both"/>
        <w:rPr>
          <w:rFonts w:ascii="Times New Roman" w:eastAsia="Times New Roman" w:hAnsi="Times New Roman" w:cs="Times New Roman"/>
          <w:i/>
          <w:sz w:val="28"/>
          <w:szCs w:val="28"/>
        </w:rPr>
      </w:pPr>
      <w:r w:rsidRPr="00B64593">
        <w:rPr>
          <w:rFonts w:ascii="Times New Roman" w:eastAsia="Times New Roman" w:hAnsi="Times New Roman" w:cs="Times New Roman"/>
          <w:i/>
          <w:sz w:val="28"/>
          <w:szCs w:val="28"/>
        </w:rPr>
        <w:t>Психологические средства восстановления:</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1. Организация внешних условий и факторов тренировки</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2. Формирование значимых мотивов и благоприятных отношений к тренировкам.</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3. Психорегулирующая тренировка</w:t>
      </w:r>
    </w:p>
    <w:p w:rsid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 xml:space="preserve">4. </w:t>
      </w:r>
      <w:proofErr w:type="gramStart"/>
      <w:r w:rsidRPr="00204CA4">
        <w:rPr>
          <w:rFonts w:ascii="Times New Roman" w:eastAsia="Times New Roman" w:hAnsi="Times New Roman" w:cs="Times New Roman"/>
          <w:sz w:val="28"/>
          <w:szCs w:val="28"/>
        </w:rPr>
        <w:t>Отвлекающие мероприятия: чтение книг, прослушивание музыки, экскурсии, посещение музеев, выставок, театров.</w:t>
      </w:r>
      <w:proofErr w:type="gramEnd"/>
    </w:p>
    <w:p w:rsidR="00B64593" w:rsidRPr="00204CA4" w:rsidRDefault="00B64593" w:rsidP="00204CA4">
      <w:pPr>
        <w:spacing w:after="0" w:line="240" w:lineRule="auto"/>
        <w:ind w:firstLine="709"/>
        <w:jc w:val="both"/>
        <w:rPr>
          <w:rFonts w:ascii="Times New Roman" w:eastAsia="Times New Roman" w:hAnsi="Times New Roman" w:cs="Times New Roman"/>
          <w:sz w:val="28"/>
          <w:szCs w:val="28"/>
        </w:rPr>
      </w:pPr>
    </w:p>
    <w:p w:rsidR="00204CA4" w:rsidRPr="00B64593" w:rsidRDefault="00204CA4" w:rsidP="00204CA4">
      <w:pPr>
        <w:spacing w:after="0" w:line="240" w:lineRule="auto"/>
        <w:ind w:firstLine="709"/>
        <w:jc w:val="both"/>
        <w:rPr>
          <w:rFonts w:ascii="Times New Roman" w:eastAsia="Times New Roman" w:hAnsi="Times New Roman" w:cs="Times New Roman"/>
          <w:i/>
          <w:sz w:val="28"/>
          <w:szCs w:val="28"/>
        </w:rPr>
      </w:pPr>
      <w:r w:rsidRPr="00B64593">
        <w:rPr>
          <w:rFonts w:ascii="Times New Roman" w:eastAsia="Times New Roman" w:hAnsi="Times New Roman" w:cs="Times New Roman"/>
          <w:i/>
          <w:sz w:val="28"/>
          <w:szCs w:val="28"/>
        </w:rPr>
        <w:t>Медико-биологические средства:</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1. Рациональный режим дня (ночной сон не менее 8-9 часов).</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2. Сбалансированное рациональное питание.</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3. Специализированное питание, витамины, спортивные напитки и т.д.</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4. Удобная обувь, одежда.</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5. Водные процедуры (душ, ванны, баня).</w:t>
      </w:r>
    </w:p>
    <w:p w:rsid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6. Массаж, спортивные растирки.</w:t>
      </w:r>
    </w:p>
    <w:p w:rsidR="005C7328" w:rsidRPr="00204CA4" w:rsidRDefault="005C7328" w:rsidP="005C732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7. Физиотерапевтические процедуры.</w:t>
      </w:r>
    </w:p>
    <w:p w:rsidR="00204CA4" w:rsidRPr="00204CA4" w:rsidRDefault="00204CA4" w:rsidP="00204CA4">
      <w:pPr>
        <w:spacing w:after="0" w:line="240" w:lineRule="auto"/>
        <w:ind w:firstLine="709"/>
        <w:jc w:val="both"/>
        <w:rPr>
          <w:rFonts w:ascii="Times New Roman" w:eastAsia="Times New Roman" w:hAnsi="Times New Roman" w:cs="Times New Roman"/>
          <w:sz w:val="28"/>
          <w:szCs w:val="28"/>
        </w:rPr>
      </w:pPr>
      <w:r w:rsidRPr="00204CA4">
        <w:rPr>
          <w:rFonts w:ascii="Times New Roman" w:eastAsia="Times New Roman" w:hAnsi="Times New Roman" w:cs="Times New Roman"/>
          <w:sz w:val="28"/>
          <w:szCs w:val="28"/>
        </w:rPr>
        <w:t>8. Методика биологической обратной связи.</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Для обеспечения эффективного управления подготовкой спортсмена на этапах совершенствования спортивного мастерства разрабатываются индивидуальные тренировочные программы, раскрывающие направленность, содержание, порядок, последовательность и сроки осуществления тренировочных и иных заданий, связанных с достижением индивидуальных целей спортивной подготовки в соответствии с индивидуальным планом спортивной подготовки.</w:t>
      </w:r>
    </w:p>
    <w:p w:rsidR="00204CA4" w:rsidRPr="00204CA4" w:rsidRDefault="00204CA4" w:rsidP="00204CA4">
      <w:pPr>
        <w:spacing w:line="240" w:lineRule="auto"/>
        <w:contextualSpacing/>
        <w:jc w:val="both"/>
        <w:rPr>
          <w:rFonts w:ascii="Times New Roman" w:eastAsia="Calibri" w:hAnsi="Times New Roman" w:cs="Times New Roman"/>
          <w:sz w:val="28"/>
          <w:szCs w:val="28"/>
        </w:rPr>
      </w:pPr>
    </w:p>
    <w:p w:rsidR="00204CA4" w:rsidRPr="00204CA4" w:rsidRDefault="00204CA4" w:rsidP="00204CA4">
      <w:pPr>
        <w:tabs>
          <w:tab w:val="left" w:pos="217"/>
          <w:tab w:val="left" w:pos="967"/>
        </w:tabs>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ЭТАП НАЧАЛЬНОЙ ПОДГОТОВКИ 1 года спортивной подготовки</w:t>
      </w:r>
    </w:p>
    <w:p w:rsidR="00204CA4" w:rsidRPr="00204CA4" w:rsidRDefault="00204CA4" w:rsidP="00204CA4">
      <w:pPr>
        <w:tabs>
          <w:tab w:val="left" w:pos="217"/>
          <w:tab w:val="left" w:pos="967"/>
        </w:tabs>
        <w:spacing w:after="60" w:line="240" w:lineRule="auto"/>
        <w:ind w:firstLine="567"/>
        <w:jc w:val="both"/>
        <w:rPr>
          <w:rFonts w:ascii="Times New Roman" w:eastAsia="Times New Roman" w:hAnsi="Times New Roman" w:cs="Times New Roman"/>
          <w:i/>
          <w:spacing w:val="-4"/>
          <w:sz w:val="28"/>
          <w:szCs w:val="28"/>
          <w:u w:val="single"/>
          <w:lang w:eastAsia="ru-RU"/>
        </w:rPr>
      </w:pPr>
      <w:r w:rsidRPr="00204CA4">
        <w:rPr>
          <w:rFonts w:ascii="Times New Roman" w:eastAsia="Times New Roman" w:hAnsi="Times New Roman" w:cs="Times New Roman"/>
          <w:spacing w:val="-4"/>
          <w:sz w:val="28"/>
          <w:szCs w:val="28"/>
          <w:lang w:eastAsia="ru-RU"/>
        </w:rPr>
        <w:t xml:space="preserve"> </w:t>
      </w:r>
      <w:r w:rsidRPr="00204CA4">
        <w:rPr>
          <w:rFonts w:ascii="Times New Roman" w:eastAsia="Times New Roman" w:hAnsi="Times New Roman" w:cs="Times New Roman"/>
          <w:i/>
          <w:spacing w:val="-4"/>
          <w:sz w:val="28"/>
          <w:szCs w:val="28"/>
          <w:u w:val="single"/>
          <w:lang w:eastAsia="ru-RU"/>
        </w:rPr>
        <w:t>Общая физическая подготовка</w:t>
      </w:r>
    </w:p>
    <w:p w:rsidR="00204CA4" w:rsidRPr="00204CA4" w:rsidRDefault="00204CA4" w:rsidP="00204CA4">
      <w:pPr>
        <w:spacing w:after="60" w:line="240" w:lineRule="auto"/>
        <w:ind w:firstLine="567"/>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i/>
          <w:spacing w:val="-4"/>
          <w:sz w:val="28"/>
          <w:szCs w:val="28"/>
          <w:lang w:eastAsia="ru-RU"/>
        </w:rPr>
        <w:t>Общеразвивающие упражнения</w:t>
      </w:r>
      <w:r w:rsidRPr="00204CA4">
        <w:rPr>
          <w:rFonts w:ascii="Times New Roman" w:eastAsia="Times New Roman" w:hAnsi="Times New Roman" w:cs="Times New Roman"/>
          <w:spacing w:val="-4"/>
          <w:sz w:val="28"/>
          <w:szCs w:val="28"/>
          <w:lang w:eastAsia="ru-RU"/>
        </w:rPr>
        <w:t xml:space="preserve"> </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Упражнения для мышц рук, плечевого пояса: поднимание и опускание рук вперед, вверх, назад в стороны, движения прямыми и согнутыми руками в различном темпе; движения руками - сгибание и разгибание в различных упорах (в упоре на стенке, на гимнастической скамейке, в упоре лежа), вращения, махи, отведение и приведение, рывки.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Упражнения для мышц ног: сгибание и разгибание </w:t>
      </w:r>
      <w:proofErr w:type="gramStart"/>
      <w:r w:rsidRPr="00204CA4">
        <w:rPr>
          <w:rFonts w:ascii="Times New Roman" w:eastAsia="Times New Roman" w:hAnsi="Times New Roman" w:cs="Times New Roman"/>
          <w:color w:val="000000"/>
          <w:spacing w:val="-4"/>
          <w:sz w:val="28"/>
          <w:szCs w:val="28"/>
          <w:lang w:eastAsia="ru-RU"/>
        </w:rPr>
        <w:t>стоп</w:t>
      </w:r>
      <w:proofErr w:type="gramEnd"/>
      <w:r w:rsidRPr="00204CA4">
        <w:rPr>
          <w:rFonts w:ascii="Times New Roman" w:eastAsia="Times New Roman" w:hAnsi="Times New Roman" w:cs="Times New Roman"/>
          <w:color w:val="000000"/>
          <w:spacing w:val="-4"/>
          <w:sz w:val="28"/>
          <w:szCs w:val="28"/>
          <w:lang w:eastAsia="ru-RU"/>
        </w:rPr>
        <w:t xml:space="preserve"> и круговые движения стопой. </w:t>
      </w:r>
      <w:proofErr w:type="spellStart"/>
      <w:r w:rsidRPr="00204CA4">
        <w:rPr>
          <w:rFonts w:ascii="Times New Roman" w:eastAsia="Times New Roman" w:hAnsi="Times New Roman" w:cs="Times New Roman"/>
          <w:color w:val="000000"/>
          <w:spacing w:val="-4"/>
          <w:sz w:val="28"/>
          <w:szCs w:val="28"/>
          <w:lang w:eastAsia="ru-RU"/>
        </w:rPr>
        <w:t>Полуприседы</w:t>
      </w:r>
      <w:proofErr w:type="spellEnd"/>
      <w:r w:rsidRPr="00204CA4">
        <w:rPr>
          <w:rFonts w:ascii="Times New Roman" w:eastAsia="Times New Roman" w:hAnsi="Times New Roman" w:cs="Times New Roman"/>
          <w:color w:val="000000"/>
          <w:spacing w:val="-4"/>
          <w:sz w:val="28"/>
          <w:szCs w:val="28"/>
          <w:lang w:eastAsia="ru-RU"/>
        </w:rPr>
        <w:t xml:space="preserve"> и приседы в быстром и медленном темпе.</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Упражнения для мышц шеи и туловища: наклоны, повороты, полукруговые движения головой и туловищем в основной стойке, в стойке ноги </w:t>
      </w:r>
      <w:r w:rsidRPr="00204CA4">
        <w:rPr>
          <w:rFonts w:ascii="Times New Roman" w:eastAsia="Times New Roman" w:hAnsi="Times New Roman" w:cs="Times New Roman"/>
          <w:color w:val="000000"/>
          <w:spacing w:val="-4"/>
          <w:sz w:val="28"/>
          <w:szCs w:val="28"/>
          <w:lang w:eastAsia="ru-RU"/>
        </w:rPr>
        <w:lastRenderedPageBreak/>
        <w:t>врозь, в стойке на коленях, сидя на полу (скамейке) с различными положениями рук.</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Упражнения вдвоем из различных исходных положений – сгибание и разгибание рук, наклоны и повороты туловища, перетягивания и др. (с сопротивлением, с помощью).</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Упражнения с предметами: степ-платформа, полусфера босу, гантели (0,5 кг), набивной мяч, скакалки.</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Элементы акробатики и </w:t>
      </w:r>
      <w:proofErr w:type="spellStart"/>
      <w:r w:rsidRPr="00204CA4">
        <w:rPr>
          <w:rFonts w:ascii="Times New Roman" w:eastAsia="Times New Roman" w:hAnsi="Times New Roman" w:cs="Times New Roman"/>
          <w:color w:val="000000"/>
          <w:spacing w:val="-4"/>
          <w:sz w:val="28"/>
          <w:szCs w:val="28"/>
          <w:lang w:eastAsia="ru-RU"/>
        </w:rPr>
        <w:t>самостраховка</w:t>
      </w:r>
      <w:proofErr w:type="spellEnd"/>
      <w:r w:rsidRPr="00204CA4">
        <w:rPr>
          <w:rFonts w:ascii="Times New Roman" w:eastAsia="Times New Roman" w:hAnsi="Times New Roman" w:cs="Times New Roman"/>
          <w:color w:val="000000"/>
          <w:spacing w:val="-4"/>
          <w:sz w:val="28"/>
          <w:szCs w:val="28"/>
          <w:lang w:eastAsia="ru-RU"/>
        </w:rPr>
        <w:t>.</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Легкая атлетика: бег на короткие дистанции- 30, 60, 100 м, прыжки в высоту и длину с разбега и без него, ходьба с изменением тема.</w:t>
      </w:r>
    </w:p>
    <w:p w:rsidR="00204CA4" w:rsidRPr="00204CA4" w:rsidRDefault="00204CA4" w:rsidP="00B64593">
      <w:pPr>
        <w:widowControl w:val="0"/>
        <w:numPr>
          <w:ilvl w:val="0"/>
          <w:numId w:val="36"/>
        </w:numPr>
        <w:tabs>
          <w:tab w:val="left" w:pos="50"/>
          <w:tab w:val="left" w:pos="1017"/>
        </w:tabs>
        <w:autoSpaceDE w:val="0"/>
        <w:spacing w:after="60" w:line="300" w:lineRule="exact"/>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Спортивные игры: баскетбол,  волейбол, бадминтон, игры   по  упрощенным  правилам.  </w:t>
      </w:r>
    </w:p>
    <w:p w:rsidR="00204CA4" w:rsidRPr="00204CA4" w:rsidRDefault="00204CA4" w:rsidP="00B64593">
      <w:pPr>
        <w:widowControl w:val="0"/>
        <w:numPr>
          <w:ilvl w:val="0"/>
          <w:numId w:val="36"/>
        </w:numPr>
        <w:tabs>
          <w:tab w:val="left" w:pos="50"/>
          <w:tab w:val="left" w:pos="1017"/>
        </w:tabs>
        <w:autoSpaceDE w:val="0"/>
        <w:spacing w:after="60" w:line="300" w:lineRule="exact"/>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Подвижные  игры:  эстафеты с бегом и прыжками, преодоление препятствий.  </w:t>
      </w:r>
    </w:p>
    <w:p w:rsidR="00204CA4" w:rsidRPr="00B64593" w:rsidRDefault="00204CA4" w:rsidP="00B64593">
      <w:pPr>
        <w:spacing w:after="60" w:line="300" w:lineRule="exact"/>
        <w:ind w:hanging="153"/>
        <w:jc w:val="both"/>
        <w:rPr>
          <w:rFonts w:ascii="Times New Roman" w:eastAsia="Times New Roman" w:hAnsi="Times New Roman" w:cs="Times New Roman"/>
          <w:i/>
          <w:color w:val="000000"/>
          <w:spacing w:val="-4"/>
          <w:sz w:val="28"/>
          <w:szCs w:val="28"/>
          <w:u w:val="single"/>
          <w:lang w:eastAsia="ru-RU"/>
        </w:rPr>
      </w:pPr>
      <w:r w:rsidRPr="00B64593">
        <w:rPr>
          <w:rFonts w:ascii="Times New Roman" w:eastAsia="Times New Roman" w:hAnsi="Times New Roman" w:cs="Times New Roman"/>
          <w:i/>
          <w:color w:val="000000"/>
          <w:spacing w:val="-4"/>
          <w:sz w:val="28"/>
          <w:szCs w:val="28"/>
          <w:u w:val="single"/>
          <w:lang w:eastAsia="ru-RU"/>
        </w:rPr>
        <w:t>Специальная физическая подготовка</w:t>
      </w:r>
    </w:p>
    <w:p w:rsidR="00204CA4" w:rsidRPr="00204CA4" w:rsidRDefault="00204CA4" w:rsidP="00B64593">
      <w:pPr>
        <w:spacing w:after="60" w:line="300" w:lineRule="exact"/>
        <w:ind w:hanging="153"/>
        <w:jc w:val="both"/>
        <w:rPr>
          <w:rFonts w:ascii="Times New Roman" w:eastAsia="Times New Roman" w:hAnsi="Times New Roman" w:cs="Times New Roman"/>
          <w:i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 xml:space="preserve">Упражнения для развития скоростно-силовых качеств: </w:t>
      </w:r>
    </w:p>
    <w:p w:rsidR="00204CA4" w:rsidRPr="00204CA4" w:rsidRDefault="00204CA4" w:rsidP="00B64593">
      <w:pPr>
        <w:widowControl w:val="0"/>
        <w:numPr>
          <w:ilvl w:val="0"/>
          <w:numId w:val="72"/>
        </w:numPr>
        <w:tabs>
          <w:tab w:val="left" w:pos="200"/>
          <w:tab w:val="left" w:pos="783"/>
          <w:tab w:val="left" w:pos="967"/>
        </w:tabs>
        <w:autoSpaceDE w:val="0"/>
        <w:spacing w:after="60" w:line="300" w:lineRule="exact"/>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броски набивного мяча </w:t>
      </w:r>
      <w:proofErr w:type="gramStart"/>
      <w:r w:rsidRPr="00204CA4">
        <w:rPr>
          <w:rFonts w:ascii="Times New Roman" w:eastAsia="Times New Roman" w:hAnsi="Times New Roman" w:cs="Times New Roman"/>
          <w:color w:val="000000"/>
          <w:spacing w:val="-4"/>
          <w:sz w:val="28"/>
          <w:szCs w:val="28"/>
          <w:lang w:eastAsia="ru-RU"/>
        </w:rPr>
        <w:t xml:space="preserve">( </w:t>
      </w:r>
      <w:proofErr w:type="gramEnd"/>
      <w:r w:rsidRPr="00204CA4">
        <w:rPr>
          <w:rFonts w:ascii="Times New Roman" w:eastAsia="Times New Roman" w:hAnsi="Times New Roman" w:cs="Times New Roman"/>
          <w:color w:val="000000"/>
          <w:spacing w:val="-4"/>
          <w:sz w:val="28"/>
          <w:szCs w:val="28"/>
          <w:lang w:eastAsia="ru-RU"/>
        </w:rPr>
        <w:t xml:space="preserve">1 - 3 кг ) одной и двумя руками из различных положений. </w:t>
      </w:r>
    </w:p>
    <w:p w:rsidR="00204CA4" w:rsidRDefault="00204CA4" w:rsidP="00B64593">
      <w:pPr>
        <w:widowControl w:val="0"/>
        <w:numPr>
          <w:ilvl w:val="0"/>
          <w:numId w:val="72"/>
        </w:numPr>
        <w:tabs>
          <w:tab w:val="left" w:pos="200"/>
          <w:tab w:val="left" w:pos="783"/>
          <w:tab w:val="left" w:pos="96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proofErr w:type="gramStart"/>
      <w:r w:rsidRPr="00204CA4">
        <w:rPr>
          <w:rFonts w:ascii="Times New Roman" w:eastAsia="Times New Roman" w:hAnsi="Times New Roman" w:cs="Times New Roman"/>
          <w:color w:val="000000"/>
          <w:spacing w:val="-4"/>
          <w:sz w:val="28"/>
          <w:szCs w:val="28"/>
          <w:lang w:eastAsia="ru-RU"/>
        </w:rPr>
        <w:t>упоре</w:t>
      </w:r>
      <w:proofErr w:type="gramEnd"/>
      <w:r w:rsidRPr="00204CA4">
        <w:rPr>
          <w:rFonts w:ascii="Times New Roman" w:eastAsia="Times New Roman" w:hAnsi="Times New Roman" w:cs="Times New Roman"/>
          <w:color w:val="000000"/>
          <w:spacing w:val="-4"/>
          <w:sz w:val="28"/>
          <w:szCs w:val="28"/>
          <w:lang w:eastAsia="ru-RU"/>
        </w:rPr>
        <w:t xml:space="preserve"> лежа сгибание и разгибание рук (с хлопками перед грудью, над головой, за спиной). </w:t>
      </w:r>
    </w:p>
    <w:p w:rsidR="005C7328" w:rsidRPr="00204CA4" w:rsidRDefault="005C7328" w:rsidP="005C7328">
      <w:pPr>
        <w:widowControl w:val="0"/>
        <w:tabs>
          <w:tab w:val="left" w:pos="200"/>
          <w:tab w:val="left" w:pos="783"/>
          <w:tab w:val="left" w:pos="967"/>
        </w:tabs>
        <w:autoSpaceDE w:val="0"/>
        <w:spacing w:after="60" w:line="240" w:lineRule="auto"/>
        <w:ind w:left="720"/>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91</w:t>
      </w:r>
    </w:p>
    <w:p w:rsidR="00204CA4" w:rsidRPr="00204CA4" w:rsidRDefault="00204CA4" w:rsidP="00B64593">
      <w:pPr>
        <w:widowControl w:val="0"/>
        <w:numPr>
          <w:ilvl w:val="0"/>
          <w:numId w:val="72"/>
        </w:numPr>
        <w:tabs>
          <w:tab w:val="left" w:pos="200"/>
          <w:tab w:val="left" w:pos="783"/>
          <w:tab w:val="left" w:pos="967"/>
        </w:tabs>
        <w:autoSpaceDE w:val="0"/>
        <w:spacing w:after="60" w:line="240" w:lineRule="auto"/>
        <w:ind w:hanging="153"/>
        <w:jc w:val="both"/>
        <w:rPr>
          <w:rFonts w:ascii="Times New Roman" w:eastAsia="Times New Roman" w:hAnsi="Times New Roman" w:cs="Times New Roman"/>
          <w:color w:val="000000"/>
          <w:spacing w:val="-4"/>
          <w:sz w:val="28"/>
          <w:szCs w:val="28"/>
          <w:shd w:val="clear" w:color="auto" w:fill="FFFFFF"/>
          <w:lang w:eastAsia="ru-RU"/>
        </w:rPr>
      </w:pPr>
      <w:r w:rsidRPr="00204CA4">
        <w:rPr>
          <w:rFonts w:ascii="Times New Roman" w:eastAsia="Times New Roman" w:hAnsi="Times New Roman" w:cs="Times New Roman"/>
          <w:color w:val="000000"/>
          <w:spacing w:val="-4"/>
          <w:sz w:val="28"/>
          <w:szCs w:val="28"/>
          <w:shd w:val="clear" w:color="auto" w:fill="FFFFFF"/>
          <w:lang w:eastAsia="ru-RU"/>
        </w:rPr>
        <w:t>выпрыгивание из глубокого приседа</w:t>
      </w:r>
    </w:p>
    <w:p w:rsidR="00204CA4" w:rsidRPr="00204CA4" w:rsidRDefault="00204CA4" w:rsidP="00B64593">
      <w:pPr>
        <w:widowControl w:val="0"/>
        <w:numPr>
          <w:ilvl w:val="0"/>
          <w:numId w:val="72"/>
        </w:numPr>
        <w:tabs>
          <w:tab w:val="left" w:pos="200"/>
          <w:tab w:val="left" w:pos="783"/>
          <w:tab w:val="left" w:pos="96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различные упражнения в челноке. </w:t>
      </w:r>
    </w:p>
    <w:p w:rsidR="00204CA4" w:rsidRPr="00204CA4" w:rsidRDefault="00204CA4" w:rsidP="00B64593">
      <w:pPr>
        <w:widowControl w:val="0"/>
        <w:numPr>
          <w:ilvl w:val="0"/>
          <w:numId w:val="72"/>
        </w:numPr>
        <w:tabs>
          <w:tab w:val="left" w:pos="200"/>
          <w:tab w:val="left" w:pos="783"/>
          <w:tab w:val="left" w:pos="96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прыжки на одной и двух ногах.</w:t>
      </w:r>
    </w:p>
    <w:p w:rsidR="00204CA4" w:rsidRPr="00204CA4" w:rsidRDefault="00204CA4" w:rsidP="00B64593">
      <w:pPr>
        <w:spacing w:after="60" w:line="240" w:lineRule="auto"/>
        <w:ind w:hanging="153"/>
        <w:jc w:val="both"/>
        <w:rPr>
          <w:rFonts w:ascii="Times New Roman" w:eastAsia="Times New Roman" w:hAnsi="Times New Roman" w:cs="Times New Roman"/>
          <w:i/>
          <w:iCs/>
          <w:color w:val="000000"/>
          <w:spacing w:val="-4"/>
          <w:sz w:val="28"/>
          <w:szCs w:val="28"/>
          <w:lang w:eastAsia="ru-RU"/>
        </w:rPr>
      </w:pPr>
      <w:r w:rsidRPr="00204CA4">
        <w:rPr>
          <w:rFonts w:ascii="Times New Roman" w:eastAsia="Times New Roman" w:hAnsi="Times New Roman" w:cs="Times New Roman"/>
          <w:i/>
          <w:iCs/>
          <w:color w:val="000000"/>
          <w:spacing w:val="-4"/>
          <w:sz w:val="28"/>
          <w:szCs w:val="28"/>
          <w:lang w:eastAsia="ru-RU"/>
        </w:rPr>
        <w:t>У</w:t>
      </w:r>
      <w:r w:rsidRPr="00204CA4">
        <w:rPr>
          <w:rFonts w:ascii="Times New Roman" w:eastAsia="Times New Roman" w:hAnsi="Times New Roman" w:cs="Times New Roman"/>
          <w:iCs/>
          <w:color w:val="000000"/>
          <w:spacing w:val="-4"/>
          <w:sz w:val="28"/>
          <w:szCs w:val="28"/>
          <w:lang w:eastAsia="ru-RU"/>
        </w:rPr>
        <w:t>пражнения для развития быстроты:</w:t>
      </w:r>
    </w:p>
    <w:p w:rsidR="00204CA4" w:rsidRPr="00204CA4" w:rsidRDefault="00204CA4" w:rsidP="00B64593">
      <w:pPr>
        <w:widowControl w:val="0"/>
        <w:numPr>
          <w:ilvl w:val="0"/>
          <w:numId w:val="71"/>
        </w:numPr>
        <w:tabs>
          <w:tab w:val="left" w:pos="91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Бег с ускорением 25-30 м. </w:t>
      </w:r>
    </w:p>
    <w:p w:rsidR="00204CA4" w:rsidRPr="00204CA4" w:rsidRDefault="00204CA4" w:rsidP="00B64593">
      <w:pPr>
        <w:widowControl w:val="0"/>
        <w:numPr>
          <w:ilvl w:val="0"/>
          <w:numId w:val="71"/>
        </w:numPr>
        <w:tabs>
          <w:tab w:val="left" w:pos="91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Бег с изменением скорости и направления движения. </w:t>
      </w:r>
    </w:p>
    <w:p w:rsidR="00204CA4" w:rsidRPr="00204CA4" w:rsidRDefault="00204CA4" w:rsidP="00B64593">
      <w:pPr>
        <w:widowControl w:val="0"/>
        <w:numPr>
          <w:ilvl w:val="0"/>
          <w:numId w:val="71"/>
        </w:numPr>
        <w:tabs>
          <w:tab w:val="left" w:pos="91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Бег с низкого и высокого старта (15-20 м). </w:t>
      </w:r>
    </w:p>
    <w:p w:rsidR="00204CA4" w:rsidRPr="00204CA4" w:rsidRDefault="00204CA4" w:rsidP="00B64593">
      <w:pPr>
        <w:widowControl w:val="0"/>
        <w:numPr>
          <w:ilvl w:val="0"/>
          <w:numId w:val="71"/>
        </w:numPr>
        <w:tabs>
          <w:tab w:val="left" w:pos="91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Рывки, скоростные движения на определенный сигнал. </w:t>
      </w:r>
    </w:p>
    <w:p w:rsidR="00204CA4" w:rsidRPr="00204CA4" w:rsidRDefault="00204CA4" w:rsidP="00B64593">
      <w:pPr>
        <w:widowControl w:val="0"/>
        <w:numPr>
          <w:ilvl w:val="0"/>
          <w:numId w:val="71"/>
        </w:numPr>
        <w:tabs>
          <w:tab w:val="left" w:pos="91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Уход от брошенного мяча. </w:t>
      </w:r>
    </w:p>
    <w:p w:rsidR="00204CA4" w:rsidRPr="00204CA4" w:rsidRDefault="00204CA4" w:rsidP="00B64593">
      <w:pPr>
        <w:widowControl w:val="0"/>
        <w:numPr>
          <w:ilvl w:val="0"/>
          <w:numId w:val="71"/>
        </w:numPr>
        <w:tabs>
          <w:tab w:val="left" w:pos="91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Челночный бег 3 по 10 м.</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Упражнения для развития ловкости:</w:t>
      </w:r>
      <w:r w:rsidRPr="00204CA4">
        <w:rPr>
          <w:rFonts w:ascii="Times New Roman" w:eastAsia="Times New Roman" w:hAnsi="Times New Roman" w:cs="Times New Roman"/>
          <w:color w:val="000000"/>
          <w:spacing w:val="-4"/>
          <w:sz w:val="28"/>
          <w:szCs w:val="28"/>
          <w:lang w:eastAsia="ru-RU"/>
        </w:rPr>
        <w:t xml:space="preserve"> </w:t>
      </w:r>
    </w:p>
    <w:p w:rsidR="00204CA4" w:rsidRPr="00204CA4" w:rsidRDefault="00204CA4" w:rsidP="00B64593">
      <w:pPr>
        <w:widowControl w:val="0"/>
        <w:numPr>
          <w:ilvl w:val="0"/>
          <w:numId w:val="73"/>
        </w:numPr>
        <w:tabs>
          <w:tab w:val="left" w:pos="96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элементы акробатики; </w:t>
      </w:r>
    </w:p>
    <w:p w:rsidR="00204CA4" w:rsidRPr="00204CA4" w:rsidRDefault="00204CA4" w:rsidP="00B64593">
      <w:pPr>
        <w:widowControl w:val="0"/>
        <w:numPr>
          <w:ilvl w:val="0"/>
          <w:numId w:val="73"/>
        </w:numPr>
        <w:tabs>
          <w:tab w:val="left" w:pos="967"/>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эстафеты с включением элементов, требующих проявления ловкости и координации движений.</w:t>
      </w:r>
    </w:p>
    <w:p w:rsidR="00204CA4" w:rsidRPr="00204CA4" w:rsidRDefault="00204CA4" w:rsidP="00B64593">
      <w:pPr>
        <w:spacing w:after="60" w:line="240" w:lineRule="auto"/>
        <w:ind w:hanging="153"/>
        <w:jc w:val="both"/>
        <w:rPr>
          <w:rFonts w:ascii="Times New Roman" w:eastAsia="Times New Roman" w:hAnsi="Times New Roman" w:cs="Times New Roman"/>
          <w:i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Упражнения для развития гибкости:</w:t>
      </w:r>
    </w:p>
    <w:p w:rsidR="00204CA4" w:rsidRPr="00204CA4" w:rsidRDefault="00204CA4" w:rsidP="00B64593">
      <w:pPr>
        <w:widowControl w:val="0"/>
        <w:numPr>
          <w:ilvl w:val="0"/>
          <w:numId w:val="74"/>
        </w:numPr>
        <w:tabs>
          <w:tab w:val="left" w:pos="1000"/>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маховые движения руками ногами и руками;</w:t>
      </w:r>
    </w:p>
    <w:p w:rsidR="00204CA4" w:rsidRPr="00204CA4" w:rsidRDefault="00204CA4" w:rsidP="00B64593">
      <w:pPr>
        <w:widowControl w:val="0"/>
        <w:numPr>
          <w:ilvl w:val="0"/>
          <w:numId w:val="74"/>
        </w:numPr>
        <w:tabs>
          <w:tab w:val="left" w:pos="1000"/>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наклоны и круговые движения туловищем; </w:t>
      </w:r>
    </w:p>
    <w:p w:rsidR="00204CA4" w:rsidRPr="00204CA4" w:rsidRDefault="00204CA4" w:rsidP="00B64593">
      <w:pPr>
        <w:widowControl w:val="0"/>
        <w:numPr>
          <w:ilvl w:val="0"/>
          <w:numId w:val="74"/>
        </w:numPr>
        <w:tabs>
          <w:tab w:val="left" w:pos="1000"/>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пружинистые покачивания в выпаде; </w:t>
      </w:r>
    </w:p>
    <w:p w:rsidR="00204CA4" w:rsidRPr="00204CA4" w:rsidRDefault="00204CA4" w:rsidP="00B64593">
      <w:pPr>
        <w:widowControl w:val="0"/>
        <w:numPr>
          <w:ilvl w:val="0"/>
          <w:numId w:val="74"/>
        </w:numPr>
        <w:tabs>
          <w:tab w:val="left" w:pos="1000"/>
        </w:tabs>
        <w:autoSpaceDE w:val="0"/>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растяжка ног в парах и по одному (динамическая, статическая, </w:t>
      </w:r>
      <w:r w:rsidRPr="00204CA4">
        <w:rPr>
          <w:rFonts w:ascii="Times New Roman" w:eastAsia="Times New Roman" w:hAnsi="Times New Roman" w:cs="Times New Roman"/>
          <w:color w:val="000000"/>
          <w:spacing w:val="-4"/>
          <w:sz w:val="28"/>
          <w:szCs w:val="28"/>
          <w:lang w:eastAsia="ru-RU"/>
        </w:rPr>
        <w:lastRenderedPageBreak/>
        <w:t>изометрическая, на тренажерах</w:t>
      </w:r>
      <w:proofErr w:type="gramStart"/>
      <w:r w:rsidRPr="00204CA4">
        <w:rPr>
          <w:rFonts w:ascii="Times New Roman" w:eastAsia="Times New Roman" w:hAnsi="Times New Roman" w:cs="Times New Roman"/>
          <w:color w:val="000000"/>
          <w:spacing w:val="-4"/>
          <w:sz w:val="28"/>
          <w:szCs w:val="28"/>
          <w:lang w:eastAsia="ru-RU"/>
        </w:rPr>
        <w:t xml:space="preserve"> )</w:t>
      </w:r>
      <w:proofErr w:type="gramEnd"/>
      <w:r w:rsidRPr="00204CA4">
        <w:rPr>
          <w:rFonts w:ascii="Times New Roman" w:eastAsia="Times New Roman" w:hAnsi="Times New Roman" w:cs="Times New Roman"/>
          <w:color w:val="000000"/>
          <w:spacing w:val="-4"/>
          <w:sz w:val="28"/>
          <w:szCs w:val="28"/>
          <w:lang w:eastAsia="ru-RU"/>
        </w:rPr>
        <w:t>, шпагаты.</w:t>
      </w:r>
    </w:p>
    <w:p w:rsidR="00204CA4" w:rsidRPr="00204CA4" w:rsidRDefault="00204CA4" w:rsidP="00B64593">
      <w:pPr>
        <w:spacing w:after="60" w:line="240" w:lineRule="auto"/>
        <w:ind w:hanging="153"/>
        <w:jc w:val="both"/>
        <w:rPr>
          <w:rFonts w:ascii="Times New Roman" w:eastAsia="Times New Roman" w:hAnsi="Times New Roman" w:cs="Times New Roman"/>
          <w:i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Упражнения для развития выносливости:</w:t>
      </w:r>
    </w:p>
    <w:p w:rsidR="00204CA4" w:rsidRPr="00204CA4" w:rsidRDefault="00204CA4" w:rsidP="00B64593">
      <w:pPr>
        <w:tabs>
          <w:tab w:val="left" w:pos="217"/>
          <w:tab w:val="left" w:pos="967"/>
        </w:tabs>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Упражнение на формирования осанки, совершенствование равновесия и ориентации в пространстве:</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b/>
          <w:color w:val="000000"/>
          <w:spacing w:val="-4"/>
          <w:sz w:val="28"/>
          <w:szCs w:val="28"/>
          <w:lang w:eastAsia="ru-RU"/>
        </w:rPr>
        <w:t xml:space="preserve">          • </w:t>
      </w:r>
      <w:r w:rsidRPr="00204CA4">
        <w:rPr>
          <w:rFonts w:ascii="Times New Roman" w:eastAsia="Times New Roman" w:hAnsi="Times New Roman" w:cs="Times New Roman"/>
          <w:color w:val="000000"/>
          <w:spacing w:val="-4"/>
          <w:sz w:val="28"/>
          <w:szCs w:val="28"/>
          <w:lang w:eastAsia="ru-RU"/>
        </w:rPr>
        <w:t>пружинный шаг</w:t>
      </w:r>
      <w:proofErr w:type="gramStart"/>
      <w:r w:rsidRPr="00204CA4">
        <w:rPr>
          <w:rFonts w:ascii="Times New Roman" w:eastAsia="Times New Roman" w:hAnsi="Times New Roman" w:cs="Times New Roman"/>
          <w:color w:val="000000"/>
          <w:spacing w:val="-4"/>
          <w:sz w:val="28"/>
          <w:szCs w:val="28"/>
          <w:lang w:eastAsia="ru-RU"/>
        </w:rPr>
        <w:t xml:space="preserve">( </w:t>
      </w:r>
      <w:proofErr w:type="gramEnd"/>
      <w:r w:rsidRPr="00204CA4">
        <w:rPr>
          <w:rFonts w:ascii="Times New Roman" w:eastAsia="Times New Roman" w:hAnsi="Times New Roman" w:cs="Times New Roman"/>
          <w:color w:val="000000"/>
          <w:spacing w:val="-4"/>
          <w:sz w:val="28"/>
          <w:szCs w:val="28"/>
          <w:lang w:eastAsia="ru-RU"/>
        </w:rPr>
        <w:t>10-15 с.);</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прыжки со скакалкой с постепенным увеличением продолжительности и скорости прыжков;</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прыжки в глубину с высоты 30-40 см.</w:t>
      </w:r>
    </w:p>
    <w:p w:rsidR="00204CA4" w:rsidRPr="00B64593" w:rsidRDefault="00B64593" w:rsidP="00B64593">
      <w:pPr>
        <w:tabs>
          <w:tab w:val="left" w:pos="217"/>
          <w:tab w:val="left" w:pos="967"/>
        </w:tabs>
        <w:spacing w:after="60" w:line="240" w:lineRule="auto"/>
        <w:ind w:hanging="153"/>
        <w:jc w:val="center"/>
        <w:rPr>
          <w:rFonts w:ascii="Times New Roman" w:eastAsia="Times New Roman" w:hAnsi="Times New Roman" w:cs="Times New Roman"/>
          <w:i/>
          <w:color w:val="000000"/>
          <w:spacing w:val="-4"/>
          <w:sz w:val="28"/>
          <w:szCs w:val="28"/>
          <w:u w:val="single"/>
          <w:lang w:eastAsia="ru-RU"/>
        </w:rPr>
      </w:pPr>
      <w:r w:rsidRPr="00B64593">
        <w:rPr>
          <w:rFonts w:ascii="Times New Roman" w:eastAsia="Times New Roman" w:hAnsi="Times New Roman" w:cs="Times New Roman"/>
          <w:i/>
          <w:color w:val="000000"/>
          <w:spacing w:val="-4"/>
          <w:sz w:val="28"/>
          <w:szCs w:val="28"/>
          <w:u w:val="single"/>
          <w:lang w:eastAsia="ru-RU"/>
        </w:rPr>
        <w:t>Техническая подготовка</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Разучивание элементов спортивной аэробики, базовых шагов, спортивной комбинации в целом. Работа над спортивной комбинацией включает в себя: </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а) работу по элементам; </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б) работа по «четвертушкам» упражнения; </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в) работа по частям; </w:t>
      </w:r>
    </w:p>
    <w:p w:rsid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г) выполнение комбинации в целом, сдвоенные подходы и т.д.</w:t>
      </w:r>
    </w:p>
    <w:p w:rsidR="005C7328" w:rsidRPr="00204CA4" w:rsidRDefault="005C7328" w:rsidP="005C7328">
      <w:pPr>
        <w:spacing w:after="60" w:line="240" w:lineRule="auto"/>
        <w:ind w:hanging="153"/>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92</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Акробатическая подготовка</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Акробатические упражнения способствуют развитию силы, скоростно-силовых качеств, гибкости, подвижности нервных процессов</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Овладение техникой отталкивания ногами в сочетании с обладанием необходимыми двигательными качествами для выполнения толчка руками;</w:t>
      </w:r>
    </w:p>
    <w:p w:rsidR="00204CA4" w:rsidRPr="00204CA4" w:rsidRDefault="00204CA4" w:rsidP="00B64593">
      <w:pPr>
        <w:spacing w:after="60" w:line="240" w:lineRule="auto"/>
        <w:ind w:hanging="15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Овладение безопасным вращением тела вокруг своей оси в сочетании с навыками опорных поворотов в конкретных видах движения.</w:t>
      </w:r>
    </w:p>
    <w:p w:rsidR="00204CA4" w:rsidRPr="00B64593" w:rsidRDefault="00204CA4" w:rsidP="00B64593">
      <w:pPr>
        <w:spacing w:after="60" w:line="240" w:lineRule="auto"/>
        <w:ind w:firstLine="567"/>
        <w:jc w:val="center"/>
        <w:rPr>
          <w:rFonts w:ascii="Times New Roman" w:eastAsia="Times New Roman" w:hAnsi="Times New Roman" w:cs="Times New Roman"/>
          <w:i/>
          <w:color w:val="000000"/>
          <w:spacing w:val="-4"/>
          <w:sz w:val="28"/>
          <w:szCs w:val="28"/>
          <w:u w:val="single"/>
          <w:lang w:eastAsia="ru-RU"/>
        </w:rPr>
      </w:pPr>
      <w:r w:rsidRPr="00B64593">
        <w:rPr>
          <w:rFonts w:ascii="Times New Roman" w:eastAsia="Times New Roman" w:hAnsi="Times New Roman" w:cs="Times New Roman"/>
          <w:i/>
          <w:color w:val="000000"/>
          <w:spacing w:val="-4"/>
          <w:sz w:val="28"/>
          <w:szCs w:val="28"/>
          <w:u w:val="single"/>
          <w:lang w:eastAsia="ru-RU"/>
        </w:rPr>
        <w:t>Хореографическая подготовка</w:t>
      </w:r>
    </w:p>
    <w:p w:rsidR="00204CA4" w:rsidRPr="00204CA4" w:rsidRDefault="00204CA4" w:rsidP="00204CA4">
      <w:pPr>
        <w:tabs>
          <w:tab w:val="left" w:pos="217"/>
          <w:tab w:val="left" w:pos="967"/>
        </w:tabs>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В упражнении по спортивной аэробике такая хореография проявляется в натянутости подъема, коленей, позвоночника, рук в момент выполнения базовых шагов и акробатических элементов. В манере выхода и ухода на площадку. Типичная рабочая осанка: голова высоко поднята, взгляд вперед. Плечи опущены, чтобы открыть затылок. Руки четкие и “живые”. Кисти рук выпрямлены и прогнуты. Корпус прямой, таз на линии корпуса. Ноги выпрямлены. Стопы соприкасаются с полом или же спортсмен стоит на </w:t>
      </w:r>
      <w:proofErr w:type="spellStart"/>
      <w:r w:rsidRPr="00204CA4">
        <w:rPr>
          <w:rFonts w:ascii="Times New Roman" w:eastAsia="Times New Roman" w:hAnsi="Times New Roman" w:cs="Times New Roman"/>
          <w:color w:val="000000"/>
          <w:spacing w:val="-4"/>
          <w:sz w:val="28"/>
          <w:szCs w:val="28"/>
          <w:lang w:eastAsia="ru-RU"/>
        </w:rPr>
        <w:t>полупальцах</w:t>
      </w:r>
      <w:proofErr w:type="spellEnd"/>
      <w:r w:rsidRPr="00204CA4">
        <w:rPr>
          <w:rFonts w:ascii="Times New Roman" w:eastAsia="Times New Roman" w:hAnsi="Times New Roman" w:cs="Times New Roman"/>
          <w:color w:val="000000"/>
          <w:spacing w:val="-4"/>
          <w:sz w:val="28"/>
          <w:szCs w:val="28"/>
          <w:lang w:eastAsia="ru-RU"/>
        </w:rPr>
        <w:t>.</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маленькие хореографические прыжки;</w:t>
      </w:r>
    </w:p>
    <w:p w:rsidR="00204CA4" w:rsidRPr="00204CA4" w:rsidRDefault="00204CA4" w:rsidP="00204CA4">
      <w:pPr>
        <w:tabs>
          <w:tab w:val="left" w:pos="217"/>
          <w:tab w:val="left" w:pos="967"/>
        </w:tabs>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w:t>
      </w:r>
      <w:proofErr w:type="spellStart"/>
      <w:r w:rsidRPr="00204CA4">
        <w:rPr>
          <w:rFonts w:ascii="Times New Roman" w:eastAsia="Times New Roman" w:hAnsi="Times New Roman" w:cs="Times New Roman"/>
          <w:color w:val="000000"/>
          <w:spacing w:val="-4"/>
          <w:sz w:val="28"/>
          <w:szCs w:val="28"/>
          <w:lang w:eastAsia="ru-RU"/>
        </w:rPr>
        <w:t>деми</w:t>
      </w:r>
      <w:proofErr w:type="spellEnd"/>
      <w:r w:rsidRPr="00204CA4">
        <w:rPr>
          <w:rFonts w:ascii="Times New Roman" w:eastAsia="Times New Roman" w:hAnsi="Times New Roman" w:cs="Times New Roman"/>
          <w:color w:val="000000"/>
          <w:spacing w:val="-4"/>
          <w:sz w:val="28"/>
          <w:szCs w:val="28"/>
          <w:lang w:eastAsia="ru-RU"/>
        </w:rPr>
        <w:t xml:space="preserve"> </w:t>
      </w:r>
      <w:proofErr w:type="gramStart"/>
      <w:r w:rsidRPr="00204CA4">
        <w:rPr>
          <w:rFonts w:ascii="Times New Roman" w:eastAsia="Times New Roman" w:hAnsi="Times New Roman" w:cs="Times New Roman"/>
          <w:color w:val="000000"/>
          <w:spacing w:val="-4"/>
          <w:sz w:val="28"/>
          <w:szCs w:val="28"/>
          <w:lang w:eastAsia="ru-RU"/>
        </w:rPr>
        <w:t>плие</w:t>
      </w:r>
      <w:proofErr w:type="gramEnd"/>
      <w:r w:rsidRPr="00204CA4">
        <w:rPr>
          <w:rFonts w:ascii="Times New Roman" w:eastAsia="Times New Roman" w:hAnsi="Times New Roman" w:cs="Times New Roman"/>
          <w:color w:val="000000"/>
          <w:spacing w:val="-4"/>
          <w:sz w:val="28"/>
          <w:szCs w:val="28"/>
          <w:lang w:eastAsia="ru-RU"/>
        </w:rPr>
        <w:t xml:space="preserve"> (</w:t>
      </w:r>
      <w:proofErr w:type="spellStart"/>
      <w:r w:rsidRPr="00204CA4">
        <w:rPr>
          <w:rFonts w:ascii="Times New Roman" w:eastAsia="Times New Roman" w:hAnsi="Times New Roman" w:cs="Times New Roman"/>
          <w:color w:val="000000"/>
          <w:spacing w:val="-4"/>
          <w:sz w:val="28"/>
          <w:szCs w:val="28"/>
          <w:lang w:eastAsia="ru-RU"/>
        </w:rPr>
        <w:t>полуприседы</w:t>
      </w:r>
      <w:proofErr w:type="spellEnd"/>
      <w:r w:rsidRPr="00204CA4">
        <w:rPr>
          <w:rFonts w:ascii="Times New Roman" w:eastAsia="Times New Roman" w:hAnsi="Times New Roman" w:cs="Times New Roman"/>
          <w:color w:val="000000"/>
          <w:spacing w:val="-4"/>
          <w:sz w:val="28"/>
          <w:szCs w:val="28"/>
          <w:lang w:eastAsia="ru-RU"/>
        </w:rPr>
        <w:t>) и гран плие (приседы) во всех позициях в сочетании с пор де бра (движениями руками), наклонами;</w:t>
      </w:r>
    </w:p>
    <w:p w:rsidR="00204CA4" w:rsidRPr="00204CA4" w:rsidRDefault="00204CA4" w:rsidP="00204CA4">
      <w:pPr>
        <w:tabs>
          <w:tab w:val="left" w:pos="217"/>
          <w:tab w:val="left" w:pos="967"/>
        </w:tabs>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батманы </w:t>
      </w:r>
      <w:proofErr w:type="spellStart"/>
      <w:r w:rsidRPr="00204CA4">
        <w:rPr>
          <w:rFonts w:ascii="Times New Roman" w:eastAsia="Times New Roman" w:hAnsi="Times New Roman" w:cs="Times New Roman"/>
          <w:color w:val="000000"/>
          <w:spacing w:val="-4"/>
          <w:sz w:val="28"/>
          <w:szCs w:val="28"/>
          <w:lang w:eastAsia="ru-RU"/>
        </w:rPr>
        <w:t>тандю</w:t>
      </w:r>
      <w:proofErr w:type="spellEnd"/>
      <w:r w:rsidRPr="00204CA4">
        <w:rPr>
          <w:rFonts w:ascii="Times New Roman" w:eastAsia="Times New Roman" w:hAnsi="Times New Roman" w:cs="Times New Roman"/>
          <w:color w:val="000000"/>
          <w:spacing w:val="-4"/>
          <w:sz w:val="28"/>
          <w:szCs w:val="28"/>
          <w:lang w:eastAsia="ru-RU"/>
        </w:rPr>
        <w:t xml:space="preserve"> (выставления на носок) и </w:t>
      </w:r>
      <w:proofErr w:type="spellStart"/>
      <w:r w:rsidRPr="00204CA4">
        <w:rPr>
          <w:rFonts w:ascii="Times New Roman" w:eastAsia="Times New Roman" w:hAnsi="Times New Roman" w:cs="Times New Roman"/>
          <w:color w:val="000000"/>
          <w:spacing w:val="-4"/>
          <w:sz w:val="28"/>
          <w:szCs w:val="28"/>
          <w:lang w:eastAsia="ru-RU"/>
        </w:rPr>
        <w:t>тандю</w:t>
      </w:r>
      <w:proofErr w:type="spellEnd"/>
      <w:r w:rsidRPr="00204CA4">
        <w:rPr>
          <w:rFonts w:ascii="Times New Roman" w:eastAsia="Times New Roman" w:hAnsi="Times New Roman" w:cs="Times New Roman"/>
          <w:color w:val="000000"/>
          <w:spacing w:val="-4"/>
          <w:sz w:val="28"/>
          <w:szCs w:val="28"/>
          <w:lang w:eastAsia="ru-RU"/>
        </w:rPr>
        <w:t xml:space="preserve"> жете (броски ногой до 45 градусов) в 1 и 5 позициях во всех направлениях, различных вариациях и сочетаниях.</w:t>
      </w:r>
    </w:p>
    <w:p w:rsidR="00204CA4" w:rsidRPr="00204CA4" w:rsidRDefault="00204CA4" w:rsidP="00204CA4">
      <w:pPr>
        <w:widowControl w:val="0"/>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lastRenderedPageBreak/>
        <w:t>ЭТАП НАЧАЛЬНОЙ ПОДГОТОВКИ 2 года спортивной подготовки</w:t>
      </w:r>
    </w:p>
    <w:p w:rsidR="00204CA4" w:rsidRPr="00B64593" w:rsidRDefault="00204CA4" w:rsidP="00B64593">
      <w:pPr>
        <w:tabs>
          <w:tab w:val="left" w:pos="217"/>
          <w:tab w:val="left" w:pos="967"/>
        </w:tabs>
        <w:spacing w:after="60" w:line="240" w:lineRule="auto"/>
        <w:ind w:firstLine="567"/>
        <w:jc w:val="center"/>
        <w:rPr>
          <w:rFonts w:ascii="Times New Roman" w:eastAsia="Times New Roman" w:hAnsi="Times New Roman" w:cs="Times New Roman"/>
          <w:i/>
          <w:color w:val="000000"/>
          <w:spacing w:val="-4"/>
          <w:sz w:val="28"/>
          <w:szCs w:val="28"/>
          <w:u w:val="single"/>
          <w:lang w:eastAsia="ru-RU"/>
        </w:rPr>
      </w:pPr>
      <w:r w:rsidRPr="00B64593">
        <w:rPr>
          <w:rFonts w:ascii="Times New Roman" w:eastAsia="Times New Roman" w:hAnsi="Times New Roman" w:cs="Times New Roman"/>
          <w:i/>
          <w:color w:val="000000"/>
          <w:spacing w:val="-4"/>
          <w:sz w:val="28"/>
          <w:szCs w:val="28"/>
          <w:u w:val="single"/>
          <w:lang w:eastAsia="ru-RU"/>
        </w:rPr>
        <w:t>Общая физическая подготовка</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Общеразвивающие упражнения. Различные виды ходьбы и бег. Различные подскоки и выпрыгивания в беге. Кроссы. Бег на короткие дистанции. Прыжки в длину, высоту, </w:t>
      </w:r>
      <w:proofErr w:type="gramStart"/>
      <w:r w:rsidRPr="00204CA4">
        <w:rPr>
          <w:rFonts w:ascii="Times New Roman" w:eastAsia="Times New Roman" w:hAnsi="Times New Roman" w:cs="Times New Roman"/>
          <w:color w:val="000000"/>
          <w:spacing w:val="-4"/>
          <w:sz w:val="28"/>
          <w:szCs w:val="28"/>
          <w:lang w:eastAsia="ru-RU"/>
        </w:rPr>
        <w:t>тройной</w:t>
      </w:r>
      <w:proofErr w:type="gramEnd"/>
      <w:r w:rsidRPr="00204CA4">
        <w:rPr>
          <w:rFonts w:ascii="Times New Roman" w:eastAsia="Times New Roman" w:hAnsi="Times New Roman" w:cs="Times New Roman"/>
          <w:color w:val="000000"/>
          <w:spacing w:val="-4"/>
          <w:sz w:val="28"/>
          <w:szCs w:val="28"/>
          <w:lang w:eastAsia="ru-RU"/>
        </w:rPr>
        <w:t>.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Плавание кролем, брассом на 50-100м без учета времени.</w:t>
      </w:r>
    </w:p>
    <w:p w:rsidR="00204CA4" w:rsidRPr="00204CA4" w:rsidRDefault="00204CA4" w:rsidP="00235D3A">
      <w:pPr>
        <w:widowControl w:val="0"/>
        <w:numPr>
          <w:ilvl w:val="0"/>
          <w:numId w:val="36"/>
        </w:numPr>
        <w:tabs>
          <w:tab w:val="left" w:pos="50"/>
          <w:tab w:val="left" w:pos="1017"/>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Спортивные игры: баскетбол,  волейбол, бадминтон, игры   по  упрощенным  правилам.  </w:t>
      </w:r>
    </w:p>
    <w:p w:rsidR="00204CA4" w:rsidRPr="00204CA4" w:rsidRDefault="00204CA4" w:rsidP="00235D3A">
      <w:pPr>
        <w:widowControl w:val="0"/>
        <w:numPr>
          <w:ilvl w:val="0"/>
          <w:numId w:val="36"/>
        </w:numPr>
        <w:tabs>
          <w:tab w:val="left" w:pos="50"/>
          <w:tab w:val="left" w:pos="1017"/>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Подвижные  игры:  эстафеты с бегом и прыжками, преодоление препятствий.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Специальная физическая подготовка</w:t>
      </w:r>
    </w:p>
    <w:p w:rsidR="00204CA4" w:rsidRPr="00204CA4" w:rsidRDefault="00204CA4" w:rsidP="00204CA4">
      <w:pPr>
        <w:spacing w:after="60" w:line="300" w:lineRule="exact"/>
        <w:ind w:firstLine="567"/>
        <w:jc w:val="both"/>
        <w:rPr>
          <w:rFonts w:ascii="Times New Roman" w:eastAsia="Times New Roman" w:hAnsi="Times New Roman" w:cs="Times New Roman"/>
          <w:i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Упражнения для развития силы:</w:t>
      </w:r>
    </w:p>
    <w:p w:rsidR="00204CA4" w:rsidRPr="00204CA4" w:rsidRDefault="00204CA4" w:rsidP="00235D3A">
      <w:pPr>
        <w:widowControl w:val="0"/>
        <w:numPr>
          <w:ilvl w:val="0"/>
          <w:numId w:val="75"/>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Ходьба </w:t>
      </w:r>
      <w:proofErr w:type="spellStart"/>
      <w:r w:rsidRPr="00204CA4">
        <w:rPr>
          <w:rFonts w:ascii="Times New Roman" w:eastAsia="Times New Roman" w:hAnsi="Times New Roman" w:cs="Times New Roman"/>
          <w:color w:val="000000"/>
          <w:spacing w:val="-4"/>
          <w:sz w:val="28"/>
          <w:szCs w:val="28"/>
          <w:lang w:eastAsia="ru-RU"/>
        </w:rPr>
        <w:t>полувыпадами</w:t>
      </w:r>
      <w:proofErr w:type="spellEnd"/>
      <w:r w:rsidRPr="00204CA4">
        <w:rPr>
          <w:rFonts w:ascii="Times New Roman" w:eastAsia="Times New Roman" w:hAnsi="Times New Roman" w:cs="Times New Roman"/>
          <w:color w:val="000000"/>
          <w:spacing w:val="-4"/>
          <w:sz w:val="28"/>
          <w:szCs w:val="28"/>
          <w:lang w:eastAsia="ru-RU"/>
        </w:rPr>
        <w:t xml:space="preserve"> и выпадами,</w:t>
      </w:r>
    </w:p>
    <w:p w:rsidR="00204CA4" w:rsidRPr="00204CA4" w:rsidRDefault="00204CA4" w:rsidP="00235D3A">
      <w:pPr>
        <w:widowControl w:val="0"/>
        <w:numPr>
          <w:ilvl w:val="0"/>
          <w:numId w:val="75"/>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пружинистые покачивания в выпадах, то же с дополнительным отягощением.</w:t>
      </w:r>
    </w:p>
    <w:p w:rsidR="00204CA4" w:rsidRDefault="00204CA4" w:rsidP="00235D3A">
      <w:pPr>
        <w:widowControl w:val="0"/>
        <w:numPr>
          <w:ilvl w:val="0"/>
          <w:numId w:val="75"/>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Приседания на одной ноге - «пистолет». </w:t>
      </w:r>
    </w:p>
    <w:p w:rsidR="005C7328" w:rsidRPr="00204CA4" w:rsidRDefault="005C7328" w:rsidP="005C7328">
      <w:pPr>
        <w:widowControl w:val="0"/>
        <w:tabs>
          <w:tab w:val="left" w:pos="983"/>
        </w:tabs>
        <w:autoSpaceDE w:val="0"/>
        <w:spacing w:after="60" w:line="300" w:lineRule="exact"/>
        <w:ind w:left="128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93</w:t>
      </w:r>
    </w:p>
    <w:p w:rsidR="00204CA4" w:rsidRPr="00204CA4" w:rsidRDefault="00204CA4" w:rsidP="00235D3A">
      <w:pPr>
        <w:widowControl w:val="0"/>
        <w:numPr>
          <w:ilvl w:val="0"/>
          <w:numId w:val="75"/>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Выпрыгивание из приседа. </w:t>
      </w:r>
    </w:p>
    <w:p w:rsidR="00204CA4" w:rsidRPr="00204CA4" w:rsidRDefault="00204CA4" w:rsidP="00235D3A">
      <w:pPr>
        <w:widowControl w:val="0"/>
        <w:numPr>
          <w:ilvl w:val="0"/>
          <w:numId w:val="75"/>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Упражнения с сопротивлением партнера. </w:t>
      </w:r>
    </w:p>
    <w:p w:rsidR="00204CA4" w:rsidRPr="00204CA4" w:rsidRDefault="00204CA4" w:rsidP="00235D3A">
      <w:pPr>
        <w:widowControl w:val="0"/>
        <w:numPr>
          <w:ilvl w:val="0"/>
          <w:numId w:val="75"/>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Различные виды отжимания (на одной-двух руках, с хлопками, прыжками и т.д.).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Упражнения для развития ловкости:</w:t>
      </w:r>
      <w:r w:rsidRPr="00204CA4">
        <w:rPr>
          <w:rFonts w:ascii="Times New Roman" w:eastAsia="Times New Roman" w:hAnsi="Times New Roman" w:cs="Times New Roman"/>
          <w:b/>
          <w:bCs/>
          <w:color w:val="000000"/>
          <w:spacing w:val="-4"/>
          <w:sz w:val="28"/>
          <w:szCs w:val="28"/>
          <w:lang w:eastAsia="ru-RU"/>
        </w:rPr>
        <w:t xml:space="preserve"> </w:t>
      </w:r>
      <w:r w:rsidRPr="00204CA4">
        <w:rPr>
          <w:rFonts w:ascii="Times New Roman" w:eastAsia="Times New Roman" w:hAnsi="Times New Roman" w:cs="Times New Roman"/>
          <w:color w:val="000000"/>
          <w:spacing w:val="-4"/>
          <w:sz w:val="28"/>
          <w:szCs w:val="28"/>
          <w:lang w:eastAsia="ru-RU"/>
        </w:rP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204CA4" w:rsidRPr="00204CA4" w:rsidRDefault="00204CA4" w:rsidP="00204CA4">
      <w:pPr>
        <w:spacing w:after="60" w:line="240" w:lineRule="auto"/>
        <w:ind w:firstLine="567"/>
        <w:jc w:val="both"/>
        <w:rPr>
          <w:rFonts w:ascii="Times New Roman" w:eastAsia="Times New Roman" w:hAnsi="Times New Roman" w:cs="Times New Roman"/>
          <w:b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Упражнения для развития гибкости:</w:t>
      </w:r>
      <w:r w:rsidRPr="00204CA4">
        <w:rPr>
          <w:rFonts w:ascii="Times New Roman" w:eastAsia="Times New Roman" w:hAnsi="Times New Roman" w:cs="Times New Roman"/>
          <w:bCs/>
          <w:color w:val="000000"/>
          <w:spacing w:val="-4"/>
          <w:sz w:val="28"/>
          <w:szCs w:val="28"/>
          <w:lang w:eastAsia="ru-RU"/>
        </w:rPr>
        <w:t xml:space="preserve"> </w:t>
      </w:r>
    </w:p>
    <w:p w:rsidR="00204CA4" w:rsidRPr="00204CA4" w:rsidRDefault="00204CA4" w:rsidP="00B64593">
      <w:pPr>
        <w:widowControl w:val="0"/>
        <w:numPr>
          <w:ilvl w:val="0"/>
          <w:numId w:val="77"/>
        </w:numPr>
        <w:tabs>
          <w:tab w:val="clear" w:pos="720"/>
          <w:tab w:val="num" w:pos="851"/>
          <w:tab w:val="left" w:pos="1033"/>
        </w:tabs>
        <w:autoSpaceDE w:val="0"/>
        <w:spacing w:after="60" w:line="240" w:lineRule="auto"/>
        <w:ind w:hanging="11"/>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Из низкого приседа максимально длинные выпады в одну и другую сторону. Пружинящие покачивания на выпаде, маховые движения ногами. </w:t>
      </w:r>
    </w:p>
    <w:p w:rsidR="00204CA4" w:rsidRPr="00204CA4" w:rsidRDefault="00204CA4" w:rsidP="00B64593">
      <w:pPr>
        <w:widowControl w:val="0"/>
        <w:numPr>
          <w:ilvl w:val="0"/>
          <w:numId w:val="77"/>
        </w:numPr>
        <w:tabs>
          <w:tab w:val="clear" w:pos="720"/>
          <w:tab w:val="num" w:pos="851"/>
          <w:tab w:val="left" w:pos="1033"/>
        </w:tabs>
        <w:autoSpaceDE w:val="0"/>
        <w:spacing w:after="60" w:line="240" w:lineRule="auto"/>
        <w:ind w:hanging="11"/>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Комплекс, на растяжку выполняющий в парах. </w:t>
      </w:r>
    </w:p>
    <w:p w:rsidR="00204CA4" w:rsidRPr="00204CA4" w:rsidRDefault="00204CA4" w:rsidP="00B64593">
      <w:pPr>
        <w:widowControl w:val="0"/>
        <w:numPr>
          <w:ilvl w:val="0"/>
          <w:numId w:val="77"/>
        </w:numPr>
        <w:tabs>
          <w:tab w:val="clear" w:pos="720"/>
          <w:tab w:val="num" w:pos="851"/>
          <w:tab w:val="left" w:pos="1033"/>
        </w:tabs>
        <w:autoSpaceDE w:val="0"/>
        <w:spacing w:after="60" w:line="240" w:lineRule="auto"/>
        <w:ind w:hanging="11"/>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Шпагаты.</w:t>
      </w:r>
    </w:p>
    <w:p w:rsidR="00204CA4" w:rsidRPr="00204CA4" w:rsidRDefault="00204CA4" w:rsidP="00B64593">
      <w:pPr>
        <w:tabs>
          <w:tab w:val="num" w:pos="851"/>
        </w:tabs>
        <w:spacing w:after="60" w:line="240" w:lineRule="auto"/>
        <w:ind w:hanging="11"/>
        <w:jc w:val="center"/>
        <w:rPr>
          <w:rFonts w:ascii="Times New Roman" w:eastAsia="Times New Roman" w:hAnsi="Times New Roman" w:cs="Times New Roman"/>
          <w:i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Упражнения для развития выносливости:</w:t>
      </w:r>
    </w:p>
    <w:p w:rsidR="00204CA4" w:rsidRPr="00204CA4" w:rsidRDefault="00204CA4" w:rsidP="00B64593">
      <w:pPr>
        <w:widowControl w:val="0"/>
        <w:numPr>
          <w:ilvl w:val="0"/>
          <w:numId w:val="76"/>
        </w:numPr>
        <w:tabs>
          <w:tab w:val="clear" w:pos="720"/>
          <w:tab w:val="num" w:pos="851"/>
        </w:tabs>
        <w:autoSpaceDE w:val="0"/>
        <w:spacing w:after="60" w:line="240" w:lineRule="auto"/>
        <w:ind w:hanging="11"/>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Многократные повторения двух-трех ударных комбинаций. </w:t>
      </w:r>
    </w:p>
    <w:p w:rsidR="00204CA4" w:rsidRPr="00204CA4" w:rsidRDefault="00204CA4" w:rsidP="00B64593">
      <w:pPr>
        <w:widowControl w:val="0"/>
        <w:numPr>
          <w:ilvl w:val="0"/>
          <w:numId w:val="76"/>
        </w:numPr>
        <w:tabs>
          <w:tab w:val="clear" w:pos="720"/>
          <w:tab w:val="num" w:pos="851"/>
        </w:tabs>
        <w:autoSpaceDE w:val="0"/>
        <w:spacing w:after="60" w:line="240" w:lineRule="auto"/>
        <w:ind w:hanging="11"/>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Участие в тренировочных и соревновательных выступлениях.</w:t>
      </w:r>
    </w:p>
    <w:p w:rsidR="00204CA4" w:rsidRPr="00204CA4" w:rsidRDefault="00204CA4" w:rsidP="00B64593">
      <w:pPr>
        <w:spacing w:after="60" w:line="240" w:lineRule="auto"/>
        <w:ind w:firstLine="567"/>
        <w:jc w:val="center"/>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Упражнение на формирования осанки, совершенствование равновесия и ориентации в пространстве:</w:t>
      </w:r>
    </w:p>
    <w:p w:rsidR="00204CA4" w:rsidRPr="00204CA4" w:rsidRDefault="00204CA4" w:rsidP="00B64593">
      <w:pPr>
        <w:spacing w:after="60" w:line="240" w:lineRule="auto"/>
        <w:ind w:left="709" w:hanging="28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b/>
          <w:color w:val="000000"/>
          <w:spacing w:val="-4"/>
          <w:sz w:val="28"/>
          <w:szCs w:val="28"/>
          <w:lang w:eastAsia="ru-RU"/>
        </w:rPr>
        <w:t xml:space="preserve">          • </w:t>
      </w:r>
      <w:r w:rsidR="00B64593">
        <w:rPr>
          <w:rFonts w:ascii="Times New Roman" w:eastAsia="Times New Roman" w:hAnsi="Times New Roman" w:cs="Times New Roman"/>
          <w:color w:val="000000"/>
          <w:spacing w:val="-4"/>
          <w:sz w:val="28"/>
          <w:szCs w:val="28"/>
          <w:lang w:eastAsia="ru-RU"/>
        </w:rPr>
        <w:t>пружинный шаг(</w:t>
      </w:r>
      <w:r w:rsidRPr="00204CA4">
        <w:rPr>
          <w:rFonts w:ascii="Times New Roman" w:eastAsia="Times New Roman" w:hAnsi="Times New Roman" w:cs="Times New Roman"/>
          <w:color w:val="000000"/>
          <w:spacing w:val="-4"/>
          <w:sz w:val="28"/>
          <w:szCs w:val="28"/>
          <w:lang w:eastAsia="ru-RU"/>
        </w:rPr>
        <w:t>10-15 с.);</w:t>
      </w:r>
    </w:p>
    <w:p w:rsidR="00204CA4" w:rsidRPr="00204CA4" w:rsidRDefault="00204CA4" w:rsidP="00B64593">
      <w:pPr>
        <w:spacing w:after="60" w:line="240" w:lineRule="auto"/>
        <w:ind w:left="709" w:hanging="28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lastRenderedPageBreak/>
        <w:t xml:space="preserve">          • прыжки со скакалкой с постепенным увеличением продолжительности и скорости прыжков;</w:t>
      </w:r>
    </w:p>
    <w:p w:rsidR="00204CA4" w:rsidRPr="00204CA4" w:rsidRDefault="00204CA4" w:rsidP="00B64593">
      <w:pPr>
        <w:spacing w:after="60" w:line="240" w:lineRule="auto"/>
        <w:ind w:left="709" w:hanging="283"/>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прыжки в глубину с высоты 30-40 см.</w:t>
      </w:r>
    </w:p>
    <w:p w:rsidR="00B64593" w:rsidRDefault="00204CA4" w:rsidP="00B64593">
      <w:pPr>
        <w:spacing w:after="60" w:line="300" w:lineRule="exact"/>
        <w:ind w:firstLine="567"/>
        <w:jc w:val="center"/>
        <w:rPr>
          <w:rFonts w:ascii="Times New Roman" w:eastAsia="Times New Roman" w:hAnsi="Times New Roman" w:cs="Times New Roman"/>
          <w:iCs/>
          <w:color w:val="000000"/>
          <w:spacing w:val="-4"/>
          <w:sz w:val="28"/>
          <w:szCs w:val="28"/>
          <w:lang w:eastAsia="ru-RU"/>
        </w:rPr>
      </w:pPr>
      <w:r w:rsidRPr="00B64593">
        <w:rPr>
          <w:rFonts w:ascii="Times New Roman" w:eastAsia="Times New Roman" w:hAnsi="Times New Roman" w:cs="Times New Roman"/>
          <w:i/>
          <w:iCs/>
          <w:color w:val="000000"/>
          <w:spacing w:val="-4"/>
          <w:sz w:val="28"/>
          <w:szCs w:val="28"/>
          <w:u w:val="single"/>
          <w:lang w:eastAsia="ru-RU"/>
        </w:rPr>
        <w:t>Изучение и совершенствование техники</w:t>
      </w:r>
      <w:r w:rsidRPr="00204CA4">
        <w:rPr>
          <w:rFonts w:ascii="Times New Roman" w:eastAsia="Times New Roman" w:hAnsi="Times New Roman" w:cs="Times New Roman"/>
          <w:iCs/>
          <w:color w:val="000000"/>
          <w:spacing w:val="-4"/>
          <w:sz w:val="28"/>
          <w:szCs w:val="28"/>
          <w:lang w:eastAsia="ru-RU"/>
        </w:rPr>
        <w:t xml:space="preserve">  </w:t>
      </w:r>
      <w:r w:rsidR="00B64593">
        <w:rPr>
          <w:rFonts w:ascii="Times New Roman" w:eastAsia="Times New Roman" w:hAnsi="Times New Roman" w:cs="Times New Roman"/>
          <w:iCs/>
          <w:color w:val="000000"/>
          <w:spacing w:val="-4"/>
          <w:sz w:val="28"/>
          <w:szCs w:val="28"/>
          <w:lang w:eastAsia="ru-RU"/>
        </w:rPr>
        <w:t xml:space="preserve"> </w:t>
      </w:r>
    </w:p>
    <w:p w:rsidR="00204CA4" w:rsidRPr="00B64593" w:rsidRDefault="00B64593" w:rsidP="00B64593">
      <w:pPr>
        <w:pStyle w:val="a4"/>
        <w:numPr>
          <w:ilvl w:val="0"/>
          <w:numId w:val="95"/>
        </w:numPr>
        <w:spacing w:after="60" w:line="300" w:lineRule="exact"/>
        <w:rPr>
          <w:rFonts w:ascii="Times New Roman" w:eastAsia="Times New Roman" w:hAnsi="Times New Roman" w:cs="Times New Roman"/>
          <w:color w:val="000000"/>
          <w:spacing w:val="-4"/>
          <w:sz w:val="28"/>
          <w:szCs w:val="28"/>
          <w:lang w:eastAsia="ru-RU"/>
        </w:rPr>
      </w:pPr>
      <w:r w:rsidRPr="00B64593">
        <w:rPr>
          <w:rFonts w:ascii="Times New Roman" w:eastAsia="Times New Roman" w:hAnsi="Times New Roman" w:cs="Times New Roman"/>
          <w:iCs/>
          <w:color w:val="000000"/>
          <w:spacing w:val="-4"/>
          <w:sz w:val="28"/>
          <w:szCs w:val="28"/>
          <w:lang w:eastAsia="ru-RU"/>
        </w:rPr>
        <w:t>А</w:t>
      </w:r>
      <w:r w:rsidR="00204CA4" w:rsidRPr="00B64593">
        <w:rPr>
          <w:rFonts w:ascii="Times New Roman" w:eastAsia="Times New Roman" w:hAnsi="Times New Roman" w:cs="Times New Roman"/>
          <w:color w:val="000000"/>
          <w:spacing w:val="-4"/>
          <w:sz w:val="28"/>
          <w:szCs w:val="28"/>
          <w:lang w:eastAsia="ru-RU"/>
        </w:rPr>
        <w:t>нализ</w:t>
      </w:r>
      <w:r w:rsidRPr="00B64593">
        <w:rPr>
          <w:rFonts w:ascii="Times New Roman" w:eastAsia="Times New Roman" w:hAnsi="Times New Roman" w:cs="Times New Roman"/>
          <w:color w:val="000000"/>
          <w:spacing w:val="-4"/>
          <w:sz w:val="28"/>
          <w:szCs w:val="28"/>
          <w:lang w:eastAsia="ru-RU"/>
        </w:rPr>
        <w:t xml:space="preserve"> </w:t>
      </w:r>
      <w:r w:rsidR="00204CA4" w:rsidRPr="00B64593">
        <w:rPr>
          <w:rFonts w:ascii="Times New Roman" w:eastAsia="Times New Roman" w:hAnsi="Times New Roman" w:cs="Times New Roman"/>
          <w:color w:val="000000"/>
          <w:spacing w:val="-4"/>
          <w:sz w:val="28"/>
          <w:szCs w:val="28"/>
          <w:lang w:eastAsia="ru-RU"/>
        </w:rPr>
        <w:t>техники выполнения элементов. Основные правила выполнения требуемых движений, элементов, связок и действий</w:t>
      </w:r>
    </w:p>
    <w:p w:rsidR="00204CA4" w:rsidRPr="00B64593" w:rsidRDefault="00204CA4" w:rsidP="00B64593">
      <w:pPr>
        <w:pStyle w:val="a4"/>
        <w:numPr>
          <w:ilvl w:val="0"/>
          <w:numId w:val="95"/>
        </w:numPr>
        <w:spacing w:after="60" w:line="300" w:lineRule="exact"/>
        <w:jc w:val="both"/>
        <w:rPr>
          <w:rFonts w:ascii="Times New Roman" w:eastAsia="Times New Roman" w:hAnsi="Times New Roman" w:cs="Times New Roman"/>
          <w:color w:val="000000"/>
          <w:spacing w:val="-4"/>
          <w:sz w:val="28"/>
          <w:szCs w:val="28"/>
          <w:lang w:eastAsia="ru-RU"/>
        </w:rPr>
      </w:pPr>
      <w:r w:rsidRPr="00B64593">
        <w:rPr>
          <w:rFonts w:ascii="Times New Roman" w:eastAsia="Times New Roman" w:hAnsi="Times New Roman" w:cs="Times New Roman"/>
          <w:color w:val="000000"/>
          <w:spacing w:val="-4"/>
          <w:sz w:val="28"/>
          <w:szCs w:val="28"/>
          <w:lang w:eastAsia="ru-RU"/>
        </w:rPr>
        <w:t>Основные понятия и движения. Простые и сложные действия. Повторение и</w:t>
      </w:r>
      <w:r w:rsidR="00B64593">
        <w:rPr>
          <w:rFonts w:ascii="Times New Roman" w:eastAsia="Times New Roman" w:hAnsi="Times New Roman" w:cs="Times New Roman"/>
          <w:color w:val="000000"/>
          <w:spacing w:val="-4"/>
          <w:sz w:val="28"/>
          <w:szCs w:val="28"/>
          <w:lang w:eastAsia="ru-RU"/>
        </w:rPr>
        <w:t xml:space="preserve"> </w:t>
      </w:r>
      <w:r w:rsidRPr="00B64593">
        <w:rPr>
          <w:rFonts w:ascii="Times New Roman" w:eastAsia="Times New Roman" w:hAnsi="Times New Roman" w:cs="Times New Roman"/>
          <w:color w:val="000000"/>
          <w:spacing w:val="-4"/>
          <w:sz w:val="28"/>
          <w:szCs w:val="28"/>
          <w:lang w:eastAsia="ru-RU"/>
        </w:rPr>
        <w:t>совершенствование техники выполнения элементов.</w:t>
      </w:r>
    </w:p>
    <w:p w:rsidR="00204CA4" w:rsidRPr="00B64593" w:rsidRDefault="00204CA4" w:rsidP="00B64593">
      <w:pPr>
        <w:pStyle w:val="a4"/>
        <w:numPr>
          <w:ilvl w:val="0"/>
          <w:numId w:val="95"/>
        </w:numPr>
        <w:spacing w:after="60" w:line="300" w:lineRule="exact"/>
        <w:jc w:val="both"/>
        <w:rPr>
          <w:rFonts w:ascii="Times New Roman" w:eastAsia="Times New Roman" w:hAnsi="Times New Roman" w:cs="Times New Roman"/>
          <w:color w:val="000000"/>
          <w:spacing w:val="-4"/>
          <w:sz w:val="28"/>
          <w:szCs w:val="28"/>
          <w:lang w:eastAsia="ru-RU"/>
        </w:rPr>
      </w:pPr>
      <w:r w:rsidRPr="00B64593">
        <w:rPr>
          <w:rFonts w:ascii="Times New Roman" w:eastAsia="Times New Roman" w:hAnsi="Times New Roman" w:cs="Times New Roman"/>
          <w:color w:val="000000"/>
          <w:spacing w:val="-4"/>
          <w:sz w:val="28"/>
          <w:szCs w:val="28"/>
          <w:lang w:eastAsia="ru-RU"/>
        </w:rPr>
        <w:t>Выполнение двигательных действий, как в обычных, так и в более трудных условиях.</w:t>
      </w:r>
    </w:p>
    <w:p w:rsidR="00B64593" w:rsidRDefault="00204CA4" w:rsidP="00B64593">
      <w:pPr>
        <w:spacing w:after="60" w:line="300" w:lineRule="exact"/>
        <w:ind w:firstLine="567"/>
        <w:jc w:val="center"/>
        <w:rPr>
          <w:rFonts w:ascii="Times New Roman" w:eastAsia="Times New Roman" w:hAnsi="Times New Roman" w:cs="Times New Roman"/>
          <w:color w:val="000000"/>
          <w:spacing w:val="-4"/>
          <w:sz w:val="28"/>
          <w:szCs w:val="28"/>
          <w:lang w:eastAsia="ru-RU"/>
        </w:rPr>
      </w:pPr>
      <w:r w:rsidRPr="00B64593">
        <w:rPr>
          <w:rFonts w:ascii="Times New Roman" w:eastAsia="Times New Roman" w:hAnsi="Times New Roman" w:cs="Times New Roman"/>
          <w:i/>
          <w:color w:val="000000"/>
          <w:spacing w:val="-4"/>
          <w:sz w:val="28"/>
          <w:szCs w:val="28"/>
          <w:u w:val="single"/>
          <w:lang w:eastAsia="ru-RU"/>
        </w:rPr>
        <w:t>Хореографическая подготовка</w:t>
      </w:r>
      <w:r w:rsidRPr="00204CA4">
        <w:rPr>
          <w:rFonts w:ascii="Times New Roman" w:eastAsia="Times New Roman" w:hAnsi="Times New Roman" w:cs="Times New Roman"/>
          <w:color w:val="000000"/>
          <w:spacing w:val="-4"/>
          <w:sz w:val="28"/>
          <w:szCs w:val="28"/>
          <w:lang w:eastAsia="ru-RU"/>
        </w:rPr>
        <w:t xml:space="preserve"> </w:t>
      </w:r>
    </w:p>
    <w:p w:rsidR="00204CA4" w:rsidRPr="00B64593" w:rsidRDefault="00204CA4" w:rsidP="00B64593">
      <w:pPr>
        <w:pStyle w:val="a4"/>
        <w:numPr>
          <w:ilvl w:val="0"/>
          <w:numId w:val="96"/>
        </w:numPr>
        <w:spacing w:after="60" w:line="300" w:lineRule="exact"/>
        <w:rPr>
          <w:rFonts w:ascii="Times New Roman" w:eastAsia="Times New Roman" w:hAnsi="Times New Roman" w:cs="Times New Roman"/>
          <w:color w:val="000000"/>
          <w:spacing w:val="-4"/>
          <w:sz w:val="28"/>
          <w:szCs w:val="28"/>
          <w:lang w:eastAsia="ru-RU"/>
        </w:rPr>
      </w:pPr>
      <w:r w:rsidRPr="00B64593">
        <w:rPr>
          <w:rFonts w:ascii="Times New Roman" w:eastAsia="Times New Roman" w:hAnsi="Times New Roman" w:cs="Times New Roman"/>
          <w:color w:val="000000"/>
          <w:spacing w:val="-4"/>
          <w:sz w:val="28"/>
          <w:szCs w:val="28"/>
          <w:lang w:eastAsia="ru-RU"/>
        </w:rPr>
        <w:t>обучение элементам классического танца, народного и совершенного танцев.</w:t>
      </w:r>
    </w:p>
    <w:p w:rsidR="00B64593" w:rsidRDefault="00204CA4" w:rsidP="00B64593">
      <w:pPr>
        <w:spacing w:after="60" w:line="300" w:lineRule="exact"/>
        <w:ind w:firstLine="567"/>
        <w:jc w:val="center"/>
        <w:rPr>
          <w:rFonts w:ascii="Times New Roman" w:eastAsia="Times New Roman" w:hAnsi="Times New Roman" w:cs="Times New Roman"/>
          <w:color w:val="000000"/>
          <w:spacing w:val="-4"/>
          <w:sz w:val="28"/>
          <w:szCs w:val="28"/>
          <w:lang w:eastAsia="ru-RU"/>
        </w:rPr>
      </w:pPr>
      <w:r w:rsidRPr="00B64593">
        <w:rPr>
          <w:rFonts w:ascii="Times New Roman" w:eastAsia="Times New Roman" w:hAnsi="Times New Roman" w:cs="Times New Roman"/>
          <w:i/>
          <w:color w:val="000000"/>
          <w:spacing w:val="-4"/>
          <w:sz w:val="28"/>
          <w:szCs w:val="28"/>
          <w:u w:val="single"/>
          <w:lang w:eastAsia="ru-RU"/>
        </w:rPr>
        <w:t>Музыкально-двигательная подготовка</w:t>
      </w:r>
      <w:r w:rsidRPr="00204CA4">
        <w:rPr>
          <w:rFonts w:ascii="Times New Roman" w:eastAsia="Times New Roman" w:hAnsi="Times New Roman" w:cs="Times New Roman"/>
          <w:color w:val="000000"/>
          <w:spacing w:val="-4"/>
          <w:sz w:val="28"/>
          <w:szCs w:val="28"/>
          <w:lang w:eastAsia="ru-RU"/>
        </w:rPr>
        <w:t xml:space="preserve"> </w:t>
      </w:r>
    </w:p>
    <w:p w:rsidR="00204CA4" w:rsidRPr="00B64593" w:rsidRDefault="00204CA4" w:rsidP="00B64593">
      <w:pPr>
        <w:pStyle w:val="a4"/>
        <w:numPr>
          <w:ilvl w:val="0"/>
          <w:numId w:val="93"/>
        </w:numPr>
        <w:spacing w:after="60" w:line="300" w:lineRule="exact"/>
        <w:jc w:val="center"/>
        <w:rPr>
          <w:rFonts w:ascii="Times New Roman" w:eastAsia="Times New Roman" w:hAnsi="Times New Roman" w:cs="Times New Roman"/>
          <w:color w:val="000000"/>
          <w:spacing w:val="-4"/>
          <w:sz w:val="28"/>
          <w:szCs w:val="28"/>
          <w:lang w:eastAsia="ru-RU"/>
        </w:rPr>
      </w:pPr>
      <w:r w:rsidRPr="00B64593">
        <w:rPr>
          <w:rFonts w:ascii="Times New Roman" w:eastAsia="Times New Roman" w:hAnsi="Times New Roman" w:cs="Times New Roman"/>
          <w:color w:val="000000"/>
          <w:spacing w:val="-4"/>
          <w:sz w:val="28"/>
          <w:szCs w:val="28"/>
          <w:lang w:eastAsia="ru-RU"/>
        </w:rPr>
        <w:t>обучение элементам музыкальной грамоты, развитие музыкальности и выразительности.</w:t>
      </w:r>
    </w:p>
    <w:p w:rsidR="00204CA4" w:rsidRDefault="00204CA4" w:rsidP="00B64593">
      <w:pPr>
        <w:spacing w:after="60" w:line="300" w:lineRule="exact"/>
        <w:ind w:firstLine="567"/>
        <w:jc w:val="center"/>
        <w:rPr>
          <w:rFonts w:ascii="Times New Roman" w:eastAsia="Times New Roman" w:hAnsi="Times New Roman" w:cs="Times New Roman"/>
          <w:i/>
          <w:color w:val="000000"/>
          <w:spacing w:val="-4"/>
          <w:sz w:val="28"/>
          <w:szCs w:val="28"/>
          <w:u w:val="single"/>
          <w:lang w:eastAsia="ru-RU"/>
        </w:rPr>
      </w:pPr>
      <w:r w:rsidRPr="00B64593">
        <w:rPr>
          <w:rFonts w:ascii="Times New Roman" w:eastAsia="Times New Roman" w:hAnsi="Times New Roman" w:cs="Times New Roman"/>
          <w:i/>
          <w:color w:val="000000"/>
          <w:spacing w:val="-4"/>
          <w:sz w:val="28"/>
          <w:szCs w:val="28"/>
          <w:u w:val="single"/>
          <w:lang w:eastAsia="ru-RU"/>
        </w:rPr>
        <w:t>Акробатическая подготовка</w:t>
      </w:r>
    </w:p>
    <w:p w:rsidR="005C7328" w:rsidRDefault="005C7328" w:rsidP="00B64593">
      <w:pPr>
        <w:spacing w:after="60" w:line="300" w:lineRule="exact"/>
        <w:ind w:firstLine="567"/>
        <w:jc w:val="center"/>
        <w:rPr>
          <w:rFonts w:ascii="Times New Roman" w:eastAsia="Times New Roman" w:hAnsi="Times New Roman" w:cs="Times New Roman"/>
          <w:i/>
          <w:color w:val="000000"/>
          <w:spacing w:val="-4"/>
          <w:sz w:val="28"/>
          <w:szCs w:val="28"/>
          <w:u w:val="single"/>
          <w:lang w:eastAsia="ru-RU"/>
        </w:rPr>
      </w:pPr>
    </w:p>
    <w:p w:rsidR="005C7328" w:rsidRPr="005C7328" w:rsidRDefault="005C7328" w:rsidP="00B64593">
      <w:pPr>
        <w:spacing w:after="60" w:line="300" w:lineRule="exact"/>
        <w:ind w:firstLine="56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94</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proofErr w:type="gramStart"/>
      <w:r w:rsidRPr="00204CA4">
        <w:rPr>
          <w:rFonts w:ascii="Times New Roman" w:eastAsia="Times New Roman" w:hAnsi="Times New Roman" w:cs="Times New Roman"/>
          <w:color w:val="000000"/>
          <w:spacing w:val="-4"/>
          <w:sz w:val="28"/>
          <w:szCs w:val="28"/>
          <w:lang w:eastAsia="ru-RU"/>
        </w:rPr>
        <w:t>Акробатический</w:t>
      </w:r>
      <w:proofErr w:type="gramEnd"/>
      <w:r w:rsidRPr="00204CA4">
        <w:rPr>
          <w:rFonts w:ascii="Times New Roman" w:eastAsia="Times New Roman" w:hAnsi="Times New Roman" w:cs="Times New Roman"/>
          <w:color w:val="000000"/>
          <w:spacing w:val="-4"/>
          <w:sz w:val="28"/>
          <w:szCs w:val="28"/>
          <w:lang w:eastAsia="ru-RU"/>
        </w:rPr>
        <w:t xml:space="preserve"> упражнения способствуют развитию силы, скоростно-силовых качеств, гибкости, подвижности нервных процессов, устойчивости к изменениям положения тела в пространстве</w:t>
      </w:r>
    </w:p>
    <w:p w:rsidR="00204CA4" w:rsidRPr="00204CA4" w:rsidRDefault="00204CA4" w:rsidP="00B64593">
      <w:pPr>
        <w:spacing w:after="60" w:line="300" w:lineRule="exact"/>
        <w:ind w:left="993" w:hanging="426"/>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Усовершенствование техники отталкивания ногами в сочетании с обладанием необходимыми двигательными качествами для выполнения толчка руками;</w:t>
      </w:r>
    </w:p>
    <w:p w:rsidR="00204CA4" w:rsidRPr="00204CA4" w:rsidRDefault="00204CA4" w:rsidP="00B64593">
      <w:pPr>
        <w:spacing w:after="60" w:line="300" w:lineRule="exact"/>
        <w:ind w:left="993" w:hanging="426"/>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Безопорные вращения тела вокруг продольной оси в сочетании с навыками опорных поворотов в конкретных видах движения;</w:t>
      </w:r>
    </w:p>
    <w:p w:rsidR="00204CA4" w:rsidRPr="00204CA4" w:rsidRDefault="00204CA4" w:rsidP="00B64593">
      <w:pPr>
        <w:spacing w:after="60" w:line="300" w:lineRule="exact"/>
        <w:ind w:left="993" w:hanging="426"/>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Овладение техникой приземления в прыжках разной структуры и сложности.</w:t>
      </w:r>
    </w:p>
    <w:p w:rsidR="00204CA4" w:rsidRPr="00B64593" w:rsidRDefault="00204CA4" w:rsidP="00B64593">
      <w:pPr>
        <w:spacing w:after="60" w:line="300" w:lineRule="exact"/>
        <w:ind w:firstLine="567"/>
        <w:jc w:val="center"/>
        <w:rPr>
          <w:rFonts w:ascii="Times New Roman" w:eastAsia="Times New Roman" w:hAnsi="Times New Roman" w:cs="Times New Roman"/>
          <w:i/>
          <w:color w:val="000000"/>
          <w:spacing w:val="-4"/>
          <w:sz w:val="28"/>
          <w:szCs w:val="28"/>
          <w:u w:val="single"/>
          <w:lang w:eastAsia="ru-RU"/>
        </w:rPr>
      </w:pPr>
      <w:r w:rsidRPr="00B64593">
        <w:rPr>
          <w:rFonts w:ascii="Times New Roman" w:eastAsia="Times New Roman" w:hAnsi="Times New Roman" w:cs="Times New Roman"/>
          <w:i/>
          <w:color w:val="000000"/>
          <w:spacing w:val="-4"/>
          <w:sz w:val="28"/>
          <w:szCs w:val="28"/>
          <w:u w:val="single"/>
          <w:lang w:eastAsia="ru-RU"/>
        </w:rPr>
        <w:t>Хореографическая подготовка</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В упражнении по спортивной аэробике такая хореография проявляется в натянутости подъема, коленей, позвоночника, рук в момент выполнения базовых шагов и акробатических элементов. В манере выхода и ухода на площадку. Типичная рабочая осанка: голова высоко поднята, взгляд вперед. Плечи опущены, чтобы открыть затылок. Руки четкие и “живые”. Кисти рук выпрямлены и прогнуты. Корпус прямой, таз на линии корпуса. Ноги выпрямлены. Стопы соприкасаются с полом или же спортсмен стоит на </w:t>
      </w:r>
      <w:proofErr w:type="spellStart"/>
      <w:r w:rsidRPr="00204CA4">
        <w:rPr>
          <w:rFonts w:ascii="Times New Roman" w:eastAsia="Times New Roman" w:hAnsi="Times New Roman" w:cs="Times New Roman"/>
          <w:color w:val="000000"/>
          <w:spacing w:val="-4"/>
          <w:sz w:val="28"/>
          <w:szCs w:val="28"/>
          <w:lang w:eastAsia="ru-RU"/>
        </w:rPr>
        <w:t>полупальцах</w:t>
      </w:r>
      <w:proofErr w:type="spellEnd"/>
      <w:r w:rsidRPr="00204CA4">
        <w:rPr>
          <w:rFonts w:ascii="Times New Roman" w:eastAsia="Times New Roman" w:hAnsi="Times New Roman" w:cs="Times New Roman"/>
          <w:color w:val="000000"/>
          <w:spacing w:val="-4"/>
          <w:sz w:val="28"/>
          <w:szCs w:val="28"/>
          <w:lang w:eastAsia="ru-RU"/>
        </w:rPr>
        <w:t>.</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народно-характерные танцы;</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батманы фондю и </w:t>
      </w:r>
      <w:proofErr w:type="spellStart"/>
      <w:r w:rsidRPr="00204CA4">
        <w:rPr>
          <w:rFonts w:ascii="Times New Roman" w:eastAsia="Times New Roman" w:hAnsi="Times New Roman" w:cs="Times New Roman"/>
          <w:color w:val="000000"/>
          <w:spacing w:val="-4"/>
          <w:sz w:val="28"/>
          <w:szCs w:val="28"/>
          <w:lang w:eastAsia="ru-RU"/>
        </w:rPr>
        <w:t>фраппе</w:t>
      </w:r>
      <w:proofErr w:type="spellEnd"/>
      <w:r w:rsidRPr="00204CA4">
        <w:rPr>
          <w:rFonts w:ascii="Times New Roman" w:eastAsia="Times New Roman" w:hAnsi="Times New Roman" w:cs="Times New Roman"/>
          <w:color w:val="000000"/>
          <w:spacing w:val="-4"/>
          <w:sz w:val="28"/>
          <w:szCs w:val="28"/>
          <w:lang w:eastAsia="ru-RU"/>
        </w:rPr>
        <w:t xml:space="preserve"> (плавное и резкое сгибание и разгибание) во всех направлениях;</w:t>
      </w:r>
    </w:p>
    <w:p w:rsid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lastRenderedPageBreak/>
        <w:t xml:space="preserve">•  </w:t>
      </w:r>
      <w:proofErr w:type="spellStart"/>
      <w:r w:rsidRPr="00204CA4">
        <w:rPr>
          <w:rFonts w:ascii="Times New Roman" w:eastAsia="Times New Roman" w:hAnsi="Times New Roman" w:cs="Times New Roman"/>
          <w:color w:val="000000"/>
          <w:spacing w:val="-4"/>
          <w:sz w:val="28"/>
          <w:szCs w:val="28"/>
          <w:lang w:eastAsia="ru-RU"/>
        </w:rPr>
        <w:t>рон</w:t>
      </w:r>
      <w:proofErr w:type="spellEnd"/>
      <w:r w:rsidRPr="00204CA4">
        <w:rPr>
          <w:rFonts w:ascii="Times New Roman" w:eastAsia="Times New Roman" w:hAnsi="Times New Roman" w:cs="Times New Roman"/>
          <w:color w:val="000000"/>
          <w:spacing w:val="-4"/>
          <w:sz w:val="28"/>
          <w:szCs w:val="28"/>
          <w:lang w:eastAsia="ru-RU"/>
        </w:rPr>
        <w:t xml:space="preserve"> де </w:t>
      </w:r>
      <w:proofErr w:type="spellStart"/>
      <w:r w:rsidRPr="00204CA4">
        <w:rPr>
          <w:rFonts w:ascii="Times New Roman" w:eastAsia="Times New Roman" w:hAnsi="Times New Roman" w:cs="Times New Roman"/>
          <w:color w:val="000000"/>
          <w:spacing w:val="-4"/>
          <w:sz w:val="28"/>
          <w:szCs w:val="28"/>
          <w:lang w:eastAsia="ru-RU"/>
        </w:rPr>
        <w:t>жамб</w:t>
      </w:r>
      <w:proofErr w:type="spellEnd"/>
      <w:r w:rsidRPr="00204CA4">
        <w:rPr>
          <w:rFonts w:ascii="Times New Roman" w:eastAsia="Times New Roman" w:hAnsi="Times New Roman" w:cs="Times New Roman"/>
          <w:color w:val="000000"/>
          <w:spacing w:val="-4"/>
          <w:sz w:val="28"/>
          <w:szCs w:val="28"/>
          <w:lang w:eastAsia="ru-RU"/>
        </w:rPr>
        <w:t xml:space="preserve"> пар тер и ан </w:t>
      </w:r>
      <w:proofErr w:type="spellStart"/>
      <w:r w:rsidRPr="00204CA4">
        <w:rPr>
          <w:rFonts w:ascii="Times New Roman" w:eastAsia="Times New Roman" w:hAnsi="Times New Roman" w:cs="Times New Roman"/>
          <w:color w:val="000000"/>
          <w:spacing w:val="-4"/>
          <w:sz w:val="28"/>
          <w:szCs w:val="28"/>
          <w:lang w:eastAsia="ru-RU"/>
        </w:rPr>
        <w:t>лер</w:t>
      </w:r>
      <w:proofErr w:type="spellEnd"/>
      <w:r w:rsidRPr="00204CA4">
        <w:rPr>
          <w:rFonts w:ascii="Times New Roman" w:eastAsia="Times New Roman" w:hAnsi="Times New Roman" w:cs="Times New Roman"/>
          <w:color w:val="000000"/>
          <w:spacing w:val="-4"/>
          <w:sz w:val="28"/>
          <w:szCs w:val="28"/>
          <w:lang w:eastAsia="ru-RU"/>
        </w:rPr>
        <w:t xml:space="preserve"> (круговые движения по полу и по воздуху) вперёд и назад в разных вариантах и сочетаниях.</w:t>
      </w:r>
    </w:p>
    <w:p w:rsidR="00991364" w:rsidRPr="00204CA4" w:rsidRDefault="0099136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ТРЕНИРОВОЧНЫЙ ЭТАП 1-2 года спортивной подготовки</w:t>
      </w:r>
    </w:p>
    <w:p w:rsidR="00204CA4" w:rsidRPr="00991364" w:rsidRDefault="00204CA4" w:rsidP="00991364">
      <w:pPr>
        <w:spacing w:after="60" w:line="240" w:lineRule="auto"/>
        <w:ind w:firstLine="567"/>
        <w:jc w:val="center"/>
        <w:rPr>
          <w:rFonts w:ascii="Times New Roman" w:eastAsia="Times New Roman" w:hAnsi="Times New Roman" w:cs="Times New Roman"/>
          <w:i/>
          <w:color w:val="000000"/>
          <w:spacing w:val="-4"/>
          <w:sz w:val="28"/>
          <w:szCs w:val="28"/>
          <w:u w:val="single"/>
          <w:lang w:eastAsia="ru-RU"/>
        </w:rPr>
      </w:pPr>
      <w:r w:rsidRPr="00991364">
        <w:rPr>
          <w:rFonts w:ascii="Times New Roman" w:eastAsia="Times New Roman" w:hAnsi="Times New Roman" w:cs="Times New Roman"/>
          <w:i/>
          <w:color w:val="000000"/>
          <w:spacing w:val="-4"/>
          <w:sz w:val="28"/>
          <w:szCs w:val="28"/>
          <w:u w:val="single"/>
          <w:lang w:eastAsia="ru-RU"/>
        </w:rPr>
        <w:t>Общая физическая подготовка</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991364">
        <w:rPr>
          <w:rFonts w:ascii="Times New Roman" w:eastAsia="Times New Roman" w:hAnsi="Times New Roman" w:cs="Times New Roman"/>
          <w:i/>
          <w:color w:val="000000"/>
          <w:spacing w:val="-4"/>
          <w:sz w:val="28"/>
          <w:szCs w:val="28"/>
          <w:lang w:eastAsia="ru-RU"/>
        </w:rPr>
        <w:t>Общеразвивающие упражнения</w:t>
      </w:r>
      <w:r w:rsidRPr="00204CA4">
        <w:rPr>
          <w:rFonts w:ascii="Times New Roman" w:eastAsia="Times New Roman" w:hAnsi="Times New Roman" w:cs="Times New Roman"/>
          <w:color w:val="000000"/>
          <w:spacing w:val="-4"/>
          <w:sz w:val="28"/>
          <w:szCs w:val="28"/>
          <w:lang w:eastAsia="ru-RU"/>
        </w:rPr>
        <w:t>. Различные виды ходьбы и бег. Кроссы. Бег</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на короткие дистанции. Подскоки и выпрыгивания в беге. Прыжки в длину, в высоту. Упражнения с набивными мячами для развития мышц ног, рук. Упражнением с партнером, на снарядах, без снарядов для развития мышц ног, рук, туловища, шеи.</w:t>
      </w:r>
    </w:p>
    <w:p w:rsidR="00204CA4" w:rsidRPr="00204CA4" w:rsidRDefault="00204CA4" w:rsidP="00235D3A">
      <w:pPr>
        <w:widowControl w:val="0"/>
        <w:numPr>
          <w:ilvl w:val="0"/>
          <w:numId w:val="36"/>
        </w:numPr>
        <w:tabs>
          <w:tab w:val="left" w:pos="50"/>
          <w:tab w:val="left" w:pos="1017"/>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Спортивные игры: баскетбол,  волейбол, бадминтон, игры   по  упрощенным  правилам.  </w:t>
      </w:r>
    </w:p>
    <w:p w:rsidR="00204CA4" w:rsidRPr="00204CA4" w:rsidRDefault="00204CA4" w:rsidP="00235D3A">
      <w:pPr>
        <w:widowControl w:val="0"/>
        <w:numPr>
          <w:ilvl w:val="0"/>
          <w:numId w:val="36"/>
        </w:numPr>
        <w:tabs>
          <w:tab w:val="left" w:pos="50"/>
          <w:tab w:val="left" w:pos="1017"/>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Подвижные  игры:  эстафеты с бегом и прыжками, преодоление препятствий.  </w:t>
      </w:r>
    </w:p>
    <w:p w:rsidR="00204CA4" w:rsidRPr="00204CA4" w:rsidRDefault="00204CA4" w:rsidP="00204CA4">
      <w:pPr>
        <w:tabs>
          <w:tab w:val="left" w:pos="50"/>
          <w:tab w:val="left" w:pos="1017"/>
        </w:tabs>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Специальная физическая подготовка</w:t>
      </w:r>
    </w:p>
    <w:p w:rsidR="00204CA4" w:rsidRPr="00204CA4" w:rsidRDefault="00204CA4" w:rsidP="00204CA4">
      <w:pPr>
        <w:spacing w:after="60" w:line="240" w:lineRule="auto"/>
        <w:ind w:firstLine="567"/>
        <w:jc w:val="both"/>
        <w:rPr>
          <w:rFonts w:ascii="Times New Roman" w:eastAsia="Times New Roman" w:hAnsi="Times New Roman" w:cs="Times New Roman"/>
          <w:b/>
          <w:bCs/>
          <w:color w:val="000000"/>
          <w:spacing w:val="-4"/>
          <w:sz w:val="28"/>
          <w:szCs w:val="28"/>
          <w:lang w:eastAsia="ru-RU"/>
        </w:rPr>
      </w:pPr>
      <w:r w:rsidRPr="00204CA4">
        <w:rPr>
          <w:rFonts w:ascii="Times New Roman" w:eastAsia="Times New Roman" w:hAnsi="Times New Roman" w:cs="Times New Roman"/>
          <w:i/>
          <w:iCs/>
          <w:color w:val="000000"/>
          <w:spacing w:val="-4"/>
          <w:sz w:val="28"/>
          <w:szCs w:val="28"/>
          <w:lang w:eastAsia="ru-RU"/>
        </w:rPr>
        <w:t>Упражнения для развития быстроты:</w:t>
      </w:r>
      <w:r w:rsidRPr="00204CA4">
        <w:rPr>
          <w:rFonts w:ascii="Times New Roman" w:eastAsia="Times New Roman" w:hAnsi="Times New Roman" w:cs="Times New Roman"/>
          <w:b/>
          <w:bCs/>
          <w:color w:val="000000"/>
          <w:spacing w:val="-4"/>
          <w:sz w:val="28"/>
          <w:szCs w:val="28"/>
          <w:lang w:eastAsia="ru-RU"/>
        </w:rPr>
        <w:t xml:space="preserve"> </w:t>
      </w:r>
    </w:p>
    <w:p w:rsidR="00204CA4" w:rsidRPr="00204CA4" w:rsidRDefault="00204CA4" w:rsidP="00235D3A">
      <w:pPr>
        <w:widowControl w:val="0"/>
        <w:numPr>
          <w:ilvl w:val="0"/>
          <w:numId w:val="68"/>
        </w:numPr>
        <w:tabs>
          <w:tab w:val="left" w:pos="95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Рывки по сигналу;</w:t>
      </w:r>
    </w:p>
    <w:p w:rsidR="005C7328" w:rsidRDefault="00204CA4" w:rsidP="00235D3A">
      <w:pPr>
        <w:widowControl w:val="0"/>
        <w:numPr>
          <w:ilvl w:val="0"/>
          <w:numId w:val="68"/>
        </w:numPr>
        <w:tabs>
          <w:tab w:val="left" w:pos="95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5C7328">
        <w:rPr>
          <w:rFonts w:ascii="Times New Roman" w:eastAsia="Times New Roman" w:hAnsi="Times New Roman" w:cs="Times New Roman"/>
          <w:color w:val="000000"/>
          <w:spacing w:val="-4"/>
          <w:sz w:val="28"/>
          <w:szCs w:val="28"/>
          <w:lang w:eastAsia="ru-RU"/>
        </w:rPr>
        <w:t>Скоростное выполнение передвижений (шаги, выпады и т.д.).</w:t>
      </w:r>
    </w:p>
    <w:p w:rsidR="005C7328" w:rsidRDefault="005C7328" w:rsidP="005C7328">
      <w:pPr>
        <w:widowControl w:val="0"/>
        <w:tabs>
          <w:tab w:val="left" w:pos="950"/>
        </w:tabs>
        <w:autoSpaceDE w:val="0"/>
        <w:spacing w:after="60" w:line="240" w:lineRule="auto"/>
        <w:ind w:left="128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95</w:t>
      </w:r>
    </w:p>
    <w:p w:rsidR="00204CA4" w:rsidRPr="005C7328" w:rsidRDefault="00204CA4" w:rsidP="00235D3A">
      <w:pPr>
        <w:widowControl w:val="0"/>
        <w:numPr>
          <w:ilvl w:val="0"/>
          <w:numId w:val="68"/>
        </w:numPr>
        <w:tabs>
          <w:tab w:val="left" w:pos="95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5C7328">
        <w:rPr>
          <w:rFonts w:ascii="Times New Roman" w:eastAsia="Times New Roman" w:hAnsi="Times New Roman" w:cs="Times New Roman"/>
          <w:color w:val="000000"/>
          <w:spacing w:val="-4"/>
          <w:sz w:val="28"/>
          <w:szCs w:val="28"/>
          <w:lang w:eastAsia="ru-RU"/>
        </w:rPr>
        <w:t xml:space="preserve">прыжки со скакалкой с постепенным сокращением времени на заданное количество прыжков  </w:t>
      </w:r>
    </w:p>
    <w:p w:rsidR="00204CA4" w:rsidRPr="00204CA4" w:rsidRDefault="00204CA4" w:rsidP="00235D3A">
      <w:pPr>
        <w:widowControl w:val="0"/>
        <w:numPr>
          <w:ilvl w:val="0"/>
          <w:numId w:val="68"/>
        </w:numPr>
        <w:tabs>
          <w:tab w:val="left" w:pos="95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прыжки толчком двумя на степ-платформу.</w:t>
      </w:r>
    </w:p>
    <w:p w:rsidR="00204CA4" w:rsidRPr="00204CA4" w:rsidRDefault="00204CA4" w:rsidP="00235D3A">
      <w:pPr>
        <w:widowControl w:val="0"/>
        <w:numPr>
          <w:ilvl w:val="0"/>
          <w:numId w:val="68"/>
        </w:numPr>
        <w:tabs>
          <w:tab w:val="left" w:pos="95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прыжки на месте и с продвижением на одной, двух ногах.</w:t>
      </w:r>
    </w:p>
    <w:p w:rsidR="00204CA4" w:rsidRPr="00204CA4" w:rsidRDefault="00204CA4" w:rsidP="00204CA4">
      <w:pPr>
        <w:spacing w:after="60" w:line="240" w:lineRule="auto"/>
        <w:ind w:firstLine="567"/>
        <w:jc w:val="both"/>
        <w:rPr>
          <w:rFonts w:ascii="Times New Roman" w:eastAsia="Times New Roman" w:hAnsi="Times New Roman" w:cs="Times New Roman"/>
          <w:b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Упражнение для развития силы:</w:t>
      </w:r>
      <w:r w:rsidRPr="00204CA4">
        <w:rPr>
          <w:rFonts w:ascii="Times New Roman" w:eastAsia="Times New Roman" w:hAnsi="Times New Roman" w:cs="Times New Roman"/>
          <w:bCs/>
          <w:color w:val="000000"/>
          <w:spacing w:val="-4"/>
          <w:sz w:val="28"/>
          <w:szCs w:val="28"/>
          <w:lang w:eastAsia="ru-RU"/>
        </w:rPr>
        <w:t xml:space="preserve"> </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Ходьба « гуськом», прыжки «кролем».</w:t>
      </w:r>
    </w:p>
    <w:p w:rsidR="00204CA4" w:rsidRPr="00204CA4" w:rsidRDefault="00204CA4" w:rsidP="00235D3A">
      <w:pPr>
        <w:widowControl w:val="0"/>
        <w:numPr>
          <w:ilvl w:val="0"/>
          <w:numId w:val="78"/>
        </w:numPr>
        <w:tabs>
          <w:tab w:val="left" w:pos="983"/>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Приседания на одной ноге « пистолет». </w:t>
      </w:r>
    </w:p>
    <w:p w:rsidR="00204CA4" w:rsidRPr="00204CA4" w:rsidRDefault="00204CA4" w:rsidP="00235D3A">
      <w:pPr>
        <w:widowControl w:val="0"/>
        <w:numPr>
          <w:ilvl w:val="0"/>
          <w:numId w:val="78"/>
        </w:numPr>
        <w:tabs>
          <w:tab w:val="left" w:pos="983"/>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Отжимания из различных положений в упоре лежа. </w:t>
      </w:r>
    </w:p>
    <w:p w:rsidR="00204CA4" w:rsidRPr="00204CA4" w:rsidRDefault="00204CA4" w:rsidP="00235D3A">
      <w:pPr>
        <w:widowControl w:val="0"/>
        <w:numPr>
          <w:ilvl w:val="0"/>
          <w:numId w:val="78"/>
        </w:numPr>
        <w:tabs>
          <w:tab w:val="left" w:pos="983"/>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Подтягивание на перекладине. </w:t>
      </w:r>
    </w:p>
    <w:p w:rsidR="00204CA4" w:rsidRPr="00204CA4" w:rsidRDefault="00204CA4" w:rsidP="00235D3A">
      <w:pPr>
        <w:widowControl w:val="0"/>
        <w:numPr>
          <w:ilvl w:val="0"/>
          <w:numId w:val="78"/>
        </w:numPr>
        <w:tabs>
          <w:tab w:val="left" w:pos="983"/>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Различные подскоки на одной и двух ногах. Прыжки через препятствия. </w:t>
      </w:r>
    </w:p>
    <w:p w:rsidR="00204CA4" w:rsidRPr="00204CA4" w:rsidRDefault="00204CA4" w:rsidP="00204CA4">
      <w:pPr>
        <w:spacing w:after="60" w:line="240" w:lineRule="auto"/>
        <w:ind w:firstLine="567"/>
        <w:jc w:val="both"/>
        <w:rPr>
          <w:rFonts w:ascii="Times New Roman" w:eastAsia="Times New Roman" w:hAnsi="Times New Roman" w:cs="Times New Roman"/>
          <w:color w:val="000000"/>
          <w:spacing w:val="-4"/>
          <w:sz w:val="28"/>
          <w:szCs w:val="28"/>
          <w:lang w:eastAsia="ru-RU"/>
        </w:rPr>
      </w:pPr>
      <w:r w:rsidRPr="00991364">
        <w:rPr>
          <w:rFonts w:ascii="Times New Roman" w:eastAsia="Times New Roman" w:hAnsi="Times New Roman" w:cs="Times New Roman"/>
          <w:i/>
          <w:iCs/>
          <w:color w:val="000000"/>
          <w:spacing w:val="-4"/>
          <w:sz w:val="28"/>
          <w:szCs w:val="28"/>
          <w:lang w:eastAsia="ru-RU"/>
        </w:rPr>
        <w:t>Упражнения для развития ловкости</w:t>
      </w:r>
      <w:r w:rsidRPr="00204CA4">
        <w:rPr>
          <w:rFonts w:ascii="Times New Roman" w:eastAsia="Times New Roman" w:hAnsi="Times New Roman" w:cs="Times New Roman"/>
          <w:i/>
          <w:iCs/>
          <w:color w:val="000000"/>
          <w:spacing w:val="-4"/>
          <w:sz w:val="28"/>
          <w:szCs w:val="28"/>
          <w:lang w:eastAsia="ru-RU"/>
        </w:rPr>
        <w:t>:</w:t>
      </w:r>
      <w:r w:rsidRPr="00204CA4">
        <w:rPr>
          <w:rFonts w:ascii="Times New Roman" w:eastAsia="Times New Roman" w:hAnsi="Times New Roman" w:cs="Times New Roman"/>
          <w:b/>
          <w:bCs/>
          <w:color w:val="000000"/>
          <w:spacing w:val="-4"/>
          <w:sz w:val="28"/>
          <w:szCs w:val="28"/>
          <w:lang w:eastAsia="ru-RU"/>
        </w:rPr>
        <w:t xml:space="preserve"> </w:t>
      </w:r>
      <w:r w:rsidRPr="00204CA4">
        <w:rPr>
          <w:rFonts w:ascii="Times New Roman" w:eastAsia="Times New Roman" w:hAnsi="Times New Roman" w:cs="Times New Roman"/>
          <w:color w:val="000000"/>
          <w:spacing w:val="-4"/>
          <w:sz w:val="28"/>
          <w:szCs w:val="28"/>
          <w:lang w:eastAsia="ru-RU"/>
        </w:rPr>
        <w:t>различные прыжки, метания, упражнения со скакалками, различные эстафеты, подвижные и спортивные игры, элементы акробатики.</w:t>
      </w:r>
    </w:p>
    <w:p w:rsidR="00204CA4" w:rsidRPr="00204CA4" w:rsidRDefault="00204CA4" w:rsidP="00204CA4">
      <w:pPr>
        <w:spacing w:after="60" w:line="240" w:lineRule="auto"/>
        <w:ind w:firstLine="567"/>
        <w:jc w:val="both"/>
        <w:rPr>
          <w:rFonts w:ascii="Times New Roman" w:eastAsia="Times New Roman" w:hAnsi="Times New Roman" w:cs="Times New Roman"/>
          <w:bCs/>
          <w:color w:val="000000"/>
          <w:spacing w:val="-4"/>
          <w:sz w:val="28"/>
          <w:szCs w:val="28"/>
          <w:lang w:eastAsia="ru-RU"/>
        </w:rPr>
      </w:pPr>
      <w:r w:rsidRPr="00991364">
        <w:rPr>
          <w:rFonts w:ascii="Times New Roman" w:eastAsia="Times New Roman" w:hAnsi="Times New Roman" w:cs="Times New Roman"/>
          <w:i/>
          <w:iCs/>
          <w:color w:val="000000"/>
          <w:spacing w:val="-4"/>
          <w:sz w:val="28"/>
          <w:szCs w:val="28"/>
          <w:lang w:eastAsia="ru-RU"/>
        </w:rPr>
        <w:t>Упражнения для развития гибкости</w:t>
      </w:r>
      <w:r w:rsidRPr="00204CA4">
        <w:rPr>
          <w:rFonts w:ascii="Times New Roman" w:eastAsia="Times New Roman" w:hAnsi="Times New Roman" w:cs="Times New Roman"/>
          <w:iCs/>
          <w:color w:val="000000"/>
          <w:spacing w:val="-4"/>
          <w:sz w:val="28"/>
          <w:szCs w:val="28"/>
          <w:lang w:eastAsia="ru-RU"/>
        </w:rPr>
        <w:t>:</w:t>
      </w:r>
      <w:r w:rsidRPr="00204CA4">
        <w:rPr>
          <w:rFonts w:ascii="Times New Roman" w:eastAsia="Times New Roman" w:hAnsi="Times New Roman" w:cs="Times New Roman"/>
          <w:bCs/>
          <w:color w:val="000000"/>
          <w:spacing w:val="-4"/>
          <w:sz w:val="28"/>
          <w:szCs w:val="28"/>
          <w:lang w:eastAsia="ru-RU"/>
        </w:rPr>
        <w:t xml:space="preserve"> </w:t>
      </w:r>
    </w:p>
    <w:p w:rsidR="00204CA4" w:rsidRPr="00204CA4" w:rsidRDefault="00204CA4" w:rsidP="00235D3A">
      <w:pPr>
        <w:widowControl w:val="0"/>
        <w:numPr>
          <w:ilvl w:val="0"/>
          <w:numId w:val="79"/>
        </w:numPr>
        <w:tabs>
          <w:tab w:val="left" w:pos="100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гибкость. Из </w:t>
      </w:r>
      <w:proofErr w:type="gramStart"/>
      <w:r w:rsidRPr="00204CA4">
        <w:rPr>
          <w:rFonts w:ascii="Times New Roman" w:eastAsia="Times New Roman" w:hAnsi="Times New Roman" w:cs="Times New Roman"/>
          <w:color w:val="000000"/>
          <w:spacing w:val="-4"/>
          <w:sz w:val="28"/>
          <w:szCs w:val="28"/>
          <w:lang w:eastAsia="ru-RU"/>
        </w:rPr>
        <w:t>глубокого</w:t>
      </w:r>
      <w:proofErr w:type="gramEnd"/>
      <w:r w:rsidRPr="00204CA4">
        <w:rPr>
          <w:rFonts w:ascii="Times New Roman" w:eastAsia="Times New Roman" w:hAnsi="Times New Roman" w:cs="Times New Roman"/>
          <w:color w:val="000000"/>
          <w:spacing w:val="-4"/>
          <w:sz w:val="28"/>
          <w:szCs w:val="28"/>
          <w:lang w:eastAsia="ru-RU"/>
        </w:rPr>
        <w:t xml:space="preserve"> седа максимально длинные выпады в одну и другую сторону. </w:t>
      </w:r>
    </w:p>
    <w:p w:rsidR="00204CA4" w:rsidRPr="00204CA4" w:rsidRDefault="00204CA4" w:rsidP="00235D3A">
      <w:pPr>
        <w:widowControl w:val="0"/>
        <w:numPr>
          <w:ilvl w:val="0"/>
          <w:numId w:val="79"/>
        </w:numPr>
        <w:tabs>
          <w:tab w:val="left" w:pos="100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Использование метода многократного растягивания: этот метод основан на свойстве мышц </w:t>
      </w:r>
      <w:proofErr w:type="gramStart"/>
      <w:r w:rsidRPr="00204CA4">
        <w:rPr>
          <w:rFonts w:ascii="Times New Roman" w:eastAsia="Times New Roman" w:hAnsi="Times New Roman" w:cs="Times New Roman"/>
          <w:color w:val="000000"/>
          <w:spacing w:val="-4"/>
          <w:sz w:val="28"/>
          <w:szCs w:val="28"/>
          <w:lang w:eastAsia="ru-RU"/>
        </w:rPr>
        <w:t>растягиваться</w:t>
      </w:r>
      <w:proofErr w:type="gramEnd"/>
      <w:r w:rsidRPr="00204CA4">
        <w:rPr>
          <w:rFonts w:ascii="Times New Roman" w:eastAsia="Times New Roman" w:hAnsi="Times New Roman" w:cs="Times New Roman"/>
          <w:color w:val="000000"/>
          <w:spacing w:val="-4"/>
          <w:sz w:val="28"/>
          <w:szCs w:val="28"/>
          <w:lang w:eastAsia="ru-RU"/>
        </w:rPr>
        <w:t xml:space="preserve"> значительно больше при </w:t>
      </w:r>
      <w:r w:rsidRPr="00204CA4">
        <w:rPr>
          <w:rFonts w:ascii="Times New Roman" w:eastAsia="Times New Roman" w:hAnsi="Times New Roman" w:cs="Times New Roman"/>
          <w:color w:val="000000"/>
          <w:spacing w:val="-4"/>
          <w:sz w:val="28"/>
          <w:szCs w:val="28"/>
          <w:lang w:eastAsia="ru-RU"/>
        </w:rPr>
        <w:lastRenderedPageBreak/>
        <w:t xml:space="preserve">многократных повторениях упражнения с постепенным увеличением размаха движения. </w:t>
      </w:r>
    </w:p>
    <w:p w:rsidR="00204CA4" w:rsidRPr="00204CA4" w:rsidRDefault="00204CA4" w:rsidP="00235D3A">
      <w:pPr>
        <w:widowControl w:val="0"/>
        <w:numPr>
          <w:ilvl w:val="0"/>
          <w:numId w:val="79"/>
        </w:numPr>
        <w:tabs>
          <w:tab w:val="left" w:pos="100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Комплекс динамических упражнений на гибкость у стены и в парах. </w:t>
      </w:r>
    </w:p>
    <w:p w:rsidR="00204CA4" w:rsidRPr="00204CA4" w:rsidRDefault="00204CA4" w:rsidP="00235D3A">
      <w:pPr>
        <w:widowControl w:val="0"/>
        <w:numPr>
          <w:ilvl w:val="0"/>
          <w:numId w:val="79"/>
        </w:numPr>
        <w:tabs>
          <w:tab w:val="left" w:pos="1000"/>
        </w:tabs>
        <w:autoSpaceDE w:val="0"/>
        <w:spacing w:after="60" w:line="240" w:lineRule="auto"/>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Выполнение статических упражнений на гибкость.</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991364">
        <w:rPr>
          <w:rFonts w:ascii="Times New Roman" w:eastAsia="Times New Roman" w:hAnsi="Times New Roman" w:cs="Times New Roman"/>
          <w:i/>
          <w:iCs/>
          <w:color w:val="000000"/>
          <w:spacing w:val="-4"/>
          <w:sz w:val="28"/>
          <w:szCs w:val="28"/>
          <w:lang w:eastAsia="ru-RU"/>
        </w:rPr>
        <w:t>Упражнения для развития выносливости</w:t>
      </w:r>
      <w:r w:rsidRPr="00204CA4">
        <w:rPr>
          <w:rFonts w:ascii="Times New Roman" w:eastAsia="Times New Roman" w:hAnsi="Times New Roman" w:cs="Times New Roman"/>
          <w:iCs/>
          <w:color w:val="000000"/>
          <w:spacing w:val="-4"/>
          <w:sz w:val="28"/>
          <w:szCs w:val="28"/>
          <w:lang w:eastAsia="ru-RU"/>
        </w:rPr>
        <w:t>:</w:t>
      </w:r>
      <w:r w:rsidRPr="00204CA4">
        <w:rPr>
          <w:rFonts w:ascii="Times New Roman" w:eastAsia="Times New Roman" w:hAnsi="Times New Roman" w:cs="Times New Roman"/>
          <w:b/>
          <w:bCs/>
          <w:color w:val="000000"/>
          <w:spacing w:val="-4"/>
          <w:sz w:val="28"/>
          <w:szCs w:val="28"/>
          <w:lang w:eastAsia="ru-RU"/>
        </w:rPr>
        <w:t xml:space="preserve"> </w:t>
      </w:r>
      <w:r w:rsidRPr="00204CA4">
        <w:rPr>
          <w:rFonts w:ascii="Times New Roman" w:eastAsia="Times New Roman" w:hAnsi="Times New Roman" w:cs="Times New Roman"/>
          <w:color w:val="000000"/>
          <w:spacing w:val="-4"/>
          <w:sz w:val="28"/>
          <w:szCs w:val="28"/>
          <w:lang w:eastAsia="ru-RU"/>
        </w:rPr>
        <w:t>применяют специальные и специально подготовленные упражнения в различных режимах мышечной деятельности. Выполнение упражнений на снарядах, в передвижениях и т.д. в большом промежутке времени (от 3 до 15 минут). Кросс - 3 - 6 км. Участие в тренировочных и соревновательных выступлениях.</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991364">
        <w:rPr>
          <w:rFonts w:ascii="Times New Roman" w:eastAsia="Times New Roman" w:hAnsi="Times New Roman" w:cs="Times New Roman"/>
          <w:i/>
          <w:color w:val="000000"/>
          <w:spacing w:val="-4"/>
          <w:sz w:val="28"/>
          <w:szCs w:val="28"/>
          <w:lang w:eastAsia="ru-RU"/>
        </w:rPr>
        <w:t>Упражнения для развития координации движений</w:t>
      </w:r>
      <w:r w:rsidRPr="00204CA4">
        <w:rPr>
          <w:rFonts w:ascii="Times New Roman" w:eastAsia="Times New Roman" w:hAnsi="Times New Roman" w:cs="Times New Roman"/>
          <w:color w:val="000000"/>
          <w:spacing w:val="-4"/>
          <w:sz w:val="28"/>
          <w:szCs w:val="28"/>
          <w:lang w:eastAsia="ru-RU"/>
        </w:rPr>
        <w:t>:</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Выполнение небольших комбинаций (без музыки и под музыку), включающих базовые шаги и различные перемещения танцевального спорта в сочетании с различными движениями руками.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Выполнение отдельных элементов в усложненных условиях (без зрительной ориентировки, на уменьшенной площади опоры).</w:t>
      </w:r>
    </w:p>
    <w:p w:rsidR="00204CA4" w:rsidRPr="00991364" w:rsidRDefault="00991364" w:rsidP="00991364">
      <w:pPr>
        <w:spacing w:after="60" w:line="300" w:lineRule="exact"/>
        <w:ind w:firstLine="567"/>
        <w:jc w:val="center"/>
        <w:rPr>
          <w:rFonts w:ascii="Times New Roman" w:eastAsia="Times New Roman" w:hAnsi="Times New Roman" w:cs="Times New Roman"/>
          <w:i/>
          <w:color w:val="000000"/>
          <w:spacing w:val="-4"/>
          <w:sz w:val="28"/>
          <w:szCs w:val="28"/>
          <w:u w:val="single"/>
          <w:lang w:eastAsia="ru-RU"/>
        </w:rPr>
      </w:pPr>
      <w:r w:rsidRPr="00991364">
        <w:rPr>
          <w:rFonts w:ascii="Times New Roman" w:eastAsia="Times New Roman" w:hAnsi="Times New Roman" w:cs="Times New Roman"/>
          <w:i/>
          <w:color w:val="000000"/>
          <w:spacing w:val="-4"/>
          <w:sz w:val="28"/>
          <w:szCs w:val="28"/>
          <w:u w:val="single"/>
          <w:lang w:eastAsia="ru-RU"/>
        </w:rPr>
        <w:t>Техническая подготовка</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Повторение и совершенствование ранее изученного материала. Совершенствование спортивной техники за счет более рационального и эффективного выполнения движений.</w:t>
      </w:r>
    </w:p>
    <w:p w:rsid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Проявление большой силы в выполнении движений и действий.</w:t>
      </w:r>
    </w:p>
    <w:p w:rsidR="005C7328" w:rsidRPr="00204CA4" w:rsidRDefault="005C7328" w:rsidP="005C7328">
      <w:pPr>
        <w:spacing w:after="60" w:line="300" w:lineRule="exact"/>
        <w:ind w:firstLine="56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96</w:t>
      </w:r>
    </w:p>
    <w:p w:rsidR="00204CA4" w:rsidRPr="00204CA4" w:rsidRDefault="00204CA4" w:rsidP="0099136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Правильное выполнени</w:t>
      </w:r>
      <w:r w:rsidR="00991364">
        <w:rPr>
          <w:rFonts w:ascii="Times New Roman" w:eastAsia="Times New Roman" w:hAnsi="Times New Roman" w:cs="Times New Roman"/>
          <w:color w:val="000000"/>
          <w:spacing w:val="-4"/>
          <w:sz w:val="28"/>
          <w:szCs w:val="28"/>
          <w:lang w:eastAsia="ru-RU"/>
        </w:rPr>
        <w:t>е ОРУ и специальных упражнений.</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Тренировочные и соревновательные выступления</w:t>
      </w:r>
    </w:p>
    <w:p w:rsidR="00204CA4" w:rsidRPr="00991364" w:rsidRDefault="00991364" w:rsidP="00991364">
      <w:pPr>
        <w:spacing w:after="60" w:line="300" w:lineRule="exact"/>
        <w:ind w:firstLine="567"/>
        <w:jc w:val="center"/>
        <w:rPr>
          <w:rFonts w:ascii="Times New Roman" w:eastAsia="Times New Roman" w:hAnsi="Times New Roman" w:cs="Times New Roman"/>
          <w:i/>
          <w:color w:val="000000"/>
          <w:spacing w:val="-4"/>
          <w:sz w:val="28"/>
          <w:szCs w:val="28"/>
          <w:u w:val="single"/>
          <w:lang w:eastAsia="ru-RU"/>
        </w:rPr>
      </w:pPr>
      <w:r w:rsidRPr="00991364">
        <w:rPr>
          <w:rFonts w:ascii="Times New Roman" w:eastAsia="Times New Roman" w:hAnsi="Times New Roman" w:cs="Times New Roman"/>
          <w:i/>
          <w:color w:val="000000"/>
          <w:spacing w:val="-4"/>
          <w:sz w:val="28"/>
          <w:szCs w:val="28"/>
          <w:u w:val="single"/>
          <w:lang w:eastAsia="ru-RU"/>
        </w:rPr>
        <w:t>Акробатическая подготовка</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Усовершенствования техники  приземления в прыжках разной структуры и сложности;</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Формирование динамичной осанки;</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Умение сохранять позу в статических элементах и умение сохранять заданное положение в процессе выполнения динамических элементов имеют существенное отличие</w:t>
      </w:r>
    </w:p>
    <w:p w:rsidR="00204CA4" w:rsidRPr="00991364" w:rsidRDefault="00204CA4" w:rsidP="00991364">
      <w:pPr>
        <w:spacing w:after="60" w:line="300" w:lineRule="exact"/>
        <w:ind w:firstLine="567"/>
        <w:jc w:val="center"/>
        <w:rPr>
          <w:rFonts w:ascii="Times New Roman" w:eastAsia="Times New Roman" w:hAnsi="Times New Roman" w:cs="Times New Roman"/>
          <w:i/>
          <w:color w:val="000000"/>
          <w:spacing w:val="-4"/>
          <w:sz w:val="28"/>
          <w:szCs w:val="28"/>
          <w:u w:val="single"/>
          <w:lang w:eastAsia="ru-RU"/>
        </w:rPr>
      </w:pPr>
      <w:r w:rsidRPr="00991364">
        <w:rPr>
          <w:rFonts w:ascii="Times New Roman" w:eastAsia="Times New Roman" w:hAnsi="Times New Roman" w:cs="Times New Roman"/>
          <w:i/>
          <w:color w:val="000000"/>
          <w:spacing w:val="-4"/>
          <w:sz w:val="28"/>
          <w:szCs w:val="28"/>
          <w:u w:val="single"/>
          <w:lang w:eastAsia="ru-RU"/>
        </w:rPr>
        <w:t>Хореографическая подготовка</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В упражнении по спортивной аэробике такая хореография проявляется в натянутости подъема, коленей, позвоночника, рук в момент выполнения базовых шагов и акробатических элементов. В манере выхода и ухода на площадку. Типичная рабочая осанка: голова высоко поднята, взгляд вперед. Плечи опущены, чтобы открыть затылок. Руки четкие и “живые”. Кисти рук выпрямлены и прогнуты. Корпус прямой, таз на линии корпуса. Ноги выпрямлены. Стопы соприкасаются с полом или же спортсмен стоит на </w:t>
      </w:r>
      <w:proofErr w:type="spellStart"/>
      <w:r w:rsidRPr="00204CA4">
        <w:rPr>
          <w:rFonts w:ascii="Times New Roman" w:eastAsia="Times New Roman" w:hAnsi="Times New Roman" w:cs="Times New Roman"/>
          <w:color w:val="000000"/>
          <w:spacing w:val="-4"/>
          <w:sz w:val="28"/>
          <w:szCs w:val="28"/>
          <w:lang w:eastAsia="ru-RU"/>
        </w:rPr>
        <w:t>полупальцах</w:t>
      </w:r>
      <w:proofErr w:type="spellEnd"/>
      <w:r w:rsidRPr="00204CA4">
        <w:rPr>
          <w:rFonts w:ascii="Times New Roman" w:eastAsia="Times New Roman" w:hAnsi="Times New Roman" w:cs="Times New Roman"/>
          <w:color w:val="000000"/>
          <w:spacing w:val="-4"/>
          <w:sz w:val="28"/>
          <w:szCs w:val="28"/>
          <w:lang w:eastAsia="ru-RU"/>
        </w:rPr>
        <w:t>.</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гран батман жете (махи на 90 градусов и выше) из 1 и 5 позиции</w:t>
      </w:r>
    </w:p>
    <w:p w:rsid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батманы </w:t>
      </w:r>
      <w:proofErr w:type="spellStart"/>
      <w:r w:rsidRPr="00204CA4">
        <w:rPr>
          <w:rFonts w:ascii="Times New Roman" w:eastAsia="Times New Roman" w:hAnsi="Times New Roman" w:cs="Times New Roman"/>
          <w:color w:val="000000"/>
          <w:spacing w:val="-4"/>
          <w:sz w:val="28"/>
          <w:szCs w:val="28"/>
          <w:lang w:eastAsia="ru-RU"/>
        </w:rPr>
        <w:t>тандю</w:t>
      </w:r>
      <w:proofErr w:type="spellEnd"/>
      <w:r w:rsidRPr="00204CA4">
        <w:rPr>
          <w:rFonts w:ascii="Times New Roman" w:eastAsia="Times New Roman" w:hAnsi="Times New Roman" w:cs="Times New Roman"/>
          <w:color w:val="000000"/>
          <w:spacing w:val="-4"/>
          <w:sz w:val="28"/>
          <w:szCs w:val="28"/>
          <w:lang w:eastAsia="ru-RU"/>
        </w:rPr>
        <w:t xml:space="preserve"> (выставления на носок) и </w:t>
      </w:r>
      <w:proofErr w:type="spellStart"/>
      <w:r w:rsidRPr="00204CA4">
        <w:rPr>
          <w:rFonts w:ascii="Times New Roman" w:eastAsia="Times New Roman" w:hAnsi="Times New Roman" w:cs="Times New Roman"/>
          <w:color w:val="000000"/>
          <w:spacing w:val="-4"/>
          <w:sz w:val="28"/>
          <w:szCs w:val="28"/>
          <w:lang w:eastAsia="ru-RU"/>
        </w:rPr>
        <w:t>тандю</w:t>
      </w:r>
      <w:proofErr w:type="spellEnd"/>
      <w:r w:rsidRPr="00204CA4">
        <w:rPr>
          <w:rFonts w:ascii="Times New Roman" w:eastAsia="Times New Roman" w:hAnsi="Times New Roman" w:cs="Times New Roman"/>
          <w:color w:val="000000"/>
          <w:spacing w:val="-4"/>
          <w:sz w:val="28"/>
          <w:szCs w:val="28"/>
          <w:lang w:eastAsia="ru-RU"/>
        </w:rPr>
        <w:t xml:space="preserve"> жете (броски ногой до 45 градусов) в 1 и 5 позициях во всех направлениях, различных вариациях и сочетаний.</w:t>
      </w:r>
    </w:p>
    <w:p w:rsidR="00991364" w:rsidRPr="00204CA4" w:rsidRDefault="0099136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ТРЕНИРОВОЧНЫЙ ЭТАП 3,4 годов спортивной подготовки</w:t>
      </w:r>
    </w:p>
    <w:p w:rsidR="00204CA4" w:rsidRPr="00991364" w:rsidRDefault="00204CA4" w:rsidP="00991364">
      <w:pPr>
        <w:spacing w:after="60" w:line="300" w:lineRule="exact"/>
        <w:ind w:firstLine="567"/>
        <w:jc w:val="center"/>
        <w:rPr>
          <w:rFonts w:ascii="Times New Roman" w:eastAsia="Times New Roman" w:hAnsi="Times New Roman" w:cs="Times New Roman"/>
          <w:b/>
          <w:i/>
          <w:color w:val="000000"/>
          <w:spacing w:val="-4"/>
          <w:sz w:val="28"/>
          <w:szCs w:val="28"/>
          <w:u w:val="single"/>
          <w:lang w:eastAsia="ru-RU"/>
        </w:rPr>
      </w:pPr>
      <w:r w:rsidRPr="00991364">
        <w:rPr>
          <w:rFonts w:ascii="Times New Roman" w:eastAsia="Times New Roman" w:hAnsi="Times New Roman" w:cs="Times New Roman"/>
          <w:b/>
          <w:i/>
          <w:color w:val="000000"/>
          <w:spacing w:val="-4"/>
          <w:sz w:val="28"/>
          <w:szCs w:val="28"/>
          <w:lang w:eastAsia="ru-RU"/>
        </w:rPr>
        <w:t>Общая физическая подготовка</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991364">
        <w:rPr>
          <w:rFonts w:ascii="Times New Roman" w:eastAsia="Times New Roman" w:hAnsi="Times New Roman" w:cs="Times New Roman"/>
          <w:i/>
          <w:color w:val="000000"/>
          <w:spacing w:val="-4"/>
          <w:sz w:val="28"/>
          <w:szCs w:val="28"/>
          <w:lang w:eastAsia="ru-RU"/>
        </w:rPr>
        <w:t>Общеразвивающие упражнения</w:t>
      </w:r>
      <w:r w:rsidRPr="00204CA4">
        <w:rPr>
          <w:rFonts w:ascii="Times New Roman" w:eastAsia="Times New Roman" w:hAnsi="Times New Roman" w:cs="Times New Roman"/>
          <w:color w:val="000000"/>
          <w:spacing w:val="-4"/>
          <w:sz w:val="28"/>
          <w:szCs w:val="28"/>
          <w:lang w:eastAsia="ru-RU"/>
        </w:rPr>
        <w:t>. Различные виды ходьбы и бег. Кроссы. Бег</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на короткие дистанции. Подскоки и выпрыгивания в беге. Прыжки в длину, в высоту. Упражнением с партнером, на снарядах, без снарядов для развития мышц ног, рук, туловища, шеи.</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Особое внимание уделяется развитию скоростно-силовой выносливости гибкости.</w:t>
      </w:r>
    </w:p>
    <w:p w:rsidR="00204CA4" w:rsidRPr="00204CA4" w:rsidRDefault="00204CA4" w:rsidP="00204CA4">
      <w:pPr>
        <w:tabs>
          <w:tab w:val="left" w:pos="50"/>
          <w:tab w:val="left" w:pos="101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991364">
        <w:rPr>
          <w:rFonts w:ascii="Times New Roman" w:eastAsia="Times New Roman" w:hAnsi="Times New Roman" w:cs="Times New Roman"/>
          <w:i/>
          <w:color w:val="000000"/>
          <w:spacing w:val="-4"/>
          <w:sz w:val="28"/>
          <w:szCs w:val="28"/>
          <w:lang w:eastAsia="ru-RU"/>
        </w:rPr>
        <w:t>Спортивные игры:</w:t>
      </w:r>
      <w:r w:rsidRPr="00204CA4">
        <w:rPr>
          <w:rFonts w:ascii="Times New Roman" w:eastAsia="Times New Roman" w:hAnsi="Times New Roman" w:cs="Times New Roman"/>
          <w:color w:val="000000"/>
          <w:spacing w:val="-4"/>
          <w:sz w:val="28"/>
          <w:szCs w:val="28"/>
          <w:lang w:eastAsia="ru-RU"/>
        </w:rPr>
        <w:t xml:space="preserve"> баскетбол,  волейбол, бадминтон, игры   по  упрощенным  правилам.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Широкое использование тренажёров и технических приспособлений для развития мышц ног и туловища.</w:t>
      </w:r>
    </w:p>
    <w:p w:rsidR="00204CA4" w:rsidRPr="00991364" w:rsidRDefault="00204CA4" w:rsidP="00991364">
      <w:pPr>
        <w:spacing w:after="60" w:line="300" w:lineRule="exact"/>
        <w:ind w:firstLine="567"/>
        <w:jc w:val="center"/>
        <w:rPr>
          <w:rFonts w:ascii="Times New Roman" w:eastAsia="Times New Roman" w:hAnsi="Times New Roman" w:cs="Times New Roman"/>
          <w:b/>
          <w:i/>
          <w:color w:val="000000"/>
          <w:spacing w:val="-4"/>
          <w:sz w:val="28"/>
          <w:szCs w:val="28"/>
          <w:lang w:eastAsia="ru-RU"/>
        </w:rPr>
      </w:pPr>
      <w:r w:rsidRPr="00991364">
        <w:rPr>
          <w:rFonts w:ascii="Times New Roman" w:eastAsia="Times New Roman" w:hAnsi="Times New Roman" w:cs="Times New Roman"/>
          <w:b/>
          <w:i/>
          <w:color w:val="000000"/>
          <w:spacing w:val="-4"/>
          <w:sz w:val="28"/>
          <w:szCs w:val="28"/>
          <w:lang w:eastAsia="ru-RU"/>
        </w:rPr>
        <w:t>Специальная физическая подготовка</w:t>
      </w:r>
    </w:p>
    <w:p w:rsidR="00204CA4" w:rsidRPr="00204CA4" w:rsidRDefault="00204CA4" w:rsidP="00204CA4">
      <w:pPr>
        <w:spacing w:after="60" w:line="300" w:lineRule="exact"/>
        <w:ind w:firstLine="567"/>
        <w:jc w:val="both"/>
        <w:rPr>
          <w:rFonts w:ascii="Times New Roman" w:eastAsia="Times New Roman" w:hAnsi="Times New Roman" w:cs="Times New Roman"/>
          <w:b/>
          <w:b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Упражнения для развития быстроты</w:t>
      </w:r>
      <w:r w:rsidRPr="00204CA4">
        <w:rPr>
          <w:rFonts w:ascii="Times New Roman" w:eastAsia="Times New Roman" w:hAnsi="Times New Roman" w:cs="Times New Roman"/>
          <w:i/>
          <w:iCs/>
          <w:color w:val="000000"/>
          <w:spacing w:val="-4"/>
          <w:sz w:val="28"/>
          <w:szCs w:val="28"/>
          <w:lang w:eastAsia="ru-RU"/>
        </w:rPr>
        <w:t>:</w:t>
      </w:r>
      <w:r w:rsidRPr="00204CA4">
        <w:rPr>
          <w:rFonts w:ascii="Times New Roman" w:eastAsia="Times New Roman" w:hAnsi="Times New Roman" w:cs="Times New Roman"/>
          <w:b/>
          <w:bCs/>
          <w:color w:val="000000"/>
          <w:spacing w:val="-4"/>
          <w:sz w:val="28"/>
          <w:szCs w:val="28"/>
          <w:lang w:eastAsia="ru-RU"/>
        </w:rPr>
        <w:t xml:space="preserve"> </w:t>
      </w:r>
    </w:p>
    <w:p w:rsidR="00204CA4" w:rsidRPr="00204CA4" w:rsidRDefault="00204CA4" w:rsidP="00235D3A">
      <w:pPr>
        <w:widowControl w:val="0"/>
        <w:numPr>
          <w:ilvl w:val="0"/>
          <w:numId w:val="68"/>
        </w:numPr>
        <w:tabs>
          <w:tab w:val="left" w:pos="95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Рывки по сигналу;</w:t>
      </w:r>
    </w:p>
    <w:p w:rsidR="00204CA4" w:rsidRPr="00204CA4" w:rsidRDefault="00204CA4" w:rsidP="00235D3A">
      <w:pPr>
        <w:widowControl w:val="0"/>
        <w:numPr>
          <w:ilvl w:val="0"/>
          <w:numId w:val="68"/>
        </w:numPr>
        <w:tabs>
          <w:tab w:val="left" w:pos="95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Уход брошенного мяча. </w:t>
      </w:r>
    </w:p>
    <w:p w:rsidR="00204CA4" w:rsidRPr="00204CA4" w:rsidRDefault="00204CA4" w:rsidP="00235D3A">
      <w:pPr>
        <w:widowControl w:val="0"/>
        <w:numPr>
          <w:ilvl w:val="0"/>
          <w:numId w:val="68"/>
        </w:numPr>
        <w:tabs>
          <w:tab w:val="left" w:pos="95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Скоростное выполнение передвижений (шаги, выпады и т.д.).</w:t>
      </w:r>
    </w:p>
    <w:p w:rsidR="005C7328" w:rsidRDefault="00204CA4" w:rsidP="00235D3A">
      <w:pPr>
        <w:widowControl w:val="0"/>
        <w:numPr>
          <w:ilvl w:val="0"/>
          <w:numId w:val="68"/>
        </w:numPr>
        <w:tabs>
          <w:tab w:val="left" w:pos="95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прыжки со скакалкой с постепенным сокращением времени </w:t>
      </w:r>
      <w:proofErr w:type="gramStart"/>
      <w:r w:rsidRPr="00204CA4">
        <w:rPr>
          <w:rFonts w:ascii="Times New Roman" w:eastAsia="Times New Roman" w:hAnsi="Times New Roman" w:cs="Times New Roman"/>
          <w:color w:val="000000"/>
          <w:spacing w:val="-4"/>
          <w:sz w:val="28"/>
          <w:szCs w:val="28"/>
          <w:lang w:eastAsia="ru-RU"/>
        </w:rPr>
        <w:t>на</w:t>
      </w:r>
      <w:proofErr w:type="gramEnd"/>
      <w:r w:rsidRPr="00204CA4">
        <w:rPr>
          <w:rFonts w:ascii="Times New Roman" w:eastAsia="Times New Roman" w:hAnsi="Times New Roman" w:cs="Times New Roman"/>
          <w:color w:val="000000"/>
          <w:spacing w:val="-4"/>
          <w:sz w:val="28"/>
          <w:szCs w:val="28"/>
          <w:lang w:eastAsia="ru-RU"/>
        </w:rPr>
        <w:t xml:space="preserve"> </w:t>
      </w:r>
    </w:p>
    <w:p w:rsidR="005C7328" w:rsidRDefault="005C7328" w:rsidP="005C7328">
      <w:pPr>
        <w:widowControl w:val="0"/>
        <w:tabs>
          <w:tab w:val="left" w:pos="950"/>
        </w:tabs>
        <w:autoSpaceDE w:val="0"/>
        <w:spacing w:after="60" w:line="300" w:lineRule="exact"/>
        <w:ind w:left="128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97</w:t>
      </w:r>
    </w:p>
    <w:p w:rsidR="005C7328" w:rsidRDefault="005C7328" w:rsidP="005C7328">
      <w:pPr>
        <w:widowControl w:val="0"/>
        <w:tabs>
          <w:tab w:val="left" w:pos="950"/>
        </w:tabs>
        <w:autoSpaceDE w:val="0"/>
        <w:spacing w:after="60" w:line="300" w:lineRule="exact"/>
        <w:ind w:left="1287"/>
        <w:jc w:val="both"/>
        <w:rPr>
          <w:rFonts w:ascii="Times New Roman" w:eastAsia="Times New Roman" w:hAnsi="Times New Roman" w:cs="Times New Roman"/>
          <w:color w:val="000000"/>
          <w:spacing w:val="-4"/>
          <w:sz w:val="28"/>
          <w:szCs w:val="28"/>
          <w:lang w:eastAsia="ru-RU"/>
        </w:rPr>
      </w:pPr>
    </w:p>
    <w:p w:rsidR="00204CA4" w:rsidRPr="00204CA4" w:rsidRDefault="00204CA4" w:rsidP="005C7328">
      <w:pPr>
        <w:widowControl w:val="0"/>
        <w:tabs>
          <w:tab w:val="left" w:pos="950"/>
        </w:tabs>
        <w:autoSpaceDE w:val="0"/>
        <w:spacing w:after="60" w:line="300" w:lineRule="exact"/>
        <w:ind w:left="128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заданное количество прыжков. </w:t>
      </w:r>
    </w:p>
    <w:p w:rsidR="00204CA4" w:rsidRPr="00204CA4" w:rsidRDefault="00204CA4" w:rsidP="00235D3A">
      <w:pPr>
        <w:widowControl w:val="0"/>
        <w:numPr>
          <w:ilvl w:val="0"/>
          <w:numId w:val="68"/>
        </w:numPr>
        <w:tabs>
          <w:tab w:val="left" w:pos="95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прыжки толчком двумя на степ-платформу.</w:t>
      </w:r>
    </w:p>
    <w:p w:rsidR="00204CA4" w:rsidRPr="00204CA4" w:rsidRDefault="00204CA4" w:rsidP="00235D3A">
      <w:pPr>
        <w:widowControl w:val="0"/>
        <w:numPr>
          <w:ilvl w:val="0"/>
          <w:numId w:val="68"/>
        </w:numPr>
        <w:tabs>
          <w:tab w:val="left" w:pos="95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прыжки на месте и с продвижением на одной, двух ногах.</w:t>
      </w:r>
    </w:p>
    <w:p w:rsidR="00204CA4" w:rsidRPr="00204CA4" w:rsidRDefault="00204CA4" w:rsidP="00204CA4">
      <w:pPr>
        <w:spacing w:after="60" w:line="300" w:lineRule="exact"/>
        <w:ind w:firstLine="567"/>
        <w:jc w:val="both"/>
        <w:rPr>
          <w:rFonts w:ascii="Times New Roman" w:eastAsia="Times New Roman" w:hAnsi="Times New Roman" w:cs="Times New Roman"/>
          <w:bCs/>
          <w:color w:val="000000"/>
          <w:spacing w:val="-4"/>
          <w:sz w:val="28"/>
          <w:szCs w:val="28"/>
          <w:lang w:eastAsia="ru-RU"/>
        </w:rPr>
      </w:pPr>
      <w:r w:rsidRPr="00204CA4">
        <w:rPr>
          <w:rFonts w:ascii="Times New Roman" w:eastAsia="Times New Roman" w:hAnsi="Times New Roman" w:cs="Times New Roman"/>
          <w:iCs/>
          <w:color w:val="000000"/>
          <w:spacing w:val="-4"/>
          <w:sz w:val="28"/>
          <w:szCs w:val="28"/>
          <w:lang w:eastAsia="ru-RU"/>
        </w:rPr>
        <w:t>Упражнение для развития силы:</w:t>
      </w:r>
      <w:r w:rsidRPr="00204CA4">
        <w:rPr>
          <w:rFonts w:ascii="Times New Roman" w:eastAsia="Times New Roman" w:hAnsi="Times New Roman" w:cs="Times New Roman"/>
          <w:bCs/>
          <w:color w:val="000000"/>
          <w:spacing w:val="-4"/>
          <w:sz w:val="28"/>
          <w:szCs w:val="28"/>
          <w:lang w:eastAsia="ru-RU"/>
        </w:rPr>
        <w:t xml:space="preserve">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Ходьба « гуськом», прыжки «кролем».</w:t>
      </w:r>
    </w:p>
    <w:p w:rsidR="00204CA4" w:rsidRPr="00204CA4" w:rsidRDefault="00204CA4" w:rsidP="00235D3A">
      <w:pPr>
        <w:widowControl w:val="0"/>
        <w:numPr>
          <w:ilvl w:val="0"/>
          <w:numId w:val="69"/>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Приседания на одной ноге « пистолет». </w:t>
      </w:r>
    </w:p>
    <w:p w:rsidR="00204CA4" w:rsidRPr="00204CA4" w:rsidRDefault="00204CA4" w:rsidP="00235D3A">
      <w:pPr>
        <w:widowControl w:val="0"/>
        <w:numPr>
          <w:ilvl w:val="0"/>
          <w:numId w:val="69"/>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Отжимания из различных положений в упоре лежа. </w:t>
      </w:r>
    </w:p>
    <w:p w:rsidR="00204CA4" w:rsidRPr="00204CA4" w:rsidRDefault="00204CA4" w:rsidP="00235D3A">
      <w:pPr>
        <w:widowControl w:val="0"/>
        <w:numPr>
          <w:ilvl w:val="0"/>
          <w:numId w:val="69"/>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Подтягивание на перекладине.</w:t>
      </w:r>
    </w:p>
    <w:p w:rsidR="00204CA4" w:rsidRPr="00204CA4" w:rsidRDefault="00204CA4" w:rsidP="00235D3A">
      <w:pPr>
        <w:widowControl w:val="0"/>
        <w:numPr>
          <w:ilvl w:val="0"/>
          <w:numId w:val="69"/>
        </w:numPr>
        <w:tabs>
          <w:tab w:val="left" w:pos="983"/>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Различные подскоки на одной и двух ногах. Прыжки через препятствия.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991364">
        <w:rPr>
          <w:rFonts w:ascii="Times New Roman" w:eastAsia="Times New Roman" w:hAnsi="Times New Roman" w:cs="Times New Roman"/>
          <w:i/>
          <w:iCs/>
          <w:color w:val="000000"/>
          <w:spacing w:val="-4"/>
          <w:sz w:val="28"/>
          <w:szCs w:val="28"/>
          <w:lang w:eastAsia="ru-RU"/>
        </w:rPr>
        <w:t>Упражнения для развития ловкости</w:t>
      </w:r>
      <w:r w:rsidRPr="00204CA4">
        <w:rPr>
          <w:rFonts w:ascii="Times New Roman" w:eastAsia="Times New Roman" w:hAnsi="Times New Roman" w:cs="Times New Roman"/>
          <w:iCs/>
          <w:color w:val="000000"/>
          <w:spacing w:val="-4"/>
          <w:sz w:val="28"/>
          <w:szCs w:val="28"/>
          <w:lang w:eastAsia="ru-RU"/>
        </w:rPr>
        <w:t>:</w:t>
      </w:r>
      <w:r w:rsidRPr="00204CA4">
        <w:rPr>
          <w:rFonts w:ascii="Times New Roman" w:eastAsia="Times New Roman" w:hAnsi="Times New Roman" w:cs="Times New Roman"/>
          <w:b/>
          <w:bCs/>
          <w:color w:val="000000"/>
          <w:spacing w:val="-4"/>
          <w:sz w:val="28"/>
          <w:szCs w:val="28"/>
          <w:lang w:eastAsia="ru-RU"/>
        </w:rPr>
        <w:t xml:space="preserve"> </w:t>
      </w:r>
      <w:r w:rsidRPr="00204CA4">
        <w:rPr>
          <w:rFonts w:ascii="Times New Roman" w:eastAsia="Times New Roman" w:hAnsi="Times New Roman" w:cs="Times New Roman"/>
          <w:color w:val="000000"/>
          <w:spacing w:val="-4"/>
          <w:sz w:val="28"/>
          <w:szCs w:val="28"/>
          <w:lang w:eastAsia="ru-RU"/>
        </w:rPr>
        <w:t>различные прыжки, метания, упражнения со скакалками, различные эстафеты, подвижные и спортивные игры, элементы акробатики.</w:t>
      </w:r>
    </w:p>
    <w:p w:rsidR="00204CA4" w:rsidRPr="00204CA4" w:rsidRDefault="00204CA4" w:rsidP="00204CA4">
      <w:pPr>
        <w:spacing w:after="60" w:line="300" w:lineRule="exact"/>
        <w:ind w:firstLine="567"/>
        <w:jc w:val="both"/>
        <w:rPr>
          <w:rFonts w:ascii="Times New Roman" w:eastAsia="Times New Roman" w:hAnsi="Times New Roman" w:cs="Times New Roman"/>
          <w:bCs/>
          <w:color w:val="000000"/>
          <w:spacing w:val="-4"/>
          <w:sz w:val="28"/>
          <w:szCs w:val="28"/>
          <w:lang w:eastAsia="ru-RU"/>
        </w:rPr>
      </w:pPr>
      <w:r w:rsidRPr="00991364">
        <w:rPr>
          <w:rFonts w:ascii="Times New Roman" w:eastAsia="Times New Roman" w:hAnsi="Times New Roman" w:cs="Times New Roman"/>
          <w:i/>
          <w:iCs/>
          <w:color w:val="000000"/>
          <w:spacing w:val="-4"/>
          <w:sz w:val="28"/>
          <w:szCs w:val="28"/>
          <w:lang w:eastAsia="ru-RU"/>
        </w:rPr>
        <w:t>Упражнения для развития гибкости</w:t>
      </w:r>
      <w:r w:rsidRPr="00204CA4">
        <w:rPr>
          <w:rFonts w:ascii="Times New Roman" w:eastAsia="Times New Roman" w:hAnsi="Times New Roman" w:cs="Times New Roman"/>
          <w:iCs/>
          <w:color w:val="000000"/>
          <w:spacing w:val="-4"/>
          <w:sz w:val="28"/>
          <w:szCs w:val="28"/>
          <w:lang w:eastAsia="ru-RU"/>
        </w:rPr>
        <w:t>:</w:t>
      </w:r>
      <w:r w:rsidRPr="00204CA4">
        <w:rPr>
          <w:rFonts w:ascii="Times New Roman" w:eastAsia="Times New Roman" w:hAnsi="Times New Roman" w:cs="Times New Roman"/>
          <w:bCs/>
          <w:color w:val="000000"/>
          <w:spacing w:val="-4"/>
          <w:sz w:val="28"/>
          <w:szCs w:val="28"/>
          <w:lang w:eastAsia="ru-RU"/>
        </w:rPr>
        <w:t xml:space="preserve"> </w:t>
      </w:r>
    </w:p>
    <w:p w:rsidR="00204CA4" w:rsidRPr="00204CA4" w:rsidRDefault="00204CA4" w:rsidP="00235D3A">
      <w:pPr>
        <w:widowControl w:val="0"/>
        <w:numPr>
          <w:ilvl w:val="0"/>
          <w:numId w:val="70"/>
        </w:numPr>
        <w:tabs>
          <w:tab w:val="left" w:pos="100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Из </w:t>
      </w:r>
      <w:proofErr w:type="gramStart"/>
      <w:r w:rsidRPr="00204CA4">
        <w:rPr>
          <w:rFonts w:ascii="Times New Roman" w:eastAsia="Times New Roman" w:hAnsi="Times New Roman" w:cs="Times New Roman"/>
          <w:color w:val="000000"/>
          <w:spacing w:val="-4"/>
          <w:sz w:val="28"/>
          <w:szCs w:val="28"/>
          <w:lang w:eastAsia="ru-RU"/>
        </w:rPr>
        <w:t>глубокого</w:t>
      </w:r>
      <w:proofErr w:type="gramEnd"/>
      <w:r w:rsidRPr="00204CA4">
        <w:rPr>
          <w:rFonts w:ascii="Times New Roman" w:eastAsia="Times New Roman" w:hAnsi="Times New Roman" w:cs="Times New Roman"/>
          <w:color w:val="000000"/>
          <w:spacing w:val="-4"/>
          <w:sz w:val="28"/>
          <w:szCs w:val="28"/>
          <w:lang w:eastAsia="ru-RU"/>
        </w:rPr>
        <w:t xml:space="preserve"> седа максимально длинные выпады в одну и другую сторону. </w:t>
      </w:r>
    </w:p>
    <w:p w:rsidR="00204CA4" w:rsidRPr="00204CA4" w:rsidRDefault="00204CA4" w:rsidP="00235D3A">
      <w:pPr>
        <w:widowControl w:val="0"/>
        <w:numPr>
          <w:ilvl w:val="0"/>
          <w:numId w:val="70"/>
        </w:numPr>
        <w:tabs>
          <w:tab w:val="left" w:pos="100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Использование метода многократного растягивания: этот метод основан на свойстве мышц </w:t>
      </w:r>
      <w:proofErr w:type="gramStart"/>
      <w:r w:rsidRPr="00204CA4">
        <w:rPr>
          <w:rFonts w:ascii="Times New Roman" w:eastAsia="Times New Roman" w:hAnsi="Times New Roman" w:cs="Times New Roman"/>
          <w:color w:val="000000"/>
          <w:spacing w:val="-4"/>
          <w:sz w:val="28"/>
          <w:szCs w:val="28"/>
          <w:lang w:eastAsia="ru-RU"/>
        </w:rPr>
        <w:t>растягиваться</w:t>
      </w:r>
      <w:proofErr w:type="gramEnd"/>
      <w:r w:rsidRPr="00204CA4">
        <w:rPr>
          <w:rFonts w:ascii="Times New Roman" w:eastAsia="Times New Roman" w:hAnsi="Times New Roman" w:cs="Times New Roman"/>
          <w:color w:val="000000"/>
          <w:spacing w:val="-4"/>
          <w:sz w:val="28"/>
          <w:szCs w:val="28"/>
          <w:lang w:eastAsia="ru-RU"/>
        </w:rPr>
        <w:t xml:space="preserve"> значительно больше при многократных повторениях упражнения с постепенным увеличением размаха движения. </w:t>
      </w:r>
    </w:p>
    <w:p w:rsidR="00204CA4" w:rsidRPr="00204CA4" w:rsidRDefault="00204CA4" w:rsidP="00235D3A">
      <w:pPr>
        <w:widowControl w:val="0"/>
        <w:numPr>
          <w:ilvl w:val="0"/>
          <w:numId w:val="70"/>
        </w:numPr>
        <w:tabs>
          <w:tab w:val="left" w:pos="100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lastRenderedPageBreak/>
        <w:t xml:space="preserve">Комплекс динамических упражнений на гибкость у стены и в парах. </w:t>
      </w:r>
    </w:p>
    <w:p w:rsidR="00204CA4" w:rsidRPr="00204CA4" w:rsidRDefault="00204CA4" w:rsidP="00235D3A">
      <w:pPr>
        <w:widowControl w:val="0"/>
        <w:numPr>
          <w:ilvl w:val="0"/>
          <w:numId w:val="70"/>
        </w:numPr>
        <w:tabs>
          <w:tab w:val="left" w:pos="1000"/>
        </w:tabs>
        <w:autoSpaceDE w:val="0"/>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Выполнение статических упражнений на гибкость.</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i/>
          <w:iCs/>
          <w:color w:val="000000"/>
          <w:spacing w:val="-4"/>
          <w:sz w:val="28"/>
          <w:szCs w:val="28"/>
          <w:lang w:eastAsia="ru-RU"/>
        </w:rPr>
        <w:t>Упражнения для развития выносливости:</w:t>
      </w:r>
      <w:r w:rsidRPr="00204CA4">
        <w:rPr>
          <w:rFonts w:ascii="Times New Roman" w:eastAsia="Times New Roman" w:hAnsi="Times New Roman" w:cs="Times New Roman"/>
          <w:bCs/>
          <w:color w:val="000000"/>
          <w:spacing w:val="-4"/>
          <w:sz w:val="28"/>
          <w:szCs w:val="28"/>
          <w:lang w:eastAsia="ru-RU"/>
        </w:rPr>
        <w:t xml:space="preserve"> </w:t>
      </w:r>
      <w:r w:rsidRPr="00204CA4">
        <w:rPr>
          <w:rFonts w:ascii="Times New Roman" w:eastAsia="Times New Roman" w:hAnsi="Times New Roman" w:cs="Times New Roman"/>
          <w:color w:val="000000"/>
          <w:spacing w:val="-4"/>
          <w:sz w:val="28"/>
          <w:szCs w:val="28"/>
          <w:lang w:eastAsia="ru-RU"/>
        </w:rPr>
        <w:t xml:space="preserve">применяют специальные и специально подготовленные упражнения в различных режимах мышечной деятельности. Выполнение упражнений на снарядах, в передвижениях и т.д. в большом промежутке времени </w:t>
      </w:r>
      <w:proofErr w:type="gramStart"/>
      <w:r w:rsidRPr="00204CA4">
        <w:rPr>
          <w:rFonts w:ascii="Times New Roman" w:eastAsia="Times New Roman" w:hAnsi="Times New Roman" w:cs="Times New Roman"/>
          <w:color w:val="000000"/>
          <w:spacing w:val="-4"/>
          <w:sz w:val="28"/>
          <w:szCs w:val="28"/>
          <w:lang w:eastAsia="ru-RU"/>
        </w:rPr>
        <w:t xml:space="preserve">( </w:t>
      </w:r>
      <w:proofErr w:type="gramEnd"/>
      <w:r w:rsidRPr="00204CA4">
        <w:rPr>
          <w:rFonts w:ascii="Times New Roman" w:eastAsia="Times New Roman" w:hAnsi="Times New Roman" w:cs="Times New Roman"/>
          <w:color w:val="000000"/>
          <w:spacing w:val="-4"/>
          <w:sz w:val="28"/>
          <w:szCs w:val="28"/>
          <w:lang w:eastAsia="ru-RU"/>
        </w:rPr>
        <w:t>от 3 до 15 минут ). Кросс - 3 - 6 км. Участие в тренировочных и соревновательных выступлениях.</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991364">
        <w:rPr>
          <w:rFonts w:ascii="Times New Roman" w:eastAsia="Times New Roman" w:hAnsi="Times New Roman" w:cs="Times New Roman"/>
          <w:i/>
          <w:color w:val="000000"/>
          <w:spacing w:val="-4"/>
          <w:sz w:val="28"/>
          <w:szCs w:val="28"/>
          <w:lang w:eastAsia="ru-RU"/>
        </w:rPr>
        <w:t>Упражнения для развития координации движений</w:t>
      </w:r>
      <w:r w:rsidRPr="00204CA4">
        <w:rPr>
          <w:rFonts w:ascii="Times New Roman" w:eastAsia="Times New Roman" w:hAnsi="Times New Roman" w:cs="Times New Roman"/>
          <w:color w:val="000000"/>
          <w:spacing w:val="-4"/>
          <w:sz w:val="28"/>
          <w:szCs w:val="28"/>
          <w:lang w:eastAsia="ru-RU"/>
        </w:rPr>
        <w:t>:</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Выполнение небольших комбинаций (без музыки и под музыку), включающих базовые шаги и различные перемещения танцевального спорта в сочетании с различными движениями руками.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Выполнение отдельных элементов в усложненных условиях (без зрительной ориентировки, на уменьшенной площади опоры).</w:t>
      </w:r>
    </w:p>
    <w:p w:rsidR="00204CA4" w:rsidRPr="00991364" w:rsidRDefault="00991364" w:rsidP="00991364">
      <w:pPr>
        <w:spacing w:after="60" w:line="300" w:lineRule="exact"/>
        <w:ind w:firstLine="567"/>
        <w:jc w:val="center"/>
        <w:rPr>
          <w:rFonts w:ascii="Times New Roman" w:eastAsia="Times New Roman" w:hAnsi="Times New Roman" w:cs="Times New Roman"/>
          <w:b/>
          <w:i/>
          <w:color w:val="000000"/>
          <w:spacing w:val="-4"/>
          <w:sz w:val="28"/>
          <w:szCs w:val="28"/>
          <w:shd w:val="clear" w:color="auto" w:fill="FFFFFF"/>
          <w:lang w:eastAsia="ru-RU"/>
        </w:rPr>
      </w:pPr>
      <w:r w:rsidRPr="00991364">
        <w:rPr>
          <w:rFonts w:ascii="Times New Roman" w:eastAsia="Times New Roman" w:hAnsi="Times New Roman" w:cs="Times New Roman"/>
          <w:b/>
          <w:i/>
          <w:color w:val="000000"/>
          <w:spacing w:val="-4"/>
          <w:sz w:val="28"/>
          <w:szCs w:val="28"/>
          <w:shd w:val="clear" w:color="auto" w:fill="FFFFFF"/>
          <w:lang w:eastAsia="ru-RU"/>
        </w:rPr>
        <w:t>Техническая подготовка</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Повторение и совершенствование ранее изученного материала. Совершенствование спортивной техники за счет более рационального и эффективного выполнения движений.</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Проявление большой силы в выполнении движений и действий.</w:t>
      </w:r>
    </w:p>
    <w:p w:rsid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Правильное выполнение ОРУ и специальных упражнений.</w:t>
      </w:r>
    </w:p>
    <w:p w:rsidR="005C7328" w:rsidRDefault="005C7328"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p>
    <w:p w:rsidR="005C7328" w:rsidRPr="00204CA4" w:rsidRDefault="005C7328" w:rsidP="005C7328">
      <w:pPr>
        <w:spacing w:after="60" w:line="300" w:lineRule="exact"/>
        <w:ind w:firstLine="56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98</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Музыкально-двигательная подготовка обучение элементам музыкальной грамоты, развитие музыкальности и выразительности.</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proofErr w:type="gramStart"/>
      <w:r w:rsidRPr="00204CA4">
        <w:rPr>
          <w:rFonts w:ascii="Times New Roman" w:eastAsia="Times New Roman" w:hAnsi="Times New Roman" w:cs="Times New Roman"/>
          <w:color w:val="000000"/>
          <w:spacing w:val="-4"/>
          <w:sz w:val="28"/>
          <w:szCs w:val="28"/>
          <w:lang w:eastAsia="ru-RU"/>
        </w:rPr>
        <w:t>Композиционная</w:t>
      </w:r>
      <w:proofErr w:type="gramEnd"/>
      <w:r w:rsidRPr="00204CA4">
        <w:rPr>
          <w:rFonts w:ascii="Times New Roman" w:eastAsia="Times New Roman" w:hAnsi="Times New Roman" w:cs="Times New Roman"/>
          <w:color w:val="000000"/>
          <w:spacing w:val="-4"/>
          <w:sz w:val="28"/>
          <w:szCs w:val="28"/>
          <w:lang w:eastAsia="ru-RU"/>
        </w:rPr>
        <w:t xml:space="preserve"> (составление соревновательных программ).</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Увеличение частоты движений их амплитуды.</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Проведение тренировочных сборов. </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Участие в соревнованиях.</w:t>
      </w:r>
    </w:p>
    <w:p w:rsidR="00204CA4" w:rsidRPr="00991364" w:rsidRDefault="00204CA4" w:rsidP="00991364">
      <w:pPr>
        <w:spacing w:after="60" w:line="300" w:lineRule="exact"/>
        <w:ind w:firstLine="567"/>
        <w:jc w:val="center"/>
        <w:rPr>
          <w:rFonts w:ascii="Times New Roman" w:eastAsia="Times New Roman" w:hAnsi="Times New Roman" w:cs="Times New Roman"/>
          <w:b/>
          <w:i/>
          <w:color w:val="000000"/>
          <w:spacing w:val="-4"/>
          <w:sz w:val="28"/>
          <w:szCs w:val="28"/>
          <w:lang w:eastAsia="ru-RU"/>
        </w:rPr>
      </w:pPr>
      <w:r w:rsidRPr="00991364">
        <w:rPr>
          <w:rFonts w:ascii="Times New Roman" w:eastAsia="Times New Roman" w:hAnsi="Times New Roman" w:cs="Times New Roman"/>
          <w:b/>
          <w:i/>
          <w:color w:val="000000"/>
          <w:spacing w:val="-4"/>
          <w:sz w:val="28"/>
          <w:szCs w:val="28"/>
          <w:lang w:eastAsia="ru-RU"/>
        </w:rPr>
        <w:t>Акробатическая подготовка</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proofErr w:type="gramStart"/>
      <w:r w:rsidRPr="00204CA4">
        <w:rPr>
          <w:rFonts w:ascii="Times New Roman" w:eastAsia="Times New Roman" w:hAnsi="Times New Roman" w:cs="Times New Roman"/>
          <w:color w:val="000000"/>
          <w:spacing w:val="-4"/>
          <w:sz w:val="28"/>
          <w:szCs w:val="28"/>
          <w:lang w:eastAsia="ru-RU"/>
        </w:rPr>
        <w:t>Акробатический</w:t>
      </w:r>
      <w:proofErr w:type="gramEnd"/>
      <w:r w:rsidRPr="00204CA4">
        <w:rPr>
          <w:rFonts w:ascii="Times New Roman" w:eastAsia="Times New Roman" w:hAnsi="Times New Roman" w:cs="Times New Roman"/>
          <w:color w:val="000000"/>
          <w:spacing w:val="-4"/>
          <w:sz w:val="28"/>
          <w:szCs w:val="28"/>
          <w:lang w:eastAsia="ru-RU"/>
        </w:rPr>
        <w:t xml:space="preserve"> упражнения способствуют развитию силы, скоростно-силовых качеств, гибкости, подвижности нервных процессов, устойчивости к изменениям положения тела в пространстве, воспитывают смелость, решительность смелость</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Хваты, силовые упражнения, поддержки, пирамиды;</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Бросковые упражнения (броски и ловля партнера, соскоки);</w:t>
      </w:r>
    </w:p>
    <w:p w:rsidR="00204CA4" w:rsidRPr="00204CA4" w:rsidRDefault="00204CA4" w:rsidP="00204CA4">
      <w:pPr>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Формирование динамичной осанки. Умение сохранять позу в статических элементах и умение сохранять заданное положение в процессе выполнения динамических элементов имеют существенное отличие. В первом случае удержание звеньев тела происходит при действии относительно постоянных усилий одних и тех же мышц. Во втором, необходимо включать в работу различные группы мышц и регулировать величину их напряжения. Удержание позы тела в переменном силовом поле называется динамической осанкой (</w:t>
      </w:r>
      <w:proofErr w:type="gramStart"/>
      <w:r w:rsidRPr="00204CA4">
        <w:rPr>
          <w:rFonts w:ascii="Times New Roman" w:eastAsia="Times New Roman" w:hAnsi="Times New Roman" w:cs="Times New Roman"/>
          <w:color w:val="000000"/>
          <w:spacing w:val="-4"/>
          <w:sz w:val="28"/>
          <w:szCs w:val="28"/>
          <w:lang w:eastAsia="ru-RU"/>
        </w:rPr>
        <w:t>ДО</w:t>
      </w:r>
      <w:proofErr w:type="gramEnd"/>
      <w:r w:rsidRPr="00204CA4">
        <w:rPr>
          <w:rFonts w:ascii="Times New Roman" w:eastAsia="Times New Roman" w:hAnsi="Times New Roman" w:cs="Times New Roman"/>
          <w:color w:val="000000"/>
          <w:spacing w:val="-4"/>
          <w:sz w:val="28"/>
          <w:szCs w:val="28"/>
          <w:lang w:eastAsia="ru-RU"/>
        </w:rPr>
        <w:t xml:space="preserve">). Для освоения динамической осанкой необходимо: 1) освоить </w:t>
      </w:r>
      <w:proofErr w:type="gramStart"/>
      <w:r w:rsidRPr="00204CA4">
        <w:rPr>
          <w:rFonts w:ascii="Times New Roman" w:eastAsia="Times New Roman" w:hAnsi="Times New Roman" w:cs="Times New Roman"/>
          <w:color w:val="000000"/>
          <w:spacing w:val="-4"/>
          <w:sz w:val="28"/>
          <w:szCs w:val="28"/>
          <w:lang w:eastAsia="ru-RU"/>
        </w:rPr>
        <w:t>ДО</w:t>
      </w:r>
      <w:proofErr w:type="gramEnd"/>
      <w:r w:rsidRPr="00204CA4">
        <w:rPr>
          <w:rFonts w:ascii="Times New Roman" w:eastAsia="Times New Roman" w:hAnsi="Times New Roman" w:cs="Times New Roman"/>
          <w:color w:val="000000"/>
          <w:spacing w:val="-4"/>
          <w:sz w:val="28"/>
          <w:szCs w:val="28"/>
          <w:lang w:eastAsia="ru-RU"/>
        </w:rPr>
        <w:t xml:space="preserve"> </w:t>
      </w:r>
      <w:proofErr w:type="gramStart"/>
      <w:r w:rsidRPr="00204CA4">
        <w:rPr>
          <w:rFonts w:ascii="Times New Roman" w:eastAsia="Times New Roman" w:hAnsi="Times New Roman" w:cs="Times New Roman"/>
          <w:color w:val="000000"/>
          <w:spacing w:val="-4"/>
          <w:sz w:val="28"/>
          <w:szCs w:val="28"/>
          <w:lang w:eastAsia="ru-RU"/>
        </w:rPr>
        <w:lastRenderedPageBreak/>
        <w:t>в</w:t>
      </w:r>
      <w:proofErr w:type="gramEnd"/>
      <w:r w:rsidRPr="00204CA4">
        <w:rPr>
          <w:rFonts w:ascii="Times New Roman" w:eastAsia="Times New Roman" w:hAnsi="Times New Roman" w:cs="Times New Roman"/>
          <w:color w:val="000000"/>
          <w:spacing w:val="-4"/>
          <w:sz w:val="28"/>
          <w:szCs w:val="28"/>
          <w:lang w:eastAsia="ru-RU"/>
        </w:rPr>
        <w:t xml:space="preserve"> простейших условиях; 2)освоить ДО в условиях приближенных к условиям выполнения элемента; освоить ДО в ходе выполнения элемента.</w:t>
      </w:r>
    </w:p>
    <w:p w:rsidR="00204CA4" w:rsidRPr="00991364" w:rsidRDefault="00204CA4" w:rsidP="00991364">
      <w:pPr>
        <w:spacing w:after="60" w:line="300" w:lineRule="exact"/>
        <w:ind w:firstLine="567"/>
        <w:jc w:val="center"/>
        <w:rPr>
          <w:rFonts w:ascii="Times New Roman" w:eastAsia="Times New Roman" w:hAnsi="Times New Roman" w:cs="Times New Roman"/>
          <w:b/>
          <w:i/>
          <w:color w:val="000000"/>
          <w:spacing w:val="-4"/>
          <w:sz w:val="28"/>
          <w:szCs w:val="28"/>
          <w:lang w:eastAsia="ru-RU"/>
        </w:rPr>
      </w:pPr>
      <w:r w:rsidRPr="00991364">
        <w:rPr>
          <w:rFonts w:ascii="Times New Roman" w:eastAsia="Times New Roman" w:hAnsi="Times New Roman" w:cs="Times New Roman"/>
          <w:b/>
          <w:i/>
          <w:color w:val="000000"/>
          <w:spacing w:val="-4"/>
          <w:sz w:val="28"/>
          <w:szCs w:val="28"/>
          <w:lang w:eastAsia="ru-RU"/>
        </w:rPr>
        <w:t>Хореографическая подготовка</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В упражнении по спортивной аэробике такая хореография проявляется в натянутости подъема, коленей, позвоночника, рук в момент выполнения базовых шагов и акробатических элементов. В манере выхода и ухода на площадку. Типичная рабочая осанка: голова высоко поднята, взгляд вперед. Плечи опущены, чтобы открыть затылок. Руки четкие и “живые”. Кисти рук выпрямлены и прогнуты. Корпус прямой, таз на линии корпуса. Ноги выпрямлены. Стопы соприкасаются с полом или же спортсмен стоит на </w:t>
      </w:r>
      <w:proofErr w:type="spellStart"/>
      <w:r w:rsidRPr="00204CA4">
        <w:rPr>
          <w:rFonts w:ascii="Times New Roman" w:eastAsia="Times New Roman" w:hAnsi="Times New Roman" w:cs="Times New Roman"/>
          <w:color w:val="000000"/>
          <w:spacing w:val="-4"/>
          <w:sz w:val="28"/>
          <w:szCs w:val="28"/>
          <w:lang w:eastAsia="ru-RU"/>
        </w:rPr>
        <w:t>полупальцах</w:t>
      </w:r>
      <w:proofErr w:type="spellEnd"/>
      <w:r w:rsidRPr="00204CA4">
        <w:rPr>
          <w:rFonts w:ascii="Times New Roman" w:eastAsia="Times New Roman" w:hAnsi="Times New Roman" w:cs="Times New Roman"/>
          <w:color w:val="000000"/>
          <w:spacing w:val="-4"/>
          <w:sz w:val="28"/>
          <w:szCs w:val="28"/>
          <w:lang w:eastAsia="ru-RU"/>
        </w:rPr>
        <w:t>.</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w:t>
      </w:r>
      <w:proofErr w:type="spellStart"/>
      <w:r w:rsidRPr="00204CA4">
        <w:rPr>
          <w:rFonts w:ascii="Times New Roman" w:eastAsia="Times New Roman" w:hAnsi="Times New Roman" w:cs="Times New Roman"/>
          <w:color w:val="000000"/>
          <w:spacing w:val="-4"/>
          <w:sz w:val="28"/>
          <w:szCs w:val="28"/>
          <w:lang w:eastAsia="ru-RU"/>
        </w:rPr>
        <w:t>деми</w:t>
      </w:r>
      <w:proofErr w:type="spellEnd"/>
      <w:r w:rsidRPr="00204CA4">
        <w:rPr>
          <w:rFonts w:ascii="Times New Roman" w:eastAsia="Times New Roman" w:hAnsi="Times New Roman" w:cs="Times New Roman"/>
          <w:color w:val="000000"/>
          <w:spacing w:val="-4"/>
          <w:sz w:val="28"/>
          <w:szCs w:val="28"/>
          <w:lang w:eastAsia="ru-RU"/>
        </w:rPr>
        <w:t xml:space="preserve"> </w:t>
      </w:r>
      <w:proofErr w:type="gramStart"/>
      <w:r w:rsidRPr="00204CA4">
        <w:rPr>
          <w:rFonts w:ascii="Times New Roman" w:eastAsia="Times New Roman" w:hAnsi="Times New Roman" w:cs="Times New Roman"/>
          <w:color w:val="000000"/>
          <w:spacing w:val="-4"/>
          <w:sz w:val="28"/>
          <w:szCs w:val="28"/>
          <w:lang w:eastAsia="ru-RU"/>
        </w:rPr>
        <w:t>плие</w:t>
      </w:r>
      <w:proofErr w:type="gramEnd"/>
      <w:r w:rsidRPr="00204CA4">
        <w:rPr>
          <w:rFonts w:ascii="Times New Roman" w:eastAsia="Times New Roman" w:hAnsi="Times New Roman" w:cs="Times New Roman"/>
          <w:color w:val="000000"/>
          <w:spacing w:val="-4"/>
          <w:sz w:val="28"/>
          <w:szCs w:val="28"/>
          <w:lang w:eastAsia="ru-RU"/>
        </w:rPr>
        <w:t xml:space="preserve"> (</w:t>
      </w:r>
      <w:proofErr w:type="spellStart"/>
      <w:r w:rsidRPr="00204CA4">
        <w:rPr>
          <w:rFonts w:ascii="Times New Roman" w:eastAsia="Times New Roman" w:hAnsi="Times New Roman" w:cs="Times New Roman"/>
          <w:color w:val="000000"/>
          <w:spacing w:val="-4"/>
          <w:sz w:val="28"/>
          <w:szCs w:val="28"/>
          <w:lang w:eastAsia="ru-RU"/>
        </w:rPr>
        <w:t>полуприседы</w:t>
      </w:r>
      <w:proofErr w:type="spellEnd"/>
      <w:r w:rsidRPr="00204CA4">
        <w:rPr>
          <w:rFonts w:ascii="Times New Roman" w:eastAsia="Times New Roman" w:hAnsi="Times New Roman" w:cs="Times New Roman"/>
          <w:color w:val="000000"/>
          <w:spacing w:val="-4"/>
          <w:sz w:val="28"/>
          <w:szCs w:val="28"/>
          <w:lang w:eastAsia="ru-RU"/>
        </w:rPr>
        <w:t>) и гран плие (приседы) во всех позициях в сочетании с пор де бра (движениями руками), наклонами.</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батманы </w:t>
      </w:r>
      <w:proofErr w:type="spellStart"/>
      <w:r w:rsidRPr="00204CA4">
        <w:rPr>
          <w:rFonts w:ascii="Times New Roman" w:eastAsia="Times New Roman" w:hAnsi="Times New Roman" w:cs="Times New Roman"/>
          <w:color w:val="000000"/>
          <w:spacing w:val="-4"/>
          <w:sz w:val="28"/>
          <w:szCs w:val="28"/>
          <w:lang w:eastAsia="ru-RU"/>
        </w:rPr>
        <w:t>тандю</w:t>
      </w:r>
      <w:proofErr w:type="spellEnd"/>
      <w:r w:rsidRPr="00204CA4">
        <w:rPr>
          <w:rFonts w:ascii="Times New Roman" w:eastAsia="Times New Roman" w:hAnsi="Times New Roman" w:cs="Times New Roman"/>
          <w:color w:val="000000"/>
          <w:spacing w:val="-4"/>
          <w:sz w:val="28"/>
          <w:szCs w:val="28"/>
          <w:lang w:eastAsia="ru-RU"/>
        </w:rPr>
        <w:t xml:space="preserve"> (выставления на носок) и </w:t>
      </w:r>
      <w:proofErr w:type="spellStart"/>
      <w:r w:rsidRPr="00204CA4">
        <w:rPr>
          <w:rFonts w:ascii="Times New Roman" w:eastAsia="Times New Roman" w:hAnsi="Times New Roman" w:cs="Times New Roman"/>
          <w:color w:val="000000"/>
          <w:spacing w:val="-4"/>
          <w:sz w:val="28"/>
          <w:szCs w:val="28"/>
          <w:lang w:eastAsia="ru-RU"/>
        </w:rPr>
        <w:t>тандю</w:t>
      </w:r>
      <w:proofErr w:type="spellEnd"/>
      <w:r w:rsidRPr="00204CA4">
        <w:rPr>
          <w:rFonts w:ascii="Times New Roman" w:eastAsia="Times New Roman" w:hAnsi="Times New Roman" w:cs="Times New Roman"/>
          <w:color w:val="000000"/>
          <w:spacing w:val="-4"/>
          <w:sz w:val="28"/>
          <w:szCs w:val="28"/>
          <w:lang w:eastAsia="ru-RU"/>
        </w:rPr>
        <w:t xml:space="preserve"> жете (броски ногой до 45 градусов) в 1 и 5 позициях во всех направлениях, различных вариациях и сочетаниях. </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proofErr w:type="gramStart"/>
      <w:r w:rsidRPr="00204CA4">
        <w:rPr>
          <w:rFonts w:ascii="Times New Roman" w:eastAsia="Times New Roman" w:hAnsi="Times New Roman" w:cs="Times New Roman"/>
          <w:color w:val="000000"/>
          <w:spacing w:val="-4"/>
          <w:sz w:val="28"/>
          <w:szCs w:val="28"/>
          <w:lang w:eastAsia="ru-RU"/>
        </w:rPr>
        <w:t xml:space="preserve">• </w:t>
      </w:r>
      <w:proofErr w:type="spellStart"/>
      <w:r w:rsidRPr="00204CA4">
        <w:rPr>
          <w:rFonts w:ascii="Times New Roman" w:eastAsia="Times New Roman" w:hAnsi="Times New Roman" w:cs="Times New Roman"/>
          <w:color w:val="000000"/>
          <w:spacing w:val="-4"/>
          <w:sz w:val="28"/>
          <w:szCs w:val="28"/>
          <w:lang w:eastAsia="ru-RU"/>
        </w:rPr>
        <w:t>рон</w:t>
      </w:r>
      <w:proofErr w:type="spellEnd"/>
      <w:r w:rsidRPr="00204CA4">
        <w:rPr>
          <w:rFonts w:ascii="Times New Roman" w:eastAsia="Times New Roman" w:hAnsi="Times New Roman" w:cs="Times New Roman"/>
          <w:color w:val="000000"/>
          <w:spacing w:val="-4"/>
          <w:sz w:val="28"/>
          <w:szCs w:val="28"/>
          <w:lang w:eastAsia="ru-RU"/>
        </w:rPr>
        <w:t xml:space="preserve"> де </w:t>
      </w:r>
      <w:proofErr w:type="spellStart"/>
      <w:r w:rsidRPr="00204CA4">
        <w:rPr>
          <w:rFonts w:ascii="Times New Roman" w:eastAsia="Times New Roman" w:hAnsi="Times New Roman" w:cs="Times New Roman"/>
          <w:color w:val="000000"/>
          <w:spacing w:val="-4"/>
          <w:sz w:val="28"/>
          <w:szCs w:val="28"/>
          <w:lang w:eastAsia="ru-RU"/>
        </w:rPr>
        <w:t>жамб</w:t>
      </w:r>
      <w:proofErr w:type="spellEnd"/>
      <w:r w:rsidRPr="00204CA4">
        <w:rPr>
          <w:rFonts w:ascii="Times New Roman" w:eastAsia="Times New Roman" w:hAnsi="Times New Roman" w:cs="Times New Roman"/>
          <w:color w:val="000000"/>
          <w:spacing w:val="-4"/>
          <w:sz w:val="28"/>
          <w:szCs w:val="28"/>
          <w:lang w:eastAsia="ru-RU"/>
        </w:rPr>
        <w:t xml:space="preserve"> пар тер и ан </w:t>
      </w:r>
      <w:proofErr w:type="spellStart"/>
      <w:r w:rsidRPr="00204CA4">
        <w:rPr>
          <w:rFonts w:ascii="Times New Roman" w:eastAsia="Times New Roman" w:hAnsi="Times New Roman" w:cs="Times New Roman"/>
          <w:color w:val="000000"/>
          <w:spacing w:val="-4"/>
          <w:sz w:val="28"/>
          <w:szCs w:val="28"/>
          <w:lang w:eastAsia="ru-RU"/>
        </w:rPr>
        <w:t>лер</w:t>
      </w:r>
      <w:proofErr w:type="spellEnd"/>
      <w:r w:rsidRPr="00204CA4">
        <w:rPr>
          <w:rFonts w:ascii="Times New Roman" w:eastAsia="Times New Roman" w:hAnsi="Times New Roman" w:cs="Times New Roman"/>
          <w:color w:val="000000"/>
          <w:spacing w:val="-4"/>
          <w:sz w:val="28"/>
          <w:szCs w:val="28"/>
          <w:lang w:eastAsia="ru-RU"/>
        </w:rPr>
        <w:t xml:space="preserve"> (круговые движения по полу и по вперёд и назад в разных вариантах и сочетаниях. </w:t>
      </w:r>
      <w:proofErr w:type="gramEnd"/>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батманы фондю и </w:t>
      </w:r>
      <w:proofErr w:type="spellStart"/>
      <w:r w:rsidRPr="00204CA4">
        <w:rPr>
          <w:rFonts w:ascii="Times New Roman" w:eastAsia="Times New Roman" w:hAnsi="Times New Roman" w:cs="Times New Roman"/>
          <w:color w:val="000000"/>
          <w:spacing w:val="-4"/>
          <w:sz w:val="28"/>
          <w:szCs w:val="28"/>
          <w:lang w:eastAsia="ru-RU"/>
        </w:rPr>
        <w:t>фраппе</w:t>
      </w:r>
      <w:proofErr w:type="spellEnd"/>
      <w:r w:rsidRPr="00204CA4">
        <w:rPr>
          <w:rFonts w:ascii="Times New Roman" w:eastAsia="Times New Roman" w:hAnsi="Times New Roman" w:cs="Times New Roman"/>
          <w:color w:val="000000"/>
          <w:spacing w:val="-4"/>
          <w:sz w:val="28"/>
          <w:szCs w:val="28"/>
          <w:lang w:eastAsia="ru-RU"/>
        </w:rPr>
        <w:t xml:space="preserve"> (плавное и резкое сгибание и разгибание) во всех направлениях. </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w:t>
      </w:r>
      <w:proofErr w:type="spellStart"/>
      <w:r w:rsidRPr="00204CA4">
        <w:rPr>
          <w:rFonts w:ascii="Times New Roman" w:eastAsia="Times New Roman" w:hAnsi="Times New Roman" w:cs="Times New Roman"/>
          <w:color w:val="000000"/>
          <w:spacing w:val="-4"/>
          <w:sz w:val="28"/>
          <w:szCs w:val="28"/>
          <w:lang w:eastAsia="ru-RU"/>
        </w:rPr>
        <w:t>релеве</w:t>
      </w:r>
      <w:proofErr w:type="spellEnd"/>
      <w:r w:rsidRPr="00204CA4">
        <w:rPr>
          <w:rFonts w:ascii="Times New Roman" w:eastAsia="Times New Roman" w:hAnsi="Times New Roman" w:cs="Times New Roman"/>
          <w:color w:val="000000"/>
          <w:spacing w:val="-4"/>
          <w:sz w:val="28"/>
          <w:szCs w:val="28"/>
          <w:lang w:eastAsia="ru-RU"/>
        </w:rPr>
        <w:t xml:space="preserve"> лян и </w:t>
      </w:r>
      <w:proofErr w:type="spellStart"/>
      <w:r w:rsidRPr="00204CA4">
        <w:rPr>
          <w:rFonts w:ascii="Times New Roman" w:eastAsia="Times New Roman" w:hAnsi="Times New Roman" w:cs="Times New Roman"/>
          <w:color w:val="000000"/>
          <w:spacing w:val="-4"/>
          <w:sz w:val="28"/>
          <w:szCs w:val="28"/>
          <w:lang w:eastAsia="ru-RU"/>
        </w:rPr>
        <w:t>девлопе</w:t>
      </w:r>
      <w:proofErr w:type="spellEnd"/>
      <w:r w:rsidRPr="00204CA4">
        <w:rPr>
          <w:rFonts w:ascii="Times New Roman" w:eastAsia="Times New Roman" w:hAnsi="Times New Roman" w:cs="Times New Roman"/>
          <w:color w:val="000000"/>
          <w:spacing w:val="-4"/>
          <w:sz w:val="28"/>
          <w:szCs w:val="28"/>
          <w:lang w:eastAsia="ru-RU"/>
        </w:rPr>
        <w:t xml:space="preserve"> (поднимание прямой ноги через разгибание).</w:t>
      </w:r>
    </w:p>
    <w:p w:rsid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гран батман жете (махи на 90 градусов и выше) из 1 и 5 позиции. </w:t>
      </w:r>
    </w:p>
    <w:p w:rsidR="005C7328" w:rsidRPr="00204CA4" w:rsidRDefault="005C7328" w:rsidP="005C7328">
      <w:pPr>
        <w:tabs>
          <w:tab w:val="left" w:pos="217"/>
          <w:tab w:val="left" w:pos="967"/>
        </w:tabs>
        <w:spacing w:after="60" w:line="300" w:lineRule="exact"/>
        <w:ind w:firstLine="567"/>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99</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маленькие хореографические прыжки. </w:t>
      </w:r>
    </w:p>
    <w:p w:rsidR="00204CA4" w:rsidRP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народно-характерные танцы.</w:t>
      </w:r>
    </w:p>
    <w:p w:rsidR="00204CA4" w:rsidRDefault="00204CA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r w:rsidRPr="00204CA4">
        <w:rPr>
          <w:rFonts w:ascii="Times New Roman" w:eastAsia="Times New Roman" w:hAnsi="Times New Roman" w:cs="Times New Roman"/>
          <w:color w:val="000000"/>
          <w:spacing w:val="-4"/>
          <w:sz w:val="28"/>
          <w:szCs w:val="28"/>
          <w:lang w:eastAsia="ru-RU"/>
        </w:rPr>
        <w:t xml:space="preserve">       •    комбинации на 16 тактов с использованием базовых шагов аэробики в современном стиле (</w:t>
      </w:r>
      <w:proofErr w:type="spellStart"/>
      <w:r w:rsidRPr="00204CA4">
        <w:rPr>
          <w:rFonts w:ascii="Times New Roman" w:eastAsia="Times New Roman" w:hAnsi="Times New Roman" w:cs="Times New Roman"/>
          <w:color w:val="000000"/>
          <w:spacing w:val="-4"/>
          <w:sz w:val="28"/>
          <w:szCs w:val="28"/>
          <w:lang w:eastAsia="ru-RU"/>
        </w:rPr>
        <w:t>фанк</w:t>
      </w:r>
      <w:proofErr w:type="spellEnd"/>
      <w:r w:rsidRPr="00204CA4">
        <w:rPr>
          <w:rFonts w:ascii="Times New Roman" w:eastAsia="Times New Roman" w:hAnsi="Times New Roman" w:cs="Times New Roman"/>
          <w:color w:val="000000"/>
          <w:spacing w:val="-4"/>
          <w:sz w:val="28"/>
          <w:szCs w:val="28"/>
          <w:lang w:eastAsia="ru-RU"/>
        </w:rPr>
        <w:t xml:space="preserve">, стрит </w:t>
      </w:r>
      <w:proofErr w:type="spellStart"/>
      <w:r w:rsidRPr="00204CA4">
        <w:rPr>
          <w:rFonts w:ascii="Times New Roman" w:eastAsia="Times New Roman" w:hAnsi="Times New Roman" w:cs="Times New Roman"/>
          <w:color w:val="000000"/>
          <w:spacing w:val="-4"/>
          <w:sz w:val="28"/>
          <w:szCs w:val="28"/>
          <w:lang w:eastAsia="ru-RU"/>
        </w:rPr>
        <w:t>данс</w:t>
      </w:r>
      <w:proofErr w:type="spellEnd"/>
      <w:r w:rsidRPr="00204CA4">
        <w:rPr>
          <w:rFonts w:ascii="Times New Roman" w:eastAsia="Times New Roman" w:hAnsi="Times New Roman" w:cs="Times New Roman"/>
          <w:color w:val="000000"/>
          <w:spacing w:val="-4"/>
          <w:sz w:val="28"/>
          <w:szCs w:val="28"/>
          <w:lang w:eastAsia="ru-RU"/>
        </w:rPr>
        <w:t xml:space="preserve">, </w:t>
      </w:r>
      <w:proofErr w:type="spellStart"/>
      <w:r w:rsidRPr="00204CA4">
        <w:rPr>
          <w:rFonts w:ascii="Times New Roman" w:eastAsia="Times New Roman" w:hAnsi="Times New Roman" w:cs="Times New Roman"/>
          <w:color w:val="000000"/>
          <w:spacing w:val="-4"/>
          <w:sz w:val="28"/>
          <w:szCs w:val="28"/>
          <w:lang w:eastAsia="ru-RU"/>
        </w:rPr>
        <w:t>латина</w:t>
      </w:r>
      <w:proofErr w:type="spellEnd"/>
      <w:r w:rsidRPr="00204CA4">
        <w:rPr>
          <w:rFonts w:ascii="Times New Roman" w:eastAsia="Times New Roman" w:hAnsi="Times New Roman" w:cs="Times New Roman"/>
          <w:color w:val="000000"/>
          <w:spacing w:val="-4"/>
          <w:sz w:val="28"/>
          <w:szCs w:val="28"/>
          <w:lang w:eastAsia="ru-RU"/>
        </w:rPr>
        <w:t>).</w:t>
      </w:r>
    </w:p>
    <w:p w:rsidR="00991364" w:rsidRPr="00204CA4" w:rsidRDefault="00991364" w:rsidP="00204CA4">
      <w:pPr>
        <w:tabs>
          <w:tab w:val="left" w:pos="217"/>
          <w:tab w:val="left" w:pos="967"/>
        </w:tabs>
        <w:spacing w:after="60" w:line="300" w:lineRule="exact"/>
        <w:ind w:firstLine="567"/>
        <w:jc w:val="both"/>
        <w:rPr>
          <w:rFonts w:ascii="Times New Roman" w:eastAsia="Times New Roman" w:hAnsi="Times New Roman" w:cs="Times New Roman"/>
          <w:color w:val="000000"/>
          <w:spacing w:val="-4"/>
          <w:sz w:val="28"/>
          <w:szCs w:val="28"/>
          <w:lang w:eastAsia="ru-RU"/>
        </w:rPr>
      </w:pPr>
    </w:p>
    <w:p w:rsidR="00204CA4" w:rsidRDefault="00204CA4" w:rsidP="00991364">
      <w:pPr>
        <w:spacing w:after="60" w:line="300" w:lineRule="exact"/>
        <w:ind w:firstLine="567"/>
        <w:jc w:val="center"/>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spacing w:val="-6"/>
          <w:sz w:val="28"/>
          <w:szCs w:val="28"/>
          <w:lang w:eastAsia="ru-RU"/>
        </w:rPr>
        <w:t>3.6. Психологическая подготовка</w:t>
      </w:r>
    </w:p>
    <w:p w:rsidR="00991364" w:rsidRPr="00204CA4" w:rsidRDefault="00991364" w:rsidP="00991364">
      <w:pPr>
        <w:spacing w:after="60" w:line="300" w:lineRule="exact"/>
        <w:ind w:firstLine="567"/>
        <w:jc w:val="center"/>
        <w:rPr>
          <w:rFonts w:ascii="Times New Roman" w:eastAsia="Times New Roman" w:hAnsi="Times New Roman" w:cs="Times New Roman"/>
          <w:b/>
          <w:spacing w:val="-6"/>
          <w:sz w:val="28"/>
          <w:szCs w:val="28"/>
          <w:lang w:eastAsia="ru-RU"/>
        </w:rPr>
      </w:pP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 основе психологической подготовки лежат, с одной стороны, психологические особенности вида спорта, с другой – психологические особенности спортсмена. Чем больше соответствия между тем и другим, тем скорее можно ожидать от гимнастки высоких результатов.</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Психологическая подготовка – это процесс практического применения четко определенных средств и методов, направленных на создание психологической готовности спортсмена.</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Основные вопросы психологической подготовки:</w:t>
      </w:r>
    </w:p>
    <w:p w:rsidR="00204CA4" w:rsidRPr="00204CA4" w:rsidRDefault="00204CA4" w:rsidP="00235D3A">
      <w:pPr>
        <w:numPr>
          <w:ilvl w:val="0"/>
          <w:numId w:val="70"/>
        </w:numPr>
        <w:shd w:val="clear" w:color="auto" w:fill="FFFFFF"/>
        <w:tabs>
          <w:tab w:val="left" w:pos="567"/>
          <w:tab w:val="num" w:pos="851"/>
        </w:tabs>
        <w:spacing w:after="60" w:line="300" w:lineRule="exact"/>
        <w:ind w:firstLine="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оценка особенностей личности спортсмена – его характера, темперамента, направленности личности, интересов, уровня притязаний в спорте и т.д.;</w:t>
      </w:r>
    </w:p>
    <w:p w:rsidR="00204CA4" w:rsidRPr="00204CA4" w:rsidRDefault="00204CA4" w:rsidP="00235D3A">
      <w:pPr>
        <w:numPr>
          <w:ilvl w:val="0"/>
          <w:numId w:val="70"/>
        </w:numPr>
        <w:shd w:val="clear" w:color="auto" w:fill="FFFFFF"/>
        <w:tabs>
          <w:tab w:val="left" w:pos="567"/>
          <w:tab w:val="num" w:pos="851"/>
        </w:tabs>
        <w:spacing w:after="60" w:line="300" w:lineRule="exact"/>
        <w:ind w:firstLine="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социальные аспекты личности и коллектива – психологический климат в спортивной команде, формирование межличностных отношений;</w:t>
      </w:r>
    </w:p>
    <w:p w:rsidR="00204CA4" w:rsidRPr="00204CA4" w:rsidRDefault="00204CA4" w:rsidP="00235D3A">
      <w:pPr>
        <w:numPr>
          <w:ilvl w:val="0"/>
          <w:numId w:val="70"/>
        </w:numPr>
        <w:shd w:val="clear" w:color="auto" w:fill="FFFFFF"/>
        <w:tabs>
          <w:tab w:val="left" w:pos="567"/>
          <w:tab w:val="num" w:pos="851"/>
        </w:tabs>
        <w:spacing w:after="60" w:line="300" w:lineRule="exact"/>
        <w:ind w:firstLine="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lastRenderedPageBreak/>
        <w:t>оценка максимальных возможностей спортсмена, его различных психических качеств;</w:t>
      </w:r>
    </w:p>
    <w:p w:rsidR="00204CA4" w:rsidRPr="00204CA4" w:rsidRDefault="00204CA4" w:rsidP="00235D3A">
      <w:pPr>
        <w:numPr>
          <w:ilvl w:val="0"/>
          <w:numId w:val="70"/>
        </w:numPr>
        <w:shd w:val="clear" w:color="auto" w:fill="FFFFFF"/>
        <w:tabs>
          <w:tab w:val="left" w:pos="567"/>
          <w:tab w:val="num" w:pos="851"/>
        </w:tabs>
        <w:spacing w:after="60" w:line="300" w:lineRule="exact"/>
        <w:ind w:firstLine="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оценка психического состояния спортсмена и их регуляция;</w:t>
      </w:r>
    </w:p>
    <w:p w:rsidR="00204CA4" w:rsidRPr="00204CA4" w:rsidRDefault="00204CA4" w:rsidP="00235D3A">
      <w:pPr>
        <w:numPr>
          <w:ilvl w:val="0"/>
          <w:numId w:val="70"/>
        </w:numPr>
        <w:shd w:val="clear" w:color="auto" w:fill="FFFFFF"/>
        <w:tabs>
          <w:tab w:val="left" w:pos="567"/>
          <w:tab w:val="num" w:pos="851"/>
        </w:tabs>
        <w:spacing w:after="60" w:line="300" w:lineRule="exact"/>
        <w:ind w:firstLine="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средства достижения максимальной или оптимальной психической работоспособности;</w:t>
      </w:r>
    </w:p>
    <w:p w:rsidR="00204CA4" w:rsidRPr="00204CA4" w:rsidRDefault="00204CA4" w:rsidP="00235D3A">
      <w:pPr>
        <w:numPr>
          <w:ilvl w:val="0"/>
          <w:numId w:val="70"/>
        </w:numPr>
        <w:shd w:val="clear" w:color="auto" w:fill="FFFFFF"/>
        <w:tabs>
          <w:tab w:val="left" w:pos="567"/>
          <w:tab w:val="num" w:pos="851"/>
        </w:tabs>
        <w:spacing w:after="60" w:line="300" w:lineRule="exact"/>
        <w:ind w:firstLine="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обоснование применяемых средств реабилитации после большой тренировочной нагрузки, ответственных соревнований, напряженного спортивного сезона.</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К компонентам психологической подготовленности относятся:</w:t>
      </w:r>
    </w:p>
    <w:p w:rsidR="00204CA4" w:rsidRPr="00204CA4" w:rsidRDefault="00204CA4" w:rsidP="00204CA4">
      <w:pPr>
        <w:shd w:val="clear" w:color="auto" w:fill="FFFFFF"/>
        <w:tabs>
          <w:tab w:val="left" w:pos="567"/>
        </w:tabs>
        <w:spacing w:after="60" w:line="300" w:lineRule="exact"/>
        <w:ind w:left="284" w:hanging="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1)  свойства личности, т.е. мотивация, притязания, черты характера, темперамент;</w:t>
      </w:r>
    </w:p>
    <w:p w:rsidR="00204CA4" w:rsidRPr="00204CA4" w:rsidRDefault="00204CA4" w:rsidP="00204CA4">
      <w:pPr>
        <w:shd w:val="clear" w:color="auto" w:fill="FFFFFF"/>
        <w:tabs>
          <w:tab w:val="left" w:pos="567"/>
        </w:tabs>
        <w:spacing w:after="60" w:line="300" w:lineRule="exact"/>
        <w:ind w:left="284" w:hanging="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2)  психологические процессы и функции;</w:t>
      </w:r>
    </w:p>
    <w:p w:rsidR="00204CA4" w:rsidRPr="00204CA4" w:rsidRDefault="00204CA4" w:rsidP="00204CA4">
      <w:pPr>
        <w:shd w:val="clear" w:color="auto" w:fill="FFFFFF"/>
        <w:tabs>
          <w:tab w:val="left" w:pos="567"/>
        </w:tabs>
        <w:spacing w:after="60" w:line="300" w:lineRule="exact"/>
        <w:ind w:left="284" w:hanging="284"/>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3)  стабильные (положительные) психические состояния.</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К числу психических процессов и функций, способствующих совершенному овладению приемами техники и тактики, можно отнести следующие:</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а) различные виды ощущений и восприятий;</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б) особенности представлений и воображения;</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в) особенности внимания;</w:t>
      </w:r>
    </w:p>
    <w:p w:rsid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г) особенности мышления и памяти.</w:t>
      </w:r>
    </w:p>
    <w:p w:rsidR="005C7328" w:rsidRDefault="005C7328"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p>
    <w:p w:rsidR="005C7328" w:rsidRPr="00204CA4" w:rsidRDefault="005C7328" w:rsidP="005C7328">
      <w:pPr>
        <w:shd w:val="clear" w:color="auto" w:fill="FFFFFF"/>
        <w:spacing w:after="60" w:line="300" w:lineRule="exact"/>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xml:space="preserve"> Общая психологическая подготовка помогает:</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1)            воспитанию моральных черт личности, правильных идейных установок, мировоззрения, разнообразных интересов, необходимой мотивации и т.д.;</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xml:space="preserve">2)            развитию психических процессов и функций, необходимых для успешного выступления в соревнованиях. </w:t>
      </w:r>
      <w:proofErr w:type="gramStart"/>
      <w:r w:rsidRPr="00204CA4">
        <w:rPr>
          <w:rFonts w:ascii="Times New Roman" w:eastAsia="Times New Roman" w:hAnsi="Times New Roman" w:cs="Times New Roman"/>
          <w:sz w:val="28"/>
          <w:szCs w:val="28"/>
          <w:lang w:eastAsia="ru-RU"/>
        </w:rPr>
        <w:t>Это ощущение и восприятие («чувство мяча», «чувство воды» и т.п.), качества внимания, памяти, мышления и т.д.</w:t>
      </w:r>
      <w:proofErr w:type="gramEnd"/>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Основная цель психологической подготовки – развить психологические черты личности и психические качества, необходимые спортсмену для достижения высокого уровня спортивного совершенства, психической устойчивости и готовности к выступлению в ответственных соревнованиях.</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Основная задача психологической подготовки к конкретным соревнованиям состоит в том, чтобы создать у спортсмена состояние психической готовности к выступлению в состязаниях и помочь сохранить ее в ходе спортивной борьбы.</w:t>
      </w:r>
    </w:p>
    <w:p w:rsidR="00204CA4" w:rsidRPr="00204CA4" w:rsidRDefault="00204CA4" w:rsidP="00204CA4">
      <w:pPr>
        <w:shd w:val="clear" w:color="auto" w:fill="FFFFFF"/>
        <w:spacing w:after="60" w:line="300" w:lineRule="exact"/>
        <w:ind w:firstLine="567"/>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Итак, под психологической подготовленностью следует понимать уровень развития комплекса психических качеств и психологических свойств и особенностей личности спортсмена, от которых зависят совершенное и надежное выполнение спортивной деятельности в экстремальных условиях.</w:t>
      </w:r>
    </w:p>
    <w:p w:rsidR="00CD48CF" w:rsidRPr="00CD48CF" w:rsidRDefault="00CD48CF" w:rsidP="00CD48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color w:val="000000"/>
          <w:sz w:val="28"/>
          <w:szCs w:val="28"/>
        </w:rPr>
        <w:t xml:space="preserve"> </w:t>
      </w:r>
    </w:p>
    <w:p w:rsidR="00CD48CF" w:rsidRDefault="00CD48CF" w:rsidP="00991364">
      <w:pPr>
        <w:spacing w:after="60" w:line="300" w:lineRule="exact"/>
        <w:ind w:firstLine="567"/>
        <w:jc w:val="center"/>
        <w:rPr>
          <w:rFonts w:ascii="Times New Roman" w:eastAsia="Times New Roman" w:hAnsi="Times New Roman" w:cs="Times New Roman"/>
          <w:b/>
          <w:spacing w:val="-6"/>
          <w:sz w:val="28"/>
          <w:szCs w:val="28"/>
          <w:lang w:eastAsia="ru-RU"/>
        </w:rPr>
      </w:pPr>
      <w:r w:rsidRPr="00CD48CF">
        <w:rPr>
          <w:rFonts w:ascii="Times New Roman" w:eastAsia="Times New Roman" w:hAnsi="Times New Roman" w:cs="Times New Roman"/>
          <w:b/>
          <w:spacing w:val="-6"/>
          <w:sz w:val="28"/>
          <w:szCs w:val="28"/>
          <w:lang w:eastAsia="ru-RU"/>
        </w:rPr>
        <w:lastRenderedPageBreak/>
        <w:t>3.7</w:t>
      </w:r>
      <w:r w:rsidRPr="00CD48CF">
        <w:rPr>
          <w:rFonts w:ascii="Times New Roman" w:eastAsia="Times New Roman" w:hAnsi="Times New Roman" w:cs="Times New Roman"/>
          <w:spacing w:val="-6"/>
          <w:sz w:val="28"/>
          <w:szCs w:val="28"/>
          <w:lang w:eastAsia="ru-RU"/>
        </w:rPr>
        <w:t xml:space="preserve">. </w:t>
      </w:r>
      <w:r w:rsidRPr="00CD48CF">
        <w:rPr>
          <w:rFonts w:ascii="Times New Roman" w:eastAsia="Times New Roman" w:hAnsi="Times New Roman" w:cs="Times New Roman"/>
          <w:b/>
          <w:spacing w:val="-6"/>
          <w:sz w:val="28"/>
          <w:szCs w:val="28"/>
          <w:lang w:eastAsia="ru-RU"/>
        </w:rPr>
        <w:t>Восстановительные мероприятия</w:t>
      </w:r>
    </w:p>
    <w:p w:rsidR="00991364" w:rsidRPr="00CD48CF" w:rsidRDefault="00991364" w:rsidP="00991364">
      <w:pPr>
        <w:spacing w:after="60" w:line="300" w:lineRule="exact"/>
        <w:ind w:firstLine="567"/>
        <w:jc w:val="center"/>
        <w:rPr>
          <w:rFonts w:ascii="Times New Roman" w:eastAsia="Times New Roman" w:hAnsi="Times New Roman" w:cs="Times New Roman"/>
          <w:spacing w:val="-6"/>
          <w:sz w:val="28"/>
          <w:szCs w:val="28"/>
          <w:lang w:eastAsia="ru-RU"/>
        </w:rPr>
      </w:pPr>
    </w:p>
    <w:p w:rsidR="00CD48CF" w:rsidRPr="00CD48CF" w:rsidRDefault="00CD48CF" w:rsidP="00CD48CF">
      <w:pPr>
        <w:spacing w:after="60" w:line="300" w:lineRule="exact"/>
        <w:ind w:firstLine="567"/>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spacing w:val="-6"/>
          <w:sz w:val="28"/>
          <w:szCs w:val="28"/>
          <w:lang w:eastAsia="ru-RU"/>
        </w:rPr>
        <w:t xml:space="preserve"> Система профилактически-восстановительных мероприятий носит комплексных характер и включает в себя средства психолого-педагогического, гигиенического  и медико-биологического воздействия.</w:t>
      </w:r>
    </w:p>
    <w:p w:rsidR="00CD48CF" w:rsidRPr="00CD48CF" w:rsidRDefault="00CD48CF" w:rsidP="00CD48CF">
      <w:pPr>
        <w:spacing w:after="60" w:line="300" w:lineRule="exact"/>
        <w:ind w:firstLine="567"/>
        <w:jc w:val="both"/>
        <w:rPr>
          <w:rFonts w:ascii="Times New Roman" w:eastAsia="Times New Roman" w:hAnsi="Times New Roman" w:cs="Times New Roman"/>
          <w:i/>
          <w:spacing w:val="-6"/>
          <w:sz w:val="28"/>
          <w:szCs w:val="28"/>
          <w:lang w:eastAsia="ru-RU"/>
        </w:rPr>
      </w:pPr>
      <w:r w:rsidRPr="00CD48CF">
        <w:rPr>
          <w:rFonts w:ascii="Times New Roman" w:eastAsia="Times New Roman" w:hAnsi="Times New Roman" w:cs="Times New Roman"/>
          <w:i/>
          <w:spacing w:val="-6"/>
          <w:sz w:val="28"/>
          <w:szCs w:val="28"/>
          <w:lang w:eastAsia="ru-RU"/>
        </w:rPr>
        <w:t>Педагогические средства восстановления:</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spacing w:val="-6"/>
          <w:sz w:val="28"/>
          <w:szCs w:val="28"/>
          <w:lang w:eastAsia="ru-RU"/>
        </w:rPr>
        <w:t>Рациональное распределение нагрузок в макро-, мезо- и микроциклах.</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spacing w:val="-6"/>
          <w:sz w:val="28"/>
          <w:szCs w:val="28"/>
          <w:lang w:eastAsia="ru-RU"/>
        </w:rPr>
        <w:t>Создание четкого ритма и режима тренировочного процесса.</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color w:val="000000"/>
          <w:spacing w:val="-6"/>
          <w:sz w:val="28"/>
          <w:szCs w:val="28"/>
          <w:lang w:eastAsia="ru-RU"/>
        </w:rPr>
        <w:t>Рациональное построение тренировочных занятий.</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color w:val="000000"/>
          <w:spacing w:val="-6"/>
          <w:sz w:val="28"/>
          <w:szCs w:val="28"/>
          <w:lang w:eastAsia="ru-RU"/>
        </w:rPr>
        <w:t>Использование разнообразных средств и методов тренировки, в том числе и нетрадиционных.</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color w:val="000000"/>
          <w:spacing w:val="-6"/>
          <w:sz w:val="28"/>
          <w:szCs w:val="28"/>
          <w:lang w:eastAsia="ru-RU"/>
        </w:rPr>
        <w:t>Соблюдение рациональной последовательности уп</w:t>
      </w:r>
      <w:r w:rsidRPr="00CD48CF">
        <w:rPr>
          <w:rFonts w:ascii="Times New Roman" w:eastAsia="Times New Roman" w:hAnsi="Times New Roman" w:cs="Times New Roman"/>
          <w:color w:val="000000"/>
          <w:spacing w:val="-6"/>
          <w:sz w:val="28"/>
          <w:szCs w:val="28"/>
          <w:lang w:eastAsia="ru-RU"/>
        </w:rPr>
        <w:softHyphen/>
        <w:t>ражнений, чередование нагрузок по направленности.</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color w:val="000000"/>
          <w:spacing w:val="-6"/>
          <w:sz w:val="28"/>
          <w:szCs w:val="28"/>
          <w:lang w:eastAsia="ru-RU"/>
        </w:rPr>
        <w:t>Индивидуализация тренировочного про</w:t>
      </w:r>
      <w:r w:rsidRPr="00CD48CF">
        <w:rPr>
          <w:rFonts w:ascii="Times New Roman" w:eastAsia="Times New Roman" w:hAnsi="Times New Roman" w:cs="Times New Roman"/>
          <w:color w:val="000000"/>
          <w:spacing w:val="-6"/>
          <w:sz w:val="28"/>
          <w:szCs w:val="28"/>
          <w:lang w:eastAsia="ru-RU"/>
        </w:rPr>
        <w:softHyphen/>
        <w:t>цесса.</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color w:val="000000"/>
          <w:spacing w:val="-6"/>
          <w:sz w:val="28"/>
          <w:szCs w:val="28"/>
          <w:lang w:eastAsia="ru-RU"/>
        </w:rPr>
        <w:t>Адекватные интервалы отдыха.</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color w:val="000000"/>
          <w:spacing w:val="-6"/>
          <w:sz w:val="28"/>
          <w:szCs w:val="28"/>
          <w:lang w:eastAsia="ru-RU"/>
        </w:rPr>
        <w:t>Упражнения для активного отдыха, на расслабле</w:t>
      </w:r>
      <w:r w:rsidRPr="00CD48CF">
        <w:rPr>
          <w:rFonts w:ascii="Times New Roman" w:eastAsia="Times New Roman" w:hAnsi="Times New Roman" w:cs="Times New Roman"/>
          <w:color w:val="000000"/>
          <w:spacing w:val="-6"/>
          <w:sz w:val="28"/>
          <w:szCs w:val="28"/>
          <w:lang w:eastAsia="ru-RU"/>
        </w:rPr>
        <w:softHyphen/>
        <w:t>ние и восстановление дыхания.</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color w:val="000000"/>
          <w:spacing w:val="-6"/>
          <w:sz w:val="28"/>
          <w:szCs w:val="28"/>
          <w:lang w:eastAsia="ru-RU"/>
        </w:rPr>
        <w:t>Корригирующие упражнения для позвоночника и стопы.</w:t>
      </w:r>
    </w:p>
    <w:p w:rsidR="00CD48CF" w:rsidRPr="00CD48CF" w:rsidRDefault="00CD48CF" w:rsidP="00235D3A">
      <w:pPr>
        <w:numPr>
          <w:ilvl w:val="0"/>
          <w:numId w:val="85"/>
        </w:numPr>
        <w:tabs>
          <w:tab w:val="left" w:pos="567"/>
        </w:tabs>
        <w:spacing w:after="60" w:line="300" w:lineRule="exact"/>
        <w:ind w:left="0" w:firstLine="284"/>
        <w:jc w:val="both"/>
        <w:rPr>
          <w:rFonts w:ascii="Times New Roman" w:eastAsia="Times New Roman" w:hAnsi="Times New Roman" w:cs="Times New Roman"/>
          <w:spacing w:val="-6"/>
          <w:sz w:val="28"/>
          <w:szCs w:val="28"/>
          <w:lang w:eastAsia="ru-RU"/>
        </w:rPr>
      </w:pPr>
      <w:r w:rsidRPr="00CD48CF">
        <w:rPr>
          <w:rFonts w:ascii="Times New Roman" w:eastAsia="Times New Roman" w:hAnsi="Times New Roman" w:cs="Times New Roman"/>
          <w:color w:val="000000"/>
          <w:spacing w:val="-6"/>
          <w:sz w:val="28"/>
          <w:szCs w:val="28"/>
          <w:lang w:eastAsia="ru-RU"/>
        </w:rPr>
        <w:t>Дни профилактического отдыха.</w:t>
      </w:r>
    </w:p>
    <w:p w:rsidR="00CD48CF" w:rsidRDefault="00CD48CF" w:rsidP="00CD48CF">
      <w:pPr>
        <w:spacing w:after="60" w:line="300" w:lineRule="exact"/>
        <w:ind w:firstLine="567"/>
        <w:jc w:val="both"/>
        <w:rPr>
          <w:rFonts w:ascii="Times New Roman" w:eastAsia="Times New Roman" w:hAnsi="Times New Roman" w:cs="Times New Roman"/>
          <w:i/>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 xml:space="preserve">  </w:t>
      </w:r>
      <w:r w:rsidRPr="00CD48CF">
        <w:rPr>
          <w:rFonts w:ascii="Times New Roman" w:eastAsia="Times New Roman" w:hAnsi="Times New Roman" w:cs="Times New Roman"/>
          <w:i/>
          <w:color w:val="000000"/>
          <w:spacing w:val="-6"/>
          <w:sz w:val="28"/>
          <w:szCs w:val="28"/>
          <w:lang w:eastAsia="ru-RU"/>
        </w:rPr>
        <w:t>Психологические средства восстановления:</w:t>
      </w:r>
    </w:p>
    <w:p w:rsidR="005C7328" w:rsidRPr="005C7328" w:rsidRDefault="005C7328" w:rsidP="005C7328">
      <w:pPr>
        <w:spacing w:after="60" w:line="300" w:lineRule="exact"/>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color w:val="000000"/>
          <w:spacing w:val="-6"/>
          <w:sz w:val="28"/>
          <w:szCs w:val="28"/>
          <w:lang w:eastAsia="ru-RU"/>
        </w:rPr>
        <w:t>101</w:t>
      </w:r>
    </w:p>
    <w:p w:rsidR="00CD48CF" w:rsidRPr="00CD48CF" w:rsidRDefault="00CD48CF" w:rsidP="00235D3A">
      <w:pPr>
        <w:numPr>
          <w:ilvl w:val="0"/>
          <w:numId w:val="86"/>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 xml:space="preserve">Организация внешних условий </w:t>
      </w:r>
      <w:r w:rsidRPr="00CD48CF">
        <w:rPr>
          <w:rFonts w:ascii="Times New Roman" w:eastAsia="Times New Roman" w:hAnsi="Times New Roman" w:cs="Times New Roman"/>
          <w:bCs/>
          <w:color w:val="000000"/>
          <w:spacing w:val="-6"/>
          <w:sz w:val="28"/>
          <w:szCs w:val="28"/>
          <w:lang w:eastAsia="ru-RU"/>
        </w:rPr>
        <w:t>и</w:t>
      </w:r>
      <w:r w:rsidRPr="00CD48CF">
        <w:rPr>
          <w:rFonts w:ascii="Times New Roman" w:eastAsia="Times New Roman" w:hAnsi="Times New Roman" w:cs="Times New Roman"/>
          <w:b/>
          <w:bCs/>
          <w:color w:val="000000"/>
          <w:spacing w:val="-6"/>
          <w:sz w:val="28"/>
          <w:szCs w:val="28"/>
          <w:lang w:eastAsia="ru-RU"/>
        </w:rPr>
        <w:t xml:space="preserve"> </w:t>
      </w:r>
      <w:r w:rsidRPr="00CD48CF">
        <w:rPr>
          <w:rFonts w:ascii="Times New Roman" w:eastAsia="Times New Roman" w:hAnsi="Times New Roman" w:cs="Times New Roman"/>
          <w:color w:val="000000"/>
          <w:spacing w:val="-6"/>
          <w:sz w:val="28"/>
          <w:szCs w:val="28"/>
          <w:lang w:eastAsia="ru-RU"/>
        </w:rPr>
        <w:t>факторов трени</w:t>
      </w:r>
      <w:r w:rsidRPr="00CD48CF">
        <w:rPr>
          <w:rFonts w:ascii="Times New Roman" w:eastAsia="Times New Roman" w:hAnsi="Times New Roman" w:cs="Times New Roman"/>
          <w:color w:val="000000"/>
          <w:spacing w:val="-6"/>
          <w:sz w:val="28"/>
          <w:szCs w:val="28"/>
          <w:lang w:eastAsia="ru-RU"/>
        </w:rPr>
        <w:softHyphen/>
        <w:t>ровки.</w:t>
      </w:r>
    </w:p>
    <w:p w:rsidR="00CD48CF" w:rsidRPr="00CD48CF" w:rsidRDefault="00CD48CF" w:rsidP="00235D3A">
      <w:pPr>
        <w:numPr>
          <w:ilvl w:val="0"/>
          <w:numId w:val="86"/>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Создание положительного эмоционального фона тренировки.</w:t>
      </w:r>
    </w:p>
    <w:p w:rsidR="00CD48CF" w:rsidRPr="00CD48CF" w:rsidRDefault="00CD48CF" w:rsidP="00235D3A">
      <w:pPr>
        <w:numPr>
          <w:ilvl w:val="0"/>
          <w:numId w:val="86"/>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Формирование значимых мотивов и благоприятных отношений к тренировкам.</w:t>
      </w:r>
    </w:p>
    <w:p w:rsidR="00CD48CF" w:rsidRPr="00CD48CF" w:rsidRDefault="00CD48CF" w:rsidP="00235D3A">
      <w:pPr>
        <w:numPr>
          <w:ilvl w:val="0"/>
          <w:numId w:val="86"/>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 xml:space="preserve">Переключение внимания, мыслей, самоуспокоение, </w:t>
      </w:r>
      <w:proofErr w:type="spellStart"/>
      <w:r w:rsidRPr="00CD48CF">
        <w:rPr>
          <w:rFonts w:ascii="Times New Roman" w:eastAsia="Times New Roman" w:hAnsi="Times New Roman" w:cs="Times New Roman"/>
          <w:color w:val="000000"/>
          <w:spacing w:val="-6"/>
          <w:sz w:val="28"/>
          <w:szCs w:val="28"/>
          <w:lang w:eastAsia="ru-RU"/>
        </w:rPr>
        <w:t>самоприказы</w:t>
      </w:r>
      <w:proofErr w:type="spellEnd"/>
      <w:r w:rsidRPr="00CD48CF">
        <w:rPr>
          <w:rFonts w:ascii="Times New Roman" w:eastAsia="Times New Roman" w:hAnsi="Times New Roman" w:cs="Times New Roman"/>
          <w:color w:val="000000"/>
          <w:spacing w:val="-6"/>
          <w:sz w:val="28"/>
          <w:szCs w:val="28"/>
          <w:lang w:eastAsia="ru-RU"/>
        </w:rPr>
        <w:t xml:space="preserve">, </w:t>
      </w:r>
      <w:proofErr w:type="spellStart"/>
      <w:r w:rsidRPr="00CD48CF">
        <w:rPr>
          <w:rFonts w:ascii="Times New Roman" w:eastAsia="Times New Roman" w:hAnsi="Times New Roman" w:cs="Times New Roman"/>
          <w:color w:val="000000"/>
          <w:spacing w:val="-6"/>
          <w:sz w:val="28"/>
          <w:szCs w:val="28"/>
          <w:lang w:eastAsia="ru-RU"/>
        </w:rPr>
        <w:t>самоободрение</w:t>
      </w:r>
      <w:proofErr w:type="spellEnd"/>
      <w:r w:rsidRPr="00CD48CF">
        <w:rPr>
          <w:rFonts w:ascii="Times New Roman" w:eastAsia="Times New Roman" w:hAnsi="Times New Roman" w:cs="Times New Roman"/>
          <w:color w:val="000000"/>
          <w:spacing w:val="-6"/>
          <w:sz w:val="28"/>
          <w:szCs w:val="28"/>
          <w:lang w:eastAsia="ru-RU"/>
        </w:rPr>
        <w:t>.</w:t>
      </w:r>
    </w:p>
    <w:p w:rsidR="00CD48CF" w:rsidRPr="00CD48CF" w:rsidRDefault="00CD48CF" w:rsidP="00235D3A">
      <w:pPr>
        <w:numPr>
          <w:ilvl w:val="0"/>
          <w:numId w:val="86"/>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Идеомоторная тренировка.</w:t>
      </w:r>
    </w:p>
    <w:p w:rsidR="00CD48CF" w:rsidRPr="00CD48CF" w:rsidRDefault="00CD48CF" w:rsidP="00235D3A">
      <w:pPr>
        <w:numPr>
          <w:ilvl w:val="0"/>
          <w:numId w:val="86"/>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Психорегулирующая тренировка.</w:t>
      </w:r>
    </w:p>
    <w:p w:rsidR="00CD48CF" w:rsidRPr="00CD48CF" w:rsidRDefault="00CD48CF" w:rsidP="00235D3A">
      <w:pPr>
        <w:numPr>
          <w:ilvl w:val="0"/>
          <w:numId w:val="86"/>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proofErr w:type="gramStart"/>
      <w:r w:rsidRPr="00CD48CF">
        <w:rPr>
          <w:rFonts w:ascii="Times New Roman" w:eastAsia="Times New Roman" w:hAnsi="Times New Roman" w:cs="Times New Roman"/>
          <w:color w:val="000000"/>
          <w:spacing w:val="-6"/>
          <w:sz w:val="28"/>
          <w:szCs w:val="28"/>
          <w:lang w:eastAsia="ru-RU"/>
        </w:rPr>
        <w:t>Отвлекающие мероприятия: чтение книг, слушание музыки, экскурсии, посещение музеев, выставок, театров.</w:t>
      </w:r>
      <w:proofErr w:type="gramEnd"/>
    </w:p>
    <w:p w:rsidR="00CD48CF" w:rsidRPr="00CD48CF" w:rsidRDefault="00CD48CF" w:rsidP="00CD48CF">
      <w:pPr>
        <w:spacing w:after="60" w:line="300" w:lineRule="exact"/>
        <w:ind w:firstLine="567"/>
        <w:jc w:val="both"/>
        <w:rPr>
          <w:rFonts w:ascii="Times New Roman" w:eastAsia="Times New Roman" w:hAnsi="Times New Roman" w:cs="Times New Roman"/>
          <w:i/>
          <w:spacing w:val="-6"/>
          <w:sz w:val="28"/>
          <w:szCs w:val="28"/>
          <w:lang w:eastAsia="ru-RU"/>
        </w:rPr>
      </w:pPr>
      <w:r w:rsidRPr="00CD48CF">
        <w:rPr>
          <w:rFonts w:ascii="Times New Roman" w:eastAsia="Times New Roman" w:hAnsi="Times New Roman" w:cs="Times New Roman"/>
          <w:i/>
          <w:color w:val="000000"/>
          <w:spacing w:val="-6"/>
          <w:sz w:val="28"/>
          <w:szCs w:val="28"/>
          <w:lang w:eastAsia="ru-RU"/>
        </w:rPr>
        <w:t>Гигиенические средства восстановления:</w:t>
      </w:r>
    </w:p>
    <w:p w:rsidR="00CD48CF" w:rsidRPr="00CD48CF" w:rsidRDefault="00CD48CF" w:rsidP="00235D3A">
      <w:pPr>
        <w:numPr>
          <w:ilvl w:val="0"/>
          <w:numId w:val="80"/>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Рациональный режим дня.</w:t>
      </w:r>
    </w:p>
    <w:p w:rsidR="00CD48CF" w:rsidRPr="00CD48CF" w:rsidRDefault="00CD48CF" w:rsidP="00235D3A">
      <w:pPr>
        <w:numPr>
          <w:ilvl w:val="0"/>
          <w:numId w:val="80"/>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Ночной сон не менее 8-9 часов в сутки, дневной сон (1 час) в период интенсивной подготовки к соревно</w:t>
      </w:r>
      <w:r w:rsidRPr="00CD48CF">
        <w:rPr>
          <w:rFonts w:ascii="Times New Roman" w:eastAsia="Times New Roman" w:hAnsi="Times New Roman" w:cs="Times New Roman"/>
          <w:color w:val="000000"/>
          <w:spacing w:val="-6"/>
          <w:sz w:val="28"/>
          <w:szCs w:val="28"/>
          <w:lang w:eastAsia="ru-RU"/>
        </w:rPr>
        <w:softHyphen/>
        <w:t>ваниям.</w:t>
      </w:r>
    </w:p>
    <w:p w:rsidR="00CD48CF" w:rsidRPr="00CD48CF" w:rsidRDefault="00CD48CF" w:rsidP="00235D3A">
      <w:pPr>
        <w:numPr>
          <w:ilvl w:val="0"/>
          <w:numId w:val="80"/>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Тренировки преимущественно в благоприятное вре</w:t>
      </w:r>
      <w:r w:rsidRPr="00CD48CF">
        <w:rPr>
          <w:rFonts w:ascii="Times New Roman" w:eastAsia="Times New Roman" w:hAnsi="Times New Roman" w:cs="Times New Roman"/>
          <w:color w:val="000000"/>
          <w:spacing w:val="-6"/>
          <w:sz w:val="28"/>
          <w:szCs w:val="28"/>
          <w:lang w:eastAsia="ru-RU"/>
        </w:rPr>
        <w:softHyphen/>
        <w:t>мя суток: после 8 и до 20 часов. Тренировки в неблаго</w:t>
      </w:r>
      <w:r w:rsidRPr="00CD48CF">
        <w:rPr>
          <w:rFonts w:ascii="Times New Roman" w:eastAsia="Times New Roman" w:hAnsi="Times New Roman" w:cs="Times New Roman"/>
          <w:color w:val="000000"/>
          <w:spacing w:val="-6"/>
          <w:sz w:val="28"/>
          <w:szCs w:val="28"/>
          <w:lang w:eastAsia="ru-RU"/>
        </w:rPr>
        <w:softHyphen/>
        <w:t>приятное время суток с целью волевой подготовки до</w:t>
      </w:r>
      <w:r w:rsidRPr="00CD48CF">
        <w:rPr>
          <w:rFonts w:ascii="Times New Roman" w:eastAsia="Times New Roman" w:hAnsi="Times New Roman" w:cs="Times New Roman"/>
          <w:color w:val="000000"/>
          <w:spacing w:val="-6"/>
          <w:sz w:val="28"/>
          <w:szCs w:val="28"/>
          <w:lang w:eastAsia="ru-RU"/>
        </w:rPr>
        <w:softHyphen/>
        <w:t>пустимы и целесообразны в подготовительном периоде.</w:t>
      </w:r>
    </w:p>
    <w:p w:rsidR="00CD48CF" w:rsidRPr="00CD48CF" w:rsidRDefault="00CD48CF" w:rsidP="00235D3A">
      <w:pPr>
        <w:numPr>
          <w:ilvl w:val="0"/>
          <w:numId w:val="80"/>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Сбалансированное 3-4-х разовое рациональное пи</w:t>
      </w:r>
      <w:r w:rsidRPr="00CD48CF">
        <w:rPr>
          <w:rFonts w:ascii="Times New Roman" w:eastAsia="Times New Roman" w:hAnsi="Times New Roman" w:cs="Times New Roman"/>
          <w:color w:val="000000"/>
          <w:spacing w:val="-6"/>
          <w:sz w:val="28"/>
          <w:szCs w:val="28"/>
          <w:lang w:eastAsia="ru-RU"/>
        </w:rPr>
        <w:softHyphen/>
        <w:t>тание по схеме: завтрак — 20-25 %, обед — 40-45 %, полдник— 10 %, ужин — 20-30 % суточного рациона.</w:t>
      </w:r>
    </w:p>
    <w:p w:rsidR="00CD48CF" w:rsidRPr="00CD48CF" w:rsidRDefault="00CD48CF" w:rsidP="00235D3A">
      <w:pPr>
        <w:numPr>
          <w:ilvl w:val="0"/>
          <w:numId w:val="80"/>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lastRenderedPageBreak/>
        <w:t>Использование специализированного питания: ви</w:t>
      </w:r>
      <w:r w:rsidRPr="00CD48CF">
        <w:rPr>
          <w:rFonts w:ascii="Times New Roman" w:eastAsia="Times New Roman" w:hAnsi="Times New Roman" w:cs="Times New Roman"/>
          <w:color w:val="000000"/>
          <w:spacing w:val="-6"/>
          <w:sz w:val="28"/>
          <w:szCs w:val="28"/>
          <w:lang w:eastAsia="ru-RU"/>
        </w:rPr>
        <w:softHyphen/>
        <w:t xml:space="preserve">тамины, питательные смеси, соки, спортивные напитки во время приема пищи, </w:t>
      </w:r>
      <w:proofErr w:type="gramStart"/>
      <w:r w:rsidRPr="00CD48CF">
        <w:rPr>
          <w:rFonts w:ascii="Times New Roman" w:eastAsia="Times New Roman" w:hAnsi="Times New Roman" w:cs="Times New Roman"/>
          <w:color w:val="000000"/>
          <w:spacing w:val="-6"/>
          <w:sz w:val="28"/>
          <w:szCs w:val="28"/>
          <w:lang w:eastAsia="ru-RU"/>
        </w:rPr>
        <w:t>до</w:t>
      </w:r>
      <w:proofErr w:type="gramEnd"/>
      <w:r w:rsidRPr="00CD48CF">
        <w:rPr>
          <w:rFonts w:ascii="Times New Roman" w:eastAsia="Times New Roman" w:hAnsi="Times New Roman" w:cs="Times New Roman"/>
          <w:color w:val="000000"/>
          <w:spacing w:val="-6"/>
          <w:sz w:val="28"/>
          <w:szCs w:val="28"/>
          <w:lang w:eastAsia="ru-RU"/>
        </w:rPr>
        <w:t xml:space="preserve"> и </w:t>
      </w:r>
      <w:proofErr w:type="gramStart"/>
      <w:r w:rsidRPr="00CD48CF">
        <w:rPr>
          <w:rFonts w:ascii="Times New Roman" w:eastAsia="Times New Roman" w:hAnsi="Times New Roman" w:cs="Times New Roman"/>
          <w:color w:val="000000"/>
          <w:spacing w:val="-6"/>
          <w:sz w:val="28"/>
          <w:szCs w:val="28"/>
          <w:lang w:eastAsia="ru-RU"/>
        </w:rPr>
        <w:t>во</w:t>
      </w:r>
      <w:proofErr w:type="gramEnd"/>
      <w:r w:rsidRPr="00CD48CF">
        <w:rPr>
          <w:rFonts w:ascii="Times New Roman" w:eastAsia="Times New Roman" w:hAnsi="Times New Roman" w:cs="Times New Roman"/>
          <w:color w:val="000000"/>
          <w:spacing w:val="-6"/>
          <w:sz w:val="28"/>
          <w:szCs w:val="28"/>
          <w:lang w:eastAsia="ru-RU"/>
        </w:rPr>
        <w:t xml:space="preserve"> время тренировки.</w:t>
      </w:r>
    </w:p>
    <w:p w:rsidR="00CD48CF" w:rsidRPr="00CD48CF" w:rsidRDefault="00CD48CF" w:rsidP="00235D3A">
      <w:pPr>
        <w:numPr>
          <w:ilvl w:val="0"/>
          <w:numId w:val="80"/>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Гигиенические процедуры.</w:t>
      </w:r>
    </w:p>
    <w:p w:rsidR="00CD48CF" w:rsidRPr="00CD48CF" w:rsidRDefault="00CD48CF" w:rsidP="00235D3A">
      <w:pPr>
        <w:numPr>
          <w:ilvl w:val="0"/>
          <w:numId w:val="80"/>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Удобная одежда и обувь.</w:t>
      </w:r>
    </w:p>
    <w:p w:rsidR="00CD48CF" w:rsidRPr="00CD48CF" w:rsidRDefault="00CD48CF" w:rsidP="00CD48CF">
      <w:pPr>
        <w:spacing w:after="60" w:line="300" w:lineRule="exact"/>
        <w:ind w:firstLine="567"/>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 xml:space="preserve"> </w:t>
      </w:r>
      <w:r w:rsidRPr="00CD48CF">
        <w:rPr>
          <w:rFonts w:ascii="Times New Roman" w:eastAsia="Times New Roman" w:hAnsi="Times New Roman" w:cs="Times New Roman"/>
          <w:i/>
          <w:color w:val="000000"/>
          <w:spacing w:val="-6"/>
          <w:sz w:val="28"/>
          <w:szCs w:val="28"/>
          <w:lang w:eastAsia="ru-RU"/>
        </w:rPr>
        <w:t>Физиотерапевтические средства восстановления:</w:t>
      </w:r>
    </w:p>
    <w:p w:rsidR="00CD48CF" w:rsidRPr="00CD48CF" w:rsidRDefault="00CD48CF" w:rsidP="00235D3A">
      <w:pPr>
        <w:numPr>
          <w:ilvl w:val="0"/>
          <w:numId w:val="87"/>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Душ: теплый (успокаивающий), контрастный и ви</w:t>
      </w:r>
      <w:r w:rsidRPr="00CD48CF">
        <w:rPr>
          <w:rFonts w:ascii="Times New Roman" w:eastAsia="Times New Roman" w:hAnsi="Times New Roman" w:cs="Times New Roman"/>
          <w:color w:val="000000"/>
          <w:spacing w:val="-6"/>
          <w:sz w:val="28"/>
          <w:szCs w:val="28"/>
          <w:lang w:eastAsia="ru-RU"/>
        </w:rPr>
        <w:softHyphen/>
        <w:t>брационный (возбуждающий).</w:t>
      </w:r>
    </w:p>
    <w:p w:rsidR="00CD48CF" w:rsidRPr="00CD48CF" w:rsidRDefault="00CD48CF" w:rsidP="00235D3A">
      <w:pPr>
        <w:numPr>
          <w:ilvl w:val="0"/>
          <w:numId w:val="87"/>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Ванны: хвойная, жемчужная, солевая.</w:t>
      </w:r>
    </w:p>
    <w:p w:rsidR="00CD48CF" w:rsidRPr="00CD48CF" w:rsidRDefault="00CD48CF" w:rsidP="00235D3A">
      <w:pPr>
        <w:numPr>
          <w:ilvl w:val="0"/>
          <w:numId w:val="87"/>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bCs/>
          <w:color w:val="000000"/>
          <w:spacing w:val="-6"/>
          <w:sz w:val="28"/>
          <w:szCs w:val="28"/>
          <w:lang w:eastAsia="ru-RU"/>
        </w:rPr>
        <w:t>Бани</w:t>
      </w:r>
      <w:r w:rsidRPr="00CD48CF">
        <w:rPr>
          <w:rFonts w:ascii="Times New Roman" w:eastAsia="Times New Roman" w:hAnsi="Times New Roman" w:cs="Times New Roman"/>
          <w:b/>
          <w:bCs/>
          <w:color w:val="000000"/>
          <w:spacing w:val="-6"/>
          <w:sz w:val="28"/>
          <w:szCs w:val="28"/>
          <w:lang w:eastAsia="ru-RU"/>
        </w:rPr>
        <w:t xml:space="preserve"> </w:t>
      </w:r>
      <w:r w:rsidRPr="00CD48CF">
        <w:rPr>
          <w:rFonts w:ascii="Times New Roman" w:eastAsia="Times New Roman" w:hAnsi="Times New Roman" w:cs="Times New Roman"/>
          <w:color w:val="000000"/>
          <w:spacing w:val="-6"/>
          <w:sz w:val="28"/>
          <w:szCs w:val="28"/>
          <w:lang w:eastAsia="ru-RU"/>
        </w:rPr>
        <w:t>1-2 раза в неделю, парная или суховоздуш</w:t>
      </w:r>
      <w:r w:rsidRPr="00CD48CF">
        <w:rPr>
          <w:rFonts w:ascii="Times New Roman" w:eastAsia="Times New Roman" w:hAnsi="Times New Roman" w:cs="Times New Roman"/>
          <w:color w:val="000000"/>
          <w:spacing w:val="-6"/>
          <w:sz w:val="28"/>
          <w:szCs w:val="28"/>
          <w:lang w:eastAsia="ru-RU"/>
        </w:rPr>
        <w:softHyphen/>
        <w:t xml:space="preserve">ная: </w:t>
      </w:r>
      <w:r w:rsidRPr="00CD48CF">
        <w:rPr>
          <w:rFonts w:ascii="Times New Roman" w:eastAsia="Times New Roman" w:hAnsi="Times New Roman" w:cs="Times New Roman"/>
          <w:bCs/>
          <w:color w:val="000000"/>
          <w:spacing w:val="-6"/>
          <w:sz w:val="28"/>
          <w:szCs w:val="28"/>
          <w:lang w:eastAsia="ru-RU"/>
        </w:rPr>
        <w:t xml:space="preserve">при </w:t>
      </w:r>
      <w:r w:rsidRPr="00CD48CF">
        <w:rPr>
          <w:rFonts w:ascii="Times New Roman" w:eastAsia="Times New Roman" w:hAnsi="Times New Roman" w:cs="Times New Roman"/>
          <w:color w:val="000000"/>
          <w:spacing w:val="-6"/>
          <w:sz w:val="28"/>
          <w:szCs w:val="28"/>
          <w:lang w:eastAsia="ru-RU"/>
        </w:rPr>
        <w:t>температуре 80-90°, 2-3 «захода» по 5-7 мин., не позднее, чем ла 5 дней до соревнований.</w:t>
      </w:r>
    </w:p>
    <w:p w:rsidR="00CD48CF" w:rsidRPr="00CD48CF" w:rsidRDefault="00CD48CF" w:rsidP="00235D3A">
      <w:pPr>
        <w:numPr>
          <w:ilvl w:val="0"/>
          <w:numId w:val="87"/>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Массаж: ручной, вибрационный, точечный, сегмен</w:t>
      </w:r>
      <w:r w:rsidRPr="00CD48CF">
        <w:rPr>
          <w:rFonts w:ascii="Times New Roman" w:eastAsia="Times New Roman" w:hAnsi="Times New Roman" w:cs="Times New Roman"/>
          <w:color w:val="000000"/>
          <w:spacing w:val="-6"/>
          <w:sz w:val="28"/>
          <w:szCs w:val="28"/>
          <w:lang w:eastAsia="ru-RU"/>
        </w:rPr>
        <w:softHyphen/>
        <w:t xml:space="preserve">тарный, </w:t>
      </w:r>
      <w:proofErr w:type="spellStart"/>
      <w:r w:rsidRPr="00CD48CF">
        <w:rPr>
          <w:rFonts w:ascii="Times New Roman" w:eastAsia="Times New Roman" w:hAnsi="Times New Roman" w:cs="Times New Roman"/>
          <w:color w:val="000000"/>
          <w:spacing w:val="-6"/>
          <w:sz w:val="28"/>
          <w:szCs w:val="28"/>
          <w:lang w:eastAsia="ru-RU"/>
        </w:rPr>
        <w:t>гидро</w:t>
      </w:r>
      <w:proofErr w:type="spellEnd"/>
      <w:r w:rsidRPr="00CD48CF">
        <w:rPr>
          <w:rFonts w:ascii="Times New Roman" w:eastAsia="Times New Roman" w:hAnsi="Times New Roman" w:cs="Times New Roman"/>
          <w:color w:val="000000"/>
          <w:spacing w:val="-6"/>
          <w:sz w:val="28"/>
          <w:szCs w:val="28"/>
          <w:lang w:eastAsia="ru-RU"/>
        </w:rPr>
        <w:t xml:space="preserve"> (особенно эффективен в сочетании с гид</w:t>
      </w:r>
      <w:r w:rsidRPr="00CD48CF">
        <w:rPr>
          <w:rFonts w:ascii="Times New Roman" w:eastAsia="Times New Roman" w:hAnsi="Times New Roman" w:cs="Times New Roman"/>
          <w:color w:val="000000"/>
          <w:spacing w:val="-6"/>
          <w:sz w:val="28"/>
          <w:szCs w:val="28"/>
          <w:lang w:eastAsia="ru-RU"/>
        </w:rPr>
        <w:softHyphen/>
        <w:t>ропроцедурами).</w:t>
      </w:r>
    </w:p>
    <w:p w:rsidR="00CD48CF" w:rsidRPr="00CD48CF" w:rsidRDefault="00CD48CF" w:rsidP="00235D3A">
      <w:pPr>
        <w:numPr>
          <w:ilvl w:val="0"/>
          <w:numId w:val="87"/>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r w:rsidRPr="00CD48CF">
        <w:rPr>
          <w:rFonts w:ascii="Times New Roman" w:eastAsia="Times New Roman" w:hAnsi="Times New Roman" w:cs="Times New Roman"/>
          <w:color w:val="000000"/>
          <w:spacing w:val="-6"/>
          <w:sz w:val="28"/>
          <w:szCs w:val="28"/>
          <w:lang w:eastAsia="ru-RU"/>
        </w:rPr>
        <w:t>Спортивные растирки.</w:t>
      </w:r>
    </w:p>
    <w:p w:rsidR="00CD48CF" w:rsidRPr="00CD48CF" w:rsidRDefault="00CD48CF" w:rsidP="00235D3A">
      <w:pPr>
        <w:numPr>
          <w:ilvl w:val="0"/>
          <w:numId w:val="87"/>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proofErr w:type="spellStart"/>
      <w:r w:rsidRPr="00CD48CF">
        <w:rPr>
          <w:rFonts w:ascii="Times New Roman" w:eastAsia="Times New Roman" w:hAnsi="Times New Roman" w:cs="Times New Roman"/>
          <w:color w:val="000000"/>
          <w:spacing w:val="-6"/>
          <w:sz w:val="28"/>
          <w:szCs w:val="28"/>
          <w:lang w:eastAsia="ru-RU"/>
        </w:rPr>
        <w:t>Аэронизация</w:t>
      </w:r>
      <w:proofErr w:type="spellEnd"/>
      <w:r w:rsidRPr="00CD48CF">
        <w:rPr>
          <w:rFonts w:ascii="Times New Roman" w:eastAsia="Times New Roman" w:hAnsi="Times New Roman" w:cs="Times New Roman"/>
          <w:color w:val="000000"/>
          <w:spacing w:val="-6"/>
          <w:sz w:val="28"/>
          <w:szCs w:val="28"/>
          <w:lang w:eastAsia="ru-RU"/>
        </w:rPr>
        <w:t xml:space="preserve">, </w:t>
      </w:r>
      <w:proofErr w:type="spellStart"/>
      <w:r w:rsidRPr="00CD48CF">
        <w:rPr>
          <w:rFonts w:ascii="Times New Roman" w:eastAsia="Times New Roman" w:hAnsi="Times New Roman" w:cs="Times New Roman"/>
          <w:color w:val="000000"/>
          <w:spacing w:val="-6"/>
          <w:sz w:val="28"/>
          <w:szCs w:val="28"/>
          <w:lang w:eastAsia="ru-RU"/>
        </w:rPr>
        <w:t>кислородотерапия</w:t>
      </w:r>
      <w:proofErr w:type="spellEnd"/>
      <w:r w:rsidRPr="00CD48CF">
        <w:rPr>
          <w:rFonts w:ascii="Times New Roman" w:eastAsia="Times New Roman" w:hAnsi="Times New Roman" w:cs="Times New Roman"/>
          <w:color w:val="000000"/>
          <w:spacing w:val="-6"/>
          <w:sz w:val="28"/>
          <w:szCs w:val="28"/>
          <w:lang w:eastAsia="ru-RU"/>
        </w:rPr>
        <w:t>, баротерапия.</w:t>
      </w:r>
    </w:p>
    <w:p w:rsidR="00CD48CF" w:rsidRPr="00CD48CF" w:rsidRDefault="00CD48CF" w:rsidP="00235D3A">
      <w:pPr>
        <w:numPr>
          <w:ilvl w:val="0"/>
          <w:numId w:val="87"/>
        </w:numPr>
        <w:tabs>
          <w:tab w:val="left" w:pos="567"/>
        </w:tabs>
        <w:spacing w:after="60" w:line="300" w:lineRule="exact"/>
        <w:ind w:left="0" w:firstLine="284"/>
        <w:jc w:val="both"/>
        <w:rPr>
          <w:rFonts w:ascii="Times New Roman" w:eastAsia="Times New Roman" w:hAnsi="Times New Roman" w:cs="Times New Roman"/>
          <w:color w:val="000000"/>
          <w:spacing w:val="-6"/>
          <w:sz w:val="28"/>
          <w:szCs w:val="28"/>
          <w:lang w:eastAsia="ru-RU"/>
        </w:rPr>
      </w:pPr>
      <w:proofErr w:type="spellStart"/>
      <w:r w:rsidRPr="00CD48CF">
        <w:rPr>
          <w:rFonts w:ascii="Times New Roman" w:eastAsia="Times New Roman" w:hAnsi="Times New Roman" w:cs="Times New Roman"/>
          <w:color w:val="000000"/>
          <w:spacing w:val="-6"/>
          <w:sz w:val="28"/>
          <w:szCs w:val="28"/>
          <w:lang w:eastAsia="ru-RU"/>
        </w:rPr>
        <w:t>Электросветотерапия</w:t>
      </w:r>
      <w:proofErr w:type="spellEnd"/>
      <w:r w:rsidRPr="00CD48CF">
        <w:rPr>
          <w:rFonts w:ascii="Times New Roman" w:eastAsia="Times New Roman" w:hAnsi="Times New Roman" w:cs="Times New Roman"/>
          <w:color w:val="000000"/>
          <w:spacing w:val="-6"/>
          <w:sz w:val="28"/>
          <w:szCs w:val="28"/>
          <w:lang w:eastAsia="ru-RU"/>
        </w:rPr>
        <w:t>—динамические токи, токи Бернара, электростимуляция, ультрафиолетовое облу</w:t>
      </w:r>
      <w:r w:rsidRPr="00CD48CF">
        <w:rPr>
          <w:rFonts w:ascii="Times New Roman" w:eastAsia="Times New Roman" w:hAnsi="Times New Roman" w:cs="Times New Roman"/>
          <w:color w:val="000000"/>
          <w:spacing w:val="-6"/>
          <w:sz w:val="28"/>
          <w:szCs w:val="28"/>
          <w:lang w:eastAsia="ru-RU"/>
        </w:rPr>
        <w:softHyphen/>
        <w:t>чение.</w:t>
      </w:r>
    </w:p>
    <w:p w:rsidR="00204CA4" w:rsidRDefault="00CD48CF"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Од</w:t>
      </w:r>
      <w:r w:rsidR="00204CA4" w:rsidRPr="00204CA4">
        <w:rPr>
          <w:rFonts w:ascii="Times New Roman" w:eastAsia="Times New Roman" w:hAnsi="Times New Roman" w:cs="Times New Roman"/>
          <w:bCs/>
          <w:color w:val="000000"/>
          <w:sz w:val="28"/>
          <w:szCs w:val="28"/>
          <w:bdr w:val="none" w:sz="0" w:space="0" w:color="auto" w:frame="1"/>
          <w:lang w:eastAsia="ru-RU"/>
        </w:rPr>
        <w:t xml:space="preserve">ним из главных вопросов управления работоспособностью спортсмена в программах тренировочных занятий и микро - и </w:t>
      </w:r>
      <w:proofErr w:type="spellStart"/>
      <w:r w:rsidR="00204CA4" w:rsidRPr="00204CA4">
        <w:rPr>
          <w:rFonts w:ascii="Times New Roman" w:eastAsia="Times New Roman" w:hAnsi="Times New Roman" w:cs="Times New Roman"/>
          <w:bCs/>
          <w:color w:val="000000"/>
          <w:sz w:val="28"/>
          <w:szCs w:val="28"/>
          <w:bdr w:val="none" w:sz="0" w:space="0" w:color="auto" w:frame="1"/>
          <w:lang w:eastAsia="ru-RU"/>
        </w:rPr>
        <w:t>макрокроциклов</w:t>
      </w:r>
      <w:proofErr w:type="spellEnd"/>
      <w:r w:rsidR="00204CA4" w:rsidRPr="00204CA4">
        <w:rPr>
          <w:rFonts w:ascii="Times New Roman" w:eastAsia="Times New Roman" w:hAnsi="Times New Roman" w:cs="Times New Roman"/>
          <w:bCs/>
          <w:color w:val="000000"/>
          <w:sz w:val="28"/>
          <w:szCs w:val="28"/>
          <w:bdr w:val="none" w:sz="0" w:space="0" w:color="auto" w:frame="1"/>
          <w:lang w:eastAsia="ru-RU"/>
        </w:rPr>
        <w:t xml:space="preserve"> является объединение средств восстановления и тренировочных воздействий. Все средства восстановления условно объединены в три группы: педагогические, психологические, медико-биологические </w:t>
      </w:r>
      <w:r w:rsidR="00991364">
        <w:rPr>
          <w:rFonts w:ascii="Times New Roman" w:eastAsia="Times New Roman" w:hAnsi="Times New Roman" w:cs="Times New Roman"/>
          <w:bCs/>
          <w:color w:val="000000"/>
          <w:sz w:val="28"/>
          <w:szCs w:val="28"/>
          <w:bdr w:val="none" w:sz="0" w:space="0" w:color="auto" w:frame="1"/>
          <w:lang w:eastAsia="ru-RU"/>
        </w:rPr>
        <w:t>(т</w:t>
      </w:r>
      <w:r>
        <w:rPr>
          <w:rFonts w:ascii="Times New Roman" w:eastAsia="Times New Roman" w:hAnsi="Times New Roman" w:cs="Times New Roman"/>
          <w:bCs/>
          <w:color w:val="000000"/>
          <w:sz w:val="28"/>
          <w:szCs w:val="28"/>
          <w:bdr w:val="none" w:sz="0" w:space="0" w:color="auto" w:frame="1"/>
          <w:lang w:eastAsia="ru-RU"/>
        </w:rPr>
        <w:t>аблица 21</w:t>
      </w:r>
      <w:r w:rsidR="00204CA4" w:rsidRPr="00CD48CF">
        <w:rPr>
          <w:rFonts w:ascii="Times New Roman" w:eastAsia="Times New Roman" w:hAnsi="Times New Roman" w:cs="Times New Roman"/>
          <w:bCs/>
          <w:color w:val="000000"/>
          <w:sz w:val="28"/>
          <w:szCs w:val="28"/>
          <w:bdr w:val="none" w:sz="0" w:space="0" w:color="auto" w:frame="1"/>
          <w:lang w:eastAsia="ru-RU"/>
        </w:rPr>
        <w:t>).</w:t>
      </w:r>
    </w:p>
    <w:p w:rsidR="005C7328" w:rsidRPr="00204CA4" w:rsidRDefault="005C7328" w:rsidP="005C7328">
      <w:pPr>
        <w:spacing w:after="150" w:line="240" w:lineRule="auto"/>
        <w:ind w:firstLine="709"/>
        <w:contextualSpacing/>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102</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204CA4" w:rsidRPr="00CD48CF" w:rsidRDefault="00CD48CF" w:rsidP="00204CA4">
      <w:pPr>
        <w:spacing w:after="150" w:line="330" w:lineRule="atLeast"/>
        <w:jc w:val="right"/>
        <w:textAlignment w:val="baseline"/>
        <w:rPr>
          <w:rFonts w:ascii="Times New Roman" w:eastAsia="Times New Roman" w:hAnsi="Times New Roman" w:cs="Times New Roman"/>
          <w:bCs/>
          <w:color w:val="000000"/>
          <w:bdr w:val="none" w:sz="0" w:space="0" w:color="auto" w:frame="1"/>
          <w:lang w:eastAsia="ru-RU"/>
        </w:rPr>
      </w:pPr>
      <w:r>
        <w:rPr>
          <w:rFonts w:ascii="Times New Roman" w:eastAsia="Times New Roman" w:hAnsi="Times New Roman" w:cs="Times New Roman"/>
          <w:bCs/>
          <w:i/>
          <w:color w:val="000000"/>
          <w:bdr w:val="none" w:sz="0" w:space="0" w:color="auto" w:frame="1"/>
          <w:lang w:eastAsia="ru-RU"/>
        </w:rPr>
        <w:t>Таблица 21</w:t>
      </w:r>
    </w:p>
    <w:p w:rsidR="00204CA4" w:rsidRPr="00204CA4" w:rsidRDefault="00204CA4" w:rsidP="00204CA4">
      <w:pPr>
        <w:spacing w:after="150" w:line="330" w:lineRule="atLeast"/>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204CA4">
        <w:rPr>
          <w:rFonts w:ascii="Times New Roman" w:eastAsia="Times New Roman" w:hAnsi="Times New Roman" w:cs="Times New Roman"/>
          <w:bCs/>
          <w:color w:val="000000"/>
          <w:sz w:val="28"/>
          <w:szCs w:val="28"/>
          <w:bdr w:val="none" w:sz="0" w:space="0" w:color="auto" w:frame="1"/>
          <w:lang w:eastAsia="ru-RU"/>
        </w:rPr>
        <w:t>Примерный план применения восстановительных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40"/>
        <w:gridCol w:w="4540"/>
        <w:gridCol w:w="2191"/>
      </w:tblGrid>
      <w:tr w:rsidR="00204CA4" w:rsidRPr="00204CA4" w:rsidTr="00CC61A7">
        <w:trPr>
          <w:cantSplit/>
          <w:trHeight w:val="701"/>
        </w:trPr>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п</w:t>
            </w:r>
            <w:proofErr w:type="gramEnd"/>
            <w:r w:rsidRPr="00204CA4">
              <w:rPr>
                <w:rFonts w:ascii="Times New Roman" w:eastAsia="Times New Roman" w:hAnsi="Times New Roman" w:cs="Times New Roman"/>
                <w:color w:val="000000"/>
                <w:sz w:val="28"/>
                <w:szCs w:val="28"/>
                <w:lang w:eastAsia="ru-RU"/>
              </w:rPr>
              <w:t>/п</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Средства и мероприятия</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Сроки реализации</w:t>
            </w:r>
          </w:p>
        </w:tc>
      </w:tr>
      <w:tr w:rsidR="00204CA4" w:rsidRPr="00204CA4" w:rsidTr="00CC61A7">
        <w:trPr>
          <w:cantSplit/>
          <w:trHeight w:val="701"/>
        </w:trPr>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Педагогические</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r>
      <w:tr w:rsidR="00204CA4" w:rsidRPr="00204CA4" w:rsidTr="00CC61A7">
        <w:trPr>
          <w:cantSplit/>
          <w:trHeight w:val="701"/>
        </w:trPr>
        <w:tc>
          <w:tcPr>
            <w:tcW w:w="2840"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b/>
                <w:color w:val="000000"/>
                <w:sz w:val="28"/>
                <w:szCs w:val="28"/>
                <w:lang w:eastAsia="ru-RU"/>
              </w:rPr>
            </w:pPr>
          </w:p>
        </w:tc>
        <w:tc>
          <w:tcPr>
            <w:tcW w:w="4540"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варьирование продолжительности и характера отдыха между отдельными упражнениями, тренировочными занятиями и циклами занятий;</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использование специальных упражнений для активного отдыха и расслабления, переключений с одного упражнения на другое;</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«компенсаторные»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тренировочные занятия с малыми по величине нагрузками (ин</w:t>
            </w:r>
            <w:r w:rsidRPr="00204CA4">
              <w:rPr>
                <w:rFonts w:ascii="Times New Roman" w:eastAsia="Times New Roman" w:hAnsi="Times New Roman" w:cs="Times New Roman"/>
                <w:color w:val="000000"/>
                <w:sz w:val="28"/>
                <w:szCs w:val="28"/>
                <w:lang w:eastAsia="ru-RU"/>
              </w:rPr>
              <w:softHyphen/>
              <w:t>тенсифицируют процессы восстановления после тренировок с большими нагрузками иной направленности);</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рациональная динамика нагрузки в различных структурных образованиях;</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планирование нагрузки с учетом возможностей спортсменов;</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рациональная организация режима дня</w:t>
            </w:r>
          </w:p>
        </w:tc>
        <w:tc>
          <w:tcPr>
            <w:tcW w:w="2191"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течение всего периода реализации программы с учетом развития адаптационных процессов</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r>
      <w:tr w:rsidR="00204CA4" w:rsidRPr="00204CA4" w:rsidTr="00CC61A7">
        <w:trPr>
          <w:cantSplit/>
          <w:trHeight w:val="224"/>
        </w:trPr>
        <w:tc>
          <w:tcPr>
            <w:tcW w:w="2840"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w:t>
            </w:r>
          </w:p>
        </w:tc>
        <w:tc>
          <w:tcPr>
            <w:tcW w:w="0" w:type="auto"/>
            <w:shd w:val="clear" w:color="auto" w:fill="auto"/>
            <w:vAlign w:val="bottom"/>
            <w:hideMark/>
          </w:tcPr>
          <w:p w:rsidR="00204CA4" w:rsidRPr="00204CA4" w:rsidRDefault="00204CA4" w:rsidP="00204CA4">
            <w:pPr>
              <w:spacing w:after="0" w:line="240" w:lineRule="auto"/>
              <w:rPr>
                <w:rFonts w:ascii="Times New Roman" w:eastAsia="Times New Roman" w:hAnsi="Times New Roman" w:cs="Times New Roman"/>
                <w:sz w:val="28"/>
                <w:szCs w:val="28"/>
                <w:lang w:eastAsia="ru-RU"/>
              </w:rPr>
            </w:pPr>
            <w:r w:rsidRPr="00204CA4">
              <w:rPr>
                <w:rFonts w:ascii="Times New Roman" w:eastAsia="Times New Roman" w:hAnsi="Times New Roman" w:cs="Times New Roman"/>
                <w:color w:val="000000"/>
                <w:sz w:val="28"/>
                <w:szCs w:val="28"/>
                <w:lang w:eastAsia="ru-RU"/>
              </w:rPr>
              <w:t>Психологические</w:t>
            </w:r>
          </w:p>
        </w:tc>
        <w:tc>
          <w:tcPr>
            <w:tcW w:w="0" w:type="auto"/>
            <w:shd w:val="clear" w:color="auto" w:fill="auto"/>
            <w:vAlign w:val="bottom"/>
            <w:hideMark/>
          </w:tcPr>
          <w:p w:rsidR="00204CA4" w:rsidRPr="00204CA4" w:rsidRDefault="00204CA4" w:rsidP="00204CA4">
            <w:pPr>
              <w:spacing w:after="0" w:line="240" w:lineRule="auto"/>
              <w:rPr>
                <w:rFonts w:ascii="Times New Roman" w:eastAsia="Times New Roman" w:hAnsi="Times New Roman" w:cs="Times New Roman"/>
                <w:sz w:val="28"/>
                <w:szCs w:val="28"/>
                <w:lang w:eastAsia="ru-RU"/>
              </w:rPr>
            </w:pPr>
          </w:p>
        </w:tc>
      </w:tr>
      <w:tr w:rsidR="00204CA4" w:rsidRPr="00204CA4" w:rsidTr="00CC61A7">
        <w:trPr>
          <w:cantSplit/>
          <w:trHeight w:val="2845"/>
        </w:trPr>
        <w:tc>
          <w:tcPr>
            <w:tcW w:w="2840"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c>
          <w:tcPr>
            <w:tcW w:w="4540"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аутогенная и психорегулирующая тренировка;</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средства внушения (внушенный сон-отдых);</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гипнотическое внушение;</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приемы мышечной релаксации, специальные дыхательные упраж</w:t>
            </w:r>
            <w:r w:rsidRPr="00204CA4">
              <w:rPr>
                <w:rFonts w:ascii="Times New Roman" w:eastAsia="Times New Roman" w:hAnsi="Times New Roman" w:cs="Times New Roman"/>
                <w:color w:val="000000"/>
                <w:sz w:val="28"/>
                <w:szCs w:val="28"/>
                <w:lang w:eastAsia="ru-RU"/>
              </w:rPr>
              <w:softHyphen/>
              <w:t>нения, музыка для релаксации;</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интересный и разнообразный досуг;</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условия для быта и отдыха, благоприятный психологический микроклимат.</w:t>
            </w:r>
          </w:p>
        </w:tc>
        <w:tc>
          <w:tcPr>
            <w:tcW w:w="2191"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течение всего периода реализации программы с учетом психического состояния спортсмена</w:t>
            </w:r>
          </w:p>
        </w:tc>
      </w:tr>
      <w:tr w:rsidR="00204CA4" w:rsidRPr="00204CA4" w:rsidTr="00CC61A7">
        <w:trPr>
          <w:cantSplit/>
          <w:trHeight w:val="298"/>
        </w:trPr>
        <w:tc>
          <w:tcPr>
            <w:tcW w:w="2840"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3.   </w:t>
            </w:r>
          </w:p>
        </w:tc>
        <w:tc>
          <w:tcPr>
            <w:tcW w:w="0" w:type="auto"/>
            <w:shd w:val="clear" w:color="auto" w:fill="auto"/>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Медико-биологические</w:t>
            </w:r>
          </w:p>
        </w:tc>
        <w:tc>
          <w:tcPr>
            <w:tcW w:w="0" w:type="auto"/>
            <w:shd w:val="clear" w:color="auto" w:fill="auto"/>
            <w:vAlign w:val="bottom"/>
            <w:hideMark/>
          </w:tcPr>
          <w:p w:rsidR="00204CA4" w:rsidRPr="00204CA4" w:rsidRDefault="00204CA4" w:rsidP="00204CA4">
            <w:pPr>
              <w:spacing w:after="0" w:line="240" w:lineRule="auto"/>
              <w:rPr>
                <w:rFonts w:ascii="Times New Roman" w:eastAsia="Times New Roman" w:hAnsi="Times New Roman" w:cs="Times New Roman"/>
                <w:sz w:val="28"/>
                <w:szCs w:val="28"/>
                <w:lang w:eastAsia="ru-RU"/>
              </w:rPr>
            </w:pPr>
          </w:p>
        </w:tc>
      </w:tr>
      <w:tr w:rsidR="00204CA4" w:rsidRPr="00204CA4" w:rsidTr="00CC61A7">
        <w:trPr>
          <w:cantSplit/>
          <w:trHeight w:val="789"/>
        </w:trPr>
        <w:tc>
          <w:tcPr>
            <w:tcW w:w="2840"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c>
          <w:tcPr>
            <w:tcW w:w="4540"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  Рациональное питание:</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сбалансированное</w:t>
            </w:r>
            <w:proofErr w:type="gramEnd"/>
            <w:r w:rsidRPr="00204CA4">
              <w:rPr>
                <w:rFonts w:ascii="Times New Roman" w:eastAsia="Times New Roman" w:hAnsi="Times New Roman" w:cs="Times New Roman"/>
                <w:color w:val="000000"/>
                <w:sz w:val="28"/>
                <w:szCs w:val="28"/>
                <w:lang w:eastAsia="ru-RU"/>
              </w:rPr>
              <w:t xml:space="preserve"> по энергетической ценности;</w:t>
            </w:r>
          </w:p>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сбалансированное</w:t>
            </w:r>
            <w:proofErr w:type="gramEnd"/>
            <w:r w:rsidRPr="00204CA4">
              <w:rPr>
                <w:rFonts w:ascii="Times New Roman" w:eastAsia="Times New Roman" w:hAnsi="Times New Roman" w:cs="Times New Roman"/>
                <w:color w:val="000000"/>
                <w:sz w:val="28"/>
                <w:szCs w:val="28"/>
                <w:lang w:eastAsia="ru-RU"/>
              </w:rPr>
              <w:t xml:space="preserve"> по составу (белки, жиры, углеводы, микроэле</w:t>
            </w:r>
            <w:r w:rsidRPr="00204CA4">
              <w:rPr>
                <w:rFonts w:ascii="Times New Roman" w:eastAsia="Times New Roman" w:hAnsi="Times New Roman" w:cs="Times New Roman"/>
                <w:color w:val="000000"/>
                <w:sz w:val="28"/>
                <w:szCs w:val="28"/>
                <w:lang w:eastAsia="ru-RU"/>
              </w:rPr>
              <w:softHyphen/>
              <w:t>менты, </w:t>
            </w:r>
            <w:hyperlink r:id="rId23" w:tooltip="Витамин" w:history="1">
              <w:r w:rsidRPr="00204CA4">
                <w:rPr>
                  <w:rFonts w:ascii="Times New Roman" w:eastAsia="Times New Roman" w:hAnsi="Times New Roman" w:cs="Times New Roman"/>
                  <w:sz w:val="28"/>
                  <w:szCs w:val="28"/>
                  <w:lang w:eastAsia="ru-RU"/>
                </w:rPr>
                <w:t>витамины</w:t>
              </w:r>
            </w:hyperlink>
            <w:r w:rsidRPr="00204CA4">
              <w:rPr>
                <w:rFonts w:ascii="Times New Roman" w:eastAsia="Times New Roman" w:hAnsi="Times New Roman" w:cs="Times New Roman"/>
                <w:color w:val="000000"/>
                <w:sz w:val="28"/>
                <w:szCs w:val="28"/>
                <w:lang w:eastAsia="ru-RU"/>
              </w:rPr>
              <w:t>);</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соответствующее</w:t>
            </w:r>
            <w:proofErr w:type="gramEnd"/>
            <w:r w:rsidRPr="00204CA4">
              <w:rPr>
                <w:rFonts w:ascii="Times New Roman" w:eastAsia="Times New Roman" w:hAnsi="Times New Roman" w:cs="Times New Roman"/>
                <w:color w:val="000000"/>
                <w:sz w:val="28"/>
                <w:szCs w:val="28"/>
                <w:lang w:eastAsia="ru-RU"/>
              </w:rPr>
              <w:t xml:space="preserve"> характеру, величине и направленности тренировочных и соревновательных нагрузок;</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соответствующее</w:t>
            </w:r>
            <w:proofErr w:type="gramEnd"/>
            <w:r w:rsidRPr="00204CA4">
              <w:rPr>
                <w:rFonts w:ascii="Times New Roman" w:eastAsia="Times New Roman" w:hAnsi="Times New Roman" w:cs="Times New Roman"/>
                <w:color w:val="000000"/>
                <w:sz w:val="28"/>
                <w:szCs w:val="28"/>
                <w:lang w:eastAsia="ru-RU"/>
              </w:rPr>
              <w:t xml:space="preserve"> климатическим и погодным условиям.</w:t>
            </w:r>
          </w:p>
          <w:p w:rsidR="00204CA4" w:rsidRPr="00204CA4" w:rsidRDefault="00204CA4" w:rsidP="00204CA4">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2.  </w:t>
            </w:r>
            <w:hyperlink r:id="rId24" w:tooltip="Физиотерапия" w:history="1">
              <w:r w:rsidRPr="00204CA4">
                <w:rPr>
                  <w:rFonts w:ascii="Times New Roman" w:eastAsia="Times New Roman" w:hAnsi="Times New Roman" w:cs="Times New Roman"/>
                  <w:sz w:val="28"/>
                  <w:szCs w:val="28"/>
                  <w:lang w:eastAsia="ru-RU"/>
                </w:rPr>
                <w:t>физиотерапевтические</w:t>
              </w:r>
            </w:hyperlink>
            <w:r w:rsidRPr="00204CA4">
              <w:rPr>
                <w:rFonts w:ascii="Times New Roman" w:eastAsia="Times New Roman" w:hAnsi="Times New Roman" w:cs="Times New Roman"/>
                <w:sz w:val="28"/>
                <w:szCs w:val="28"/>
                <w:lang w:eastAsia="ru-RU"/>
              </w:rPr>
              <w:t> </w:t>
            </w:r>
            <w:r w:rsidRPr="00204CA4">
              <w:rPr>
                <w:rFonts w:ascii="Times New Roman" w:eastAsia="Times New Roman" w:hAnsi="Times New Roman" w:cs="Times New Roman"/>
                <w:color w:val="000000"/>
                <w:sz w:val="28"/>
                <w:szCs w:val="28"/>
                <w:lang w:eastAsia="ru-RU"/>
              </w:rPr>
              <w:t>методы:</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массаж (общий, сегментарный, точечный, </w:t>
            </w:r>
            <w:proofErr w:type="spellStart"/>
            <w:r w:rsidRPr="00204CA4">
              <w:rPr>
                <w:rFonts w:ascii="Times New Roman" w:eastAsia="Times New Roman" w:hAnsi="Times New Roman" w:cs="Times New Roman"/>
                <w:color w:val="000000"/>
                <w:sz w:val="28"/>
                <w:szCs w:val="28"/>
                <w:lang w:eastAsia="ru-RU"/>
              </w:rPr>
              <w:t>вибро</w:t>
            </w:r>
            <w:proofErr w:type="spellEnd"/>
            <w:r w:rsidRPr="00204CA4">
              <w:rPr>
                <w:rFonts w:ascii="Times New Roman" w:eastAsia="Times New Roman" w:hAnsi="Times New Roman" w:cs="Times New Roman"/>
                <w:color w:val="000000"/>
                <w:sz w:val="28"/>
                <w:szCs w:val="28"/>
                <w:lang w:eastAsia="ru-RU"/>
              </w:rPr>
              <w:t xml:space="preserve"> - и гидромассаж);</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гидропроцедуры (различные виды душа и ванн);</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аппаратная физиотерапия;</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бани</w:t>
            </w:r>
          </w:p>
        </w:tc>
        <w:tc>
          <w:tcPr>
            <w:tcW w:w="2191"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течение всего периода реализации программы</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r>
      <w:tr w:rsidR="00204CA4" w:rsidRPr="00204CA4" w:rsidTr="00CC61A7">
        <w:trPr>
          <w:cantSplit/>
          <w:trHeight w:val="789"/>
        </w:trPr>
        <w:tc>
          <w:tcPr>
            <w:tcW w:w="2840" w:type="dxa"/>
            <w:shd w:val="clear" w:color="auto" w:fill="auto"/>
            <w:tcMar>
              <w:top w:w="0" w:type="dxa"/>
              <w:left w:w="108" w:type="dxa"/>
              <w:bottom w:w="0" w:type="dxa"/>
              <w:right w:w="108" w:type="dxa"/>
            </w:tcMar>
            <w:vAlign w:val="bottom"/>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4.</w:t>
            </w:r>
          </w:p>
        </w:tc>
        <w:tc>
          <w:tcPr>
            <w:tcW w:w="4540" w:type="dxa"/>
            <w:shd w:val="clear" w:color="auto" w:fill="auto"/>
            <w:tcMar>
              <w:top w:w="0" w:type="dxa"/>
              <w:left w:w="108" w:type="dxa"/>
              <w:bottom w:w="0" w:type="dxa"/>
              <w:right w:w="108" w:type="dxa"/>
            </w:tcMar>
            <w:vAlign w:val="bottom"/>
          </w:tcPr>
          <w:p w:rsidR="00204CA4" w:rsidRPr="00204CA4" w:rsidRDefault="00204CA4" w:rsidP="00204CA4">
            <w:pPr>
              <w:spacing w:after="150" w:line="240" w:lineRule="auto"/>
              <w:ind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Гигиенические</w:t>
            </w:r>
          </w:p>
        </w:tc>
        <w:tc>
          <w:tcPr>
            <w:tcW w:w="2191" w:type="dxa"/>
            <w:shd w:val="clear" w:color="auto" w:fill="auto"/>
            <w:tcMar>
              <w:top w:w="0" w:type="dxa"/>
              <w:left w:w="108" w:type="dxa"/>
              <w:bottom w:w="0" w:type="dxa"/>
              <w:right w:w="108" w:type="dxa"/>
            </w:tcMar>
            <w:vAlign w:val="bottom"/>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r>
      <w:tr w:rsidR="00204CA4" w:rsidRPr="00204CA4" w:rsidTr="00CC61A7">
        <w:trPr>
          <w:cantSplit/>
          <w:trHeight w:val="789"/>
        </w:trPr>
        <w:tc>
          <w:tcPr>
            <w:tcW w:w="2840" w:type="dxa"/>
            <w:shd w:val="clear" w:color="auto" w:fill="auto"/>
            <w:tcMar>
              <w:top w:w="0" w:type="dxa"/>
              <w:left w:w="108" w:type="dxa"/>
              <w:bottom w:w="0" w:type="dxa"/>
              <w:right w:w="108" w:type="dxa"/>
            </w:tcMar>
            <w:vAlign w:val="bottom"/>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c>
          <w:tcPr>
            <w:tcW w:w="4540" w:type="dxa"/>
            <w:shd w:val="clear" w:color="auto" w:fill="auto"/>
            <w:tcMar>
              <w:top w:w="0" w:type="dxa"/>
              <w:left w:w="108" w:type="dxa"/>
              <w:bottom w:w="0" w:type="dxa"/>
              <w:right w:w="108" w:type="dxa"/>
            </w:tcMar>
            <w:vAlign w:val="bottom"/>
          </w:tcPr>
          <w:p w:rsidR="00204CA4" w:rsidRPr="00204CA4" w:rsidRDefault="00204CA4" w:rsidP="00235D3A">
            <w:pPr>
              <w:numPr>
                <w:ilvl w:val="0"/>
                <w:numId w:val="80"/>
              </w:numPr>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Рациональный режим дня.</w:t>
            </w:r>
          </w:p>
          <w:p w:rsidR="00204CA4" w:rsidRPr="00204CA4" w:rsidRDefault="00204CA4" w:rsidP="00235D3A">
            <w:pPr>
              <w:numPr>
                <w:ilvl w:val="0"/>
                <w:numId w:val="80"/>
              </w:numPr>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Ночной сон не менее 8-9 часов в сутки, дневной сон (1 час) в период интенсивной подготовки к соревно</w:t>
            </w:r>
            <w:r w:rsidRPr="00204CA4">
              <w:rPr>
                <w:rFonts w:ascii="Times New Roman" w:eastAsia="Times New Roman" w:hAnsi="Times New Roman" w:cs="Times New Roman"/>
                <w:color w:val="000000"/>
                <w:spacing w:val="-6"/>
                <w:sz w:val="28"/>
                <w:szCs w:val="28"/>
                <w:lang w:eastAsia="ru-RU"/>
              </w:rPr>
              <w:softHyphen/>
              <w:t>ваниям.</w:t>
            </w:r>
          </w:p>
          <w:p w:rsidR="00204CA4" w:rsidRPr="00204CA4" w:rsidRDefault="00204CA4" w:rsidP="00235D3A">
            <w:pPr>
              <w:numPr>
                <w:ilvl w:val="0"/>
                <w:numId w:val="80"/>
              </w:numPr>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Тренировки преимущественно в благоприятное вре</w:t>
            </w:r>
            <w:r w:rsidRPr="00204CA4">
              <w:rPr>
                <w:rFonts w:ascii="Times New Roman" w:eastAsia="Times New Roman" w:hAnsi="Times New Roman" w:cs="Times New Roman"/>
                <w:color w:val="000000"/>
                <w:spacing w:val="-6"/>
                <w:sz w:val="28"/>
                <w:szCs w:val="28"/>
                <w:lang w:eastAsia="ru-RU"/>
              </w:rPr>
              <w:softHyphen/>
              <w:t>мя суток: после 8 и до 20 часов. Тренировки в неблаго</w:t>
            </w:r>
            <w:r w:rsidRPr="00204CA4">
              <w:rPr>
                <w:rFonts w:ascii="Times New Roman" w:eastAsia="Times New Roman" w:hAnsi="Times New Roman" w:cs="Times New Roman"/>
                <w:color w:val="000000"/>
                <w:spacing w:val="-6"/>
                <w:sz w:val="28"/>
                <w:szCs w:val="28"/>
                <w:lang w:eastAsia="ru-RU"/>
              </w:rPr>
              <w:softHyphen/>
              <w:t>приятное время суток с целью волевой подготовки до</w:t>
            </w:r>
            <w:r w:rsidRPr="00204CA4">
              <w:rPr>
                <w:rFonts w:ascii="Times New Roman" w:eastAsia="Times New Roman" w:hAnsi="Times New Roman" w:cs="Times New Roman"/>
                <w:color w:val="000000"/>
                <w:spacing w:val="-6"/>
                <w:sz w:val="28"/>
                <w:szCs w:val="28"/>
                <w:lang w:eastAsia="ru-RU"/>
              </w:rPr>
              <w:softHyphen/>
              <w:t>пустимы и целесообразны в подготовительном периоде.</w:t>
            </w:r>
          </w:p>
          <w:p w:rsidR="00204CA4" w:rsidRPr="00204CA4" w:rsidRDefault="00204CA4" w:rsidP="00235D3A">
            <w:pPr>
              <w:numPr>
                <w:ilvl w:val="0"/>
                <w:numId w:val="80"/>
              </w:numPr>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Сбалансированное 3-4-х разовое рациональное пи</w:t>
            </w:r>
            <w:r w:rsidRPr="00204CA4">
              <w:rPr>
                <w:rFonts w:ascii="Times New Roman" w:eastAsia="Times New Roman" w:hAnsi="Times New Roman" w:cs="Times New Roman"/>
                <w:color w:val="000000"/>
                <w:spacing w:val="-6"/>
                <w:sz w:val="28"/>
                <w:szCs w:val="28"/>
                <w:lang w:eastAsia="ru-RU"/>
              </w:rPr>
              <w:softHyphen/>
              <w:t>тание по схеме: завтрак — 20-25 %, обед — 40-45 %, полдник— 10 %, ужин — 20-30 % суточного рациона.</w:t>
            </w:r>
          </w:p>
          <w:p w:rsidR="00204CA4" w:rsidRPr="00204CA4" w:rsidRDefault="00204CA4" w:rsidP="00235D3A">
            <w:pPr>
              <w:numPr>
                <w:ilvl w:val="0"/>
                <w:numId w:val="80"/>
              </w:numPr>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Использование специализированного питания: ви</w:t>
            </w:r>
            <w:r w:rsidRPr="00204CA4">
              <w:rPr>
                <w:rFonts w:ascii="Times New Roman" w:eastAsia="Times New Roman" w:hAnsi="Times New Roman" w:cs="Times New Roman"/>
                <w:color w:val="000000"/>
                <w:spacing w:val="-6"/>
                <w:sz w:val="28"/>
                <w:szCs w:val="28"/>
                <w:lang w:eastAsia="ru-RU"/>
              </w:rPr>
              <w:softHyphen/>
              <w:t xml:space="preserve">тамины, питательные смеси, соки, спортивные напитки во время приема пищи, </w:t>
            </w:r>
            <w:proofErr w:type="gramStart"/>
            <w:r w:rsidRPr="00204CA4">
              <w:rPr>
                <w:rFonts w:ascii="Times New Roman" w:eastAsia="Times New Roman" w:hAnsi="Times New Roman" w:cs="Times New Roman"/>
                <w:color w:val="000000"/>
                <w:spacing w:val="-6"/>
                <w:sz w:val="28"/>
                <w:szCs w:val="28"/>
                <w:lang w:eastAsia="ru-RU"/>
              </w:rPr>
              <w:t>до</w:t>
            </w:r>
            <w:proofErr w:type="gramEnd"/>
            <w:r w:rsidRPr="00204CA4">
              <w:rPr>
                <w:rFonts w:ascii="Times New Roman" w:eastAsia="Times New Roman" w:hAnsi="Times New Roman" w:cs="Times New Roman"/>
                <w:color w:val="000000"/>
                <w:spacing w:val="-6"/>
                <w:sz w:val="28"/>
                <w:szCs w:val="28"/>
                <w:lang w:eastAsia="ru-RU"/>
              </w:rPr>
              <w:t xml:space="preserve"> и </w:t>
            </w:r>
            <w:proofErr w:type="gramStart"/>
            <w:r w:rsidRPr="00204CA4">
              <w:rPr>
                <w:rFonts w:ascii="Times New Roman" w:eastAsia="Times New Roman" w:hAnsi="Times New Roman" w:cs="Times New Roman"/>
                <w:color w:val="000000"/>
                <w:spacing w:val="-6"/>
                <w:sz w:val="28"/>
                <w:szCs w:val="28"/>
                <w:lang w:eastAsia="ru-RU"/>
              </w:rPr>
              <w:t>во</w:t>
            </w:r>
            <w:proofErr w:type="gramEnd"/>
            <w:r w:rsidRPr="00204CA4">
              <w:rPr>
                <w:rFonts w:ascii="Times New Roman" w:eastAsia="Times New Roman" w:hAnsi="Times New Roman" w:cs="Times New Roman"/>
                <w:color w:val="000000"/>
                <w:spacing w:val="-6"/>
                <w:sz w:val="28"/>
                <w:szCs w:val="28"/>
                <w:lang w:eastAsia="ru-RU"/>
              </w:rPr>
              <w:t xml:space="preserve"> время тренировки.</w:t>
            </w:r>
          </w:p>
          <w:p w:rsidR="00204CA4" w:rsidRPr="00204CA4" w:rsidRDefault="00204CA4" w:rsidP="00235D3A">
            <w:pPr>
              <w:numPr>
                <w:ilvl w:val="0"/>
                <w:numId w:val="80"/>
              </w:numPr>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Гигиенические процедуры.</w:t>
            </w:r>
          </w:p>
          <w:p w:rsidR="00204CA4" w:rsidRPr="00204CA4" w:rsidRDefault="00204CA4" w:rsidP="00235D3A">
            <w:pPr>
              <w:numPr>
                <w:ilvl w:val="0"/>
                <w:numId w:val="80"/>
              </w:numPr>
              <w:tabs>
                <w:tab w:val="left" w:pos="567"/>
              </w:tabs>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Удобная одежда и обувь.</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c>
          <w:tcPr>
            <w:tcW w:w="2191" w:type="dxa"/>
            <w:shd w:val="clear" w:color="auto" w:fill="auto"/>
            <w:tcMar>
              <w:top w:w="0" w:type="dxa"/>
              <w:left w:w="108" w:type="dxa"/>
              <w:bottom w:w="0" w:type="dxa"/>
              <w:right w:w="108" w:type="dxa"/>
            </w:tcMar>
            <w:vAlign w:val="bottom"/>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 течение всего периода реализации программы</w:t>
            </w:r>
          </w:p>
        </w:tc>
      </w:tr>
    </w:tbl>
    <w:p w:rsidR="00204CA4" w:rsidRPr="00204CA4" w:rsidRDefault="0012578A" w:rsidP="0012578A">
      <w:pPr>
        <w:spacing w:after="6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104</w:t>
      </w:r>
    </w:p>
    <w:p w:rsidR="00204CA4" w:rsidRPr="00204CA4" w:rsidRDefault="00204CA4" w:rsidP="00204CA4">
      <w:pPr>
        <w:spacing w:after="60" w:line="300" w:lineRule="exact"/>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Система профилактически-восстановительных мероприятий носит комплексных характер и включает в себя средства психолого-педагогического, гигиенического  и медико-биологического воздействия.</w:t>
      </w:r>
    </w:p>
    <w:p w:rsidR="00204CA4" w:rsidRPr="00204CA4" w:rsidRDefault="00204CA4" w:rsidP="00204CA4">
      <w:pPr>
        <w:spacing w:after="60" w:line="240" w:lineRule="auto"/>
        <w:rPr>
          <w:rFonts w:ascii="Times New Roman" w:eastAsia="Times New Roman" w:hAnsi="Times New Roman" w:cs="Times New Roman"/>
          <w:b/>
          <w:bCs/>
          <w:color w:val="000000"/>
          <w:spacing w:val="-6"/>
          <w:sz w:val="28"/>
          <w:szCs w:val="28"/>
          <w:lang w:eastAsia="ru-RU"/>
        </w:rPr>
      </w:pPr>
    </w:p>
    <w:p w:rsidR="00204CA4" w:rsidRPr="00204CA4" w:rsidRDefault="00CD48CF" w:rsidP="00204CA4">
      <w:pPr>
        <w:spacing w:after="60" w:line="240" w:lineRule="auto"/>
        <w:ind w:left="720"/>
        <w:jc w:val="right"/>
        <w:rPr>
          <w:rFonts w:ascii="Times New Roman" w:eastAsia="Times New Roman" w:hAnsi="Times New Roman" w:cs="Times New Roman"/>
          <w:i/>
          <w:spacing w:val="-6"/>
          <w:lang w:eastAsia="ru-RU"/>
        </w:rPr>
      </w:pPr>
      <w:r>
        <w:rPr>
          <w:rFonts w:ascii="Times New Roman" w:eastAsia="Times New Roman" w:hAnsi="Times New Roman" w:cs="Times New Roman"/>
          <w:i/>
          <w:spacing w:val="-6"/>
          <w:lang w:eastAsia="ru-RU"/>
        </w:rPr>
        <w:t>Таблица  22</w:t>
      </w:r>
    </w:p>
    <w:p w:rsidR="00204CA4" w:rsidRPr="00204CA4" w:rsidRDefault="00204CA4" w:rsidP="00204CA4">
      <w:pPr>
        <w:spacing w:after="60" w:line="240" w:lineRule="auto"/>
        <w:jc w:val="center"/>
        <w:rPr>
          <w:rFonts w:ascii="Times New Roman" w:eastAsia="Times New Roman" w:hAnsi="Times New Roman" w:cs="Times New Roman"/>
          <w:b/>
          <w:bCs/>
          <w:color w:val="000000"/>
          <w:spacing w:val="-6"/>
          <w:sz w:val="28"/>
          <w:szCs w:val="28"/>
          <w:lang w:eastAsia="ru-RU"/>
        </w:rPr>
      </w:pPr>
    </w:p>
    <w:p w:rsidR="00204CA4" w:rsidRPr="00204CA4" w:rsidRDefault="00204CA4" w:rsidP="00204CA4">
      <w:pPr>
        <w:spacing w:after="60" w:line="240" w:lineRule="auto"/>
        <w:jc w:val="center"/>
        <w:rPr>
          <w:rFonts w:ascii="Times New Roman" w:eastAsia="Times New Roman" w:hAnsi="Times New Roman" w:cs="Times New Roman"/>
          <w:b/>
          <w:bCs/>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 xml:space="preserve">Схема организации восстановительных мероприятий </w:t>
      </w:r>
      <w:r w:rsidRPr="00204CA4">
        <w:rPr>
          <w:rFonts w:ascii="Times New Roman" w:eastAsia="Times New Roman" w:hAnsi="Times New Roman" w:cs="Times New Roman"/>
          <w:b/>
          <w:color w:val="000000"/>
          <w:spacing w:val="-6"/>
          <w:sz w:val="28"/>
          <w:szCs w:val="28"/>
          <w:lang w:eastAsia="ru-RU"/>
        </w:rPr>
        <w:t xml:space="preserve">при </w:t>
      </w:r>
      <w:r w:rsidRPr="00204CA4">
        <w:rPr>
          <w:rFonts w:ascii="Times New Roman" w:eastAsia="Times New Roman" w:hAnsi="Times New Roman" w:cs="Times New Roman"/>
          <w:b/>
          <w:bCs/>
          <w:color w:val="000000"/>
          <w:spacing w:val="-6"/>
          <w:sz w:val="28"/>
          <w:szCs w:val="28"/>
          <w:lang w:eastAsia="ru-RU"/>
        </w:rPr>
        <w:t>подготовке к соревнованиям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7539"/>
      </w:tblGrid>
      <w:tr w:rsidR="00204CA4" w:rsidRPr="00204CA4" w:rsidTr="00CC61A7">
        <w:tc>
          <w:tcPr>
            <w:tcW w:w="1782" w:type="dxa"/>
            <w:shd w:val="clear" w:color="auto" w:fill="auto"/>
          </w:tcPr>
          <w:p w:rsidR="00204CA4" w:rsidRPr="00204CA4" w:rsidRDefault="00204CA4" w:rsidP="00204CA4">
            <w:pPr>
              <w:spacing w:after="0" w:line="240" w:lineRule="auto"/>
              <w:jc w:val="center"/>
              <w:rPr>
                <w:rFonts w:ascii="Times New Roman" w:eastAsia="Times New Roman" w:hAnsi="Times New Roman" w:cs="Times New Roman"/>
                <w:b/>
                <w:bCs/>
                <w:color w:val="000000"/>
                <w:spacing w:val="10"/>
                <w:sz w:val="24"/>
                <w:szCs w:val="24"/>
                <w:lang w:eastAsia="ru-RU"/>
              </w:rPr>
            </w:pPr>
            <w:r w:rsidRPr="00204CA4">
              <w:rPr>
                <w:rFonts w:ascii="Times New Roman" w:eastAsia="Times New Roman" w:hAnsi="Times New Roman" w:cs="Times New Roman"/>
                <w:b/>
                <w:bCs/>
                <w:color w:val="000000"/>
                <w:spacing w:val="10"/>
                <w:sz w:val="24"/>
                <w:szCs w:val="24"/>
                <w:lang w:eastAsia="ru-RU"/>
              </w:rPr>
              <w:t>Время применения</w:t>
            </w:r>
          </w:p>
        </w:tc>
        <w:tc>
          <w:tcPr>
            <w:tcW w:w="7999" w:type="dxa"/>
            <w:shd w:val="clear" w:color="auto" w:fill="auto"/>
          </w:tcPr>
          <w:p w:rsidR="00204CA4" w:rsidRPr="00204CA4" w:rsidRDefault="00204CA4" w:rsidP="00204CA4">
            <w:pPr>
              <w:spacing w:after="0" w:line="240" w:lineRule="auto"/>
              <w:rPr>
                <w:rFonts w:ascii="Times New Roman" w:eastAsia="Times New Roman" w:hAnsi="Times New Roman" w:cs="Times New Roman"/>
                <w:b/>
                <w:bCs/>
                <w:color w:val="000000"/>
                <w:spacing w:val="10"/>
                <w:sz w:val="24"/>
                <w:szCs w:val="24"/>
                <w:lang w:eastAsia="ru-RU"/>
              </w:rPr>
            </w:pPr>
            <w:r w:rsidRPr="00204CA4">
              <w:rPr>
                <w:rFonts w:ascii="Times New Roman" w:eastAsia="Times New Roman" w:hAnsi="Times New Roman" w:cs="Times New Roman"/>
                <w:b/>
                <w:bCs/>
                <w:color w:val="000000"/>
                <w:spacing w:val="10"/>
                <w:sz w:val="24"/>
                <w:szCs w:val="24"/>
                <w:lang w:eastAsia="ru-RU"/>
              </w:rPr>
              <w:t xml:space="preserve">                                          Мероприятия</w:t>
            </w:r>
          </w:p>
        </w:tc>
      </w:tr>
      <w:tr w:rsidR="00204CA4" w:rsidRPr="00204CA4" w:rsidTr="00CC61A7">
        <w:tc>
          <w:tcPr>
            <w:tcW w:w="1782"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pacing w:val="10"/>
                <w:sz w:val="24"/>
                <w:szCs w:val="24"/>
                <w:lang w:eastAsia="ru-RU"/>
              </w:rPr>
            </w:pPr>
            <w:r w:rsidRPr="00204CA4">
              <w:rPr>
                <w:rFonts w:ascii="Times New Roman" w:eastAsia="Times New Roman" w:hAnsi="Times New Roman" w:cs="Times New Roman"/>
                <w:bCs/>
                <w:color w:val="000000"/>
                <w:spacing w:val="10"/>
                <w:sz w:val="24"/>
                <w:szCs w:val="24"/>
                <w:lang w:eastAsia="ru-RU"/>
              </w:rPr>
              <w:t>Перед тренировками</w:t>
            </w:r>
          </w:p>
        </w:tc>
        <w:tc>
          <w:tcPr>
            <w:tcW w:w="7999"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1. Самомассаж.</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2. Витамин С.</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3. 60-80 мл спортивного напитка или 20-30 мл ши</w:t>
            </w:r>
            <w:r w:rsidRPr="00204CA4">
              <w:rPr>
                <w:rFonts w:ascii="Times New Roman" w:eastAsia="Times New Roman" w:hAnsi="Times New Roman" w:cs="Times New Roman"/>
                <w:bCs/>
                <w:color w:val="000000"/>
                <w:sz w:val="24"/>
                <w:szCs w:val="24"/>
                <w:lang w:eastAsia="ru-RU"/>
              </w:rPr>
              <w:softHyphen/>
              <w:t>повника.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lastRenderedPageBreak/>
              <w:t>4. Установка на тренировку, положительный фон.</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5. Самонастройка.</w:t>
            </w:r>
          </w:p>
        </w:tc>
      </w:tr>
      <w:tr w:rsidR="00204CA4" w:rsidRPr="00204CA4" w:rsidTr="00CC61A7">
        <w:tc>
          <w:tcPr>
            <w:tcW w:w="1782"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pacing w:val="10"/>
                <w:sz w:val="24"/>
                <w:szCs w:val="24"/>
                <w:lang w:eastAsia="ru-RU"/>
              </w:rPr>
            </w:pPr>
            <w:r w:rsidRPr="00204CA4">
              <w:rPr>
                <w:rFonts w:ascii="Times New Roman" w:eastAsia="Times New Roman" w:hAnsi="Times New Roman" w:cs="Times New Roman"/>
                <w:bCs/>
                <w:color w:val="000000"/>
                <w:spacing w:val="10"/>
                <w:sz w:val="24"/>
                <w:szCs w:val="24"/>
                <w:lang w:eastAsia="ru-RU"/>
              </w:rPr>
              <w:lastRenderedPageBreak/>
              <w:t>Во время тренировок</w:t>
            </w:r>
          </w:p>
        </w:tc>
        <w:tc>
          <w:tcPr>
            <w:tcW w:w="7999"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1. Рациональное построение тренировочного занятия.</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2. Разнообразие средств и методов тренировки.</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3. Адекватные интервалы отдыха.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4. Упражнения для активного отдыха, ла расслабле</w:t>
            </w:r>
            <w:r w:rsidRPr="00204CA4">
              <w:rPr>
                <w:rFonts w:ascii="Times New Roman" w:eastAsia="Times New Roman" w:hAnsi="Times New Roman" w:cs="Times New Roman"/>
                <w:bCs/>
                <w:color w:val="000000"/>
                <w:sz w:val="24"/>
                <w:szCs w:val="24"/>
                <w:lang w:eastAsia="ru-RU"/>
              </w:rPr>
              <w:softHyphen/>
              <w:t>ние, восстановление дыхания, коррекцию.</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 xml:space="preserve">5. Самоуспокоение, </w:t>
            </w:r>
            <w:proofErr w:type="spellStart"/>
            <w:r w:rsidRPr="00204CA4">
              <w:rPr>
                <w:rFonts w:ascii="Times New Roman" w:eastAsia="Times New Roman" w:hAnsi="Times New Roman" w:cs="Times New Roman"/>
                <w:bCs/>
                <w:color w:val="000000"/>
                <w:sz w:val="24"/>
                <w:szCs w:val="24"/>
                <w:lang w:eastAsia="ru-RU"/>
              </w:rPr>
              <w:t>самоодобрение</w:t>
            </w:r>
            <w:proofErr w:type="spellEnd"/>
            <w:r w:rsidRPr="00204CA4">
              <w:rPr>
                <w:rFonts w:ascii="Times New Roman" w:eastAsia="Times New Roman" w:hAnsi="Times New Roman" w:cs="Times New Roman"/>
                <w:bCs/>
                <w:color w:val="000000"/>
                <w:sz w:val="24"/>
                <w:szCs w:val="24"/>
                <w:lang w:eastAsia="ru-RU"/>
              </w:rPr>
              <w:t xml:space="preserve">, </w:t>
            </w:r>
            <w:proofErr w:type="spellStart"/>
            <w:r w:rsidRPr="00204CA4">
              <w:rPr>
                <w:rFonts w:ascii="Times New Roman" w:eastAsia="Times New Roman" w:hAnsi="Times New Roman" w:cs="Times New Roman"/>
                <w:bCs/>
                <w:color w:val="000000"/>
                <w:sz w:val="24"/>
                <w:szCs w:val="24"/>
                <w:lang w:eastAsia="ru-RU"/>
              </w:rPr>
              <w:t>самоприказы</w:t>
            </w:r>
            <w:proofErr w:type="spellEnd"/>
            <w:r w:rsidRPr="00204CA4">
              <w:rPr>
                <w:rFonts w:ascii="Times New Roman" w:eastAsia="Times New Roman" w:hAnsi="Times New Roman" w:cs="Times New Roman"/>
                <w:bCs/>
                <w:color w:val="000000"/>
                <w:sz w:val="24"/>
                <w:szCs w:val="24"/>
                <w:lang w:eastAsia="ru-RU"/>
              </w:rPr>
              <w:t>.</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6. Идеомоторная тренировка.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7. Спортивные напитки.</w:t>
            </w:r>
          </w:p>
        </w:tc>
      </w:tr>
      <w:tr w:rsidR="00204CA4" w:rsidRPr="00204CA4" w:rsidTr="00CC61A7">
        <w:tc>
          <w:tcPr>
            <w:tcW w:w="1782"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pacing w:val="10"/>
                <w:sz w:val="24"/>
                <w:szCs w:val="24"/>
                <w:lang w:eastAsia="ru-RU"/>
              </w:rPr>
            </w:pPr>
            <w:r w:rsidRPr="00204CA4">
              <w:rPr>
                <w:rFonts w:ascii="Times New Roman" w:eastAsia="Times New Roman" w:hAnsi="Times New Roman" w:cs="Times New Roman"/>
                <w:bCs/>
                <w:color w:val="000000"/>
                <w:spacing w:val="10"/>
                <w:sz w:val="24"/>
                <w:szCs w:val="24"/>
                <w:lang w:eastAsia="ru-RU"/>
              </w:rPr>
              <w:t>После зарядки или 1-й тренировки (утро)</w:t>
            </w:r>
          </w:p>
        </w:tc>
        <w:tc>
          <w:tcPr>
            <w:tcW w:w="7999"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1. Непродолжительный контрастный душ.</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2. Легкий массаж, самомассаж или растирание болез</w:t>
            </w:r>
            <w:r w:rsidRPr="00204CA4">
              <w:rPr>
                <w:rFonts w:ascii="Times New Roman" w:eastAsia="Times New Roman" w:hAnsi="Times New Roman" w:cs="Times New Roman"/>
                <w:bCs/>
                <w:color w:val="000000"/>
                <w:sz w:val="24"/>
                <w:szCs w:val="24"/>
                <w:lang w:eastAsia="ru-RU"/>
              </w:rPr>
              <w:softHyphen/>
              <w:t>ненных участков</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 xml:space="preserve">3. </w:t>
            </w:r>
            <w:proofErr w:type="spellStart"/>
            <w:r w:rsidRPr="00204CA4">
              <w:rPr>
                <w:rFonts w:ascii="Times New Roman" w:eastAsia="Times New Roman" w:hAnsi="Times New Roman" w:cs="Times New Roman"/>
                <w:bCs/>
                <w:color w:val="000000"/>
                <w:sz w:val="24"/>
                <w:szCs w:val="24"/>
                <w:lang w:eastAsia="ru-RU"/>
              </w:rPr>
              <w:t>Комплевит</w:t>
            </w:r>
            <w:proofErr w:type="spellEnd"/>
            <w:r w:rsidRPr="00204CA4">
              <w:rPr>
                <w:rFonts w:ascii="Times New Roman" w:eastAsia="Times New Roman" w:hAnsi="Times New Roman" w:cs="Times New Roman"/>
                <w:bCs/>
                <w:color w:val="000000"/>
                <w:sz w:val="24"/>
                <w:szCs w:val="24"/>
                <w:lang w:eastAsia="ru-RU"/>
              </w:rPr>
              <w:t>, витамин</w:t>
            </w:r>
            <w:proofErr w:type="gramStart"/>
            <w:r w:rsidRPr="00204CA4">
              <w:rPr>
                <w:rFonts w:ascii="Times New Roman" w:eastAsia="Times New Roman" w:hAnsi="Times New Roman" w:cs="Times New Roman"/>
                <w:bCs/>
                <w:color w:val="000000"/>
                <w:sz w:val="24"/>
                <w:szCs w:val="24"/>
                <w:lang w:eastAsia="ru-RU"/>
              </w:rPr>
              <w:t xml:space="preserve"> С</w:t>
            </w:r>
            <w:proofErr w:type="gramEnd"/>
            <w:r w:rsidRPr="00204CA4">
              <w:rPr>
                <w:rFonts w:ascii="Times New Roman" w:eastAsia="Times New Roman" w:hAnsi="Times New Roman" w:cs="Times New Roman"/>
                <w:bCs/>
                <w:color w:val="000000"/>
                <w:sz w:val="24"/>
                <w:szCs w:val="24"/>
                <w:lang w:eastAsia="ru-RU"/>
              </w:rPr>
              <w:t xml:space="preserve">, </w:t>
            </w:r>
            <w:proofErr w:type="spellStart"/>
            <w:r w:rsidRPr="00204CA4">
              <w:rPr>
                <w:rFonts w:ascii="Times New Roman" w:eastAsia="Times New Roman" w:hAnsi="Times New Roman" w:cs="Times New Roman"/>
                <w:bCs/>
                <w:color w:val="000000"/>
                <w:sz w:val="24"/>
                <w:szCs w:val="24"/>
                <w:lang w:eastAsia="ru-RU"/>
              </w:rPr>
              <w:t>аэвит</w:t>
            </w:r>
            <w:proofErr w:type="spellEnd"/>
            <w:r w:rsidRPr="00204CA4">
              <w:rPr>
                <w:rFonts w:ascii="Times New Roman" w:eastAsia="Times New Roman" w:hAnsi="Times New Roman" w:cs="Times New Roman"/>
                <w:bCs/>
                <w:color w:val="000000"/>
                <w:sz w:val="24"/>
                <w:szCs w:val="24"/>
                <w:lang w:eastAsia="ru-RU"/>
              </w:rPr>
              <w:t xml:space="preserve"> (во время завтрака).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4. Непродолжительная тематическая беседа или тео</w:t>
            </w:r>
            <w:r w:rsidRPr="00204CA4">
              <w:rPr>
                <w:rFonts w:ascii="Times New Roman" w:eastAsia="Times New Roman" w:hAnsi="Times New Roman" w:cs="Times New Roman"/>
                <w:bCs/>
                <w:color w:val="000000"/>
                <w:sz w:val="24"/>
                <w:szCs w:val="24"/>
                <w:lang w:eastAsia="ru-RU"/>
              </w:rPr>
              <w:softHyphen/>
              <w:t>ретическое занятие.</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5. Активный или пассивный отдых, прогулки на воз</w:t>
            </w:r>
            <w:r w:rsidRPr="00204CA4">
              <w:rPr>
                <w:rFonts w:ascii="Times New Roman" w:eastAsia="Times New Roman" w:hAnsi="Times New Roman" w:cs="Times New Roman"/>
                <w:bCs/>
                <w:color w:val="000000"/>
                <w:sz w:val="24"/>
                <w:szCs w:val="24"/>
                <w:lang w:eastAsia="ru-RU"/>
              </w:rPr>
              <w:softHyphen/>
              <w:t>духе, экскурсии, чтение, слушание музыки.</w:t>
            </w:r>
          </w:p>
        </w:tc>
      </w:tr>
      <w:tr w:rsidR="00204CA4" w:rsidRPr="00204CA4" w:rsidTr="00CC61A7">
        <w:tc>
          <w:tcPr>
            <w:tcW w:w="1782"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pacing w:val="10"/>
                <w:sz w:val="24"/>
                <w:szCs w:val="24"/>
                <w:lang w:eastAsia="ru-RU"/>
              </w:rPr>
            </w:pPr>
            <w:r w:rsidRPr="00204CA4">
              <w:rPr>
                <w:rFonts w:ascii="Times New Roman" w:eastAsia="Times New Roman" w:hAnsi="Times New Roman" w:cs="Times New Roman"/>
                <w:bCs/>
                <w:color w:val="000000"/>
                <w:spacing w:val="10"/>
                <w:sz w:val="24"/>
                <w:szCs w:val="24"/>
                <w:lang w:eastAsia="ru-RU"/>
              </w:rPr>
              <w:t>После 1-й тренировки (день)</w:t>
            </w:r>
          </w:p>
        </w:tc>
        <w:tc>
          <w:tcPr>
            <w:tcW w:w="7999"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1. Теплый душ.</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2. Общий массаж.</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 xml:space="preserve">3. </w:t>
            </w:r>
            <w:proofErr w:type="spellStart"/>
            <w:r w:rsidRPr="00204CA4">
              <w:rPr>
                <w:rFonts w:ascii="Times New Roman" w:eastAsia="Times New Roman" w:hAnsi="Times New Roman" w:cs="Times New Roman"/>
                <w:bCs/>
                <w:color w:val="000000"/>
                <w:sz w:val="24"/>
                <w:szCs w:val="24"/>
                <w:lang w:eastAsia="ru-RU"/>
              </w:rPr>
              <w:t>Аэронизация</w:t>
            </w:r>
            <w:proofErr w:type="spellEnd"/>
            <w:r w:rsidRPr="00204CA4">
              <w:rPr>
                <w:rFonts w:ascii="Times New Roman" w:eastAsia="Times New Roman" w:hAnsi="Times New Roman" w:cs="Times New Roman"/>
                <w:bCs/>
                <w:color w:val="000000"/>
                <w:sz w:val="24"/>
                <w:szCs w:val="24"/>
                <w:lang w:eastAsia="ru-RU"/>
              </w:rPr>
              <w:t>.</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4. Поливитамины (во время обеда).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5. Дневной сон.</w:t>
            </w:r>
          </w:p>
        </w:tc>
      </w:tr>
      <w:tr w:rsidR="00204CA4" w:rsidRPr="00204CA4" w:rsidTr="00CC61A7">
        <w:tc>
          <w:tcPr>
            <w:tcW w:w="1782"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pacing w:val="10"/>
                <w:sz w:val="24"/>
                <w:szCs w:val="24"/>
                <w:lang w:eastAsia="ru-RU"/>
              </w:rPr>
            </w:pPr>
            <w:r w:rsidRPr="00204CA4">
              <w:rPr>
                <w:rFonts w:ascii="Times New Roman" w:eastAsia="Times New Roman" w:hAnsi="Times New Roman" w:cs="Times New Roman"/>
                <w:bCs/>
                <w:color w:val="000000"/>
                <w:spacing w:val="10"/>
                <w:sz w:val="24"/>
                <w:szCs w:val="24"/>
                <w:lang w:eastAsia="ru-RU"/>
              </w:rPr>
              <w:t>После 2-й тренировки (вечер)</w:t>
            </w:r>
          </w:p>
        </w:tc>
        <w:tc>
          <w:tcPr>
            <w:tcW w:w="7999"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1. Успокаивающий душ или ванна.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2. Успокаивающий массаж.</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3. Психорегулирующая тренировка.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4. Поливитамины, глюконат кальция (во время ужина).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5. Пассивный отдых, отвлекающие мероприятия.</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6. Ночной сон.</w:t>
            </w:r>
          </w:p>
        </w:tc>
      </w:tr>
      <w:tr w:rsidR="00204CA4" w:rsidRPr="00204CA4" w:rsidTr="00CC61A7">
        <w:tc>
          <w:tcPr>
            <w:tcW w:w="1782"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pacing w:val="10"/>
                <w:sz w:val="24"/>
                <w:szCs w:val="24"/>
                <w:lang w:eastAsia="ru-RU"/>
              </w:rPr>
            </w:pPr>
            <w:r w:rsidRPr="00204CA4">
              <w:rPr>
                <w:rFonts w:ascii="Times New Roman" w:eastAsia="Times New Roman" w:hAnsi="Times New Roman" w:cs="Times New Roman"/>
                <w:bCs/>
                <w:color w:val="000000"/>
                <w:spacing w:val="10"/>
                <w:sz w:val="24"/>
                <w:szCs w:val="24"/>
                <w:lang w:eastAsia="ru-RU"/>
              </w:rPr>
              <w:t>2 раза в неделю</w:t>
            </w:r>
          </w:p>
        </w:tc>
        <w:tc>
          <w:tcPr>
            <w:tcW w:w="7999"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1. Баня: паровая или сауна.</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2. Свободное плавание в бассейне.</w:t>
            </w:r>
          </w:p>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3.Кратковременное ультрафиолетовое облучение.</w:t>
            </w:r>
          </w:p>
        </w:tc>
      </w:tr>
      <w:tr w:rsidR="00204CA4" w:rsidRPr="00204CA4" w:rsidTr="00CC61A7">
        <w:tc>
          <w:tcPr>
            <w:tcW w:w="1782"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pacing w:val="10"/>
                <w:sz w:val="24"/>
                <w:szCs w:val="24"/>
                <w:lang w:eastAsia="ru-RU"/>
              </w:rPr>
            </w:pPr>
            <w:r w:rsidRPr="00204CA4">
              <w:rPr>
                <w:rFonts w:ascii="Times New Roman" w:eastAsia="Times New Roman" w:hAnsi="Times New Roman" w:cs="Times New Roman"/>
                <w:bCs/>
                <w:color w:val="000000"/>
                <w:spacing w:val="10"/>
                <w:sz w:val="24"/>
                <w:szCs w:val="24"/>
                <w:lang w:eastAsia="ru-RU"/>
              </w:rPr>
              <w:t>1 раз в неделю</w:t>
            </w:r>
          </w:p>
        </w:tc>
        <w:tc>
          <w:tcPr>
            <w:tcW w:w="7999" w:type="dxa"/>
            <w:shd w:val="clear" w:color="auto" w:fill="auto"/>
          </w:tcPr>
          <w:p w:rsidR="00204CA4" w:rsidRPr="00204CA4" w:rsidRDefault="00204CA4" w:rsidP="00204CA4">
            <w:pPr>
              <w:spacing w:after="0" w:line="240" w:lineRule="auto"/>
              <w:rPr>
                <w:rFonts w:ascii="Times New Roman" w:eastAsia="Times New Roman" w:hAnsi="Times New Roman" w:cs="Times New Roman"/>
                <w:bCs/>
                <w:color w:val="000000"/>
                <w:sz w:val="24"/>
                <w:szCs w:val="24"/>
                <w:lang w:eastAsia="ru-RU"/>
              </w:rPr>
            </w:pPr>
            <w:r w:rsidRPr="00204CA4">
              <w:rPr>
                <w:rFonts w:ascii="Times New Roman" w:eastAsia="Times New Roman" w:hAnsi="Times New Roman" w:cs="Times New Roman"/>
                <w:bCs/>
                <w:color w:val="000000"/>
                <w:sz w:val="24"/>
                <w:szCs w:val="24"/>
                <w:lang w:eastAsia="ru-RU"/>
              </w:rPr>
              <w:t>День профилактического отдыха</w:t>
            </w:r>
          </w:p>
        </w:tc>
      </w:tr>
    </w:tbl>
    <w:p w:rsidR="00204CA4" w:rsidRPr="0012578A" w:rsidRDefault="0012578A" w:rsidP="0012578A">
      <w:pPr>
        <w:spacing w:after="0" w:line="330" w:lineRule="atLeast"/>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12578A">
        <w:rPr>
          <w:rFonts w:ascii="Times New Roman" w:eastAsia="Times New Roman" w:hAnsi="Times New Roman" w:cs="Times New Roman"/>
          <w:bCs/>
          <w:color w:val="000000"/>
          <w:sz w:val="28"/>
          <w:szCs w:val="28"/>
          <w:bdr w:val="none" w:sz="0" w:space="0" w:color="auto" w:frame="1"/>
          <w:lang w:eastAsia="ru-RU"/>
        </w:rPr>
        <w:t>105</w:t>
      </w:r>
    </w:p>
    <w:p w:rsidR="00CD48CF" w:rsidRDefault="00CD48CF" w:rsidP="00204CA4">
      <w:pPr>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CD48CF" w:rsidRDefault="00CD48CF" w:rsidP="00991364">
      <w:pPr>
        <w:spacing w:after="120"/>
        <w:ind w:firstLine="567"/>
        <w:jc w:val="center"/>
        <w:rPr>
          <w:rFonts w:ascii="Times New Roman" w:eastAsia="Times New Roman" w:hAnsi="Times New Roman" w:cs="Times New Roman"/>
          <w:b/>
          <w:bCs/>
          <w:color w:val="000000"/>
          <w:spacing w:val="-6"/>
          <w:sz w:val="28"/>
          <w:szCs w:val="28"/>
          <w:lang w:eastAsia="ru-RU"/>
        </w:rPr>
      </w:pPr>
      <w:r w:rsidRPr="00CD48CF">
        <w:rPr>
          <w:rFonts w:ascii="Times New Roman" w:eastAsia="Times New Roman" w:hAnsi="Times New Roman" w:cs="Times New Roman"/>
          <w:b/>
          <w:bCs/>
          <w:color w:val="000000"/>
          <w:spacing w:val="-6"/>
          <w:sz w:val="28"/>
          <w:szCs w:val="28"/>
          <w:lang w:eastAsia="ru-RU"/>
        </w:rPr>
        <w:t>3.8. Антидопинговые мероприятия</w:t>
      </w:r>
    </w:p>
    <w:p w:rsidR="009F5DC8" w:rsidRPr="00204CA4" w:rsidRDefault="009F5DC8" w:rsidP="009F5DC8">
      <w:pPr>
        <w:spacing w:after="150" w:line="330"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204CA4">
        <w:rPr>
          <w:rFonts w:ascii="Times New Roman" w:eastAsia="Times New Roman" w:hAnsi="Times New Roman" w:cs="Times New Roman"/>
          <w:bCs/>
          <w:color w:val="000000"/>
          <w:sz w:val="28"/>
          <w:szCs w:val="28"/>
          <w:bdr w:val="none" w:sz="0" w:space="0" w:color="auto" w:frame="1"/>
          <w:lang w:eastAsia="ru-RU"/>
        </w:rPr>
        <w:t xml:space="preserve">В рамках реализации мер по предотвращению допинга в спорте и борьбе с ним разрабатывается план антидопинговых мероприятий </w:t>
      </w:r>
      <w:r>
        <w:rPr>
          <w:rFonts w:ascii="Times New Roman" w:eastAsia="Times New Roman" w:hAnsi="Times New Roman" w:cs="Times New Roman"/>
          <w:bCs/>
          <w:color w:val="000000"/>
          <w:sz w:val="28"/>
          <w:szCs w:val="28"/>
          <w:bdr w:val="none" w:sz="0" w:space="0" w:color="auto" w:frame="1"/>
          <w:lang w:eastAsia="ru-RU"/>
        </w:rPr>
        <w:t>(Таблица 23</w:t>
      </w:r>
      <w:r w:rsidRPr="00204CA4">
        <w:rPr>
          <w:rFonts w:ascii="Times New Roman" w:eastAsia="Times New Roman" w:hAnsi="Times New Roman" w:cs="Times New Roman"/>
          <w:bCs/>
          <w:color w:val="000000"/>
          <w:sz w:val="28"/>
          <w:szCs w:val="28"/>
          <w:bdr w:val="none" w:sz="0" w:space="0" w:color="auto" w:frame="1"/>
          <w:lang w:eastAsia="ru-RU"/>
        </w:rPr>
        <w:t>).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w:t>
      </w:r>
    </w:p>
    <w:p w:rsidR="009F5DC8" w:rsidRPr="00204CA4" w:rsidRDefault="009F5DC8" w:rsidP="009F5DC8">
      <w:pPr>
        <w:spacing w:after="150" w:line="33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204CA4">
        <w:rPr>
          <w:rFonts w:ascii="Times New Roman" w:eastAsia="Times New Roman" w:hAnsi="Times New Roman" w:cs="Times New Roman"/>
          <w:bCs/>
          <w:color w:val="000000"/>
          <w:sz w:val="28"/>
          <w:szCs w:val="28"/>
          <w:bdr w:val="none" w:sz="0" w:space="0" w:color="auto" w:frame="1"/>
          <w:lang w:eastAsia="ru-RU"/>
        </w:rPr>
        <w:t>·  Международный стандарт ВАДА по тестированию;</w:t>
      </w:r>
    </w:p>
    <w:p w:rsidR="009F5DC8" w:rsidRPr="00204CA4" w:rsidRDefault="009F5DC8" w:rsidP="009F5DC8">
      <w:pPr>
        <w:spacing w:after="150" w:line="33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204CA4">
        <w:rPr>
          <w:rFonts w:ascii="Times New Roman" w:eastAsia="Times New Roman" w:hAnsi="Times New Roman" w:cs="Times New Roman"/>
          <w:bCs/>
          <w:color w:val="000000"/>
          <w:sz w:val="28"/>
          <w:szCs w:val="28"/>
          <w:bdr w:val="none" w:sz="0" w:space="0" w:color="auto" w:frame="1"/>
          <w:lang w:eastAsia="ru-RU"/>
        </w:rPr>
        <w:t>·  Международный стандарт ВАДА «Запрещенный список»;</w:t>
      </w:r>
    </w:p>
    <w:p w:rsidR="009F5DC8" w:rsidRDefault="009F5DC8" w:rsidP="009F5DC8">
      <w:pPr>
        <w:spacing w:after="150" w:line="33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204CA4">
        <w:rPr>
          <w:rFonts w:ascii="Times New Roman" w:eastAsia="Times New Roman" w:hAnsi="Times New Roman" w:cs="Times New Roman"/>
          <w:bCs/>
          <w:color w:val="000000"/>
          <w:sz w:val="28"/>
          <w:szCs w:val="28"/>
          <w:bdr w:val="none" w:sz="0" w:space="0" w:color="auto" w:frame="1"/>
          <w:lang w:eastAsia="ru-RU"/>
        </w:rPr>
        <w:t>·  Международный стандарт ВАДА «Международный стандарт по терапевтическому использованию».</w:t>
      </w:r>
    </w:p>
    <w:p w:rsidR="0012578A" w:rsidRDefault="0012578A" w:rsidP="009F5DC8">
      <w:pPr>
        <w:spacing w:after="150" w:line="33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12578A" w:rsidRPr="00204CA4" w:rsidRDefault="0012578A" w:rsidP="0012578A">
      <w:pPr>
        <w:spacing w:after="150" w:line="330" w:lineRule="atLeast"/>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106</w:t>
      </w:r>
    </w:p>
    <w:p w:rsidR="009F5DC8" w:rsidRPr="00204CA4" w:rsidRDefault="009F5DC8" w:rsidP="009F5DC8">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Психолого-педагогическая составляющая плана антидопинговых мероприятий направлена на решение следующих задач:</w:t>
      </w:r>
    </w:p>
    <w:p w:rsidR="009F5DC8" w:rsidRPr="00204CA4" w:rsidRDefault="009F5DC8" w:rsidP="009F5DC8">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формирование ценностно-мотивационной сферы, в которой допинг, как заведомо нечестный способ спортивной победы, будет неприемлем;</w:t>
      </w:r>
    </w:p>
    <w:p w:rsidR="009F5DC8" w:rsidRPr="00204CA4" w:rsidRDefault="009F5DC8" w:rsidP="009F5DC8">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опровержение стереотипного мнения о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9F5DC8" w:rsidRPr="00204CA4" w:rsidRDefault="009F5DC8" w:rsidP="009F5DC8">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9F5DC8" w:rsidRPr="00204CA4" w:rsidRDefault="009F5DC8" w:rsidP="009F5DC8">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9F5DC8" w:rsidRPr="00204CA4" w:rsidRDefault="009F5DC8" w:rsidP="009F5DC8">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9F5DC8" w:rsidRPr="00204CA4" w:rsidRDefault="009F5DC8" w:rsidP="009F5DC8">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пропаганда принципов </w:t>
      </w:r>
      <w:proofErr w:type="spellStart"/>
      <w:r w:rsidRPr="00204CA4">
        <w:rPr>
          <w:rFonts w:ascii="Times New Roman" w:eastAsia="Times New Roman" w:hAnsi="Times New Roman" w:cs="Times New Roman"/>
          <w:color w:val="000000"/>
          <w:sz w:val="28"/>
          <w:szCs w:val="28"/>
          <w:lang w:eastAsia="ru-RU"/>
        </w:rPr>
        <w:t>фейр-плей</w:t>
      </w:r>
      <w:proofErr w:type="spellEnd"/>
      <w:r w:rsidRPr="00204CA4">
        <w:rPr>
          <w:rFonts w:ascii="Times New Roman" w:eastAsia="Times New Roman" w:hAnsi="Times New Roman" w:cs="Times New Roman"/>
          <w:color w:val="000000"/>
          <w:sz w:val="28"/>
          <w:szCs w:val="28"/>
          <w:lang w:eastAsia="ru-RU"/>
        </w:rPr>
        <w:t>, отношения к спорту как к площадке для честной конкуренции и воспитания личностных качеств;</w:t>
      </w:r>
    </w:p>
    <w:p w:rsidR="009F5DC8" w:rsidRPr="00204CA4" w:rsidRDefault="009F5DC8" w:rsidP="009F5DC8">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повышение в глазах молодежи ценности здоровья и пропаганда отношения к спорту как к способу его достижения, а не как к площадке для самоутверждения, г</w:t>
      </w:r>
      <w:r>
        <w:rPr>
          <w:rFonts w:ascii="Times New Roman" w:eastAsia="Times New Roman" w:hAnsi="Times New Roman" w:cs="Times New Roman"/>
          <w:color w:val="000000"/>
          <w:sz w:val="28"/>
          <w:szCs w:val="28"/>
          <w:lang w:eastAsia="ru-RU"/>
        </w:rPr>
        <w:t>де нужно побеждать любой ценой.</w:t>
      </w:r>
    </w:p>
    <w:p w:rsidR="009F5DC8" w:rsidRPr="00CD48CF" w:rsidRDefault="009F5DC8" w:rsidP="009F5DC8">
      <w:pPr>
        <w:spacing w:after="150" w:line="330" w:lineRule="atLeast"/>
        <w:jc w:val="right"/>
        <w:textAlignment w:val="baseline"/>
        <w:rPr>
          <w:rFonts w:ascii="Times New Roman" w:eastAsia="Times New Roman" w:hAnsi="Times New Roman" w:cs="Times New Roman"/>
          <w:color w:val="000000"/>
          <w:lang w:eastAsia="ru-RU"/>
        </w:rPr>
      </w:pPr>
      <w:r w:rsidRPr="00CD48CF">
        <w:rPr>
          <w:rFonts w:ascii="Times New Roman" w:eastAsia="Times New Roman" w:hAnsi="Times New Roman" w:cs="Times New Roman"/>
          <w:i/>
          <w:color w:val="000000"/>
          <w:lang w:eastAsia="ru-RU"/>
        </w:rPr>
        <w:t>Таблица 23</w:t>
      </w:r>
      <w:r w:rsidRPr="00CD48CF">
        <w:rPr>
          <w:rFonts w:ascii="Times New Roman" w:eastAsia="Times New Roman" w:hAnsi="Times New Roman" w:cs="Times New Roman"/>
          <w:color w:val="000000"/>
          <w:lang w:eastAsia="ru-RU"/>
        </w:rPr>
        <w:t xml:space="preserve"> </w:t>
      </w:r>
    </w:p>
    <w:p w:rsidR="009F5DC8" w:rsidRPr="00204CA4" w:rsidRDefault="009F5DC8" w:rsidP="009F5DC8">
      <w:pPr>
        <w:spacing w:after="150" w:line="330" w:lineRule="atLeast"/>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Примерный план антидопинговых мероприятий</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3720"/>
        <w:gridCol w:w="2287"/>
      </w:tblGrid>
      <w:tr w:rsidR="009F5DC8" w:rsidRPr="00204CA4" w:rsidTr="009F5DC8">
        <w:trPr>
          <w:trHeight w:val="485"/>
        </w:trPr>
        <w:tc>
          <w:tcPr>
            <w:tcW w:w="1116"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п</w:t>
            </w:r>
            <w:proofErr w:type="gramEnd"/>
            <w:r w:rsidRPr="00204CA4">
              <w:rPr>
                <w:rFonts w:ascii="Times New Roman" w:eastAsia="Times New Roman" w:hAnsi="Times New Roman" w:cs="Times New Roman"/>
                <w:color w:val="000000"/>
                <w:sz w:val="28"/>
                <w:szCs w:val="28"/>
                <w:lang w:eastAsia="ru-RU"/>
              </w:rPr>
              <w:t>/п</w:t>
            </w:r>
          </w:p>
        </w:tc>
        <w:tc>
          <w:tcPr>
            <w:tcW w:w="3720"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Содержание мероприятия</w:t>
            </w:r>
          </w:p>
        </w:tc>
        <w:tc>
          <w:tcPr>
            <w:tcW w:w="2287"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Форма проведения</w:t>
            </w:r>
          </w:p>
        </w:tc>
      </w:tr>
      <w:tr w:rsidR="009F5DC8" w:rsidRPr="00204CA4" w:rsidTr="009F5DC8">
        <w:trPr>
          <w:trHeight w:val="509"/>
        </w:trPr>
        <w:tc>
          <w:tcPr>
            <w:tcW w:w="1116"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1.   </w:t>
            </w:r>
          </w:p>
        </w:tc>
        <w:tc>
          <w:tcPr>
            <w:tcW w:w="3720"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Информирование спортсменов о запрещённых веществах</w:t>
            </w:r>
          </w:p>
        </w:tc>
        <w:tc>
          <w:tcPr>
            <w:tcW w:w="2287"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Лекции, беседы, индивидуальные консультации</w:t>
            </w:r>
          </w:p>
        </w:tc>
      </w:tr>
      <w:tr w:rsidR="009F5DC8" w:rsidRPr="00204CA4" w:rsidTr="009F5DC8">
        <w:trPr>
          <w:trHeight w:val="485"/>
        </w:trPr>
        <w:tc>
          <w:tcPr>
            <w:tcW w:w="1116"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2.   </w:t>
            </w:r>
          </w:p>
        </w:tc>
        <w:tc>
          <w:tcPr>
            <w:tcW w:w="3720"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Ознакомление с порядком проведения </w:t>
            </w:r>
            <w:proofErr w:type="gramStart"/>
            <w:r w:rsidRPr="00204CA4">
              <w:rPr>
                <w:rFonts w:ascii="Times New Roman" w:eastAsia="Times New Roman" w:hAnsi="Times New Roman" w:cs="Times New Roman"/>
                <w:color w:val="000000"/>
                <w:sz w:val="28"/>
                <w:szCs w:val="28"/>
                <w:lang w:eastAsia="ru-RU"/>
              </w:rPr>
              <w:t>допинг-контроля</w:t>
            </w:r>
            <w:proofErr w:type="gramEnd"/>
            <w:r w:rsidRPr="00204CA4">
              <w:rPr>
                <w:rFonts w:ascii="Times New Roman" w:eastAsia="Times New Roman" w:hAnsi="Times New Roman" w:cs="Times New Roman"/>
                <w:color w:val="000000"/>
                <w:sz w:val="28"/>
                <w:szCs w:val="28"/>
                <w:lang w:eastAsia="ru-RU"/>
              </w:rPr>
              <w:t xml:space="preserve"> и антидопинговыми правилами</w:t>
            </w:r>
          </w:p>
        </w:tc>
        <w:tc>
          <w:tcPr>
            <w:tcW w:w="0" w:type="auto"/>
            <w:shd w:val="clear" w:color="auto" w:fill="auto"/>
            <w:vAlign w:val="bottom"/>
            <w:hideMark/>
          </w:tcPr>
          <w:p w:rsidR="009F5DC8" w:rsidRPr="00204CA4" w:rsidRDefault="009F5DC8" w:rsidP="009F5DC8">
            <w:pPr>
              <w:spacing w:after="0" w:line="240" w:lineRule="auto"/>
              <w:rPr>
                <w:rFonts w:ascii="Times New Roman" w:eastAsia="Times New Roman" w:hAnsi="Times New Roman" w:cs="Times New Roman"/>
                <w:sz w:val="28"/>
                <w:szCs w:val="28"/>
                <w:lang w:eastAsia="ru-RU"/>
              </w:rPr>
            </w:pPr>
          </w:p>
        </w:tc>
      </w:tr>
      <w:tr w:rsidR="009F5DC8" w:rsidRPr="00204CA4" w:rsidTr="009F5DC8">
        <w:trPr>
          <w:trHeight w:val="529"/>
        </w:trPr>
        <w:tc>
          <w:tcPr>
            <w:tcW w:w="1116"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3.   </w:t>
            </w:r>
          </w:p>
        </w:tc>
        <w:tc>
          <w:tcPr>
            <w:tcW w:w="3720"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Ознакомление с правами и </w:t>
            </w:r>
            <w:r w:rsidRPr="00204CA4">
              <w:rPr>
                <w:rFonts w:ascii="Times New Roman" w:eastAsia="Times New Roman" w:hAnsi="Times New Roman" w:cs="Times New Roman"/>
                <w:color w:val="000000"/>
                <w:sz w:val="28"/>
                <w:szCs w:val="28"/>
                <w:lang w:eastAsia="ru-RU"/>
              </w:rPr>
              <w:lastRenderedPageBreak/>
              <w:t>обязанностями спортсмена</w:t>
            </w:r>
          </w:p>
        </w:tc>
        <w:tc>
          <w:tcPr>
            <w:tcW w:w="0" w:type="auto"/>
            <w:shd w:val="clear" w:color="auto" w:fill="auto"/>
            <w:vAlign w:val="bottom"/>
            <w:hideMark/>
          </w:tcPr>
          <w:p w:rsidR="009F5DC8" w:rsidRPr="00204CA4" w:rsidRDefault="009F5DC8" w:rsidP="009F5DC8">
            <w:pPr>
              <w:spacing w:after="0" w:line="240" w:lineRule="auto"/>
              <w:rPr>
                <w:rFonts w:ascii="Times New Roman" w:eastAsia="Times New Roman" w:hAnsi="Times New Roman" w:cs="Times New Roman"/>
                <w:sz w:val="28"/>
                <w:szCs w:val="28"/>
                <w:lang w:eastAsia="ru-RU"/>
              </w:rPr>
            </w:pPr>
          </w:p>
        </w:tc>
      </w:tr>
      <w:tr w:rsidR="009F5DC8" w:rsidRPr="00204CA4" w:rsidTr="009F5DC8">
        <w:trPr>
          <w:trHeight w:val="972"/>
        </w:trPr>
        <w:tc>
          <w:tcPr>
            <w:tcW w:w="1116"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4.   </w:t>
            </w:r>
          </w:p>
        </w:tc>
        <w:tc>
          <w:tcPr>
            <w:tcW w:w="3720"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Повышение осведомлённости спортсменов об опасности допинга для здоровья</w:t>
            </w:r>
          </w:p>
        </w:tc>
        <w:tc>
          <w:tcPr>
            <w:tcW w:w="0" w:type="auto"/>
            <w:shd w:val="clear" w:color="auto" w:fill="auto"/>
            <w:vAlign w:val="bottom"/>
            <w:hideMark/>
          </w:tcPr>
          <w:p w:rsidR="009F5DC8" w:rsidRPr="00204CA4" w:rsidRDefault="009F5DC8" w:rsidP="009F5DC8">
            <w:pPr>
              <w:spacing w:after="0" w:line="240" w:lineRule="auto"/>
              <w:rPr>
                <w:rFonts w:ascii="Times New Roman" w:eastAsia="Times New Roman" w:hAnsi="Times New Roman" w:cs="Times New Roman"/>
                <w:sz w:val="28"/>
                <w:szCs w:val="28"/>
                <w:lang w:eastAsia="ru-RU"/>
              </w:rPr>
            </w:pPr>
          </w:p>
        </w:tc>
      </w:tr>
      <w:tr w:rsidR="009F5DC8" w:rsidRPr="00204CA4" w:rsidTr="009F5DC8">
        <w:trPr>
          <w:trHeight w:val="539"/>
        </w:trPr>
        <w:tc>
          <w:tcPr>
            <w:tcW w:w="1116"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5.   </w:t>
            </w:r>
          </w:p>
        </w:tc>
        <w:tc>
          <w:tcPr>
            <w:tcW w:w="3720"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Контроль знаний антидопинговых правил</w:t>
            </w:r>
          </w:p>
        </w:tc>
        <w:tc>
          <w:tcPr>
            <w:tcW w:w="2287"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Опросы и тестирование</w:t>
            </w:r>
          </w:p>
        </w:tc>
      </w:tr>
      <w:tr w:rsidR="009F5DC8" w:rsidRPr="00204CA4" w:rsidTr="009F5DC8">
        <w:trPr>
          <w:trHeight w:val="485"/>
        </w:trPr>
        <w:tc>
          <w:tcPr>
            <w:tcW w:w="1116"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6.   </w:t>
            </w:r>
          </w:p>
        </w:tc>
        <w:tc>
          <w:tcPr>
            <w:tcW w:w="3720"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Участие в образовательных семинарах</w:t>
            </w:r>
          </w:p>
        </w:tc>
        <w:tc>
          <w:tcPr>
            <w:tcW w:w="2287"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Семинары</w:t>
            </w:r>
          </w:p>
        </w:tc>
      </w:tr>
      <w:tr w:rsidR="009F5DC8" w:rsidRPr="00204CA4" w:rsidTr="009F5DC8">
        <w:trPr>
          <w:trHeight w:val="567"/>
        </w:trPr>
        <w:tc>
          <w:tcPr>
            <w:tcW w:w="1116"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7.   </w:t>
            </w:r>
          </w:p>
        </w:tc>
        <w:tc>
          <w:tcPr>
            <w:tcW w:w="3720"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Формирование критического отношения к допингу</w:t>
            </w:r>
          </w:p>
        </w:tc>
        <w:tc>
          <w:tcPr>
            <w:tcW w:w="2287" w:type="dxa"/>
            <w:shd w:val="clear" w:color="auto" w:fill="auto"/>
            <w:tcMar>
              <w:top w:w="0" w:type="dxa"/>
              <w:left w:w="108" w:type="dxa"/>
              <w:bottom w:w="0" w:type="dxa"/>
              <w:right w:w="108" w:type="dxa"/>
            </w:tcMar>
            <w:vAlign w:val="bottom"/>
            <w:hideMark/>
          </w:tcPr>
          <w:p w:rsidR="009F5DC8" w:rsidRPr="00204CA4" w:rsidRDefault="009F5DC8" w:rsidP="009F5DC8">
            <w:pPr>
              <w:spacing w:after="150" w:line="240" w:lineRule="auto"/>
              <w:ind w:left="30" w:right="30"/>
              <w:textAlignment w:val="baseline"/>
              <w:rPr>
                <w:rFonts w:ascii="Times New Roman" w:eastAsia="Times New Roman" w:hAnsi="Times New Roman" w:cs="Times New Roman"/>
                <w:color w:val="000000"/>
                <w:sz w:val="28"/>
                <w:szCs w:val="28"/>
                <w:lang w:eastAsia="ru-RU"/>
              </w:rPr>
            </w:pPr>
            <w:proofErr w:type="spellStart"/>
            <w:r w:rsidRPr="00204CA4">
              <w:rPr>
                <w:rFonts w:ascii="Times New Roman" w:eastAsia="Times New Roman" w:hAnsi="Times New Roman" w:cs="Times New Roman"/>
                <w:color w:val="000000"/>
                <w:sz w:val="28"/>
                <w:szCs w:val="28"/>
                <w:lang w:eastAsia="ru-RU"/>
              </w:rPr>
              <w:t>Тренинговые</w:t>
            </w:r>
            <w:proofErr w:type="spellEnd"/>
            <w:r w:rsidRPr="00204CA4">
              <w:rPr>
                <w:rFonts w:ascii="Times New Roman" w:eastAsia="Times New Roman" w:hAnsi="Times New Roman" w:cs="Times New Roman"/>
                <w:color w:val="000000"/>
                <w:sz w:val="28"/>
                <w:szCs w:val="28"/>
                <w:lang w:eastAsia="ru-RU"/>
              </w:rPr>
              <w:t xml:space="preserve"> программы</w:t>
            </w:r>
          </w:p>
        </w:tc>
      </w:tr>
    </w:tbl>
    <w:p w:rsidR="0012578A" w:rsidRDefault="0012578A" w:rsidP="0012578A">
      <w:pPr>
        <w:autoSpaceDE w:val="0"/>
        <w:autoSpaceDN w:val="0"/>
        <w:adjustRightInd w:val="0"/>
        <w:spacing w:after="60" w:line="240" w:lineRule="auto"/>
        <w:ind w:firstLine="567"/>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107</w:t>
      </w:r>
    </w:p>
    <w:p w:rsidR="009F5DC8" w:rsidRPr="00204CA4" w:rsidRDefault="009F5DC8" w:rsidP="009F5DC8">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К средствам, которые используются 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 </w:t>
      </w:r>
    </w:p>
    <w:p w:rsidR="009F5DC8" w:rsidRPr="00204CA4" w:rsidRDefault="009F5DC8" w:rsidP="009F5DC8">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 </w:t>
      </w:r>
    </w:p>
    <w:p w:rsidR="009F5DC8" w:rsidRPr="00204CA4" w:rsidRDefault="009F5DC8" w:rsidP="009F5DC8">
      <w:pPr>
        <w:tabs>
          <w:tab w:val="left" w:pos="567"/>
        </w:tabs>
        <w:autoSpaceDE w:val="0"/>
        <w:autoSpaceDN w:val="0"/>
        <w:adjustRightInd w:val="0"/>
        <w:spacing w:after="60" w:line="240" w:lineRule="auto"/>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1. </w:t>
      </w:r>
      <w:proofErr w:type="spellStart"/>
      <w:r w:rsidRPr="00204CA4">
        <w:rPr>
          <w:rFonts w:ascii="Times New Roman" w:eastAsia="Times New Roman" w:hAnsi="Times New Roman" w:cs="Times New Roman"/>
          <w:color w:val="000000"/>
          <w:spacing w:val="-6"/>
          <w:sz w:val="28"/>
          <w:szCs w:val="28"/>
          <w:lang w:eastAsia="ru-RU"/>
        </w:rPr>
        <w:t>Психостимуляторы</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амфетамин</w:t>
      </w:r>
      <w:proofErr w:type="spellEnd"/>
      <w:r w:rsidRPr="00204CA4">
        <w:rPr>
          <w:rFonts w:ascii="Times New Roman" w:eastAsia="Times New Roman" w:hAnsi="Times New Roman" w:cs="Times New Roman"/>
          <w:color w:val="000000"/>
          <w:spacing w:val="-6"/>
          <w:sz w:val="28"/>
          <w:szCs w:val="28"/>
          <w:lang w:eastAsia="ru-RU"/>
        </w:rPr>
        <w:t xml:space="preserve">, эфедрин, фенамин, кофеин, кокаин и др.); </w:t>
      </w:r>
    </w:p>
    <w:p w:rsidR="009F5DC8" w:rsidRPr="00204CA4" w:rsidRDefault="009F5DC8" w:rsidP="009F5DC8">
      <w:pPr>
        <w:tabs>
          <w:tab w:val="left" w:pos="567"/>
        </w:tabs>
        <w:autoSpaceDE w:val="0"/>
        <w:autoSpaceDN w:val="0"/>
        <w:adjustRightInd w:val="0"/>
        <w:spacing w:after="60" w:line="240" w:lineRule="auto"/>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2. Наркотические средства (морфин, алкалоиды-опиаты, </w:t>
      </w:r>
      <w:proofErr w:type="spellStart"/>
      <w:r w:rsidRPr="00204CA4">
        <w:rPr>
          <w:rFonts w:ascii="Times New Roman" w:eastAsia="Times New Roman" w:hAnsi="Times New Roman" w:cs="Times New Roman"/>
          <w:color w:val="000000"/>
          <w:spacing w:val="-6"/>
          <w:sz w:val="28"/>
          <w:szCs w:val="28"/>
          <w:lang w:eastAsia="ru-RU"/>
        </w:rPr>
        <w:t>промедол</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фентанил</w:t>
      </w:r>
      <w:proofErr w:type="spellEnd"/>
      <w:r w:rsidRPr="00204CA4">
        <w:rPr>
          <w:rFonts w:ascii="Times New Roman" w:eastAsia="Times New Roman" w:hAnsi="Times New Roman" w:cs="Times New Roman"/>
          <w:color w:val="000000"/>
          <w:spacing w:val="-6"/>
          <w:sz w:val="28"/>
          <w:szCs w:val="28"/>
          <w:lang w:eastAsia="ru-RU"/>
        </w:rPr>
        <w:t xml:space="preserve"> и др.); </w:t>
      </w:r>
    </w:p>
    <w:p w:rsidR="009F5DC8" w:rsidRPr="00204CA4" w:rsidRDefault="009F5DC8" w:rsidP="009F5DC8">
      <w:pPr>
        <w:tabs>
          <w:tab w:val="left" w:pos="567"/>
        </w:tabs>
        <w:autoSpaceDE w:val="0"/>
        <w:autoSpaceDN w:val="0"/>
        <w:adjustRightInd w:val="0"/>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3. Анаболические стероиды (тестостерон и его производные, мета</w:t>
      </w:r>
      <w:proofErr w:type="gramStart"/>
      <w:r w:rsidRPr="00204CA4">
        <w:rPr>
          <w:rFonts w:ascii="Times New Roman" w:eastAsia="Times New Roman" w:hAnsi="Times New Roman" w:cs="Times New Roman"/>
          <w:color w:val="000000"/>
          <w:spacing w:val="-6"/>
          <w:sz w:val="28"/>
          <w:szCs w:val="28"/>
          <w:lang w:eastAsia="ru-RU"/>
        </w:rPr>
        <w:t>н-</w:t>
      </w:r>
      <w:proofErr w:type="gram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дростенолон</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ретаболил</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андродиол</w:t>
      </w:r>
      <w:proofErr w:type="spellEnd"/>
      <w:r w:rsidRPr="00204CA4">
        <w:rPr>
          <w:rFonts w:ascii="Times New Roman" w:eastAsia="Times New Roman" w:hAnsi="Times New Roman" w:cs="Times New Roman"/>
          <w:color w:val="000000"/>
          <w:spacing w:val="-6"/>
          <w:sz w:val="28"/>
          <w:szCs w:val="28"/>
          <w:lang w:eastAsia="ru-RU"/>
        </w:rPr>
        <w:t xml:space="preserve"> и многие другие), а также анаболические пептидные гормоны (</w:t>
      </w:r>
      <w:proofErr w:type="spellStart"/>
      <w:r w:rsidRPr="00204CA4">
        <w:rPr>
          <w:rFonts w:ascii="Times New Roman" w:eastAsia="Times New Roman" w:hAnsi="Times New Roman" w:cs="Times New Roman"/>
          <w:color w:val="000000"/>
          <w:spacing w:val="-6"/>
          <w:sz w:val="28"/>
          <w:szCs w:val="28"/>
          <w:lang w:eastAsia="ru-RU"/>
        </w:rPr>
        <w:t>соматотропин</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гонадо-тропин</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эритропоэтин</w:t>
      </w:r>
      <w:proofErr w:type="spellEnd"/>
      <w:r w:rsidRPr="00204CA4">
        <w:rPr>
          <w:rFonts w:ascii="Times New Roman" w:eastAsia="Times New Roman" w:hAnsi="Times New Roman" w:cs="Times New Roman"/>
          <w:color w:val="000000"/>
          <w:spacing w:val="-6"/>
          <w:sz w:val="28"/>
          <w:szCs w:val="28"/>
          <w:lang w:eastAsia="ru-RU"/>
        </w:rPr>
        <w:t xml:space="preserve">); </w:t>
      </w:r>
    </w:p>
    <w:p w:rsidR="009F5DC8" w:rsidRPr="00204CA4" w:rsidRDefault="009F5DC8" w:rsidP="009F5DC8">
      <w:pPr>
        <w:tabs>
          <w:tab w:val="left" w:pos="567"/>
        </w:tabs>
        <w:autoSpaceDE w:val="0"/>
        <w:autoSpaceDN w:val="0"/>
        <w:adjustRightInd w:val="0"/>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4.  Бета-блокаторы (</w:t>
      </w:r>
      <w:proofErr w:type="spellStart"/>
      <w:r w:rsidRPr="00204CA4">
        <w:rPr>
          <w:rFonts w:ascii="Times New Roman" w:eastAsia="Times New Roman" w:hAnsi="Times New Roman" w:cs="Times New Roman"/>
          <w:color w:val="000000"/>
          <w:spacing w:val="-6"/>
          <w:sz w:val="28"/>
          <w:szCs w:val="28"/>
          <w:lang w:eastAsia="ru-RU"/>
        </w:rPr>
        <w:t>анапримин</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пропранолол</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окспренолол</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надолол</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атенолол</w:t>
      </w:r>
      <w:proofErr w:type="spellEnd"/>
      <w:r w:rsidRPr="00204CA4">
        <w:rPr>
          <w:rFonts w:ascii="Times New Roman" w:eastAsia="Times New Roman" w:hAnsi="Times New Roman" w:cs="Times New Roman"/>
          <w:color w:val="000000"/>
          <w:spacing w:val="-6"/>
          <w:sz w:val="28"/>
          <w:szCs w:val="28"/>
          <w:lang w:eastAsia="ru-RU"/>
        </w:rPr>
        <w:t xml:space="preserve"> и др.); </w:t>
      </w:r>
    </w:p>
    <w:p w:rsidR="009F5DC8" w:rsidRPr="00204CA4" w:rsidRDefault="009F5DC8" w:rsidP="009F5DC8">
      <w:pPr>
        <w:tabs>
          <w:tab w:val="left" w:pos="567"/>
        </w:tabs>
        <w:autoSpaceDE w:val="0"/>
        <w:autoSpaceDN w:val="0"/>
        <w:adjustRightInd w:val="0"/>
        <w:spacing w:after="6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5. Диуретики (</w:t>
      </w:r>
      <w:proofErr w:type="spellStart"/>
      <w:r w:rsidRPr="00204CA4">
        <w:rPr>
          <w:rFonts w:ascii="Times New Roman" w:eastAsia="Times New Roman" w:hAnsi="Times New Roman" w:cs="Times New Roman"/>
          <w:color w:val="000000"/>
          <w:spacing w:val="-6"/>
          <w:sz w:val="28"/>
          <w:szCs w:val="28"/>
          <w:lang w:eastAsia="ru-RU"/>
        </w:rPr>
        <w:t>новурит</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дихлоти</w:t>
      </w:r>
      <w:proofErr w:type="spellEnd"/>
      <w:r w:rsidRPr="00204CA4">
        <w:rPr>
          <w:rFonts w:ascii="Times New Roman" w:eastAsia="Times New Roman" w:hAnsi="Times New Roman" w:cs="Times New Roman"/>
          <w:color w:val="000000"/>
          <w:spacing w:val="-6"/>
          <w:sz w:val="28"/>
          <w:szCs w:val="28"/>
          <w:lang w:eastAsia="ru-RU"/>
        </w:rPr>
        <w:t xml:space="preserve">-азид, фуросемид (лазикс), </w:t>
      </w:r>
      <w:proofErr w:type="spellStart"/>
      <w:r w:rsidRPr="00204CA4">
        <w:rPr>
          <w:rFonts w:ascii="Times New Roman" w:eastAsia="Times New Roman" w:hAnsi="Times New Roman" w:cs="Times New Roman"/>
          <w:color w:val="000000"/>
          <w:spacing w:val="-6"/>
          <w:sz w:val="28"/>
          <w:szCs w:val="28"/>
          <w:lang w:eastAsia="ru-RU"/>
        </w:rPr>
        <w:t>клопамид</w:t>
      </w:r>
      <w:proofErr w:type="spellEnd"/>
      <w:r w:rsidRPr="00204CA4">
        <w:rPr>
          <w:rFonts w:ascii="Times New Roman" w:eastAsia="Times New Roman" w:hAnsi="Times New Roman" w:cs="Times New Roman"/>
          <w:color w:val="000000"/>
          <w:spacing w:val="-6"/>
          <w:sz w:val="28"/>
          <w:szCs w:val="28"/>
          <w:lang w:eastAsia="ru-RU"/>
        </w:rPr>
        <w:t xml:space="preserve">, </w:t>
      </w:r>
      <w:proofErr w:type="spellStart"/>
      <w:r w:rsidRPr="00204CA4">
        <w:rPr>
          <w:rFonts w:ascii="Times New Roman" w:eastAsia="Times New Roman" w:hAnsi="Times New Roman" w:cs="Times New Roman"/>
          <w:color w:val="000000"/>
          <w:spacing w:val="-6"/>
          <w:sz w:val="28"/>
          <w:szCs w:val="28"/>
          <w:lang w:eastAsia="ru-RU"/>
        </w:rPr>
        <w:t>диакарб</w:t>
      </w:r>
      <w:proofErr w:type="spellEnd"/>
      <w:r w:rsidRPr="00204CA4">
        <w:rPr>
          <w:rFonts w:ascii="Times New Roman" w:eastAsia="Times New Roman" w:hAnsi="Times New Roman" w:cs="Times New Roman"/>
          <w:color w:val="000000"/>
          <w:spacing w:val="-6"/>
          <w:sz w:val="28"/>
          <w:szCs w:val="28"/>
          <w:lang w:eastAsia="ru-RU"/>
        </w:rPr>
        <w:t xml:space="preserve">, верошпирон и др.). </w:t>
      </w:r>
    </w:p>
    <w:p w:rsidR="009F5DC8" w:rsidRPr="00204CA4" w:rsidRDefault="009F5DC8" w:rsidP="009F5DC8">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Допинги являются биологически активными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спортсменом лекарств должен согласовываться со спортивным врачом во избежание неприятностей при прохождении допинг - контроля. </w:t>
      </w:r>
    </w:p>
    <w:p w:rsidR="0012578A" w:rsidRDefault="009F5DC8" w:rsidP="009F5DC8">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К допинговым методам относятся кровяной допинг, различные манипуляции (например, подавление процесса овуляции у женщин и др.). Биологическое действие в организме отдельных классов допингов разнообразно. Так, </w:t>
      </w:r>
      <w:proofErr w:type="spellStart"/>
      <w:r w:rsidRPr="00204CA4">
        <w:rPr>
          <w:rFonts w:ascii="Times New Roman" w:eastAsia="Times New Roman" w:hAnsi="Times New Roman" w:cs="Times New Roman"/>
          <w:color w:val="000000"/>
          <w:spacing w:val="-6"/>
          <w:sz w:val="28"/>
          <w:szCs w:val="28"/>
          <w:lang w:eastAsia="ru-RU"/>
        </w:rPr>
        <w:t>психостимуляторы</w:t>
      </w:r>
      <w:proofErr w:type="spellEnd"/>
      <w:r w:rsidRPr="00204CA4">
        <w:rPr>
          <w:rFonts w:ascii="Times New Roman" w:eastAsia="Times New Roman" w:hAnsi="Times New Roman" w:cs="Times New Roman"/>
          <w:color w:val="000000"/>
          <w:spacing w:val="-6"/>
          <w:sz w:val="28"/>
          <w:szCs w:val="28"/>
          <w:lang w:eastAsia="ru-RU"/>
        </w:rPr>
        <w:t xml:space="preserve"> повышают спортивную деятельность путем активации деятельности ЦНС, </w:t>
      </w:r>
      <w:proofErr w:type="gramStart"/>
      <w:r w:rsidRPr="00204CA4">
        <w:rPr>
          <w:rFonts w:ascii="Times New Roman" w:eastAsia="Times New Roman" w:hAnsi="Times New Roman" w:cs="Times New Roman"/>
          <w:color w:val="000000"/>
          <w:spacing w:val="-6"/>
          <w:sz w:val="28"/>
          <w:szCs w:val="28"/>
          <w:lang w:eastAsia="ru-RU"/>
        </w:rPr>
        <w:t>сердечно-сосудистой</w:t>
      </w:r>
      <w:proofErr w:type="gramEnd"/>
      <w:r w:rsidRPr="00204CA4">
        <w:rPr>
          <w:rFonts w:ascii="Times New Roman" w:eastAsia="Times New Roman" w:hAnsi="Times New Roman" w:cs="Times New Roman"/>
          <w:color w:val="000000"/>
          <w:spacing w:val="-6"/>
          <w:sz w:val="28"/>
          <w:szCs w:val="28"/>
          <w:lang w:eastAsia="ru-RU"/>
        </w:rPr>
        <w:t xml:space="preserve"> и дыхательной систем, что улучшает энергетику и сократительную активность скелетных мышц, а также снимают</w:t>
      </w:r>
    </w:p>
    <w:p w:rsidR="0012578A" w:rsidRDefault="0012578A" w:rsidP="0012578A">
      <w:pPr>
        <w:autoSpaceDE w:val="0"/>
        <w:autoSpaceDN w:val="0"/>
        <w:adjustRightInd w:val="0"/>
        <w:spacing w:after="60" w:line="300" w:lineRule="exact"/>
        <w:ind w:firstLine="567"/>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lastRenderedPageBreak/>
        <w:t>108</w:t>
      </w:r>
    </w:p>
    <w:p w:rsidR="00CD48CF" w:rsidRPr="00CD48CF" w:rsidRDefault="009F5DC8" w:rsidP="009F5DC8">
      <w:pPr>
        <w:autoSpaceDE w:val="0"/>
        <w:autoSpaceDN w:val="0"/>
        <w:adjustRightInd w:val="0"/>
        <w:spacing w:after="60" w:line="300" w:lineRule="exact"/>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 усталость, придают уверенность в своих силах, однако могут привести к предельному напряжению функций этих систем и исчерпанию энергетических ресурсов. Наркотические вещества подавляют болевую чувствительность, так как являются сильными анальгетиками, и отдаляют чувство утомления. Анаболические стероиды усиливают процессы синтеза белка и уменьшают их распад, поэтому стимулируют рост мышц, количества эритроцитов, способствуя ускорению адаптации организма к мышечной деятельности и процессов восстановления, улучшению композиционного состава тела. Бета-блокаторы противодействуют эффектам адреналина и норадреналина, что как бы успокаивает спортсмена, повышает адаптацию к физическим нагрузкам на выносливость. Диуретики, или мочегонные средства усиливают выведение из организма солей, воды и некоторых химических веществ, что способствует снижению массы тела, вы</w:t>
      </w:r>
      <w:r>
        <w:rPr>
          <w:rFonts w:ascii="Times New Roman" w:eastAsia="Times New Roman" w:hAnsi="Times New Roman" w:cs="Times New Roman"/>
          <w:color w:val="000000"/>
          <w:spacing w:val="-6"/>
          <w:sz w:val="28"/>
          <w:szCs w:val="28"/>
          <w:lang w:eastAsia="ru-RU"/>
        </w:rPr>
        <w:t>ведению запрещенных препаратов.</w:t>
      </w:r>
    </w:p>
    <w:p w:rsidR="00CD48CF" w:rsidRPr="00CD48CF" w:rsidRDefault="00CD48CF" w:rsidP="00CD48CF">
      <w:pPr>
        <w:autoSpaceDE w:val="0"/>
        <w:autoSpaceDN w:val="0"/>
        <w:adjustRightInd w:val="0"/>
        <w:spacing w:before="120" w:after="120" w:line="300" w:lineRule="exact"/>
        <w:jc w:val="both"/>
        <w:rPr>
          <w:rFonts w:ascii="Times New Roman" w:eastAsia="Times New Roman" w:hAnsi="Times New Roman" w:cs="Times New Roman"/>
          <w:b/>
          <w:color w:val="000000"/>
          <w:spacing w:val="-4"/>
          <w:sz w:val="28"/>
          <w:szCs w:val="28"/>
          <w:lang w:eastAsia="ru-RU"/>
        </w:rPr>
      </w:pPr>
      <w:r w:rsidRPr="00CD48CF">
        <w:rPr>
          <w:rFonts w:ascii="Times New Roman" w:eastAsia="Times New Roman" w:hAnsi="Times New Roman" w:cs="Times New Roman"/>
          <w:b/>
          <w:color w:val="000000"/>
          <w:spacing w:val="-4"/>
          <w:sz w:val="28"/>
          <w:szCs w:val="28"/>
          <w:lang w:eastAsia="ru-RU"/>
        </w:rPr>
        <w:t>Содержание тем:</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Тема 1. </w:t>
      </w:r>
      <w:r w:rsidRPr="00CD48CF">
        <w:rPr>
          <w:rFonts w:ascii="Times New Roman" w:eastAsia="Times New Roman" w:hAnsi="Times New Roman" w:cs="Times New Roman"/>
          <w:i/>
          <w:color w:val="000000"/>
          <w:spacing w:val="-4"/>
          <w:sz w:val="28"/>
          <w:szCs w:val="28"/>
          <w:lang w:eastAsia="ru-RU"/>
        </w:rPr>
        <w:t>Что такое допинг?</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7"/>
          <w:szCs w:val="27"/>
          <w:lang w:eastAsia="ru-RU"/>
        </w:rPr>
      </w:pPr>
      <w:r w:rsidRPr="00CD48CF">
        <w:rPr>
          <w:rFonts w:ascii="Times New Roman" w:eastAsia="Times New Roman" w:hAnsi="Times New Roman" w:cs="Times New Roman"/>
          <w:color w:val="000000"/>
          <w:spacing w:val="-4"/>
          <w:sz w:val="27"/>
          <w:szCs w:val="27"/>
          <w:lang w:eastAsia="ru-RU"/>
        </w:rPr>
        <w:t>Определение допинга. Суть антидопинговых правил как инструмента регламентации честной спортивной борьбы. 10 антидопинговых правил, виды их нарушений (Всемирный антидопинговый кодекс). Принципы «</w:t>
      </w:r>
      <w:proofErr w:type="spellStart"/>
      <w:r w:rsidRPr="00CD48CF">
        <w:rPr>
          <w:rFonts w:ascii="Times New Roman" w:eastAsia="Times New Roman" w:hAnsi="Times New Roman" w:cs="Times New Roman"/>
          <w:color w:val="000000"/>
          <w:spacing w:val="-4"/>
          <w:sz w:val="27"/>
          <w:szCs w:val="27"/>
          <w:lang w:eastAsia="ru-RU"/>
        </w:rPr>
        <w:t>фейр</w:t>
      </w:r>
      <w:proofErr w:type="spellEnd"/>
      <w:r w:rsidRPr="00CD48CF">
        <w:rPr>
          <w:rFonts w:ascii="Times New Roman" w:eastAsia="Times New Roman" w:hAnsi="Times New Roman" w:cs="Times New Roman"/>
          <w:color w:val="000000"/>
          <w:spacing w:val="-4"/>
          <w:sz w:val="27"/>
          <w:szCs w:val="27"/>
          <w:lang w:eastAsia="ru-RU"/>
        </w:rPr>
        <w:t xml:space="preserve"> </w:t>
      </w:r>
      <w:proofErr w:type="spellStart"/>
      <w:r w:rsidRPr="00CD48CF">
        <w:rPr>
          <w:rFonts w:ascii="Times New Roman" w:eastAsia="Times New Roman" w:hAnsi="Times New Roman" w:cs="Times New Roman"/>
          <w:color w:val="000000"/>
          <w:spacing w:val="-4"/>
          <w:sz w:val="27"/>
          <w:szCs w:val="27"/>
          <w:lang w:eastAsia="ru-RU"/>
        </w:rPr>
        <w:t>плей</w:t>
      </w:r>
      <w:proofErr w:type="spellEnd"/>
      <w:r w:rsidRPr="00CD48CF">
        <w:rPr>
          <w:rFonts w:ascii="Times New Roman" w:eastAsia="Times New Roman" w:hAnsi="Times New Roman" w:cs="Times New Roman"/>
          <w:color w:val="000000"/>
          <w:spacing w:val="-4"/>
          <w:sz w:val="27"/>
          <w:szCs w:val="27"/>
          <w:lang w:eastAsia="ru-RU"/>
        </w:rPr>
        <w:t xml:space="preserve">».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Тема 2. </w:t>
      </w:r>
      <w:r w:rsidRPr="00CD48CF">
        <w:rPr>
          <w:rFonts w:ascii="Times New Roman" w:eastAsia="Times New Roman" w:hAnsi="Times New Roman" w:cs="Times New Roman"/>
          <w:i/>
          <w:color w:val="000000"/>
          <w:spacing w:val="-4"/>
          <w:sz w:val="28"/>
          <w:szCs w:val="28"/>
          <w:lang w:eastAsia="ru-RU"/>
        </w:rPr>
        <w:t>Исторический обзор проблемы допинга.</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7"/>
          <w:szCs w:val="27"/>
          <w:lang w:eastAsia="ru-RU"/>
        </w:rPr>
      </w:pPr>
      <w:r w:rsidRPr="00CD48CF">
        <w:rPr>
          <w:rFonts w:ascii="Times New Roman" w:eastAsia="Times New Roman" w:hAnsi="Times New Roman" w:cs="Times New Roman"/>
          <w:color w:val="000000"/>
          <w:spacing w:val="-4"/>
          <w:sz w:val="27"/>
          <w:szCs w:val="27"/>
          <w:lang w:eastAsia="ru-RU"/>
        </w:rPr>
        <w:t xml:space="preserve">Исторические предпосылки допинга – препараты, оказывающие стимулирующий эффект, повышающие работоспособность, обладающие </w:t>
      </w:r>
      <w:proofErr w:type="spellStart"/>
      <w:r w:rsidRPr="00CD48CF">
        <w:rPr>
          <w:rFonts w:ascii="Times New Roman" w:eastAsia="Times New Roman" w:hAnsi="Times New Roman" w:cs="Times New Roman"/>
          <w:color w:val="000000"/>
          <w:spacing w:val="-4"/>
          <w:sz w:val="27"/>
          <w:szCs w:val="27"/>
          <w:lang w:eastAsia="ru-RU"/>
        </w:rPr>
        <w:t>психоактивным</w:t>
      </w:r>
      <w:proofErr w:type="spellEnd"/>
      <w:r w:rsidRPr="00CD48CF">
        <w:rPr>
          <w:rFonts w:ascii="Times New Roman" w:eastAsia="Times New Roman" w:hAnsi="Times New Roman" w:cs="Times New Roman"/>
          <w:color w:val="000000"/>
          <w:spacing w:val="-4"/>
          <w:sz w:val="27"/>
          <w:szCs w:val="27"/>
          <w:lang w:eastAsia="ru-RU"/>
        </w:rPr>
        <w:t xml:space="preserve"> действием (стимуляторы растительного происхождения, алкоголь), их применение в античном спорте, в военном деле. Этимология понятия «допинг».  Причины роста внимания к проблеме допинга в последние десятилетия.  Задание для самостоятельной работы. Заполнение анкеты «Личное отношение к допингу».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3. </w:t>
      </w:r>
      <w:r w:rsidRPr="00CD48CF">
        <w:rPr>
          <w:rFonts w:ascii="Times New Roman" w:eastAsia="Times New Roman" w:hAnsi="Times New Roman" w:cs="Times New Roman"/>
          <w:i/>
          <w:color w:val="000000"/>
          <w:spacing w:val="-4"/>
          <w:sz w:val="28"/>
          <w:szCs w:val="28"/>
          <w:lang w:eastAsia="ru-RU"/>
        </w:rPr>
        <w:t>Мотивация нарушений антидопинговых правил.</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8"/>
          <w:sz w:val="27"/>
          <w:szCs w:val="27"/>
          <w:lang w:eastAsia="ru-RU"/>
        </w:rPr>
      </w:pPr>
      <w:r w:rsidRPr="00CD48CF">
        <w:rPr>
          <w:rFonts w:ascii="Times New Roman" w:eastAsia="Times New Roman" w:hAnsi="Times New Roman" w:cs="Times New Roman"/>
          <w:color w:val="000000"/>
          <w:spacing w:val="-8"/>
          <w:sz w:val="28"/>
          <w:szCs w:val="28"/>
          <w:lang w:eastAsia="ru-RU"/>
        </w:rPr>
        <w:t xml:space="preserve"> </w:t>
      </w:r>
      <w:r w:rsidRPr="00CD48CF">
        <w:rPr>
          <w:rFonts w:ascii="Times New Roman" w:eastAsia="Times New Roman" w:hAnsi="Times New Roman" w:cs="Times New Roman"/>
          <w:color w:val="000000"/>
          <w:spacing w:val="-8"/>
          <w:sz w:val="27"/>
          <w:szCs w:val="27"/>
          <w:lang w:eastAsia="ru-RU"/>
        </w:rPr>
        <w:t xml:space="preserve">Стремление к росту спортивного результата как общий мотив допинга; приемлемость мотива в сочетании с неприемлемостью способа его реализации. Этический характер принятия решения о допинге. Другие мотивы (социальное давление, подражание любопытство, самоутверждение, «символическое взросление»). Допинг как контролируемое действие с осознанным вредом. </w:t>
      </w:r>
      <w:proofErr w:type="gramStart"/>
      <w:r w:rsidRPr="00CD48CF">
        <w:rPr>
          <w:rFonts w:ascii="Times New Roman" w:eastAsia="Times New Roman" w:hAnsi="Times New Roman" w:cs="Times New Roman"/>
          <w:color w:val="000000"/>
          <w:spacing w:val="-8"/>
          <w:sz w:val="27"/>
          <w:szCs w:val="27"/>
          <w:lang w:eastAsia="ru-RU"/>
        </w:rPr>
        <w:t xml:space="preserve">Возможность ситуаций употребления запрещенных субстанций без ведома спортсмена (что не освобождает от ответственности). </w:t>
      </w:r>
      <w:proofErr w:type="gramEnd"/>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4. </w:t>
      </w:r>
      <w:r w:rsidRPr="00CD48CF">
        <w:rPr>
          <w:rFonts w:ascii="Times New Roman" w:eastAsia="Times New Roman" w:hAnsi="Times New Roman" w:cs="Times New Roman"/>
          <w:i/>
          <w:color w:val="000000"/>
          <w:spacing w:val="-4"/>
          <w:sz w:val="28"/>
          <w:szCs w:val="28"/>
          <w:lang w:eastAsia="ru-RU"/>
        </w:rPr>
        <w:t>Запрещенные субстанции.</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Запрещенный список ВАДА, основания для включения препаратов в него. Основные группы запрещенных субстанций – анаболические стероиды; гормоны и их аналоги; бета-2-антагонисты; кислородные носители; диуретики; стимуляторы и наркотики; не одобренные субстанции. Возможности нахождения запрещенной субстанции в легально поставляемых лекарственных препаратах и </w:t>
      </w:r>
      <w:proofErr w:type="spellStart"/>
      <w:r w:rsidRPr="00CD48CF">
        <w:rPr>
          <w:rFonts w:ascii="Times New Roman" w:eastAsia="Times New Roman" w:hAnsi="Times New Roman" w:cs="Times New Roman"/>
          <w:color w:val="000000"/>
          <w:spacing w:val="-4"/>
          <w:sz w:val="28"/>
          <w:szCs w:val="28"/>
          <w:lang w:eastAsia="ru-RU"/>
        </w:rPr>
        <w:t>БАДах</w:t>
      </w:r>
      <w:proofErr w:type="spellEnd"/>
      <w:r w:rsidRPr="00CD48CF">
        <w:rPr>
          <w:rFonts w:ascii="Times New Roman" w:eastAsia="Times New Roman" w:hAnsi="Times New Roman" w:cs="Times New Roman"/>
          <w:color w:val="000000"/>
          <w:spacing w:val="-4"/>
          <w:sz w:val="28"/>
          <w:szCs w:val="28"/>
          <w:lang w:eastAsia="ru-RU"/>
        </w:rPr>
        <w:t xml:space="preserve">. Действующие вещества и торговые наименования препаратов.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5. </w:t>
      </w:r>
      <w:r w:rsidRPr="00CD48CF">
        <w:rPr>
          <w:rFonts w:ascii="Times New Roman" w:eastAsia="Times New Roman" w:hAnsi="Times New Roman" w:cs="Times New Roman"/>
          <w:i/>
          <w:color w:val="000000"/>
          <w:spacing w:val="-4"/>
          <w:sz w:val="28"/>
          <w:szCs w:val="28"/>
          <w:lang w:eastAsia="ru-RU"/>
        </w:rPr>
        <w:t>Запрещенные методы.</w:t>
      </w:r>
    </w:p>
    <w:p w:rsidR="0012578A"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Запрещенные методы: манипуляции с кровью и ее компонентами; химические и физические манипуляции; генный допинг. </w:t>
      </w:r>
      <w:proofErr w:type="gramStart"/>
      <w:r w:rsidRPr="00CD48CF">
        <w:rPr>
          <w:rFonts w:ascii="Times New Roman" w:eastAsia="Times New Roman" w:hAnsi="Times New Roman" w:cs="Times New Roman"/>
          <w:color w:val="000000"/>
          <w:spacing w:val="-4"/>
          <w:sz w:val="28"/>
          <w:szCs w:val="28"/>
          <w:lang w:eastAsia="ru-RU"/>
        </w:rPr>
        <w:t xml:space="preserve">Применимость понятия «допинг» к другим нарушениям антидопинговых правил (наличие у </w:t>
      </w:r>
      <w:proofErr w:type="gramEnd"/>
    </w:p>
    <w:p w:rsidR="0012578A" w:rsidRDefault="0012578A" w:rsidP="0012578A">
      <w:pPr>
        <w:autoSpaceDE w:val="0"/>
        <w:autoSpaceDN w:val="0"/>
        <w:adjustRightInd w:val="0"/>
        <w:spacing w:after="0" w:line="300" w:lineRule="exact"/>
        <w:ind w:firstLine="709"/>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lastRenderedPageBreak/>
        <w:t>109</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спортсмена запрещенной субстанции, уклонение от сдачи проб или их подмена и др.).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6. </w:t>
      </w:r>
      <w:r w:rsidRPr="00CD48CF">
        <w:rPr>
          <w:rFonts w:ascii="Times New Roman" w:eastAsia="Times New Roman" w:hAnsi="Times New Roman" w:cs="Times New Roman"/>
          <w:i/>
          <w:color w:val="000000"/>
          <w:spacing w:val="-4"/>
          <w:sz w:val="28"/>
          <w:szCs w:val="28"/>
          <w:lang w:eastAsia="ru-RU"/>
        </w:rPr>
        <w:t>Последствия допинга для здоровья.</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Риски для здоровья, вызываемые применением запрещенных субстанций и методов; отсроченный во времени характер большинства из них. Наиболее уязвимые к воздействию запрещенных субстанций системы организма (эндокринная, </w:t>
      </w:r>
      <w:proofErr w:type="gramStart"/>
      <w:r w:rsidRPr="00CD48CF">
        <w:rPr>
          <w:rFonts w:ascii="Times New Roman" w:eastAsia="Times New Roman" w:hAnsi="Times New Roman" w:cs="Times New Roman"/>
          <w:color w:val="000000"/>
          <w:spacing w:val="-4"/>
          <w:sz w:val="28"/>
          <w:szCs w:val="28"/>
          <w:lang w:eastAsia="ru-RU"/>
        </w:rPr>
        <w:t>сердечно-сосудистая</w:t>
      </w:r>
      <w:proofErr w:type="gramEnd"/>
      <w:r w:rsidRPr="00CD48CF">
        <w:rPr>
          <w:rFonts w:ascii="Times New Roman" w:eastAsia="Times New Roman" w:hAnsi="Times New Roman" w:cs="Times New Roman"/>
          <w:color w:val="000000"/>
          <w:spacing w:val="-4"/>
          <w:sz w:val="28"/>
          <w:szCs w:val="28"/>
          <w:lang w:eastAsia="ru-RU"/>
        </w:rPr>
        <w:t xml:space="preserve">, пищеварительная, нервная, половая).  Несовместимость допинга с ценностным отношением к здоровью.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7. </w:t>
      </w:r>
      <w:r w:rsidRPr="00CD48CF">
        <w:rPr>
          <w:rFonts w:ascii="Times New Roman" w:eastAsia="Times New Roman" w:hAnsi="Times New Roman" w:cs="Times New Roman"/>
          <w:i/>
          <w:color w:val="000000"/>
          <w:spacing w:val="-4"/>
          <w:sz w:val="28"/>
          <w:szCs w:val="28"/>
          <w:lang w:eastAsia="ru-RU"/>
        </w:rPr>
        <w:t>Допинг и спортивная медицина.</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Допинг и спортивная фармакология. Наличие разрешенных средств фармакологической поддержки спортсменов, границы ее допустимости. Антидопинговые ограничения и лечение заболеваний у спортсменов. Разрешение на терапевтическое использование.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8. </w:t>
      </w:r>
      <w:r w:rsidRPr="00CD48CF">
        <w:rPr>
          <w:rFonts w:ascii="Times New Roman" w:eastAsia="Times New Roman" w:hAnsi="Times New Roman" w:cs="Times New Roman"/>
          <w:i/>
          <w:color w:val="000000"/>
          <w:spacing w:val="-4"/>
          <w:sz w:val="28"/>
          <w:szCs w:val="28"/>
          <w:lang w:eastAsia="ru-RU"/>
        </w:rPr>
        <w:t xml:space="preserve">Психологические и </w:t>
      </w:r>
      <w:proofErr w:type="spellStart"/>
      <w:r w:rsidRPr="00CD48CF">
        <w:rPr>
          <w:rFonts w:ascii="Times New Roman" w:eastAsia="Times New Roman" w:hAnsi="Times New Roman" w:cs="Times New Roman"/>
          <w:i/>
          <w:color w:val="000000"/>
          <w:spacing w:val="-4"/>
          <w:sz w:val="28"/>
          <w:szCs w:val="28"/>
          <w:lang w:eastAsia="ru-RU"/>
        </w:rPr>
        <w:t>имиждевые</w:t>
      </w:r>
      <w:proofErr w:type="spellEnd"/>
      <w:r w:rsidRPr="00CD48CF">
        <w:rPr>
          <w:rFonts w:ascii="Times New Roman" w:eastAsia="Times New Roman" w:hAnsi="Times New Roman" w:cs="Times New Roman"/>
          <w:i/>
          <w:color w:val="000000"/>
          <w:spacing w:val="-4"/>
          <w:sz w:val="28"/>
          <w:szCs w:val="28"/>
          <w:lang w:eastAsia="ru-RU"/>
        </w:rPr>
        <w:t xml:space="preserve"> последствия допинга.</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Изменения психики под влиянием ряда запрещенных субстанций.  Последствия для </w:t>
      </w:r>
      <w:proofErr w:type="spellStart"/>
      <w:r w:rsidRPr="00CD48CF">
        <w:rPr>
          <w:rFonts w:ascii="Times New Roman" w:eastAsia="Times New Roman" w:hAnsi="Times New Roman" w:cs="Times New Roman"/>
          <w:color w:val="000000"/>
          <w:spacing w:val="-4"/>
          <w:sz w:val="28"/>
          <w:szCs w:val="28"/>
          <w:lang w:eastAsia="ru-RU"/>
        </w:rPr>
        <w:t>самовосприятия</w:t>
      </w:r>
      <w:proofErr w:type="spellEnd"/>
      <w:r w:rsidRPr="00CD48CF">
        <w:rPr>
          <w:rFonts w:ascii="Times New Roman" w:eastAsia="Times New Roman" w:hAnsi="Times New Roman" w:cs="Times New Roman"/>
          <w:color w:val="000000"/>
          <w:spacing w:val="-4"/>
          <w:sz w:val="28"/>
          <w:szCs w:val="28"/>
          <w:lang w:eastAsia="ru-RU"/>
        </w:rPr>
        <w:t xml:space="preserve">, самоуважения. Экономические аспекты допинга (влияние на финансирование спорта и рациональность его использования, расходы на антидопинговую работу). </w:t>
      </w:r>
      <w:proofErr w:type="spellStart"/>
      <w:r w:rsidRPr="00CD48CF">
        <w:rPr>
          <w:rFonts w:ascii="Times New Roman" w:eastAsia="Times New Roman" w:hAnsi="Times New Roman" w:cs="Times New Roman"/>
          <w:color w:val="000000"/>
          <w:spacing w:val="-4"/>
          <w:sz w:val="28"/>
          <w:szCs w:val="28"/>
          <w:lang w:eastAsia="ru-RU"/>
        </w:rPr>
        <w:t>Имиджевые</w:t>
      </w:r>
      <w:proofErr w:type="spellEnd"/>
      <w:r w:rsidRPr="00CD48CF">
        <w:rPr>
          <w:rFonts w:ascii="Times New Roman" w:eastAsia="Times New Roman" w:hAnsi="Times New Roman" w:cs="Times New Roman"/>
          <w:color w:val="000000"/>
          <w:spacing w:val="-4"/>
          <w:sz w:val="28"/>
          <w:szCs w:val="28"/>
          <w:lang w:eastAsia="ru-RU"/>
        </w:rPr>
        <w:t xml:space="preserve"> последствия допинга для атлета, для спорта, для страны в целом.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9. </w:t>
      </w:r>
      <w:r w:rsidRPr="00CD48CF">
        <w:rPr>
          <w:rFonts w:ascii="Times New Roman" w:eastAsia="Times New Roman" w:hAnsi="Times New Roman" w:cs="Times New Roman"/>
          <w:i/>
          <w:color w:val="000000"/>
          <w:spacing w:val="-4"/>
          <w:sz w:val="28"/>
          <w:szCs w:val="28"/>
          <w:lang w:eastAsia="ru-RU"/>
        </w:rPr>
        <w:t>Допинг и зависимое поведение.</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Природа явления зависимости (</w:t>
      </w:r>
      <w:proofErr w:type="spellStart"/>
      <w:r w:rsidRPr="00CD48CF">
        <w:rPr>
          <w:rFonts w:ascii="Times New Roman" w:eastAsia="Times New Roman" w:hAnsi="Times New Roman" w:cs="Times New Roman"/>
          <w:color w:val="000000"/>
          <w:spacing w:val="-4"/>
          <w:sz w:val="28"/>
          <w:szCs w:val="28"/>
          <w:lang w:eastAsia="ru-RU"/>
        </w:rPr>
        <w:t>аддикции</w:t>
      </w:r>
      <w:proofErr w:type="spellEnd"/>
      <w:r w:rsidRPr="00CD48CF">
        <w:rPr>
          <w:rFonts w:ascii="Times New Roman" w:eastAsia="Times New Roman" w:hAnsi="Times New Roman" w:cs="Times New Roman"/>
          <w:color w:val="000000"/>
          <w:spacing w:val="-4"/>
          <w:sz w:val="28"/>
          <w:szCs w:val="28"/>
          <w:lang w:eastAsia="ru-RU"/>
        </w:rPr>
        <w:t xml:space="preserve">), механизмы ее развития. Способность ряда запрещенных субстанций вызывать зависимость. Сходство личностных установок спортсмена, употребляющего запрещенную субстанцию, и злоупотребляющих </w:t>
      </w:r>
      <w:proofErr w:type="spellStart"/>
      <w:r w:rsidRPr="00CD48CF">
        <w:rPr>
          <w:rFonts w:ascii="Times New Roman" w:eastAsia="Times New Roman" w:hAnsi="Times New Roman" w:cs="Times New Roman"/>
          <w:color w:val="000000"/>
          <w:spacing w:val="-4"/>
          <w:sz w:val="28"/>
          <w:szCs w:val="28"/>
          <w:lang w:eastAsia="ru-RU"/>
        </w:rPr>
        <w:t>психоактивными</w:t>
      </w:r>
      <w:proofErr w:type="spellEnd"/>
      <w:r w:rsidRPr="00CD48CF">
        <w:rPr>
          <w:rFonts w:ascii="Times New Roman" w:eastAsia="Times New Roman" w:hAnsi="Times New Roman" w:cs="Times New Roman"/>
          <w:color w:val="000000"/>
          <w:spacing w:val="-4"/>
          <w:sz w:val="28"/>
          <w:szCs w:val="28"/>
          <w:lang w:eastAsia="ru-RU"/>
        </w:rPr>
        <w:t xml:space="preserve"> веществами вне контекста спорта.  Задание для самостоятельной работы: поиск информационных материалов, направленных на профилактику зависимого поведения (памятки, плакаты социальной рекламы и т.п.).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10. </w:t>
      </w:r>
      <w:r w:rsidRPr="00CD48CF">
        <w:rPr>
          <w:rFonts w:ascii="Times New Roman" w:eastAsia="Times New Roman" w:hAnsi="Times New Roman" w:cs="Times New Roman"/>
          <w:i/>
          <w:color w:val="000000"/>
          <w:spacing w:val="-4"/>
          <w:sz w:val="28"/>
          <w:szCs w:val="28"/>
          <w:lang w:eastAsia="ru-RU"/>
        </w:rPr>
        <w:t>Нормативно-правовая база антидопинговой работы.</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Международные правила и стандарты, регламентирующие антидопинговую работу: Всемирный антидопинговый кодекс, Запрещенный список, Международный стандарт по тестированию и расследованиям, Международный стандарт по терапевтическому использованию, Международная Конвенция о борьбе с допингом в спорте. Общероссийские антидопинговые правила.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11. </w:t>
      </w:r>
      <w:r w:rsidRPr="00CD48CF">
        <w:rPr>
          <w:rFonts w:ascii="Times New Roman" w:eastAsia="Times New Roman" w:hAnsi="Times New Roman" w:cs="Times New Roman"/>
          <w:i/>
          <w:color w:val="000000"/>
          <w:spacing w:val="-4"/>
          <w:sz w:val="28"/>
          <w:szCs w:val="28"/>
          <w:lang w:eastAsia="ru-RU"/>
        </w:rPr>
        <w:t>Организация антидопинговой работы.</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Организации, реализующие антидопинговую политику (Всемирное антидопинговое агентство, национальные антидопинговые агентства, федерации по видам спорта, Международный олимпийский комитет), их функции. Пулы тестирования. Информация о местонахождении спортсмена.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12. </w:t>
      </w:r>
      <w:r w:rsidRPr="00CD48CF">
        <w:rPr>
          <w:rFonts w:ascii="Times New Roman" w:eastAsia="Times New Roman" w:hAnsi="Times New Roman" w:cs="Times New Roman"/>
          <w:i/>
          <w:color w:val="000000"/>
          <w:spacing w:val="-4"/>
          <w:sz w:val="28"/>
          <w:szCs w:val="28"/>
          <w:lang w:eastAsia="ru-RU"/>
        </w:rPr>
        <w:t xml:space="preserve">Процедура </w:t>
      </w:r>
      <w:proofErr w:type="gramStart"/>
      <w:r w:rsidRPr="00CD48CF">
        <w:rPr>
          <w:rFonts w:ascii="Times New Roman" w:eastAsia="Times New Roman" w:hAnsi="Times New Roman" w:cs="Times New Roman"/>
          <w:i/>
          <w:color w:val="000000"/>
          <w:spacing w:val="-4"/>
          <w:sz w:val="28"/>
          <w:szCs w:val="28"/>
          <w:lang w:eastAsia="ru-RU"/>
        </w:rPr>
        <w:t>допинг-контроля</w:t>
      </w:r>
      <w:proofErr w:type="gramEnd"/>
      <w:r w:rsidRPr="00CD48CF">
        <w:rPr>
          <w:rFonts w:ascii="Times New Roman" w:eastAsia="Times New Roman" w:hAnsi="Times New Roman" w:cs="Times New Roman"/>
          <w:i/>
          <w:color w:val="000000"/>
          <w:spacing w:val="-4"/>
          <w:sz w:val="28"/>
          <w:szCs w:val="28"/>
          <w:lang w:eastAsia="ru-RU"/>
        </w:rPr>
        <w:t>.</w:t>
      </w:r>
    </w:p>
    <w:p w:rsid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Принципы отбора спортсменов для сдачи проб. Вручение уведомления. Права и обязанности спортсмена, сопровождающих. Инспектор </w:t>
      </w:r>
      <w:proofErr w:type="spellStart"/>
      <w:r w:rsidRPr="00CD48CF">
        <w:rPr>
          <w:rFonts w:ascii="Times New Roman" w:eastAsia="Times New Roman" w:hAnsi="Times New Roman" w:cs="Times New Roman"/>
          <w:color w:val="000000"/>
          <w:spacing w:val="-4"/>
          <w:sz w:val="28"/>
          <w:szCs w:val="28"/>
          <w:lang w:eastAsia="ru-RU"/>
        </w:rPr>
        <w:t>допингконтроля</w:t>
      </w:r>
      <w:proofErr w:type="spellEnd"/>
      <w:r w:rsidRPr="00CD48CF">
        <w:rPr>
          <w:rFonts w:ascii="Times New Roman" w:eastAsia="Times New Roman" w:hAnsi="Times New Roman" w:cs="Times New Roman"/>
          <w:color w:val="000000"/>
          <w:spacing w:val="-4"/>
          <w:sz w:val="28"/>
          <w:szCs w:val="28"/>
          <w:lang w:eastAsia="ru-RU"/>
        </w:rPr>
        <w:t xml:space="preserve">, его функции. Процедура забора мочи. Процедура забора крови. Протокол </w:t>
      </w:r>
      <w:proofErr w:type="gramStart"/>
      <w:r w:rsidRPr="00CD48CF">
        <w:rPr>
          <w:rFonts w:ascii="Times New Roman" w:eastAsia="Times New Roman" w:hAnsi="Times New Roman" w:cs="Times New Roman"/>
          <w:color w:val="000000"/>
          <w:spacing w:val="-4"/>
          <w:sz w:val="28"/>
          <w:szCs w:val="28"/>
          <w:lang w:eastAsia="ru-RU"/>
        </w:rPr>
        <w:t>допинг-контроля</w:t>
      </w:r>
      <w:proofErr w:type="gramEnd"/>
      <w:r w:rsidRPr="00CD48CF">
        <w:rPr>
          <w:rFonts w:ascii="Times New Roman" w:eastAsia="Times New Roman" w:hAnsi="Times New Roman" w:cs="Times New Roman"/>
          <w:color w:val="000000"/>
          <w:spacing w:val="-4"/>
          <w:sz w:val="28"/>
          <w:szCs w:val="28"/>
          <w:lang w:eastAsia="ru-RU"/>
        </w:rPr>
        <w:t xml:space="preserve">. Анализ проб. Уведомление о результатах. Права спортсмена в случае выявления </w:t>
      </w:r>
      <w:proofErr w:type="gramStart"/>
      <w:r w:rsidRPr="00CD48CF">
        <w:rPr>
          <w:rFonts w:ascii="Times New Roman" w:eastAsia="Times New Roman" w:hAnsi="Times New Roman" w:cs="Times New Roman"/>
          <w:color w:val="000000"/>
          <w:spacing w:val="-4"/>
          <w:sz w:val="28"/>
          <w:szCs w:val="28"/>
          <w:lang w:eastAsia="ru-RU"/>
        </w:rPr>
        <w:t>положительной</w:t>
      </w:r>
      <w:proofErr w:type="gramEnd"/>
      <w:r w:rsidRPr="00CD48CF">
        <w:rPr>
          <w:rFonts w:ascii="Times New Roman" w:eastAsia="Times New Roman" w:hAnsi="Times New Roman" w:cs="Times New Roman"/>
          <w:color w:val="000000"/>
          <w:spacing w:val="-4"/>
          <w:sz w:val="28"/>
          <w:szCs w:val="28"/>
          <w:lang w:eastAsia="ru-RU"/>
        </w:rPr>
        <w:t xml:space="preserve"> допинг-пробы. </w:t>
      </w:r>
    </w:p>
    <w:p w:rsidR="0012578A" w:rsidRPr="00CD48CF" w:rsidRDefault="0012578A" w:rsidP="0012578A">
      <w:pPr>
        <w:autoSpaceDE w:val="0"/>
        <w:autoSpaceDN w:val="0"/>
        <w:adjustRightInd w:val="0"/>
        <w:spacing w:after="0" w:line="300" w:lineRule="exact"/>
        <w:ind w:firstLine="709"/>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lastRenderedPageBreak/>
        <w:t>110</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13. </w:t>
      </w:r>
      <w:r w:rsidRPr="00CD48CF">
        <w:rPr>
          <w:rFonts w:ascii="Times New Roman" w:eastAsia="Times New Roman" w:hAnsi="Times New Roman" w:cs="Times New Roman"/>
          <w:i/>
          <w:color w:val="000000"/>
          <w:spacing w:val="-4"/>
          <w:sz w:val="28"/>
          <w:szCs w:val="28"/>
          <w:lang w:eastAsia="ru-RU"/>
        </w:rPr>
        <w:t>Наказания за нарушение антидопинговых правил.</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Отстранение от соревнований и лишение наград как естественное и закономерное следствие нарушения спортивных правил. Основные варианты спортивных наказаний, условия их применения. Возможность наступления дополнительных санкций в рамках административного и уголовного законодательства. Принцип безусловной личной ответственности спортсмена. Возможность привлечения к ответственности третьих лиц.  Задание для самостоятельной работы. Составить таблицу «Варианты наказания спортсмена за нарушение антидопинговых правил с учетом смягчающих и отягчающих обстоятельств».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i/>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Тема 14. </w:t>
      </w:r>
      <w:r w:rsidRPr="00CD48CF">
        <w:rPr>
          <w:rFonts w:ascii="Times New Roman" w:eastAsia="Times New Roman" w:hAnsi="Times New Roman" w:cs="Times New Roman"/>
          <w:i/>
          <w:color w:val="000000"/>
          <w:spacing w:val="-4"/>
          <w:sz w:val="28"/>
          <w:szCs w:val="28"/>
          <w:lang w:eastAsia="ru-RU"/>
        </w:rPr>
        <w:t>Профилактика допинга.</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Основные подходы к профилактике: информирование; повышение психологической компетентности (коммуникативная, эмоциональная, ценностно-мотивационная сферы); выработка жизненных навыков; пропаганда ценности здорового образа жизни; приобщение к альтернативным формам активности. Анализ иллюстративных агитационных материалов антидопинговой тематики. Задание для самостоятельной работы. Разработка эскиза агитационного плаката, или коллажа, или презентации, </w:t>
      </w:r>
      <w:proofErr w:type="gramStart"/>
      <w:r w:rsidRPr="00CD48CF">
        <w:rPr>
          <w:rFonts w:ascii="Times New Roman" w:eastAsia="Times New Roman" w:hAnsi="Times New Roman" w:cs="Times New Roman"/>
          <w:color w:val="000000"/>
          <w:spacing w:val="-4"/>
          <w:sz w:val="28"/>
          <w:szCs w:val="28"/>
          <w:lang w:eastAsia="ru-RU"/>
        </w:rPr>
        <w:t>направленный</w:t>
      </w:r>
      <w:proofErr w:type="gramEnd"/>
      <w:r w:rsidRPr="00CD48CF">
        <w:rPr>
          <w:rFonts w:ascii="Times New Roman" w:eastAsia="Times New Roman" w:hAnsi="Times New Roman" w:cs="Times New Roman"/>
          <w:color w:val="000000"/>
          <w:spacing w:val="-4"/>
          <w:sz w:val="28"/>
          <w:szCs w:val="28"/>
          <w:lang w:eastAsia="ru-RU"/>
        </w:rPr>
        <w:t xml:space="preserve"> на формирование нетерпимости к допингу и пропаганду ценности честной спортивной борьбы. </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Тема 15. </w:t>
      </w:r>
      <w:r w:rsidRPr="00CD48CF">
        <w:rPr>
          <w:rFonts w:ascii="Times New Roman" w:eastAsia="Times New Roman" w:hAnsi="Times New Roman" w:cs="Times New Roman"/>
          <w:i/>
          <w:color w:val="000000"/>
          <w:spacing w:val="-6"/>
          <w:sz w:val="28"/>
          <w:szCs w:val="28"/>
          <w:lang w:eastAsia="ru-RU"/>
        </w:rPr>
        <w:t>Не допинговые методы повышения  спортивной работоспособности.</w:t>
      </w:r>
    </w:p>
    <w:p w:rsidR="00CD48CF" w:rsidRP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 Рациональное планирование тренировочного процесса. Необычные условия тренировок. Физиотерапевтические методы. Массаж. Спортивное питание. Рационализация режима. Рекреация. Психологическая подготовка спортсмена.  </w:t>
      </w:r>
    </w:p>
    <w:p w:rsidR="00CD48CF" w:rsidRPr="00CD48CF" w:rsidRDefault="00CD48CF" w:rsidP="00991364">
      <w:pPr>
        <w:autoSpaceDE w:val="0"/>
        <w:autoSpaceDN w:val="0"/>
        <w:adjustRightInd w:val="0"/>
        <w:spacing w:before="120" w:after="120" w:line="300" w:lineRule="exact"/>
        <w:ind w:firstLine="709"/>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b/>
          <w:color w:val="000000"/>
          <w:spacing w:val="-4"/>
          <w:sz w:val="28"/>
          <w:szCs w:val="28"/>
          <w:lang w:eastAsia="ru-RU"/>
        </w:rPr>
        <w:t>Методические рекомендации  к организации и проведению занятий</w:t>
      </w:r>
    </w:p>
    <w:p w:rsidR="00CD48CF" w:rsidRDefault="00CD48CF"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r w:rsidRPr="00CD48CF">
        <w:rPr>
          <w:rFonts w:ascii="Times New Roman" w:eastAsia="Times New Roman" w:hAnsi="Times New Roman" w:cs="Times New Roman"/>
          <w:color w:val="000000"/>
          <w:spacing w:val="-4"/>
          <w:sz w:val="28"/>
          <w:szCs w:val="28"/>
          <w:lang w:eastAsia="ru-RU"/>
        </w:rPr>
        <w:t xml:space="preserve">Занятия могут проводиться либо в стандартных аудиториях, либо в помещениях, оборудованных стульями, позволяющими рассаживать участников в различных конфигурациях (в общий круг, по </w:t>
      </w:r>
      <w:proofErr w:type="spellStart"/>
      <w:r w:rsidRPr="00CD48CF">
        <w:rPr>
          <w:rFonts w:ascii="Times New Roman" w:eastAsia="Times New Roman" w:hAnsi="Times New Roman" w:cs="Times New Roman"/>
          <w:color w:val="000000"/>
          <w:spacing w:val="-4"/>
          <w:sz w:val="28"/>
          <w:szCs w:val="28"/>
          <w:lang w:eastAsia="ru-RU"/>
        </w:rPr>
        <w:t>микрогруппам</w:t>
      </w:r>
      <w:proofErr w:type="spellEnd"/>
      <w:r w:rsidRPr="00CD48CF">
        <w:rPr>
          <w:rFonts w:ascii="Times New Roman" w:eastAsia="Times New Roman" w:hAnsi="Times New Roman" w:cs="Times New Roman"/>
          <w:color w:val="000000"/>
          <w:spacing w:val="-4"/>
          <w:sz w:val="28"/>
          <w:szCs w:val="28"/>
          <w:lang w:eastAsia="ru-RU"/>
        </w:rPr>
        <w:t xml:space="preserve">). Второй вариант предпочтительнее, т.к. облегчает организацию групповых дискуссий; при его реализации следует предусмотреть возможность удобного ведения записей (наличие твердых папок или специальных стульев с </w:t>
      </w:r>
      <w:proofErr w:type="gramStart"/>
      <w:r w:rsidRPr="00CD48CF">
        <w:rPr>
          <w:rFonts w:ascii="Times New Roman" w:eastAsia="Times New Roman" w:hAnsi="Times New Roman" w:cs="Times New Roman"/>
          <w:color w:val="000000"/>
          <w:spacing w:val="-4"/>
          <w:sz w:val="28"/>
          <w:szCs w:val="28"/>
          <w:lang w:eastAsia="ru-RU"/>
        </w:rPr>
        <w:t>откидными</w:t>
      </w:r>
      <w:proofErr w:type="gramEnd"/>
      <w:r w:rsidRPr="00CD48CF">
        <w:rPr>
          <w:rFonts w:ascii="Times New Roman" w:eastAsia="Times New Roman" w:hAnsi="Times New Roman" w:cs="Times New Roman"/>
          <w:color w:val="000000"/>
          <w:spacing w:val="-4"/>
          <w:sz w:val="28"/>
          <w:szCs w:val="28"/>
          <w:lang w:eastAsia="ru-RU"/>
        </w:rPr>
        <w:t xml:space="preserve"> </w:t>
      </w:r>
      <w:proofErr w:type="spellStart"/>
      <w:r w:rsidRPr="00CD48CF">
        <w:rPr>
          <w:rFonts w:ascii="Times New Roman" w:eastAsia="Times New Roman" w:hAnsi="Times New Roman" w:cs="Times New Roman"/>
          <w:color w:val="000000"/>
          <w:spacing w:val="-4"/>
          <w:sz w:val="28"/>
          <w:szCs w:val="28"/>
          <w:lang w:eastAsia="ru-RU"/>
        </w:rPr>
        <w:t>министоликами</w:t>
      </w:r>
      <w:proofErr w:type="spellEnd"/>
      <w:r w:rsidRPr="00CD48CF">
        <w:rPr>
          <w:rFonts w:ascii="Times New Roman" w:eastAsia="Times New Roman" w:hAnsi="Times New Roman" w:cs="Times New Roman"/>
          <w:color w:val="000000"/>
          <w:spacing w:val="-4"/>
          <w:sz w:val="28"/>
          <w:szCs w:val="28"/>
          <w:lang w:eastAsia="ru-RU"/>
        </w:rPr>
        <w:t>). Используются иллюстративные материалы и мультимедиа презентации. Домашние задания даются в устной форме, с записью в рабочую тетрадь. Рекомендуется получение согласия родителей для участия детей в этом курсе (особенно если в группе присутствуют слушатели, не достигшие возраста 14 лет).</w:t>
      </w:r>
    </w:p>
    <w:p w:rsidR="00991364" w:rsidRDefault="00991364" w:rsidP="00CD48CF">
      <w:pPr>
        <w:autoSpaceDE w:val="0"/>
        <w:autoSpaceDN w:val="0"/>
        <w:adjustRightInd w:val="0"/>
        <w:spacing w:after="0" w:line="300" w:lineRule="exact"/>
        <w:ind w:firstLine="709"/>
        <w:jc w:val="both"/>
        <w:rPr>
          <w:rFonts w:ascii="Times New Roman" w:eastAsia="Times New Roman" w:hAnsi="Times New Roman" w:cs="Times New Roman"/>
          <w:color w:val="000000"/>
          <w:spacing w:val="-4"/>
          <w:sz w:val="28"/>
          <w:szCs w:val="28"/>
          <w:lang w:eastAsia="ru-RU"/>
        </w:rPr>
      </w:pPr>
    </w:p>
    <w:p w:rsidR="00991364" w:rsidRDefault="009F5DC8" w:rsidP="00991364">
      <w:pPr>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3.9. </w:t>
      </w:r>
      <w:r w:rsidRPr="00204CA4">
        <w:rPr>
          <w:rFonts w:ascii="Times New Roman" w:eastAsia="Times New Roman" w:hAnsi="Times New Roman" w:cs="Times New Roman"/>
          <w:b/>
          <w:bCs/>
          <w:color w:val="000000"/>
          <w:sz w:val="28"/>
          <w:szCs w:val="28"/>
          <w:bdr w:val="none" w:sz="0" w:space="0" w:color="auto" w:frame="1"/>
          <w:lang w:eastAsia="ru-RU"/>
        </w:rPr>
        <w:t>Планы инструкторской и судейской практики</w:t>
      </w:r>
    </w:p>
    <w:p w:rsidR="00991364" w:rsidRPr="00991364" w:rsidRDefault="00991364" w:rsidP="00991364">
      <w:pPr>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9F5DC8" w:rsidRDefault="00991364" w:rsidP="00991364">
      <w:pPr>
        <w:shd w:val="clear" w:color="auto" w:fill="FFFFFF"/>
        <w:spacing w:after="60" w:line="24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color w:val="000000"/>
          <w:sz w:val="28"/>
          <w:szCs w:val="28"/>
          <w:lang w:eastAsia="ru-RU"/>
        </w:rPr>
        <w:t xml:space="preserve"> </w:t>
      </w:r>
      <w:r w:rsidR="009F5DC8" w:rsidRPr="00204CA4">
        <w:rPr>
          <w:rFonts w:ascii="Times New Roman" w:eastAsia="Times New Roman" w:hAnsi="Times New Roman" w:cs="Times New Roman"/>
          <w:spacing w:val="-4"/>
          <w:sz w:val="28"/>
          <w:szCs w:val="28"/>
          <w:lang w:eastAsia="ru-RU"/>
        </w:rPr>
        <w:t>Инструкторская и судейская практика являются продолжением тренировочного процесса. Инструкторская и судейская практика направлена на освоение элементарных умений и навыков ведения тренировочной работы и судейства соревнований.</w:t>
      </w:r>
    </w:p>
    <w:p w:rsidR="0012578A" w:rsidRDefault="0012578A" w:rsidP="00991364">
      <w:pPr>
        <w:shd w:val="clear" w:color="auto" w:fill="FFFFFF"/>
        <w:spacing w:after="60" w:line="240" w:lineRule="auto"/>
        <w:rPr>
          <w:rFonts w:ascii="Times New Roman" w:eastAsia="Times New Roman" w:hAnsi="Times New Roman" w:cs="Times New Roman"/>
          <w:spacing w:val="-4"/>
          <w:sz w:val="28"/>
          <w:szCs w:val="28"/>
          <w:lang w:eastAsia="ru-RU"/>
        </w:rPr>
      </w:pPr>
    </w:p>
    <w:p w:rsidR="0012578A" w:rsidRPr="00204CA4" w:rsidRDefault="0012578A" w:rsidP="0012578A">
      <w:pPr>
        <w:shd w:val="clear" w:color="auto" w:fill="FFFFFF"/>
        <w:spacing w:after="60" w:line="240" w:lineRule="auto"/>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111</w:t>
      </w:r>
    </w:p>
    <w:p w:rsidR="009F5DC8" w:rsidRPr="00204CA4" w:rsidRDefault="009F5DC8" w:rsidP="009F5DC8">
      <w:pPr>
        <w:shd w:val="clear" w:color="auto" w:fill="FFFFFF"/>
        <w:spacing w:after="60" w:line="240" w:lineRule="auto"/>
        <w:ind w:firstLine="709"/>
        <w:jc w:val="both"/>
        <w:rPr>
          <w:rFonts w:ascii="Times New Roman" w:eastAsia="Times New Roman" w:hAnsi="Times New Roman" w:cs="Times New Roman"/>
          <w:spacing w:val="-4"/>
          <w:sz w:val="28"/>
          <w:szCs w:val="28"/>
          <w:lang w:eastAsia="ru-RU"/>
        </w:rPr>
      </w:pPr>
      <w:proofErr w:type="gramStart"/>
      <w:r w:rsidRPr="00204CA4">
        <w:rPr>
          <w:rFonts w:ascii="Times New Roman" w:eastAsia="Times New Roman" w:hAnsi="Times New Roman" w:cs="Times New Roman"/>
          <w:spacing w:val="-4"/>
          <w:sz w:val="28"/>
          <w:szCs w:val="28"/>
          <w:lang w:eastAsia="ru-RU"/>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спортсменами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roofErr w:type="gramEnd"/>
    </w:p>
    <w:p w:rsidR="009F5DC8" w:rsidRPr="00204CA4" w:rsidRDefault="009F5DC8" w:rsidP="009F5DC8">
      <w:pPr>
        <w:spacing w:after="60" w:line="240" w:lineRule="auto"/>
        <w:ind w:firstLine="709"/>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 xml:space="preserve">Навыки организации и проведения занятий и соревнований приобретаются на всём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 </w:t>
      </w:r>
    </w:p>
    <w:p w:rsidR="009F5DC8" w:rsidRPr="00204CA4" w:rsidRDefault="009F5DC8" w:rsidP="009F5DC8">
      <w:pPr>
        <w:spacing w:after="60" w:line="240" w:lineRule="auto"/>
        <w:ind w:firstLine="709"/>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 xml:space="preserve">Занимающиеся  тренировочных групп 4-5 годов спортивной подготовки активно помогают тренерскому составу спортивной школы в организации и проведении соревнований различного уровня. </w:t>
      </w:r>
      <w:proofErr w:type="gramStart"/>
      <w:r w:rsidRPr="00204CA4">
        <w:rPr>
          <w:rFonts w:ascii="Times New Roman" w:eastAsia="Times New Roman" w:hAnsi="Times New Roman" w:cs="Times New Roman"/>
          <w:spacing w:val="-4"/>
          <w:sz w:val="28"/>
          <w:szCs w:val="28"/>
          <w:lang w:eastAsia="ru-RU"/>
        </w:rPr>
        <w:t xml:space="preserve">Занимающиеся групп спортивного совершенствования 1-3 годов </w:t>
      </w:r>
      <w:r w:rsidRPr="00204CA4">
        <w:rPr>
          <w:rFonts w:ascii="Times New Roman" w:eastAsia="Times New Roman" w:hAnsi="Times New Roman" w:cs="Times New Roman"/>
          <w:bCs/>
          <w:spacing w:val="-4"/>
          <w:sz w:val="28"/>
          <w:szCs w:val="28"/>
          <w:lang w:eastAsia="ru-RU"/>
        </w:rPr>
        <w:t>спортивной подготовки</w:t>
      </w:r>
      <w:r w:rsidRPr="00204CA4">
        <w:rPr>
          <w:rFonts w:ascii="Times New Roman" w:eastAsia="Times New Roman" w:hAnsi="Times New Roman" w:cs="Times New Roman"/>
          <w:spacing w:val="-4"/>
          <w:sz w:val="28"/>
          <w:szCs w:val="28"/>
          <w:lang w:eastAsia="ru-RU"/>
        </w:rPr>
        <w:t xml:space="preserve"> и высшего спортивного мастерства являются помощниками тренера в работе с начинающими спортсменами.</w:t>
      </w:r>
      <w:proofErr w:type="gramEnd"/>
      <w:r w:rsidRPr="00204CA4">
        <w:rPr>
          <w:rFonts w:ascii="Times New Roman" w:eastAsia="Times New Roman" w:hAnsi="Times New Roman" w:cs="Times New Roman"/>
          <w:spacing w:val="-4"/>
          <w:sz w:val="28"/>
          <w:szCs w:val="28"/>
          <w:lang w:eastAsia="ru-RU"/>
        </w:rPr>
        <w:t xml:space="preserve"> Они должны самостоятельно уметь провести всё занятие в группе, составив при этом конспект тренировки, отвечающий поставленной задаче. Наряду с хорошим показом упражнений спортсмены обязаны знать и уметь охарактеризовать методические закономерности развития быстроты, силы, объяснить, на каком уровне ЧСС следует выполнять работу соответствующей направленности. </w:t>
      </w:r>
    </w:p>
    <w:p w:rsidR="00CD48CF" w:rsidRPr="00CD48CF" w:rsidRDefault="009F5DC8" w:rsidP="009F5DC8">
      <w:pPr>
        <w:spacing w:after="60" w:line="240" w:lineRule="auto"/>
        <w:ind w:firstLine="709"/>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 xml:space="preserve">     Спортсмены групп спортивного совершенствования и высшего спортивного мастерства должны хорошо знать правила соревнований по лыжным гонкам и, постоянно участвуя в судействе районных, городских и областных соревнований, на третьем году спортивной подготовки выполнять необходимые требования для присвоения звания</w:t>
      </w:r>
      <w:r>
        <w:rPr>
          <w:rFonts w:ascii="Times New Roman" w:eastAsia="Times New Roman" w:hAnsi="Times New Roman" w:cs="Times New Roman"/>
          <w:spacing w:val="-4"/>
          <w:sz w:val="28"/>
          <w:szCs w:val="28"/>
          <w:lang w:eastAsia="ru-RU"/>
        </w:rPr>
        <w:t xml:space="preserve"> инструктора и судьи по спорту.</w:t>
      </w:r>
    </w:p>
    <w:p w:rsidR="00CD48CF" w:rsidRPr="00CD48CF" w:rsidRDefault="00CD48CF" w:rsidP="00CD48CF">
      <w:pPr>
        <w:spacing w:after="60" w:line="240" w:lineRule="auto"/>
        <w:ind w:firstLine="709"/>
        <w:jc w:val="both"/>
        <w:rPr>
          <w:rFonts w:ascii="Times New Roman" w:eastAsia="Times New Roman" w:hAnsi="Times New Roman" w:cs="Times New Roman"/>
          <w:spacing w:val="-4"/>
          <w:sz w:val="28"/>
          <w:szCs w:val="28"/>
          <w:lang w:eastAsia="ru-RU"/>
        </w:rPr>
      </w:pPr>
      <w:r w:rsidRPr="00CD48CF">
        <w:rPr>
          <w:rFonts w:ascii="Times New Roman" w:eastAsia="Times New Roman" w:hAnsi="Times New Roman" w:cs="Times New Roman"/>
          <w:spacing w:val="-4"/>
          <w:sz w:val="28"/>
          <w:szCs w:val="28"/>
          <w:lang w:eastAsia="ru-RU"/>
        </w:rPr>
        <w:t>Основные навыки инструкторской и судейской практики включают:</w:t>
      </w:r>
    </w:p>
    <w:p w:rsidR="00CD48CF" w:rsidRPr="00CD48CF" w:rsidRDefault="00CD48CF" w:rsidP="00235D3A">
      <w:pPr>
        <w:numPr>
          <w:ilvl w:val="0"/>
          <w:numId w:val="88"/>
        </w:numPr>
        <w:tabs>
          <w:tab w:val="left" w:pos="709"/>
        </w:tabs>
        <w:spacing w:after="0" w:line="240" w:lineRule="auto"/>
        <w:ind w:left="0" w:firstLine="284"/>
        <w:jc w:val="both"/>
        <w:rPr>
          <w:rFonts w:ascii="Times New Roman" w:eastAsia="Times New Roman" w:hAnsi="Times New Roman" w:cs="Times New Roman"/>
          <w:spacing w:val="-4"/>
          <w:sz w:val="28"/>
          <w:szCs w:val="28"/>
          <w:lang w:eastAsia="ru-RU"/>
        </w:rPr>
      </w:pPr>
      <w:r w:rsidRPr="00CD48CF">
        <w:rPr>
          <w:rFonts w:ascii="Times New Roman" w:eastAsia="Times New Roman" w:hAnsi="Times New Roman" w:cs="Times New Roman"/>
          <w:spacing w:val="-4"/>
          <w:sz w:val="28"/>
          <w:szCs w:val="28"/>
          <w:lang w:eastAsia="ru-RU"/>
        </w:rPr>
        <w:t>составление рабочих планов и конспектов занятий, индивидуальных перспективных планов на этап, период, годичный цикл подготовки, документации для работы отделения по лыжным гонкам;</w:t>
      </w:r>
    </w:p>
    <w:p w:rsidR="00CD48CF" w:rsidRPr="00CD48CF" w:rsidRDefault="00CD48CF" w:rsidP="00235D3A">
      <w:pPr>
        <w:numPr>
          <w:ilvl w:val="0"/>
          <w:numId w:val="88"/>
        </w:numPr>
        <w:tabs>
          <w:tab w:val="left" w:pos="709"/>
        </w:tabs>
        <w:spacing w:after="0" w:line="240" w:lineRule="auto"/>
        <w:ind w:left="0" w:firstLine="284"/>
        <w:jc w:val="both"/>
        <w:rPr>
          <w:rFonts w:ascii="Times New Roman" w:eastAsia="Times New Roman" w:hAnsi="Times New Roman" w:cs="Times New Roman"/>
          <w:spacing w:val="-4"/>
          <w:sz w:val="28"/>
          <w:szCs w:val="28"/>
          <w:lang w:eastAsia="ru-RU"/>
        </w:rPr>
      </w:pPr>
      <w:r w:rsidRPr="00CD48CF">
        <w:rPr>
          <w:rFonts w:ascii="Times New Roman" w:eastAsia="Times New Roman" w:hAnsi="Times New Roman" w:cs="Times New Roman"/>
          <w:spacing w:val="-4"/>
          <w:sz w:val="28"/>
          <w:szCs w:val="28"/>
          <w:lang w:eastAsia="ru-RU"/>
        </w:rPr>
        <w:t xml:space="preserve">проведение тренировочных занятий по физической и технической подготовке в тренировочных группах 3-5-го годов </w:t>
      </w:r>
      <w:r w:rsidRPr="00CD48CF">
        <w:rPr>
          <w:rFonts w:ascii="Times New Roman" w:eastAsia="Times New Roman" w:hAnsi="Times New Roman" w:cs="Times New Roman"/>
          <w:bCs/>
          <w:spacing w:val="-4"/>
          <w:sz w:val="28"/>
          <w:szCs w:val="28"/>
          <w:lang w:eastAsia="ru-RU"/>
        </w:rPr>
        <w:t>спортивной подготовки</w:t>
      </w:r>
      <w:r w:rsidRPr="00CD48CF">
        <w:rPr>
          <w:rFonts w:ascii="Times New Roman" w:eastAsia="Times New Roman" w:hAnsi="Times New Roman" w:cs="Times New Roman"/>
          <w:spacing w:val="-4"/>
          <w:sz w:val="28"/>
          <w:szCs w:val="28"/>
          <w:lang w:eastAsia="ru-RU"/>
        </w:rPr>
        <w:t xml:space="preserve"> и совершенствования спортивного мастерства;</w:t>
      </w:r>
    </w:p>
    <w:p w:rsidR="00CD48CF" w:rsidRPr="00CD48CF" w:rsidRDefault="00CD48CF" w:rsidP="00235D3A">
      <w:pPr>
        <w:numPr>
          <w:ilvl w:val="0"/>
          <w:numId w:val="88"/>
        </w:numPr>
        <w:tabs>
          <w:tab w:val="left" w:pos="709"/>
        </w:tabs>
        <w:spacing w:after="0" w:line="240" w:lineRule="auto"/>
        <w:ind w:left="0" w:firstLine="284"/>
        <w:jc w:val="both"/>
        <w:rPr>
          <w:rFonts w:ascii="Times New Roman" w:eastAsia="Times New Roman" w:hAnsi="Times New Roman" w:cs="Times New Roman"/>
          <w:spacing w:val="-4"/>
          <w:sz w:val="28"/>
          <w:szCs w:val="28"/>
          <w:lang w:eastAsia="ru-RU"/>
        </w:rPr>
      </w:pPr>
      <w:r w:rsidRPr="00CD48CF">
        <w:rPr>
          <w:rFonts w:ascii="Times New Roman" w:eastAsia="Times New Roman" w:hAnsi="Times New Roman" w:cs="Times New Roman"/>
          <w:spacing w:val="-4"/>
          <w:sz w:val="28"/>
          <w:szCs w:val="28"/>
          <w:lang w:eastAsia="ru-RU"/>
        </w:rPr>
        <w:t>составление положения о соревнованиях, практику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204CA4" w:rsidRPr="0012578A" w:rsidRDefault="00CD48CF" w:rsidP="00991364">
      <w:pPr>
        <w:numPr>
          <w:ilvl w:val="0"/>
          <w:numId w:val="88"/>
        </w:numPr>
        <w:tabs>
          <w:tab w:val="left" w:pos="709"/>
        </w:tabs>
        <w:spacing w:after="0" w:line="240" w:lineRule="auto"/>
        <w:ind w:left="0" w:firstLine="284"/>
        <w:jc w:val="both"/>
        <w:rPr>
          <w:rFonts w:ascii="Times New Roman" w:eastAsia="Times New Roman" w:hAnsi="Times New Roman" w:cs="Times New Roman"/>
          <w:spacing w:val="-4"/>
          <w:sz w:val="28"/>
          <w:szCs w:val="28"/>
          <w:lang w:eastAsia="ru-RU"/>
        </w:rPr>
      </w:pPr>
      <w:r w:rsidRPr="00CD48CF">
        <w:rPr>
          <w:rFonts w:ascii="Times New Roman" w:eastAsia="Times New Roman" w:hAnsi="Times New Roman" w:cs="Times New Roman"/>
          <w:spacing w:val="-4"/>
          <w:sz w:val="28"/>
          <w:szCs w:val="28"/>
          <w:lang w:eastAsia="ru-RU"/>
        </w:rPr>
        <w:t xml:space="preserve">организацию и судейство районных и городских соревнований по </w:t>
      </w:r>
      <w:r w:rsidR="009F5DC8">
        <w:rPr>
          <w:rFonts w:ascii="Times New Roman" w:eastAsia="Times New Roman" w:hAnsi="Times New Roman" w:cs="Times New Roman"/>
          <w:spacing w:val="-4"/>
          <w:sz w:val="28"/>
          <w:szCs w:val="28"/>
          <w:lang w:eastAsia="ru-RU"/>
        </w:rPr>
        <w:t xml:space="preserve"> спортивной аэробике</w:t>
      </w:r>
      <w:r w:rsidRPr="00CD48CF">
        <w:rPr>
          <w:rFonts w:ascii="Times New Roman" w:eastAsia="Times New Roman" w:hAnsi="Times New Roman" w:cs="Times New Roman"/>
          <w:spacing w:val="-4"/>
          <w:sz w:val="28"/>
          <w:szCs w:val="28"/>
          <w:lang w:eastAsia="ru-RU"/>
        </w:rPr>
        <w:t>.</w:t>
      </w:r>
      <w:r w:rsidR="009F5DC8" w:rsidRPr="00991364">
        <w:rPr>
          <w:rFonts w:ascii="Times New Roman" w:eastAsia="Times New Roman" w:hAnsi="Times New Roman" w:cs="Times New Roman"/>
          <w:i/>
          <w:iCs/>
          <w:sz w:val="24"/>
          <w:szCs w:val="24"/>
          <w:lang w:eastAsia="ru-RU"/>
        </w:rPr>
        <w:t xml:space="preserve"> </w:t>
      </w:r>
    </w:p>
    <w:p w:rsidR="0012578A" w:rsidRDefault="0012578A" w:rsidP="0012578A">
      <w:pPr>
        <w:tabs>
          <w:tab w:val="left" w:pos="709"/>
        </w:tabs>
        <w:spacing w:after="0" w:line="240" w:lineRule="auto"/>
        <w:jc w:val="both"/>
        <w:rPr>
          <w:rFonts w:ascii="Times New Roman" w:eastAsia="Times New Roman" w:hAnsi="Times New Roman" w:cs="Times New Roman"/>
          <w:i/>
          <w:iCs/>
          <w:sz w:val="24"/>
          <w:szCs w:val="24"/>
          <w:lang w:eastAsia="ru-RU"/>
        </w:rPr>
      </w:pPr>
    </w:p>
    <w:p w:rsidR="0012578A" w:rsidRDefault="0012578A" w:rsidP="0012578A">
      <w:pPr>
        <w:tabs>
          <w:tab w:val="left" w:pos="709"/>
        </w:tabs>
        <w:spacing w:after="0" w:line="240" w:lineRule="auto"/>
        <w:jc w:val="both"/>
        <w:rPr>
          <w:rFonts w:ascii="Times New Roman" w:eastAsia="Times New Roman" w:hAnsi="Times New Roman" w:cs="Times New Roman"/>
          <w:i/>
          <w:iCs/>
          <w:sz w:val="24"/>
          <w:szCs w:val="24"/>
          <w:lang w:eastAsia="ru-RU"/>
        </w:rPr>
      </w:pPr>
    </w:p>
    <w:p w:rsidR="0012578A" w:rsidRPr="0012578A" w:rsidRDefault="0012578A" w:rsidP="0012578A">
      <w:pPr>
        <w:tabs>
          <w:tab w:val="left" w:pos="709"/>
        </w:tabs>
        <w:spacing w:after="0" w:line="240" w:lineRule="auto"/>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iCs/>
          <w:sz w:val="24"/>
          <w:szCs w:val="24"/>
          <w:lang w:eastAsia="ru-RU"/>
        </w:rPr>
        <w:lastRenderedPageBreak/>
        <w:t>112</w:t>
      </w:r>
    </w:p>
    <w:p w:rsidR="00204CA4" w:rsidRPr="00204CA4" w:rsidRDefault="00204CA4" w:rsidP="00204CA4">
      <w:pPr>
        <w:spacing w:after="150" w:line="330" w:lineRule="atLeast"/>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На этапах совершенствования спортивного мастерства и высшего спортивного мастерства спортсмены привлекаются в качестве помощников тренеров для проведения тренировочных занятий и судейства спо</w:t>
      </w:r>
      <w:r w:rsidR="00991364">
        <w:rPr>
          <w:rFonts w:ascii="Times New Roman" w:eastAsia="Times New Roman" w:hAnsi="Times New Roman" w:cs="Times New Roman"/>
          <w:color w:val="000000"/>
          <w:sz w:val="28"/>
          <w:szCs w:val="28"/>
          <w:lang w:eastAsia="ru-RU"/>
        </w:rPr>
        <w:t>ртивных соревнований (т</w:t>
      </w:r>
      <w:r w:rsidR="00CD48CF">
        <w:rPr>
          <w:rFonts w:ascii="Times New Roman" w:eastAsia="Times New Roman" w:hAnsi="Times New Roman" w:cs="Times New Roman"/>
          <w:color w:val="000000"/>
          <w:sz w:val="28"/>
          <w:szCs w:val="28"/>
          <w:lang w:eastAsia="ru-RU"/>
        </w:rPr>
        <w:t>аблица 24</w:t>
      </w:r>
      <w:r w:rsidRPr="00204CA4">
        <w:rPr>
          <w:rFonts w:ascii="Times New Roman" w:eastAsia="Times New Roman" w:hAnsi="Times New Roman" w:cs="Times New Roman"/>
          <w:color w:val="000000"/>
          <w:sz w:val="28"/>
          <w:szCs w:val="28"/>
          <w:lang w:eastAsia="ru-RU"/>
        </w:rPr>
        <w:t>).</w:t>
      </w:r>
    </w:p>
    <w:p w:rsidR="00204CA4" w:rsidRPr="00CD48CF" w:rsidRDefault="00CD48CF" w:rsidP="00204CA4">
      <w:pPr>
        <w:spacing w:after="150" w:line="330" w:lineRule="atLeast"/>
        <w:jc w:val="right"/>
        <w:textAlignment w:val="baseline"/>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Таблица 24</w:t>
      </w:r>
    </w:p>
    <w:p w:rsidR="00204CA4" w:rsidRPr="00204CA4" w:rsidRDefault="00204CA4" w:rsidP="00991364">
      <w:pPr>
        <w:spacing w:after="150" w:line="330" w:lineRule="atLeast"/>
        <w:jc w:val="center"/>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Примерный план инструкторской и судейской практики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6"/>
        <w:gridCol w:w="2515"/>
        <w:gridCol w:w="4012"/>
        <w:gridCol w:w="2383"/>
      </w:tblGrid>
      <w:tr w:rsidR="00204CA4" w:rsidRPr="00204CA4" w:rsidTr="00CC61A7">
        <w:trPr>
          <w:trHeight w:val="485"/>
        </w:trPr>
        <w:tc>
          <w:tcPr>
            <w:tcW w:w="675"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w:t>
            </w:r>
            <w:proofErr w:type="gramStart"/>
            <w:r w:rsidRPr="00204CA4">
              <w:rPr>
                <w:rFonts w:ascii="Times New Roman" w:eastAsia="Times New Roman" w:hAnsi="Times New Roman" w:cs="Times New Roman"/>
                <w:color w:val="000000"/>
                <w:sz w:val="28"/>
                <w:szCs w:val="28"/>
                <w:lang w:eastAsia="ru-RU"/>
              </w:rPr>
              <w:t>п</w:t>
            </w:r>
            <w:proofErr w:type="gramEnd"/>
            <w:r w:rsidRPr="00204CA4">
              <w:rPr>
                <w:rFonts w:ascii="Times New Roman" w:eastAsia="Times New Roman" w:hAnsi="Times New Roman" w:cs="Times New Roman"/>
                <w:color w:val="000000"/>
                <w:sz w:val="28"/>
                <w:szCs w:val="28"/>
                <w:lang w:eastAsia="ru-RU"/>
              </w:rPr>
              <w:t>/п</w:t>
            </w:r>
          </w:p>
        </w:tc>
        <w:tc>
          <w:tcPr>
            <w:tcW w:w="2552"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Задачи</w:t>
            </w:r>
          </w:p>
        </w:tc>
        <w:tc>
          <w:tcPr>
            <w:tcW w:w="4252"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Виды практических заданий</w:t>
            </w:r>
          </w:p>
        </w:tc>
        <w:tc>
          <w:tcPr>
            <w:tcW w:w="2127"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Сроки реализации</w:t>
            </w:r>
          </w:p>
        </w:tc>
      </w:tr>
      <w:tr w:rsidR="00204CA4" w:rsidRPr="00204CA4" w:rsidTr="00CC61A7">
        <w:trPr>
          <w:trHeight w:val="972"/>
        </w:trPr>
        <w:tc>
          <w:tcPr>
            <w:tcW w:w="675"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1.   </w:t>
            </w:r>
          </w:p>
        </w:tc>
        <w:tc>
          <w:tcPr>
            <w:tcW w:w="2552"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освоение методики проведения тренировочных занятий по избранному виду спорта с начинающими спортсменами</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выполнение необходимых требований для присвоения звания инструктора</w:t>
            </w:r>
          </w:p>
        </w:tc>
        <w:tc>
          <w:tcPr>
            <w:tcW w:w="4252"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1.  Самостоятельное проведение подготовительной части тренировочного занятия.</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  Самостоятельное проведение занятий по физической подготовке.</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3.  Обучение основным техническим элементам и приемам.</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4.  Составление комплексов упражнений для развития физических качеств.</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5.  Подбор упражнений для совершенствования техники.</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6.  Ведение дневника самоконтроля тренировочных занятий.</w:t>
            </w:r>
          </w:p>
        </w:tc>
        <w:tc>
          <w:tcPr>
            <w:tcW w:w="2127"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Устанавливаются в соответствии с графиком и спецификой этапа спортивной подготовки</w:t>
            </w:r>
          </w:p>
        </w:tc>
      </w:tr>
      <w:tr w:rsidR="00204CA4" w:rsidRPr="00204CA4" w:rsidTr="00CC61A7">
        <w:trPr>
          <w:trHeight w:val="972"/>
        </w:trPr>
        <w:tc>
          <w:tcPr>
            <w:tcW w:w="675"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2.   </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c>
          <w:tcPr>
            <w:tcW w:w="2552"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4252" w:type="dxa"/>
            <w:shd w:val="clear" w:color="auto" w:fill="auto"/>
            <w:tcMar>
              <w:top w:w="0" w:type="dxa"/>
              <w:left w:w="108" w:type="dxa"/>
              <w:bottom w:w="0" w:type="dxa"/>
              <w:right w:w="108" w:type="dxa"/>
            </w:tcMar>
            <w:vAlign w:val="bottom"/>
            <w:hideMark/>
          </w:tcPr>
          <w:p w:rsidR="00204CA4" w:rsidRPr="00204CA4" w:rsidRDefault="00204CA4" w:rsidP="00235D3A">
            <w:pPr>
              <w:numPr>
                <w:ilvl w:val="0"/>
                <w:numId w:val="14"/>
              </w:numPr>
              <w:spacing w:after="150" w:line="240" w:lineRule="auto"/>
              <w:ind w:right="30"/>
              <w:contextualSpacing/>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Организация и проведение спортивно-массовых мероприятий под руководством тренера.</w:t>
            </w:r>
          </w:p>
          <w:p w:rsidR="00204CA4" w:rsidRPr="00204CA4" w:rsidRDefault="00204CA4" w:rsidP="00204CA4">
            <w:pPr>
              <w:spacing w:after="150" w:line="240" w:lineRule="auto"/>
              <w:ind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right="30"/>
              <w:textAlignment w:val="baseline"/>
              <w:rPr>
                <w:rFonts w:ascii="Times New Roman" w:eastAsia="Times New Roman" w:hAnsi="Times New Roman" w:cs="Times New Roman"/>
                <w:color w:val="000000"/>
                <w:sz w:val="28"/>
                <w:szCs w:val="28"/>
                <w:lang w:eastAsia="ru-RU"/>
              </w:rPr>
            </w:pPr>
          </w:p>
        </w:tc>
        <w:tc>
          <w:tcPr>
            <w:tcW w:w="0" w:type="auto"/>
            <w:shd w:val="clear" w:color="auto" w:fill="auto"/>
            <w:vAlign w:val="bottom"/>
            <w:hideMark/>
          </w:tcPr>
          <w:p w:rsidR="00204CA4" w:rsidRPr="00204CA4" w:rsidRDefault="00204CA4" w:rsidP="00204CA4">
            <w:pPr>
              <w:spacing w:after="0" w:line="240" w:lineRule="auto"/>
              <w:rPr>
                <w:rFonts w:ascii="Times New Roman" w:eastAsia="Times New Roman" w:hAnsi="Times New Roman" w:cs="Times New Roman"/>
                <w:sz w:val="28"/>
                <w:szCs w:val="28"/>
                <w:lang w:eastAsia="ru-RU"/>
              </w:rPr>
            </w:pPr>
          </w:p>
        </w:tc>
      </w:tr>
      <w:tr w:rsidR="00204CA4" w:rsidRPr="00204CA4" w:rsidTr="00CC61A7">
        <w:trPr>
          <w:trHeight w:val="972"/>
        </w:trPr>
        <w:tc>
          <w:tcPr>
            <w:tcW w:w="675"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lastRenderedPageBreak/>
              <w:t>3.   </w:t>
            </w: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p>
        </w:tc>
        <w:tc>
          <w:tcPr>
            <w:tcW w:w="2552" w:type="dxa"/>
            <w:shd w:val="clear" w:color="auto" w:fill="auto"/>
            <w:tcMar>
              <w:top w:w="0" w:type="dxa"/>
              <w:left w:w="108" w:type="dxa"/>
              <w:bottom w:w="0" w:type="dxa"/>
              <w:right w:w="108" w:type="dxa"/>
            </w:tcMar>
            <w:vAlign w:val="bottom"/>
            <w:hideMark/>
          </w:tcPr>
          <w:p w:rsidR="00204CA4" w:rsidRPr="00204CA4" w:rsidRDefault="00204CA4" w:rsidP="00204CA4">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Выполнение необходимых требований для присвоения звания судьи по спорту</w:t>
            </w:r>
          </w:p>
        </w:tc>
        <w:tc>
          <w:tcPr>
            <w:tcW w:w="4252" w:type="dxa"/>
            <w:shd w:val="clear" w:color="auto" w:fill="auto"/>
            <w:tcMar>
              <w:top w:w="0" w:type="dxa"/>
              <w:left w:w="108" w:type="dxa"/>
              <w:bottom w:w="0" w:type="dxa"/>
              <w:right w:w="108" w:type="dxa"/>
            </w:tcMar>
            <w:vAlign w:val="bottom"/>
            <w:hideMark/>
          </w:tcPr>
          <w:p w:rsidR="00204CA4" w:rsidRPr="00204CA4" w:rsidRDefault="00204CA4" w:rsidP="00235D3A">
            <w:pPr>
              <w:numPr>
                <w:ilvl w:val="0"/>
                <w:numId w:val="15"/>
              </w:numPr>
              <w:spacing w:after="150" w:line="240" w:lineRule="auto"/>
              <w:ind w:right="30"/>
              <w:contextualSpacing/>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Судейство соревнований в физкультурно-спортивных организациях</w:t>
            </w:r>
          </w:p>
          <w:p w:rsidR="00204CA4" w:rsidRPr="00204CA4" w:rsidRDefault="00204CA4" w:rsidP="00204CA4">
            <w:pPr>
              <w:spacing w:after="150" w:line="240" w:lineRule="auto"/>
              <w:ind w:right="30"/>
              <w:textAlignment w:val="baseline"/>
              <w:rPr>
                <w:rFonts w:ascii="Times New Roman" w:eastAsia="Times New Roman" w:hAnsi="Times New Roman" w:cs="Times New Roman"/>
                <w:color w:val="000000"/>
                <w:sz w:val="28"/>
                <w:szCs w:val="28"/>
                <w:lang w:eastAsia="ru-RU"/>
              </w:rPr>
            </w:pPr>
          </w:p>
          <w:p w:rsidR="00204CA4" w:rsidRPr="00204CA4" w:rsidRDefault="00204CA4" w:rsidP="00204CA4">
            <w:pPr>
              <w:spacing w:after="150" w:line="240" w:lineRule="auto"/>
              <w:ind w:right="30"/>
              <w:textAlignment w:val="baseline"/>
              <w:rPr>
                <w:rFonts w:ascii="Times New Roman" w:eastAsia="Times New Roman" w:hAnsi="Times New Roman" w:cs="Times New Roman"/>
                <w:color w:val="000000"/>
                <w:sz w:val="28"/>
                <w:szCs w:val="28"/>
                <w:lang w:eastAsia="ru-RU"/>
              </w:rPr>
            </w:pPr>
          </w:p>
        </w:tc>
        <w:tc>
          <w:tcPr>
            <w:tcW w:w="0" w:type="auto"/>
            <w:shd w:val="clear" w:color="auto" w:fill="auto"/>
            <w:vAlign w:val="bottom"/>
            <w:hideMark/>
          </w:tcPr>
          <w:p w:rsidR="00204CA4" w:rsidRPr="00204CA4" w:rsidRDefault="00204CA4" w:rsidP="00204CA4">
            <w:pPr>
              <w:spacing w:after="0" w:line="240" w:lineRule="auto"/>
              <w:rPr>
                <w:rFonts w:ascii="Times New Roman" w:eastAsia="Times New Roman" w:hAnsi="Times New Roman" w:cs="Times New Roman"/>
                <w:sz w:val="28"/>
                <w:szCs w:val="28"/>
                <w:lang w:eastAsia="ru-RU"/>
              </w:rPr>
            </w:pPr>
          </w:p>
        </w:tc>
      </w:tr>
    </w:tbl>
    <w:p w:rsidR="00204CA4" w:rsidRPr="0012578A" w:rsidRDefault="0012578A" w:rsidP="0012578A">
      <w:pPr>
        <w:spacing w:after="0" w:line="330" w:lineRule="atLeast"/>
        <w:jc w:val="center"/>
        <w:textAlignment w:val="baseline"/>
        <w:rPr>
          <w:rFonts w:ascii="Times New Roman" w:eastAsia="Times New Roman" w:hAnsi="Times New Roman" w:cs="Times New Roman"/>
          <w:bCs/>
          <w:color w:val="000000"/>
          <w:sz w:val="20"/>
          <w:szCs w:val="20"/>
          <w:bdr w:val="none" w:sz="0" w:space="0" w:color="auto" w:frame="1"/>
          <w:lang w:eastAsia="ru-RU"/>
        </w:rPr>
      </w:pPr>
      <w:r w:rsidRPr="0012578A">
        <w:rPr>
          <w:rFonts w:ascii="Times New Roman" w:eastAsia="Times New Roman" w:hAnsi="Times New Roman" w:cs="Times New Roman"/>
          <w:bCs/>
          <w:color w:val="000000"/>
          <w:sz w:val="20"/>
          <w:szCs w:val="20"/>
          <w:bdr w:val="none" w:sz="0" w:space="0" w:color="auto" w:frame="1"/>
          <w:lang w:eastAsia="ru-RU"/>
        </w:rPr>
        <w:t>113</w:t>
      </w:r>
    </w:p>
    <w:p w:rsidR="00204CA4" w:rsidRPr="00204CA4" w:rsidRDefault="00204CA4" w:rsidP="00204CA4">
      <w:pPr>
        <w:shd w:val="clear" w:color="auto" w:fill="FFFFFF"/>
        <w:spacing w:after="60" w:line="240" w:lineRule="auto"/>
        <w:ind w:firstLine="709"/>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Инструкторская и судейская практика являются продолжением тренировочного процесса. Инструкторская и судейская практика направлена на освоение элементарных умений и навыков ведения тренировочной работы и судейства соревнований.</w:t>
      </w:r>
    </w:p>
    <w:p w:rsidR="00204CA4" w:rsidRPr="00204CA4" w:rsidRDefault="00204CA4" w:rsidP="00204CA4">
      <w:pPr>
        <w:shd w:val="clear" w:color="auto" w:fill="FFFFFF"/>
        <w:spacing w:after="60" w:line="240" w:lineRule="auto"/>
        <w:ind w:firstLine="709"/>
        <w:jc w:val="both"/>
        <w:rPr>
          <w:rFonts w:ascii="Times New Roman" w:eastAsia="Times New Roman" w:hAnsi="Times New Roman" w:cs="Times New Roman"/>
          <w:spacing w:val="-4"/>
          <w:sz w:val="28"/>
          <w:szCs w:val="28"/>
          <w:lang w:eastAsia="ru-RU"/>
        </w:rPr>
      </w:pPr>
      <w:proofErr w:type="gramStart"/>
      <w:r w:rsidRPr="00204CA4">
        <w:rPr>
          <w:rFonts w:ascii="Times New Roman" w:eastAsia="Times New Roman" w:hAnsi="Times New Roman" w:cs="Times New Roman"/>
          <w:spacing w:val="-4"/>
          <w:sz w:val="28"/>
          <w:szCs w:val="28"/>
          <w:lang w:eastAsia="ru-RU"/>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спортсменами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roofErr w:type="gramEnd"/>
    </w:p>
    <w:p w:rsidR="00204CA4" w:rsidRPr="00204CA4" w:rsidRDefault="00204CA4" w:rsidP="00204CA4">
      <w:pPr>
        <w:spacing w:after="60" w:line="240" w:lineRule="auto"/>
        <w:ind w:firstLine="709"/>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 xml:space="preserve">Навыки организации и проведения занятий и соревнований приобретаются на всём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 </w:t>
      </w:r>
    </w:p>
    <w:p w:rsidR="00204CA4" w:rsidRPr="00204CA4" w:rsidRDefault="00204CA4" w:rsidP="00204CA4">
      <w:pPr>
        <w:spacing w:after="60" w:line="240" w:lineRule="auto"/>
        <w:ind w:firstLine="709"/>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 xml:space="preserve">Занимающиеся  тренировочных групп 4-5 годов спортивной подготовки активно помогают тренерскому составу спортивной школы в организации и проведении соревнований различного уровня. </w:t>
      </w:r>
      <w:proofErr w:type="gramStart"/>
      <w:r w:rsidRPr="00204CA4">
        <w:rPr>
          <w:rFonts w:ascii="Times New Roman" w:eastAsia="Times New Roman" w:hAnsi="Times New Roman" w:cs="Times New Roman"/>
          <w:spacing w:val="-4"/>
          <w:sz w:val="28"/>
          <w:szCs w:val="28"/>
          <w:lang w:eastAsia="ru-RU"/>
        </w:rPr>
        <w:t xml:space="preserve">Занимающиеся групп спортивного совершенствования 1-3 годов </w:t>
      </w:r>
      <w:r w:rsidRPr="00204CA4">
        <w:rPr>
          <w:rFonts w:ascii="Times New Roman" w:eastAsia="Times New Roman" w:hAnsi="Times New Roman" w:cs="Times New Roman"/>
          <w:bCs/>
          <w:spacing w:val="-4"/>
          <w:sz w:val="28"/>
          <w:szCs w:val="28"/>
          <w:lang w:eastAsia="ru-RU"/>
        </w:rPr>
        <w:t>спортивной подготовки</w:t>
      </w:r>
      <w:r w:rsidRPr="00204CA4">
        <w:rPr>
          <w:rFonts w:ascii="Times New Roman" w:eastAsia="Times New Roman" w:hAnsi="Times New Roman" w:cs="Times New Roman"/>
          <w:spacing w:val="-4"/>
          <w:sz w:val="28"/>
          <w:szCs w:val="28"/>
          <w:lang w:eastAsia="ru-RU"/>
        </w:rPr>
        <w:t xml:space="preserve"> и высшего спортивного мастерства являются помощниками тренера в работе с начинающими спортсменами.</w:t>
      </w:r>
      <w:proofErr w:type="gramEnd"/>
      <w:r w:rsidRPr="00204CA4">
        <w:rPr>
          <w:rFonts w:ascii="Times New Roman" w:eastAsia="Times New Roman" w:hAnsi="Times New Roman" w:cs="Times New Roman"/>
          <w:spacing w:val="-4"/>
          <w:sz w:val="28"/>
          <w:szCs w:val="28"/>
          <w:lang w:eastAsia="ru-RU"/>
        </w:rPr>
        <w:t xml:space="preserve"> Они должны самостоятельно уметь провести всё занятие в группе, составив при этом конспект тренировки, отвечающий поставленной задаче. Наряду с хорошим показом упражнений спортсмены обязаны знать и уметь охарактеризовать методические закономерности развития быстроты, силы, объяснить, на каком уровне ЧСС следует выполнять работу соответствующей направленности. </w:t>
      </w:r>
    </w:p>
    <w:p w:rsidR="00204CA4" w:rsidRPr="00204CA4" w:rsidRDefault="00204CA4" w:rsidP="00204CA4">
      <w:pPr>
        <w:spacing w:after="60" w:line="240" w:lineRule="auto"/>
        <w:ind w:firstLine="709"/>
        <w:jc w:val="both"/>
        <w:rPr>
          <w:rFonts w:ascii="Times New Roman" w:eastAsia="Times New Roman" w:hAnsi="Times New Roman" w:cs="Times New Roman"/>
          <w:spacing w:val="-4"/>
          <w:sz w:val="28"/>
          <w:szCs w:val="28"/>
          <w:lang w:eastAsia="ru-RU"/>
        </w:rPr>
      </w:pPr>
      <w:r w:rsidRPr="00204CA4">
        <w:rPr>
          <w:rFonts w:ascii="Times New Roman" w:eastAsia="Times New Roman" w:hAnsi="Times New Roman" w:cs="Times New Roman"/>
          <w:spacing w:val="-4"/>
          <w:sz w:val="28"/>
          <w:szCs w:val="28"/>
          <w:lang w:eastAsia="ru-RU"/>
        </w:rPr>
        <w:t xml:space="preserve">     Спортсмены групп спортивного совершенствования и высшего спортивного мастерства должны хорошо знать правила соревнований по лыжным гонкам и, постоянно участвуя в судействе районных, городских и областных соревнований, на третьем году спортивной подготовки выполнять необходимые требования для присвоения звания инструктора и судьи по спорту.</w:t>
      </w:r>
    </w:p>
    <w:p w:rsidR="00204CA4" w:rsidRPr="00204CA4" w:rsidRDefault="00204CA4" w:rsidP="00204CA4">
      <w:pPr>
        <w:spacing w:line="240" w:lineRule="auto"/>
        <w:ind w:firstLine="709"/>
        <w:contextualSpacing/>
        <w:jc w:val="both"/>
        <w:rPr>
          <w:rFonts w:ascii="Times New Roman" w:eastAsia="Calibri" w:hAnsi="Times New Roman" w:cs="Times New Roman"/>
          <w:sz w:val="28"/>
          <w:szCs w:val="28"/>
        </w:rPr>
      </w:pPr>
      <w:r w:rsidRPr="00204CA4">
        <w:rPr>
          <w:rFonts w:ascii="Times New Roman" w:eastAsia="Times New Roman" w:hAnsi="Times New Roman" w:cs="Times New Roman"/>
          <w:i/>
          <w:iCs/>
          <w:sz w:val="24"/>
          <w:szCs w:val="24"/>
          <w:lang w:eastAsia="ru-RU"/>
        </w:rPr>
        <w:t xml:space="preserve"> </w:t>
      </w:r>
    </w:p>
    <w:p w:rsidR="0012578A" w:rsidRDefault="0012578A" w:rsidP="0038733E">
      <w:pPr>
        <w:shd w:val="clear" w:color="auto" w:fill="FFFFFF"/>
        <w:spacing w:after="120" w:line="240" w:lineRule="auto"/>
        <w:ind w:firstLine="567"/>
        <w:jc w:val="center"/>
        <w:rPr>
          <w:rFonts w:ascii="Times New Roman" w:eastAsia="Times New Roman" w:hAnsi="Times New Roman" w:cs="Times New Roman"/>
          <w:b/>
          <w:color w:val="000000"/>
          <w:sz w:val="28"/>
          <w:szCs w:val="28"/>
          <w:lang w:eastAsia="ru-RU"/>
        </w:rPr>
      </w:pPr>
    </w:p>
    <w:p w:rsidR="0012578A" w:rsidRDefault="0012578A" w:rsidP="0038733E">
      <w:pPr>
        <w:shd w:val="clear" w:color="auto" w:fill="FFFFFF"/>
        <w:spacing w:after="120" w:line="240" w:lineRule="auto"/>
        <w:ind w:firstLine="567"/>
        <w:jc w:val="center"/>
        <w:rPr>
          <w:rFonts w:ascii="Times New Roman" w:eastAsia="Times New Roman" w:hAnsi="Times New Roman" w:cs="Times New Roman"/>
          <w:b/>
          <w:color w:val="000000"/>
          <w:sz w:val="28"/>
          <w:szCs w:val="28"/>
          <w:lang w:eastAsia="ru-RU"/>
        </w:rPr>
      </w:pPr>
    </w:p>
    <w:p w:rsidR="0012578A" w:rsidRPr="0012578A" w:rsidRDefault="0012578A" w:rsidP="0038733E">
      <w:pPr>
        <w:shd w:val="clear" w:color="auto" w:fill="FFFFFF"/>
        <w:spacing w:after="120" w:line="240" w:lineRule="auto"/>
        <w:ind w:firstLine="567"/>
        <w:jc w:val="center"/>
        <w:rPr>
          <w:rFonts w:ascii="Times New Roman" w:eastAsia="Times New Roman" w:hAnsi="Times New Roman" w:cs="Times New Roman"/>
          <w:color w:val="000000"/>
          <w:sz w:val="28"/>
          <w:szCs w:val="28"/>
          <w:lang w:eastAsia="ru-RU"/>
        </w:rPr>
      </w:pPr>
      <w:r w:rsidRPr="0012578A">
        <w:rPr>
          <w:rFonts w:ascii="Times New Roman" w:eastAsia="Times New Roman" w:hAnsi="Times New Roman" w:cs="Times New Roman"/>
          <w:color w:val="000000"/>
          <w:sz w:val="28"/>
          <w:szCs w:val="28"/>
          <w:lang w:eastAsia="ru-RU"/>
        </w:rPr>
        <w:lastRenderedPageBreak/>
        <w:t>114</w:t>
      </w:r>
    </w:p>
    <w:p w:rsidR="00204CA4" w:rsidRDefault="0038733E" w:rsidP="0038733E">
      <w:pPr>
        <w:shd w:val="clear" w:color="auto" w:fill="FFFFFF"/>
        <w:spacing w:after="12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Система контроля и зачетные требования</w:t>
      </w:r>
    </w:p>
    <w:p w:rsidR="0038733E" w:rsidRPr="0038733E" w:rsidRDefault="0038733E" w:rsidP="0038733E">
      <w:pPr>
        <w:shd w:val="clear" w:color="auto" w:fill="FFFFFF"/>
        <w:spacing w:after="120" w:line="240" w:lineRule="auto"/>
        <w:ind w:firstLine="567"/>
        <w:jc w:val="center"/>
        <w:rPr>
          <w:rFonts w:ascii="Times New Roman" w:eastAsia="Times New Roman" w:hAnsi="Times New Roman" w:cs="Times New Roman"/>
          <w:b/>
          <w:color w:val="000000"/>
          <w:sz w:val="28"/>
          <w:szCs w:val="28"/>
          <w:lang w:eastAsia="ru-RU"/>
        </w:rPr>
      </w:pPr>
    </w:p>
    <w:p w:rsidR="00204CA4" w:rsidRPr="00204CA4" w:rsidRDefault="00204CA4" w:rsidP="00204CA4">
      <w:pPr>
        <w:spacing w:after="120" w:line="240" w:lineRule="auto"/>
        <w:ind w:firstLine="567"/>
        <w:jc w:val="both"/>
        <w:rPr>
          <w:rFonts w:ascii="Times New Roman" w:eastAsia="Times New Roman" w:hAnsi="Times New Roman" w:cs="Times New Roman"/>
          <w:b/>
          <w:sz w:val="28"/>
          <w:szCs w:val="28"/>
          <w:lang w:eastAsia="ru-RU"/>
        </w:rPr>
      </w:pPr>
      <w:r w:rsidRPr="00204CA4">
        <w:rPr>
          <w:rFonts w:ascii="Times New Roman" w:eastAsia="Times New Roman" w:hAnsi="Times New Roman" w:cs="Times New Roman"/>
          <w:b/>
          <w:sz w:val="28"/>
          <w:szCs w:val="28"/>
          <w:lang w:eastAsia="ru-RU"/>
        </w:rPr>
        <w:t>4.1</w:t>
      </w:r>
      <w:r w:rsidRPr="00204CA4">
        <w:rPr>
          <w:rFonts w:ascii="Times New Roman" w:eastAsia="Times New Roman" w:hAnsi="Times New Roman" w:cs="Times New Roman"/>
          <w:sz w:val="28"/>
          <w:szCs w:val="28"/>
          <w:lang w:eastAsia="ru-RU"/>
        </w:rPr>
        <w:t xml:space="preserve">. </w:t>
      </w:r>
      <w:r w:rsidRPr="00204CA4">
        <w:rPr>
          <w:rFonts w:ascii="Times New Roman" w:eastAsia="Times New Roman" w:hAnsi="Times New Roman" w:cs="Times New Roman"/>
          <w:b/>
          <w:sz w:val="28"/>
          <w:szCs w:val="28"/>
          <w:lang w:eastAsia="ru-RU"/>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спортивная аэробика.</w:t>
      </w:r>
      <w:r w:rsidRPr="00204CA4">
        <w:rPr>
          <w:rFonts w:ascii="Times New Roman" w:eastAsia="Times New Roman" w:hAnsi="Times New Roman" w:cs="Times New Roman"/>
          <w:b/>
          <w:bCs/>
          <w:color w:val="000000"/>
          <w:sz w:val="28"/>
          <w:szCs w:val="28"/>
          <w:bdr w:val="none" w:sz="0" w:space="0" w:color="auto" w:frame="1"/>
          <w:lang w:eastAsia="ru-RU"/>
        </w:rPr>
        <w:t xml:space="preserve"> </w:t>
      </w:r>
    </w:p>
    <w:p w:rsidR="00204CA4" w:rsidRPr="00204CA4" w:rsidRDefault="00204CA4" w:rsidP="00204CA4">
      <w:pPr>
        <w:shd w:val="clear" w:color="auto" w:fill="FFFFFF"/>
        <w:spacing w:after="0" w:line="330" w:lineRule="atLeast"/>
        <w:ind w:firstLine="709"/>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 xml:space="preserve"> При отборе для занятий  спортивной аэробикой следует оценивать физические качества и телосложение, влияющие на результативность по виду спорта  которые отображены в </w:t>
      </w:r>
      <w:r w:rsidR="0038733E">
        <w:rPr>
          <w:rFonts w:ascii="Times New Roman" w:eastAsia="Times New Roman" w:hAnsi="Times New Roman" w:cs="Times New Roman"/>
          <w:color w:val="000000"/>
          <w:sz w:val="28"/>
          <w:szCs w:val="28"/>
          <w:lang w:eastAsia="ru-RU"/>
        </w:rPr>
        <w:t>таблице 25</w:t>
      </w:r>
      <w:r w:rsidRPr="00CD48CF">
        <w:rPr>
          <w:rFonts w:ascii="Times New Roman" w:eastAsia="Times New Roman" w:hAnsi="Times New Roman" w:cs="Times New Roman"/>
          <w:color w:val="000000"/>
          <w:sz w:val="28"/>
          <w:szCs w:val="28"/>
          <w:lang w:eastAsia="ru-RU"/>
        </w:rPr>
        <w:t>.</w:t>
      </w:r>
    </w:p>
    <w:tbl>
      <w:tblPr>
        <w:tblW w:w="0" w:type="auto"/>
        <w:tblCellMar>
          <w:left w:w="0" w:type="dxa"/>
          <w:right w:w="0" w:type="dxa"/>
        </w:tblCellMar>
        <w:tblLook w:val="04A0" w:firstRow="1" w:lastRow="0" w:firstColumn="1" w:lastColumn="0" w:noHBand="0" w:noVBand="1"/>
      </w:tblPr>
      <w:tblGrid>
        <w:gridCol w:w="7088"/>
        <w:gridCol w:w="2027"/>
      </w:tblGrid>
      <w:tr w:rsidR="00204CA4" w:rsidRPr="00204CA4" w:rsidTr="00CD48CF">
        <w:trPr>
          <w:trHeight w:val="15"/>
        </w:trPr>
        <w:tc>
          <w:tcPr>
            <w:tcW w:w="7088" w:type="dxa"/>
            <w:hideMark/>
          </w:tcPr>
          <w:p w:rsidR="00204CA4" w:rsidRPr="00204CA4" w:rsidRDefault="00204CA4" w:rsidP="00204CA4">
            <w:pPr>
              <w:spacing w:after="0" w:line="240" w:lineRule="auto"/>
              <w:contextualSpacing/>
              <w:rPr>
                <w:rFonts w:ascii="Times New Roman" w:eastAsia="Times New Roman" w:hAnsi="Times New Roman" w:cs="Times New Roman"/>
                <w:sz w:val="28"/>
                <w:szCs w:val="28"/>
                <w:highlight w:val="yellow"/>
                <w:lang w:eastAsia="ru-RU"/>
              </w:rPr>
            </w:pPr>
          </w:p>
        </w:tc>
        <w:tc>
          <w:tcPr>
            <w:tcW w:w="2027" w:type="dxa"/>
            <w:hideMark/>
          </w:tcPr>
          <w:p w:rsidR="00204CA4" w:rsidRPr="00CD48CF" w:rsidRDefault="0038733E" w:rsidP="00204CA4">
            <w:pPr>
              <w:shd w:val="clear" w:color="auto" w:fill="FFFFFF"/>
              <w:spacing w:after="150" w:line="330"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i/>
                <w:color w:val="000000"/>
                <w:lang w:eastAsia="ru-RU"/>
              </w:rPr>
              <w:t>Таблица 25</w:t>
            </w:r>
          </w:p>
          <w:p w:rsidR="00204CA4" w:rsidRPr="00204CA4" w:rsidRDefault="00204CA4" w:rsidP="00204CA4">
            <w:pPr>
              <w:spacing w:after="0" w:line="240" w:lineRule="auto"/>
              <w:contextualSpacing/>
              <w:rPr>
                <w:rFonts w:ascii="Times New Roman" w:eastAsia="Times New Roman" w:hAnsi="Times New Roman" w:cs="Times New Roman"/>
                <w:sz w:val="28"/>
                <w:szCs w:val="28"/>
                <w:lang w:eastAsia="ru-RU"/>
              </w:rPr>
            </w:pPr>
          </w:p>
        </w:tc>
      </w:tr>
      <w:tr w:rsidR="00204CA4" w:rsidRPr="00204CA4" w:rsidTr="00CD48CF">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Физические качества и телосложение</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Уровень влияния</w:t>
            </w:r>
          </w:p>
        </w:tc>
      </w:tr>
      <w:tr w:rsidR="00204CA4" w:rsidRPr="00204CA4" w:rsidTr="00CD48CF">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Скоростные способности</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2</w:t>
            </w:r>
          </w:p>
        </w:tc>
      </w:tr>
      <w:tr w:rsidR="00204CA4" w:rsidRPr="00204CA4" w:rsidTr="00CD48CF">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Мышечная сила</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2</w:t>
            </w:r>
          </w:p>
        </w:tc>
      </w:tr>
      <w:tr w:rsidR="00204CA4" w:rsidRPr="00204CA4" w:rsidTr="00CD48CF">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Вестибулярная устойчивость</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3</w:t>
            </w:r>
          </w:p>
        </w:tc>
      </w:tr>
      <w:tr w:rsidR="00204CA4" w:rsidRPr="00204CA4" w:rsidTr="00CD48CF">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Выносливость</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2</w:t>
            </w:r>
          </w:p>
        </w:tc>
      </w:tr>
      <w:tr w:rsidR="00204CA4" w:rsidRPr="00204CA4" w:rsidTr="00CD48CF">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Гибкость</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3</w:t>
            </w:r>
          </w:p>
        </w:tc>
      </w:tr>
      <w:tr w:rsidR="00204CA4" w:rsidRPr="00204CA4" w:rsidTr="00CD48CF">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Координационные способности</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3</w:t>
            </w:r>
          </w:p>
        </w:tc>
      </w:tr>
      <w:tr w:rsidR="00204CA4" w:rsidRPr="00204CA4" w:rsidTr="00CD48CF">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Телосложение</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CA4" w:rsidRPr="00204CA4" w:rsidRDefault="00204CA4" w:rsidP="00204CA4">
            <w:pPr>
              <w:spacing w:after="0" w:line="240" w:lineRule="auto"/>
              <w:contextualSpacing/>
              <w:jc w:val="center"/>
              <w:textAlignment w:val="baseline"/>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1</w:t>
            </w:r>
          </w:p>
        </w:tc>
      </w:tr>
    </w:tbl>
    <w:p w:rsidR="00204CA4" w:rsidRPr="00204CA4" w:rsidRDefault="00204CA4" w:rsidP="00204CA4">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sidRPr="00204CA4">
        <w:rPr>
          <w:rFonts w:ascii="Times New Roman" w:eastAsia="Times New Roman" w:hAnsi="Times New Roman" w:cs="Times New Roman"/>
          <w:spacing w:val="2"/>
          <w:sz w:val="28"/>
          <w:szCs w:val="28"/>
          <w:lang w:eastAsia="ru-RU"/>
        </w:rPr>
        <w:br/>
        <w:t>Условные обозначения: </w:t>
      </w:r>
      <w:r w:rsidRPr="00204CA4">
        <w:rPr>
          <w:rFonts w:ascii="Times New Roman" w:eastAsia="Times New Roman" w:hAnsi="Times New Roman" w:cs="Times New Roman"/>
          <w:spacing w:val="2"/>
          <w:sz w:val="28"/>
          <w:szCs w:val="28"/>
          <w:lang w:eastAsia="ru-RU"/>
        </w:rPr>
        <w:br/>
        <w:t>3 - значительное влияние; </w:t>
      </w:r>
    </w:p>
    <w:p w:rsidR="00204CA4" w:rsidRPr="00204CA4" w:rsidRDefault="00204CA4" w:rsidP="00204CA4">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sidRPr="00204CA4">
        <w:rPr>
          <w:rFonts w:ascii="Times New Roman" w:eastAsia="Times New Roman" w:hAnsi="Times New Roman" w:cs="Times New Roman"/>
          <w:spacing w:val="2"/>
          <w:sz w:val="28"/>
          <w:szCs w:val="28"/>
          <w:lang w:eastAsia="ru-RU"/>
        </w:rPr>
        <w:t>2 - среднее влияни</w:t>
      </w:r>
      <w:r w:rsidR="00CD48CF">
        <w:rPr>
          <w:rFonts w:ascii="Times New Roman" w:eastAsia="Times New Roman" w:hAnsi="Times New Roman" w:cs="Times New Roman"/>
          <w:spacing w:val="2"/>
          <w:sz w:val="28"/>
          <w:szCs w:val="28"/>
          <w:lang w:eastAsia="ru-RU"/>
        </w:rPr>
        <w:t>е; </w:t>
      </w:r>
      <w:r w:rsidR="00CD48CF">
        <w:rPr>
          <w:rFonts w:ascii="Times New Roman" w:eastAsia="Times New Roman" w:hAnsi="Times New Roman" w:cs="Times New Roman"/>
          <w:spacing w:val="2"/>
          <w:sz w:val="28"/>
          <w:szCs w:val="28"/>
          <w:lang w:eastAsia="ru-RU"/>
        </w:rPr>
        <w:br/>
        <w:t>1 - незначительное влияние.</w:t>
      </w:r>
    </w:p>
    <w:p w:rsidR="00204CA4" w:rsidRPr="00204CA4" w:rsidRDefault="00204CA4"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Под </w:t>
      </w:r>
      <w:r w:rsidRPr="00204CA4">
        <w:rPr>
          <w:rFonts w:ascii="Times New Roman" w:eastAsia="Times New Roman" w:hAnsi="Times New Roman" w:cs="Times New Roman"/>
          <w:i/>
          <w:iCs/>
          <w:color w:val="000000"/>
          <w:sz w:val="28"/>
          <w:szCs w:val="28"/>
          <w:bdr w:val="none" w:sz="0" w:space="0" w:color="auto" w:frame="1"/>
          <w:lang w:eastAsia="ru-RU"/>
        </w:rPr>
        <w:t>скоростными способностями</w:t>
      </w:r>
      <w:r w:rsidRPr="00204CA4">
        <w:rPr>
          <w:rFonts w:ascii="Times New Roman" w:eastAsia="Times New Roman" w:hAnsi="Times New Roman" w:cs="Times New Roman"/>
          <w:color w:val="000000"/>
          <w:sz w:val="28"/>
          <w:szCs w:val="28"/>
          <w:lang w:eastAsia="ru-RU"/>
        </w:rPr>
        <w:t>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204CA4" w:rsidRDefault="00204CA4"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i/>
          <w:iCs/>
          <w:color w:val="000000"/>
          <w:sz w:val="28"/>
          <w:szCs w:val="28"/>
          <w:bdr w:val="none" w:sz="0" w:space="0" w:color="auto" w:frame="1"/>
          <w:lang w:eastAsia="ru-RU"/>
        </w:rPr>
        <w:t>Мышечная сила</w:t>
      </w:r>
      <w:r w:rsidRPr="00204CA4">
        <w:rPr>
          <w:rFonts w:ascii="Times New Roman" w:eastAsia="Times New Roman" w:hAnsi="Times New Roman" w:cs="Times New Roman"/>
          <w:color w:val="000000"/>
          <w:sz w:val="28"/>
          <w:szCs w:val="28"/>
          <w:lang w:eastAsia="ru-RU"/>
        </w:rPr>
        <w:t>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12578A" w:rsidRDefault="0012578A"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12578A" w:rsidRPr="00204CA4" w:rsidRDefault="0012578A" w:rsidP="0012578A">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115</w:t>
      </w:r>
    </w:p>
    <w:p w:rsidR="00204CA4" w:rsidRPr="00204CA4" w:rsidRDefault="00204CA4"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i/>
          <w:iCs/>
          <w:color w:val="000000"/>
          <w:sz w:val="28"/>
          <w:szCs w:val="28"/>
          <w:bdr w:val="none" w:sz="0" w:space="0" w:color="auto" w:frame="1"/>
          <w:lang w:eastAsia="ru-RU"/>
        </w:rPr>
        <w:t>Вестибулярная устойчивость</w:t>
      </w:r>
      <w:r w:rsidRPr="00204CA4">
        <w:rPr>
          <w:rFonts w:ascii="Times New Roman" w:eastAsia="Times New Roman" w:hAnsi="Times New Roman" w:cs="Times New Roman"/>
          <w:color w:val="000000"/>
          <w:sz w:val="28"/>
          <w:szCs w:val="28"/>
          <w:lang w:eastAsia="ru-RU"/>
        </w:rPr>
        <w:t>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204CA4" w:rsidRPr="00204CA4" w:rsidRDefault="00204CA4"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i/>
          <w:iCs/>
          <w:color w:val="000000"/>
          <w:sz w:val="28"/>
          <w:szCs w:val="28"/>
          <w:bdr w:val="none" w:sz="0" w:space="0" w:color="auto" w:frame="1"/>
          <w:lang w:eastAsia="ru-RU"/>
        </w:rPr>
        <w:t>Выносливость</w:t>
      </w:r>
      <w:r w:rsidRPr="00204CA4">
        <w:rPr>
          <w:rFonts w:ascii="Times New Roman" w:eastAsia="Times New Roman" w:hAnsi="Times New Roman" w:cs="Times New Roman"/>
          <w:color w:val="000000"/>
          <w:sz w:val="28"/>
          <w:szCs w:val="28"/>
          <w:lang w:eastAsia="ru-RU"/>
        </w:rPr>
        <w:t>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w:t>
      </w:r>
      <w:hyperlink r:id="rId25" w:tooltip="Выполнение работ" w:history="1">
        <w:r w:rsidRPr="00204CA4">
          <w:rPr>
            <w:rFonts w:ascii="Times New Roman" w:eastAsia="Times New Roman" w:hAnsi="Times New Roman" w:cs="Times New Roman"/>
            <w:sz w:val="28"/>
            <w:szCs w:val="28"/>
            <w:lang w:eastAsia="ru-RU"/>
          </w:rPr>
          <w:t>выполнения работы</w:t>
        </w:r>
      </w:hyperlink>
      <w:r w:rsidRPr="00204CA4">
        <w:rPr>
          <w:rFonts w:ascii="Times New Roman" w:eastAsia="Times New Roman" w:hAnsi="Times New Roman" w:cs="Times New Roman"/>
          <w:color w:val="000000"/>
          <w:sz w:val="28"/>
          <w:szCs w:val="28"/>
          <w:lang w:eastAsia="ru-RU"/>
        </w:rPr>
        <w:t>.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204CA4" w:rsidRPr="00204CA4" w:rsidRDefault="00204CA4"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i/>
          <w:iCs/>
          <w:color w:val="000000"/>
          <w:sz w:val="28"/>
          <w:szCs w:val="28"/>
          <w:bdr w:val="none" w:sz="0" w:space="0" w:color="auto" w:frame="1"/>
          <w:lang w:eastAsia="ru-RU"/>
        </w:rPr>
        <w:t>Гибкость</w:t>
      </w:r>
      <w:r w:rsidRPr="00204CA4">
        <w:rPr>
          <w:rFonts w:ascii="Times New Roman" w:eastAsia="Times New Roman" w:hAnsi="Times New Roman" w:cs="Times New Roman"/>
          <w:color w:val="000000"/>
          <w:sz w:val="28"/>
          <w:szCs w:val="28"/>
          <w:lang w:eastAsia="ru-RU"/>
        </w:rPr>
        <w:t>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204CA4" w:rsidRPr="00204CA4" w:rsidRDefault="00204CA4" w:rsidP="00204CA4">
      <w:pPr>
        <w:shd w:val="clear" w:color="auto" w:fill="FFFFFF"/>
        <w:spacing w:after="15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204CA4" w:rsidRPr="00204CA4" w:rsidRDefault="00204CA4"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Под </w:t>
      </w:r>
      <w:r w:rsidRPr="00204CA4">
        <w:rPr>
          <w:rFonts w:ascii="Times New Roman" w:eastAsia="Times New Roman" w:hAnsi="Times New Roman" w:cs="Times New Roman"/>
          <w:i/>
          <w:iCs/>
          <w:color w:val="000000"/>
          <w:sz w:val="28"/>
          <w:szCs w:val="28"/>
          <w:bdr w:val="none" w:sz="0" w:space="0" w:color="auto" w:frame="1"/>
          <w:lang w:eastAsia="ru-RU"/>
        </w:rPr>
        <w:t>координационными способностями</w:t>
      </w:r>
      <w:r w:rsidRPr="00204CA4">
        <w:rPr>
          <w:rFonts w:ascii="Times New Roman" w:eastAsia="Times New Roman" w:hAnsi="Times New Roman" w:cs="Times New Roman"/>
          <w:color w:val="000000"/>
          <w:sz w:val="28"/>
          <w:szCs w:val="28"/>
          <w:lang w:eastAsia="ru-RU"/>
        </w:rPr>
        <w:t xml:space="preserve"> понимаются способности быстро, точно, целесообразно, экономно и находчиво, т. 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 д.); 5) смелости и решительности; 6) возраста; 7) общей подготовленности занимающихся (т. е. запаса разнообразных, преимущественно </w:t>
      </w:r>
      <w:hyperlink r:id="rId26" w:tooltip="Вариация" w:history="1">
        <w:r w:rsidRPr="00204CA4">
          <w:rPr>
            <w:rFonts w:ascii="Times New Roman" w:eastAsia="Times New Roman" w:hAnsi="Times New Roman" w:cs="Times New Roman"/>
            <w:sz w:val="28"/>
            <w:szCs w:val="28"/>
            <w:lang w:eastAsia="ru-RU"/>
          </w:rPr>
          <w:t>вариативных</w:t>
        </w:r>
      </w:hyperlink>
      <w:r w:rsidRPr="00204CA4">
        <w:rPr>
          <w:rFonts w:ascii="Times New Roman" w:eastAsia="Calibri" w:hAnsi="Times New Roman" w:cs="Times New Roman"/>
          <w:sz w:val="28"/>
          <w:szCs w:val="28"/>
        </w:rPr>
        <w:t xml:space="preserve"> </w:t>
      </w:r>
      <w:r w:rsidRPr="00204CA4">
        <w:rPr>
          <w:rFonts w:ascii="Times New Roman" w:eastAsia="Times New Roman" w:hAnsi="Times New Roman" w:cs="Times New Roman"/>
          <w:color w:val="000000"/>
          <w:sz w:val="28"/>
          <w:szCs w:val="28"/>
          <w:lang w:eastAsia="ru-RU"/>
        </w:rPr>
        <w:t>двигательных умений и навыков).</w:t>
      </w:r>
    </w:p>
    <w:p w:rsidR="00204CA4" w:rsidRDefault="00204CA4"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i/>
          <w:iCs/>
          <w:color w:val="000000"/>
          <w:sz w:val="28"/>
          <w:szCs w:val="28"/>
          <w:bdr w:val="none" w:sz="0" w:space="0" w:color="auto" w:frame="1"/>
          <w:lang w:eastAsia="ru-RU"/>
        </w:rPr>
        <w:t>Телосложение</w:t>
      </w:r>
      <w:r w:rsidRPr="00204CA4">
        <w:rPr>
          <w:rFonts w:ascii="Times New Roman" w:eastAsia="Times New Roman" w:hAnsi="Times New Roman" w:cs="Times New Roman"/>
          <w:color w:val="000000"/>
          <w:sz w:val="28"/>
          <w:szCs w:val="28"/>
          <w:lang w:eastAsia="ru-RU"/>
        </w:rPr>
        <w:t>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12578A" w:rsidRDefault="0012578A"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12578A" w:rsidRDefault="0012578A" w:rsidP="00204CA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12578A" w:rsidRPr="00204CA4" w:rsidRDefault="0012578A" w:rsidP="0012578A">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116</w:t>
      </w:r>
    </w:p>
    <w:p w:rsidR="00204CA4" w:rsidRPr="00204CA4" w:rsidRDefault="00204CA4" w:rsidP="00204CA4">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p>
    <w:p w:rsidR="00204CA4" w:rsidRDefault="00204CA4" w:rsidP="00204CA4">
      <w:pPr>
        <w:shd w:val="clear" w:color="auto" w:fill="FFFFFF"/>
        <w:spacing w:after="60" w:line="240" w:lineRule="auto"/>
        <w:ind w:firstLine="567"/>
        <w:jc w:val="both"/>
        <w:rPr>
          <w:rFonts w:ascii="Times New Roman" w:eastAsia="Times New Roman" w:hAnsi="Times New Roman" w:cs="Times New Roman"/>
          <w:b/>
          <w:spacing w:val="-6"/>
          <w:sz w:val="28"/>
          <w:szCs w:val="28"/>
          <w:lang w:eastAsia="ru-RU"/>
        </w:rPr>
      </w:pPr>
      <w:r w:rsidRPr="00204CA4">
        <w:rPr>
          <w:rFonts w:ascii="Times New Roman" w:eastAsia="Times New Roman" w:hAnsi="Times New Roman" w:cs="Times New Roman"/>
          <w:b/>
          <w:color w:val="000000"/>
          <w:spacing w:val="-6"/>
          <w:sz w:val="28"/>
          <w:szCs w:val="28"/>
          <w:lang w:eastAsia="ru-RU"/>
        </w:rPr>
        <w:t>4.2.</w:t>
      </w:r>
      <w:r w:rsidRPr="00204CA4">
        <w:rPr>
          <w:rFonts w:ascii="Times New Roman" w:eastAsia="Times New Roman" w:hAnsi="Times New Roman" w:cs="Times New Roman"/>
          <w:b/>
          <w:spacing w:val="-6"/>
          <w:sz w:val="28"/>
          <w:szCs w:val="28"/>
          <w:lang w:eastAsia="ru-RU"/>
        </w:rPr>
        <w:t xml:space="preserve"> </w:t>
      </w:r>
      <w:r w:rsidRPr="00204CA4">
        <w:rPr>
          <w:rFonts w:ascii="Times New Roman" w:eastAsia="Times New Roman" w:hAnsi="Times New Roman" w:cs="Times New Roman"/>
          <w:b/>
          <w:spacing w:val="-6"/>
          <w:sz w:val="28"/>
          <w:szCs w:val="28"/>
          <w:lang w:eastAsia="ru-RU"/>
        </w:rPr>
        <w:tab/>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38733E" w:rsidRPr="00204CA4" w:rsidRDefault="0038733E" w:rsidP="00204CA4">
      <w:pPr>
        <w:shd w:val="clear" w:color="auto" w:fill="FFFFFF"/>
        <w:spacing w:after="60" w:line="240" w:lineRule="auto"/>
        <w:ind w:firstLine="567"/>
        <w:jc w:val="both"/>
        <w:rPr>
          <w:rFonts w:ascii="Times New Roman" w:eastAsia="Times New Roman" w:hAnsi="Times New Roman" w:cs="Times New Roman"/>
          <w:b/>
          <w:spacing w:val="-6"/>
          <w:sz w:val="28"/>
          <w:szCs w:val="28"/>
          <w:lang w:eastAsia="ru-RU"/>
        </w:rPr>
      </w:pPr>
    </w:p>
    <w:p w:rsidR="00204CA4" w:rsidRPr="00204CA4" w:rsidRDefault="00204CA4" w:rsidP="00204CA4">
      <w:pPr>
        <w:shd w:val="clear" w:color="auto" w:fill="FFFFFF"/>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color w:val="000000"/>
          <w:spacing w:val="-6"/>
          <w:sz w:val="28"/>
          <w:szCs w:val="28"/>
          <w:lang w:eastAsia="ru-RU"/>
        </w:rPr>
        <w:t>Результатом реализации программы является:</w:t>
      </w:r>
      <w:r w:rsidRPr="00204CA4">
        <w:rPr>
          <w:rFonts w:ascii="Times New Roman" w:eastAsia="Times New Roman" w:hAnsi="Times New Roman" w:cs="Times New Roman"/>
          <w:b/>
          <w:bCs/>
          <w:sz w:val="28"/>
          <w:szCs w:val="28"/>
          <w:bdr w:val="none" w:sz="0" w:space="0" w:color="auto" w:frame="1"/>
          <w:shd w:val="clear" w:color="auto" w:fill="FFFFFF"/>
          <w:lang w:eastAsia="ru-RU"/>
        </w:rPr>
        <w:t xml:space="preserve"> </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1. На этапе начальной подготовки:</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формирование устойчивого интереса к занятиям спортом;</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формирование широкого круга двигательных умений и навыков («школы движений»);</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теоретическая, общая и специальная физическая подготовка;</w:t>
      </w:r>
    </w:p>
    <w:p w:rsidR="00204CA4" w:rsidRPr="00204CA4" w:rsidRDefault="00204CA4" w:rsidP="00204CA4">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освоение основ техники по виду спорта</w:t>
      </w:r>
      <w:r w:rsidRPr="00204CA4">
        <w:rPr>
          <w:rFonts w:ascii="Times New Roman" w:eastAsia="Times New Roman" w:hAnsi="Times New Roman" w:cs="Times New Roman"/>
          <w:bCs/>
          <w:color w:val="000000"/>
          <w:sz w:val="28"/>
          <w:szCs w:val="28"/>
          <w:lang w:eastAsia="ru-RU"/>
        </w:rPr>
        <w:t> </w:t>
      </w:r>
      <w:hyperlink r:id="rId27" w:tooltip="Художественная гимнастика" w:history="1">
        <w:r w:rsidRPr="00204CA4">
          <w:rPr>
            <w:rFonts w:ascii="Times New Roman" w:eastAsia="Times New Roman" w:hAnsi="Times New Roman" w:cs="Times New Roman"/>
            <w:bCs/>
            <w:sz w:val="28"/>
            <w:szCs w:val="28"/>
            <w:lang w:eastAsia="ru-RU"/>
          </w:rPr>
          <w:t>спортивная</w:t>
        </w:r>
      </w:hyperlink>
      <w:r w:rsidRPr="00204CA4">
        <w:rPr>
          <w:rFonts w:ascii="Calibri" w:eastAsia="Calibri" w:hAnsi="Calibri" w:cs="Times New Roman"/>
        </w:rPr>
        <w:t xml:space="preserve"> </w:t>
      </w:r>
      <w:r w:rsidRPr="00204CA4">
        <w:rPr>
          <w:rFonts w:ascii="Times New Roman" w:eastAsia="Calibri" w:hAnsi="Times New Roman" w:cs="Times New Roman"/>
          <w:sz w:val="28"/>
          <w:szCs w:val="28"/>
        </w:rPr>
        <w:t>аэробика</w:t>
      </w: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204CA4" w:rsidRPr="00204CA4" w:rsidRDefault="00204CA4" w:rsidP="00204CA4">
      <w:pPr>
        <w:spacing w:after="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приобретение опыта выступлений на официальных соревнованиях по виду спорта спортивная аэробика;</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всестороннее гармоничное развитие физических качеств;</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укрепление здоровья спортсменов;</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отбор перспективных юных спортсменов для дальнейших занятий по виду спорта спортивная аэробика.</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2. На тренировочном этапе (этапе спортивной специализации):</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общая и специальная физическая, техническая, тактическая и психологическая подготовка;</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стабильность демонстрации спортивных результатов на официальных спортивных соревнованиях;</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формирование спортивной мотивации;</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укрепление здоровья спортсменов.</w:t>
      </w:r>
    </w:p>
    <w:p w:rsidR="00204CA4" w:rsidRPr="00204CA4" w:rsidRDefault="00204CA4" w:rsidP="00204CA4">
      <w:pPr>
        <w:spacing w:after="15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3. На этапе совершенствования спортивного мастерства:</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повышение функциональных возможностей организма спортсменов;</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совершенствование общих и специальных физических качеств, технической, тактической и психологической подготовки;</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поддержание высокого уровня спортивной мотивации;</w:t>
      </w:r>
    </w:p>
    <w:p w:rsidR="00204CA4" w:rsidRPr="00204CA4" w:rsidRDefault="00204CA4" w:rsidP="00204CA4">
      <w:pPr>
        <w:spacing w:after="150" w:line="240" w:lineRule="auto"/>
        <w:contextualSpacing/>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4CA4">
        <w:rPr>
          <w:rFonts w:ascii="Times New Roman" w:eastAsia="Times New Roman" w:hAnsi="Times New Roman" w:cs="Times New Roman"/>
          <w:bCs/>
          <w:color w:val="000000"/>
          <w:sz w:val="28"/>
          <w:szCs w:val="28"/>
          <w:bdr w:val="none" w:sz="0" w:space="0" w:color="auto" w:frame="1"/>
          <w:shd w:val="clear" w:color="auto" w:fill="FFFFFF"/>
          <w:lang w:eastAsia="ru-RU"/>
        </w:rPr>
        <w:t>- сохранение здоровья спортсменов.</w:t>
      </w:r>
    </w:p>
    <w:p w:rsidR="00204CA4" w:rsidRPr="00204CA4" w:rsidRDefault="00204CA4" w:rsidP="00204CA4">
      <w:pPr>
        <w:spacing w:after="0" w:line="240" w:lineRule="auto"/>
        <w:ind w:firstLine="709"/>
        <w:jc w:val="both"/>
        <w:rPr>
          <w:rFonts w:ascii="Times New Roman" w:eastAsia="Times New Roman" w:hAnsi="Times New Roman" w:cs="Times New Roman"/>
          <w:color w:val="000000"/>
          <w:sz w:val="28"/>
          <w:szCs w:val="28"/>
          <w:lang w:eastAsia="ru-RU"/>
        </w:rPr>
      </w:pPr>
      <w:r w:rsidRPr="00204CA4">
        <w:rPr>
          <w:rFonts w:ascii="Times New Roman" w:eastAsia="Times New Roman" w:hAnsi="Times New Roman" w:cs="Times New Roman"/>
          <w:color w:val="000000"/>
          <w:sz w:val="28"/>
          <w:szCs w:val="28"/>
          <w:lang w:eastAsia="ru-RU"/>
        </w:rPr>
        <w:t>Перевод  занимающихся на этап (период) осуществляется на основании результатов промежуточной аттестации и с учетом результатов их выступлений на официальных спортивных соревнованиях по спортивной аэробике.</w:t>
      </w:r>
    </w:p>
    <w:p w:rsidR="0012578A" w:rsidRDefault="00204CA4" w:rsidP="00204CA4">
      <w:pPr>
        <w:spacing w:after="0" w:line="240" w:lineRule="auto"/>
        <w:ind w:firstLine="709"/>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При организации и проведении промежуточной (после каждого этапа (периода) </w:t>
      </w:r>
      <w:r w:rsidR="0038733E">
        <w:rPr>
          <w:rFonts w:ascii="Times New Roman" w:eastAsia="Calibri" w:hAnsi="Times New Roman" w:cs="Times New Roman"/>
          <w:sz w:val="28"/>
          <w:szCs w:val="28"/>
        </w:rPr>
        <w:t xml:space="preserve"> прохождения Программы спортивной подготовки</w:t>
      </w:r>
      <w:r w:rsidRPr="00204CA4">
        <w:rPr>
          <w:rFonts w:ascii="Times New Roman" w:eastAsia="Calibri" w:hAnsi="Times New Roman" w:cs="Times New Roman"/>
          <w:sz w:val="28"/>
          <w:szCs w:val="28"/>
        </w:rPr>
        <w:t>) и итоговой (после освоения Программы) аттестации  спортсменов учитываются результаты освоения Программы по каждой предметной области. Форма</w:t>
      </w:r>
    </w:p>
    <w:p w:rsidR="0012578A" w:rsidRDefault="0012578A" w:rsidP="00204CA4">
      <w:pPr>
        <w:spacing w:after="0" w:line="240" w:lineRule="auto"/>
        <w:ind w:firstLine="709"/>
        <w:jc w:val="both"/>
        <w:rPr>
          <w:rFonts w:ascii="Times New Roman" w:eastAsia="Calibri" w:hAnsi="Times New Roman" w:cs="Times New Roman"/>
          <w:sz w:val="28"/>
          <w:szCs w:val="28"/>
        </w:rPr>
      </w:pPr>
    </w:p>
    <w:p w:rsidR="0012578A" w:rsidRDefault="0012578A" w:rsidP="0012578A">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117</w:t>
      </w:r>
    </w:p>
    <w:p w:rsidR="00204CA4" w:rsidRPr="00204CA4" w:rsidRDefault="00204CA4" w:rsidP="00204CA4">
      <w:pPr>
        <w:spacing w:after="0" w:line="240" w:lineRule="auto"/>
        <w:ind w:firstLine="709"/>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 проведения промежуточной и итоговой аттестации определяется локальным актом СШ.</w:t>
      </w:r>
    </w:p>
    <w:p w:rsidR="00204CA4" w:rsidRPr="00204CA4" w:rsidRDefault="00204CA4" w:rsidP="00204CA4">
      <w:pPr>
        <w:spacing w:after="0" w:line="240" w:lineRule="auto"/>
        <w:ind w:firstLine="709"/>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Результаты промежуточной и итоговой аттеста</w:t>
      </w:r>
      <w:r w:rsidR="0038733E">
        <w:rPr>
          <w:rFonts w:ascii="Times New Roman" w:eastAsia="Calibri" w:hAnsi="Times New Roman" w:cs="Times New Roman"/>
          <w:sz w:val="28"/>
          <w:szCs w:val="28"/>
        </w:rPr>
        <w:t xml:space="preserve">ции лиц, проходящих спортивную подготовку, </w:t>
      </w:r>
      <w:r w:rsidRPr="00204CA4">
        <w:rPr>
          <w:rFonts w:ascii="Times New Roman" w:eastAsia="Calibri" w:hAnsi="Times New Roman" w:cs="Times New Roman"/>
          <w:sz w:val="28"/>
          <w:szCs w:val="28"/>
        </w:rPr>
        <w:t>регистрируются в специальном протоколе, выполнение которых дает основание для перевода  спортсмена на следующий этап (период) спортивной подготовки.</w:t>
      </w:r>
    </w:p>
    <w:p w:rsidR="00204CA4" w:rsidRPr="00204CA4" w:rsidRDefault="00204CA4" w:rsidP="0038733E">
      <w:pPr>
        <w:autoSpaceDE w:val="0"/>
        <w:autoSpaceDN w:val="0"/>
        <w:adjustRightInd w:val="0"/>
        <w:spacing w:before="120" w:after="120" w:line="240" w:lineRule="auto"/>
        <w:ind w:firstLine="567"/>
        <w:jc w:val="center"/>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b/>
          <w:bCs/>
          <w:color w:val="000000"/>
          <w:spacing w:val="-6"/>
          <w:sz w:val="28"/>
          <w:szCs w:val="28"/>
          <w:lang w:eastAsia="ru-RU"/>
        </w:rPr>
        <w:t xml:space="preserve">4.3. </w:t>
      </w:r>
      <w:r w:rsidRPr="00204CA4">
        <w:rPr>
          <w:rFonts w:ascii="Times New Roman" w:eastAsia="Times New Roman" w:hAnsi="Times New Roman" w:cs="Times New Roman"/>
          <w:b/>
          <w:bCs/>
          <w:color w:val="000000"/>
          <w:spacing w:val="-6"/>
          <w:sz w:val="28"/>
          <w:szCs w:val="28"/>
          <w:lang w:eastAsia="ru-RU"/>
        </w:rPr>
        <w:tab/>
        <w:t>Виды контроля подготовленности</w:t>
      </w:r>
    </w:p>
    <w:p w:rsidR="00204CA4" w:rsidRPr="00204CA4" w:rsidRDefault="00204CA4" w:rsidP="00204CA4">
      <w:pPr>
        <w:autoSpaceDE w:val="0"/>
        <w:autoSpaceDN w:val="0"/>
        <w:adjustRightInd w:val="0"/>
        <w:spacing w:after="60" w:line="240" w:lineRule="auto"/>
        <w:ind w:firstLine="567"/>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color w:val="000000"/>
          <w:spacing w:val="-6"/>
          <w:sz w:val="28"/>
          <w:szCs w:val="28"/>
          <w:lang w:eastAsia="ru-RU"/>
        </w:rPr>
        <w:t xml:space="preserve">В практике спорта выделяют пять видов педагогического контроля, каждый их которых имеет свое функциональное предназначение. </w:t>
      </w:r>
    </w:p>
    <w:p w:rsidR="00204CA4" w:rsidRPr="00204CA4" w:rsidRDefault="00204CA4" w:rsidP="00235D3A">
      <w:pPr>
        <w:numPr>
          <w:ilvl w:val="0"/>
          <w:numId w:val="81"/>
        </w:numPr>
        <w:tabs>
          <w:tab w:val="left" w:pos="709"/>
        </w:tabs>
        <w:autoSpaceDE w:val="0"/>
        <w:autoSpaceDN w:val="0"/>
        <w:adjustRightInd w:val="0"/>
        <w:spacing w:after="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i/>
          <w:color w:val="000000"/>
          <w:spacing w:val="-6"/>
          <w:sz w:val="28"/>
          <w:szCs w:val="28"/>
          <w:lang w:eastAsia="ru-RU"/>
        </w:rPr>
        <w:t>Предварительный контроль</w:t>
      </w:r>
      <w:r w:rsidRPr="00204CA4">
        <w:rPr>
          <w:rFonts w:ascii="Times New Roman" w:eastAsia="Times New Roman" w:hAnsi="Times New Roman" w:cs="Times New Roman"/>
          <w:color w:val="000000"/>
          <w:spacing w:val="-6"/>
          <w:sz w:val="28"/>
          <w:szCs w:val="28"/>
          <w:lang w:eastAsia="ru-RU"/>
        </w:rPr>
        <w:t xml:space="preserve">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спортивного сезона. Данные такого контроля позволяют уточнить задачи, наметить средства и методы их решения. </w:t>
      </w:r>
    </w:p>
    <w:p w:rsidR="00204CA4" w:rsidRPr="00204CA4" w:rsidRDefault="00204CA4" w:rsidP="00235D3A">
      <w:pPr>
        <w:numPr>
          <w:ilvl w:val="0"/>
          <w:numId w:val="81"/>
        </w:numPr>
        <w:tabs>
          <w:tab w:val="left" w:pos="709"/>
        </w:tabs>
        <w:autoSpaceDE w:val="0"/>
        <w:autoSpaceDN w:val="0"/>
        <w:adjustRightInd w:val="0"/>
        <w:spacing w:after="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i/>
          <w:color w:val="000000"/>
          <w:spacing w:val="-6"/>
          <w:sz w:val="28"/>
          <w:szCs w:val="28"/>
          <w:lang w:eastAsia="ru-RU"/>
        </w:rPr>
        <w:t>Оперативный контроль</w:t>
      </w:r>
      <w:r w:rsidRPr="00204CA4">
        <w:rPr>
          <w:rFonts w:ascii="Times New Roman" w:eastAsia="Times New Roman" w:hAnsi="Times New Roman" w:cs="Times New Roman"/>
          <w:color w:val="000000"/>
          <w:spacing w:val="-6"/>
          <w:sz w:val="28"/>
          <w:szCs w:val="28"/>
          <w:lang w:eastAsia="ru-RU"/>
        </w:rPr>
        <w:t xml:space="preserve"> предназначен для определения срочного тренировочного эффекта в рамках одной тренировки с целью целесообразного чередования на нем нагрузки и отдыха. </w:t>
      </w:r>
    </w:p>
    <w:p w:rsidR="00204CA4" w:rsidRPr="00204CA4" w:rsidRDefault="00204CA4" w:rsidP="00235D3A">
      <w:pPr>
        <w:numPr>
          <w:ilvl w:val="0"/>
          <w:numId w:val="81"/>
        </w:numPr>
        <w:tabs>
          <w:tab w:val="left" w:pos="709"/>
        </w:tabs>
        <w:autoSpaceDE w:val="0"/>
        <w:autoSpaceDN w:val="0"/>
        <w:adjustRightInd w:val="0"/>
        <w:spacing w:after="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i/>
          <w:color w:val="000000"/>
          <w:spacing w:val="-6"/>
          <w:sz w:val="28"/>
          <w:szCs w:val="28"/>
          <w:lang w:eastAsia="ru-RU"/>
        </w:rPr>
        <w:t>Текущий контрол</w:t>
      </w:r>
      <w:r w:rsidRPr="00204CA4">
        <w:rPr>
          <w:rFonts w:ascii="Times New Roman" w:eastAsia="Times New Roman" w:hAnsi="Times New Roman" w:cs="Times New Roman"/>
          <w:color w:val="000000"/>
          <w:spacing w:val="-6"/>
          <w:sz w:val="28"/>
          <w:szCs w:val="28"/>
          <w:lang w:eastAsia="ru-RU"/>
        </w:rPr>
        <w:t xml:space="preserve">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спортсменов. По его результатам в журнал выставляются соответствующие текущие оценки. </w:t>
      </w:r>
    </w:p>
    <w:p w:rsidR="00204CA4" w:rsidRPr="00204CA4" w:rsidRDefault="00204CA4" w:rsidP="00235D3A">
      <w:pPr>
        <w:numPr>
          <w:ilvl w:val="0"/>
          <w:numId w:val="81"/>
        </w:numPr>
        <w:tabs>
          <w:tab w:val="left" w:pos="709"/>
        </w:tabs>
        <w:autoSpaceDE w:val="0"/>
        <w:autoSpaceDN w:val="0"/>
        <w:adjustRightInd w:val="0"/>
        <w:spacing w:after="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i/>
          <w:color w:val="000000"/>
          <w:spacing w:val="-6"/>
          <w:sz w:val="28"/>
          <w:szCs w:val="28"/>
          <w:lang w:eastAsia="ru-RU"/>
        </w:rPr>
        <w:t>Этапный контроль</w:t>
      </w:r>
      <w:r w:rsidRPr="00204CA4">
        <w:rPr>
          <w:rFonts w:ascii="Times New Roman" w:eastAsia="Times New Roman" w:hAnsi="Times New Roman" w:cs="Times New Roman"/>
          <w:color w:val="000000"/>
          <w:spacing w:val="-6"/>
          <w:sz w:val="28"/>
          <w:szCs w:val="28"/>
          <w:lang w:eastAsia="ru-RU"/>
        </w:rPr>
        <w:t xml:space="preserve">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 </w:t>
      </w:r>
    </w:p>
    <w:p w:rsidR="00204CA4" w:rsidRPr="00204CA4" w:rsidRDefault="00204CA4" w:rsidP="00235D3A">
      <w:pPr>
        <w:numPr>
          <w:ilvl w:val="0"/>
          <w:numId w:val="81"/>
        </w:numPr>
        <w:tabs>
          <w:tab w:val="left" w:pos="709"/>
        </w:tabs>
        <w:autoSpaceDE w:val="0"/>
        <w:autoSpaceDN w:val="0"/>
        <w:adjustRightInd w:val="0"/>
        <w:spacing w:after="0" w:line="300" w:lineRule="exact"/>
        <w:ind w:firstLine="284"/>
        <w:jc w:val="both"/>
        <w:rPr>
          <w:rFonts w:ascii="Times New Roman" w:eastAsia="Times New Roman" w:hAnsi="Times New Roman" w:cs="Times New Roman"/>
          <w:color w:val="000000"/>
          <w:spacing w:val="-6"/>
          <w:sz w:val="28"/>
          <w:szCs w:val="28"/>
          <w:lang w:eastAsia="ru-RU"/>
        </w:rPr>
      </w:pPr>
      <w:r w:rsidRPr="00204CA4">
        <w:rPr>
          <w:rFonts w:ascii="Times New Roman" w:eastAsia="Times New Roman" w:hAnsi="Times New Roman" w:cs="Times New Roman"/>
          <w:i/>
          <w:color w:val="000000"/>
          <w:spacing w:val="-6"/>
          <w:sz w:val="28"/>
          <w:szCs w:val="28"/>
          <w:lang w:eastAsia="ru-RU"/>
        </w:rPr>
        <w:t>Итоговый контроль</w:t>
      </w:r>
      <w:r w:rsidRPr="00204CA4">
        <w:rPr>
          <w:rFonts w:ascii="Times New Roman" w:eastAsia="Times New Roman" w:hAnsi="Times New Roman" w:cs="Times New Roman"/>
          <w:color w:val="000000"/>
          <w:spacing w:val="-6"/>
          <w:sz w:val="28"/>
          <w:szCs w:val="28"/>
          <w:lang w:eastAsia="ru-RU"/>
        </w:rPr>
        <w:t xml:space="preserve">, проводимый в конце спортивного сезона,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Сопоставление результатов итогового контроля с нормативными данными позволяет объективно оценить степень подготовленности каждого спортсмена. </w:t>
      </w:r>
    </w:p>
    <w:p w:rsidR="0012578A" w:rsidRPr="009F5DC8" w:rsidRDefault="00204CA4" w:rsidP="0012578A">
      <w:pPr>
        <w:spacing w:after="60" w:line="240" w:lineRule="auto"/>
        <w:ind w:firstLine="567"/>
        <w:jc w:val="both"/>
        <w:rPr>
          <w:rFonts w:ascii="Times New Roman" w:eastAsia="Times New Roman" w:hAnsi="Times New Roman" w:cs="Times New Roman"/>
          <w:spacing w:val="-6"/>
          <w:sz w:val="28"/>
          <w:szCs w:val="28"/>
          <w:lang w:eastAsia="ru-RU"/>
        </w:rPr>
      </w:pPr>
      <w:r w:rsidRPr="00204CA4">
        <w:rPr>
          <w:rFonts w:ascii="Times New Roman" w:eastAsia="Times New Roman" w:hAnsi="Times New Roman" w:cs="Times New Roman"/>
          <w:spacing w:val="-6"/>
          <w:sz w:val="28"/>
          <w:szCs w:val="28"/>
          <w:lang w:eastAsia="ru-RU"/>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w:t>
      </w:r>
      <w:r w:rsidR="0012578A">
        <w:rPr>
          <w:rFonts w:ascii="Times New Roman" w:eastAsia="Times New Roman" w:hAnsi="Times New Roman" w:cs="Times New Roman"/>
          <w:spacing w:val="-6"/>
          <w:sz w:val="28"/>
          <w:szCs w:val="28"/>
          <w:lang w:eastAsia="ru-RU"/>
        </w:rPr>
        <w:t>одемонстрированного результата.</w:t>
      </w:r>
    </w:p>
    <w:p w:rsidR="00204CA4" w:rsidRPr="00204CA4" w:rsidRDefault="00204CA4" w:rsidP="00204CA4">
      <w:pPr>
        <w:spacing w:after="0"/>
        <w:rPr>
          <w:rFonts w:ascii="Times New Roman" w:eastAsia="Calibri" w:hAnsi="Times New Roman" w:cs="Times New Roman"/>
          <w:i/>
          <w:sz w:val="24"/>
          <w:szCs w:val="24"/>
        </w:rPr>
      </w:pPr>
      <w:r w:rsidRPr="00204CA4">
        <w:rPr>
          <w:rFonts w:ascii="Times New Roman" w:eastAsia="Times New Roman" w:hAnsi="Times New Roman" w:cs="Times New Roman"/>
          <w:i/>
          <w:color w:val="000000"/>
          <w:sz w:val="24"/>
          <w:szCs w:val="24"/>
          <w:lang w:eastAsia="ru-RU"/>
        </w:rPr>
        <w:t xml:space="preserve"> </w:t>
      </w:r>
    </w:p>
    <w:p w:rsidR="0012578A" w:rsidRDefault="0038733E" w:rsidP="00204CA4">
      <w:pPr>
        <w:spacing w:after="0"/>
        <w:rPr>
          <w:rFonts w:ascii="Times New Roman" w:eastAsia="Calibri" w:hAnsi="Times New Roman" w:cs="Times New Roman"/>
          <w:i/>
        </w:rPr>
      </w:pPr>
      <w:r>
        <w:rPr>
          <w:rFonts w:ascii="Times New Roman" w:eastAsia="Calibri" w:hAnsi="Times New Roman" w:cs="Times New Roman"/>
          <w:i/>
        </w:rPr>
        <w:t>Таблица 26</w:t>
      </w:r>
    </w:p>
    <w:p w:rsidR="0012578A" w:rsidRPr="009F5DC8" w:rsidRDefault="0012578A" w:rsidP="00204CA4">
      <w:pPr>
        <w:spacing w:after="0"/>
        <w:rPr>
          <w:rFonts w:ascii="Times New Roman" w:eastAsia="Calibri" w:hAnsi="Times New Roman" w:cs="Times New Roman"/>
          <w:i/>
        </w:rPr>
      </w:pPr>
    </w:p>
    <w:p w:rsidR="00204CA4" w:rsidRDefault="00204CA4" w:rsidP="00204CA4">
      <w:pPr>
        <w:spacing w:after="0"/>
        <w:jc w:val="center"/>
        <w:rPr>
          <w:rFonts w:ascii="Times New Roman" w:eastAsia="Calibri" w:hAnsi="Times New Roman" w:cs="Times New Roman"/>
          <w:sz w:val="28"/>
          <w:szCs w:val="28"/>
        </w:rPr>
      </w:pPr>
      <w:r w:rsidRPr="00204CA4">
        <w:rPr>
          <w:rFonts w:ascii="Times New Roman" w:eastAsia="Calibri" w:hAnsi="Times New Roman" w:cs="Times New Roman"/>
          <w:sz w:val="28"/>
          <w:szCs w:val="28"/>
        </w:rPr>
        <w:t>Контрольно-переводные нормативы</w:t>
      </w:r>
    </w:p>
    <w:p w:rsidR="0012578A" w:rsidRPr="00204CA4" w:rsidRDefault="0012578A" w:rsidP="00204CA4">
      <w:pPr>
        <w:spacing w:after="0"/>
        <w:jc w:val="center"/>
        <w:rPr>
          <w:rFonts w:ascii="Times New Roman" w:eastAsia="Calibri" w:hAnsi="Times New Roman" w:cs="Times New Roman"/>
          <w:sz w:val="28"/>
          <w:szCs w:val="28"/>
        </w:rPr>
      </w:pPr>
    </w:p>
    <w:p w:rsidR="00204CA4" w:rsidRPr="00204CA4" w:rsidRDefault="0012578A" w:rsidP="0012578A">
      <w:pPr>
        <w:spacing w:after="0" w:line="240" w:lineRule="auto"/>
        <w:ind w:left="720"/>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118</w:t>
      </w:r>
    </w:p>
    <w:p w:rsidR="00204CA4" w:rsidRPr="00204CA4" w:rsidRDefault="00204CA4" w:rsidP="00204CA4">
      <w:pPr>
        <w:spacing w:after="0" w:line="240" w:lineRule="auto"/>
        <w:ind w:left="720"/>
        <w:contextualSpacing/>
        <w:rPr>
          <w:rFonts w:ascii="Times New Roman" w:eastAsia="Times New Roman" w:hAnsi="Times New Roman" w:cs="Times New Roman"/>
          <w:color w:val="000000"/>
          <w:sz w:val="23"/>
          <w:szCs w:val="23"/>
          <w:lang w:eastAsia="ru-RU"/>
        </w:rPr>
      </w:pPr>
    </w:p>
    <w:tbl>
      <w:tblPr>
        <w:tblStyle w:val="a3"/>
        <w:tblW w:w="0" w:type="auto"/>
        <w:tblLayout w:type="fixed"/>
        <w:tblLook w:val="04A0" w:firstRow="1" w:lastRow="0" w:firstColumn="1" w:lastColumn="0" w:noHBand="0" w:noVBand="1"/>
      </w:tblPr>
      <w:tblGrid>
        <w:gridCol w:w="534"/>
        <w:gridCol w:w="141"/>
        <w:gridCol w:w="2552"/>
        <w:gridCol w:w="142"/>
        <w:gridCol w:w="708"/>
        <w:gridCol w:w="176"/>
        <w:gridCol w:w="675"/>
        <w:gridCol w:w="850"/>
        <w:gridCol w:w="124"/>
        <w:gridCol w:w="720"/>
        <w:gridCol w:w="7"/>
        <w:gridCol w:w="756"/>
        <w:gridCol w:w="94"/>
        <w:gridCol w:w="851"/>
        <w:gridCol w:w="850"/>
        <w:gridCol w:w="222"/>
        <w:gridCol w:w="736"/>
      </w:tblGrid>
      <w:tr w:rsidR="00204CA4" w:rsidRPr="00204CA4" w:rsidTr="00CC61A7">
        <w:trPr>
          <w:trHeight w:val="284"/>
        </w:trPr>
        <w:tc>
          <w:tcPr>
            <w:tcW w:w="534" w:type="dxa"/>
            <w:vMerge w:val="restart"/>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w:t>
            </w:r>
          </w:p>
        </w:tc>
        <w:tc>
          <w:tcPr>
            <w:tcW w:w="2693" w:type="dxa"/>
            <w:gridSpan w:val="2"/>
            <w:vMerge w:val="restart"/>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Контрольные испытания</w:t>
            </w:r>
          </w:p>
        </w:tc>
        <w:tc>
          <w:tcPr>
            <w:tcW w:w="1701" w:type="dxa"/>
            <w:gridSpan w:val="4"/>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Начальная подготовка</w:t>
            </w:r>
          </w:p>
        </w:tc>
        <w:tc>
          <w:tcPr>
            <w:tcW w:w="3402" w:type="dxa"/>
            <w:gridSpan w:val="7"/>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Тренировочный этап</w:t>
            </w:r>
          </w:p>
        </w:tc>
        <w:tc>
          <w:tcPr>
            <w:tcW w:w="1808" w:type="dxa"/>
            <w:gridSpan w:val="3"/>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Этап совершенствования спортивного мастерства</w:t>
            </w:r>
          </w:p>
        </w:tc>
      </w:tr>
      <w:tr w:rsidR="00204CA4" w:rsidRPr="00204CA4" w:rsidTr="00CC61A7">
        <w:trPr>
          <w:trHeight w:val="238"/>
        </w:trPr>
        <w:tc>
          <w:tcPr>
            <w:tcW w:w="534" w:type="dxa"/>
            <w:vMerge/>
          </w:tcPr>
          <w:p w:rsidR="00204CA4" w:rsidRPr="00204CA4" w:rsidRDefault="00204CA4" w:rsidP="00204CA4">
            <w:pPr>
              <w:contextualSpacing/>
              <w:rPr>
                <w:rFonts w:ascii="Times New Roman" w:hAnsi="Times New Roman" w:cs="Times New Roman"/>
                <w:color w:val="000000"/>
              </w:rPr>
            </w:pPr>
          </w:p>
        </w:tc>
        <w:tc>
          <w:tcPr>
            <w:tcW w:w="2693" w:type="dxa"/>
            <w:gridSpan w:val="2"/>
            <w:vMerge/>
          </w:tcPr>
          <w:p w:rsidR="00204CA4" w:rsidRPr="00204CA4" w:rsidRDefault="00204CA4" w:rsidP="00204CA4">
            <w:pPr>
              <w:contextualSpacing/>
              <w:rPr>
                <w:rFonts w:ascii="Times New Roman" w:hAnsi="Times New Roman" w:cs="Times New Roman"/>
                <w:color w:val="000000"/>
                <w:sz w:val="23"/>
                <w:szCs w:val="23"/>
              </w:rPr>
            </w:pP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1(ю/д)</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2(ю/д)</w:t>
            </w:r>
          </w:p>
        </w:tc>
        <w:tc>
          <w:tcPr>
            <w:tcW w:w="85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1(ю/д)</w:t>
            </w:r>
          </w:p>
        </w:tc>
        <w:tc>
          <w:tcPr>
            <w:tcW w:w="851" w:type="dxa"/>
            <w:gridSpan w:val="3"/>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2(ю/д)</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3(ю/д)</w:t>
            </w:r>
          </w:p>
        </w:tc>
        <w:tc>
          <w:tcPr>
            <w:tcW w:w="851"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4(ю/д)</w:t>
            </w:r>
          </w:p>
        </w:tc>
        <w:tc>
          <w:tcPr>
            <w:tcW w:w="85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1(ю/д)</w:t>
            </w:r>
          </w:p>
        </w:tc>
        <w:tc>
          <w:tcPr>
            <w:tcW w:w="958"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2(ю/д)</w:t>
            </w:r>
          </w:p>
        </w:tc>
      </w:tr>
      <w:tr w:rsidR="00204CA4" w:rsidRPr="00204CA4" w:rsidTr="00CC61A7">
        <w:tc>
          <w:tcPr>
            <w:tcW w:w="10138" w:type="dxa"/>
            <w:gridSpan w:val="17"/>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ОФП</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Кросс (</w:t>
            </w:r>
            <w:r w:rsidRPr="00204CA4">
              <w:rPr>
                <w:rFonts w:ascii="Times New Roman" w:hAnsi="Times New Roman" w:cs="Times New Roman"/>
                <w:color w:val="FF0000"/>
                <w:sz w:val="23"/>
                <w:szCs w:val="23"/>
              </w:rPr>
              <w:t>1 км</w:t>
            </w:r>
            <w:r w:rsidRPr="00204CA4">
              <w:rPr>
                <w:rFonts w:ascii="Times New Roman" w:hAnsi="Times New Roman" w:cs="Times New Roman"/>
                <w:color w:val="000000"/>
                <w:sz w:val="23"/>
                <w:szCs w:val="23"/>
              </w:rPr>
              <w:t>, 2 км), мин</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0" w:type="dxa"/>
          </w:tcPr>
          <w:p w:rsidR="00204CA4" w:rsidRPr="00204CA4" w:rsidRDefault="00204CA4" w:rsidP="00204CA4">
            <w:pPr>
              <w:contextualSpacing/>
              <w:rPr>
                <w:rFonts w:ascii="Times New Roman" w:hAnsi="Times New Roman" w:cs="Times New Roman"/>
                <w:color w:val="FF0000"/>
                <w:sz w:val="20"/>
                <w:szCs w:val="20"/>
              </w:rPr>
            </w:pPr>
            <w:r w:rsidRPr="00204CA4">
              <w:rPr>
                <w:rFonts w:ascii="Times New Roman" w:hAnsi="Times New Roman" w:cs="Times New Roman"/>
                <w:color w:val="FF0000"/>
                <w:sz w:val="20"/>
                <w:szCs w:val="20"/>
              </w:rPr>
              <w:t>6м30с/6м50с</w:t>
            </w:r>
          </w:p>
        </w:tc>
        <w:tc>
          <w:tcPr>
            <w:tcW w:w="844" w:type="dxa"/>
            <w:gridSpan w:val="2"/>
          </w:tcPr>
          <w:p w:rsidR="00204CA4" w:rsidRPr="00204CA4" w:rsidRDefault="00204CA4" w:rsidP="00204CA4">
            <w:pPr>
              <w:contextualSpacing/>
              <w:rPr>
                <w:rFonts w:ascii="Times New Roman" w:hAnsi="Times New Roman" w:cs="Times New Roman"/>
                <w:color w:val="FF0000"/>
                <w:sz w:val="20"/>
                <w:szCs w:val="20"/>
              </w:rPr>
            </w:pPr>
            <w:r w:rsidRPr="00204CA4">
              <w:rPr>
                <w:rFonts w:ascii="Times New Roman" w:hAnsi="Times New Roman" w:cs="Times New Roman"/>
                <w:color w:val="FF0000"/>
                <w:sz w:val="20"/>
                <w:szCs w:val="20"/>
              </w:rPr>
              <w:t>6м30с/6м50с</w:t>
            </w:r>
          </w:p>
        </w:tc>
        <w:tc>
          <w:tcPr>
            <w:tcW w:w="857" w:type="dxa"/>
            <w:gridSpan w:val="3"/>
          </w:tcPr>
          <w:p w:rsidR="00204CA4" w:rsidRPr="00204CA4" w:rsidRDefault="00204CA4" w:rsidP="00204CA4">
            <w:pPr>
              <w:contextualSpacing/>
              <w:rPr>
                <w:rFonts w:ascii="Times New Roman" w:hAnsi="Times New Roman" w:cs="Times New Roman"/>
                <w:color w:val="FF0000"/>
                <w:sz w:val="20"/>
                <w:szCs w:val="20"/>
              </w:rPr>
            </w:pPr>
            <w:r w:rsidRPr="00204CA4">
              <w:rPr>
                <w:rFonts w:ascii="Times New Roman" w:hAnsi="Times New Roman" w:cs="Times New Roman"/>
                <w:color w:val="FF0000"/>
                <w:sz w:val="20"/>
                <w:szCs w:val="20"/>
              </w:rPr>
              <w:t>6м30с/6м50с</w:t>
            </w:r>
          </w:p>
        </w:tc>
        <w:tc>
          <w:tcPr>
            <w:tcW w:w="851" w:type="dxa"/>
          </w:tcPr>
          <w:p w:rsidR="00204CA4" w:rsidRPr="00204CA4" w:rsidRDefault="00204CA4" w:rsidP="00204CA4">
            <w:pPr>
              <w:contextualSpacing/>
              <w:rPr>
                <w:rFonts w:ascii="Times New Roman" w:hAnsi="Times New Roman" w:cs="Times New Roman"/>
                <w:color w:val="FF0000"/>
                <w:sz w:val="20"/>
                <w:szCs w:val="20"/>
              </w:rPr>
            </w:pPr>
            <w:r w:rsidRPr="00204CA4">
              <w:rPr>
                <w:rFonts w:ascii="Times New Roman" w:hAnsi="Times New Roman" w:cs="Times New Roman"/>
                <w:color w:val="FF0000"/>
                <w:sz w:val="20"/>
                <w:szCs w:val="20"/>
              </w:rPr>
              <w:t>6м30с/</w:t>
            </w:r>
          </w:p>
          <w:p w:rsidR="00204CA4" w:rsidRPr="00204CA4" w:rsidRDefault="00204CA4" w:rsidP="00204CA4">
            <w:pPr>
              <w:contextualSpacing/>
              <w:rPr>
                <w:rFonts w:ascii="Times New Roman" w:hAnsi="Times New Roman" w:cs="Times New Roman"/>
                <w:color w:val="FF0000"/>
                <w:sz w:val="20"/>
                <w:szCs w:val="20"/>
              </w:rPr>
            </w:pPr>
            <w:r w:rsidRPr="00204CA4">
              <w:rPr>
                <w:rFonts w:ascii="Times New Roman" w:hAnsi="Times New Roman" w:cs="Times New Roman"/>
                <w:color w:val="FF0000"/>
                <w:sz w:val="20"/>
                <w:szCs w:val="20"/>
              </w:rPr>
              <w:t>6м50с</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9 мин/ не более</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 мин</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9 мин/ не более</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 мин</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2</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Бег (</w:t>
            </w:r>
            <w:r w:rsidRPr="00204CA4">
              <w:rPr>
                <w:rFonts w:ascii="Times New Roman" w:hAnsi="Times New Roman" w:cs="Times New Roman"/>
                <w:color w:val="FF0000"/>
                <w:sz w:val="23"/>
                <w:szCs w:val="23"/>
              </w:rPr>
              <w:t>30 м;</w:t>
            </w:r>
            <w:r w:rsidRPr="00204CA4">
              <w:rPr>
                <w:rFonts w:ascii="Times New Roman" w:hAnsi="Times New Roman" w:cs="Times New Roman"/>
                <w:color w:val="000000"/>
                <w:sz w:val="23"/>
                <w:szCs w:val="23"/>
              </w:rPr>
              <w:t xml:space="preserve"> 60 м), сек</w:t>
            </w:r>
          </w:p>
        </w:tc>
        <w:tc>
          <w:tcPr>
            <w:tcW w:w="850" w:type="dxa"/>
            <w:gridSpan w:val="2"/>
          </w:tcPr>
          <w:p w:rsidR="00204CA4" w:rsidRPr="00204CA4" w:rsidRDefault="00204CA4" w:rsidP="00204CA4">
            <w:pPr>
              <w:contextualSpacing/>
              <w:rPr>
                <w:rFonts w:ascii="Times New Roman" w:hAnsi="Times New Roman" w:cs="Times New Roman"/>
                <w:color w:val="FF0000"/>
                <w:sz w:val="20"/>
                <w:szCs w:val="20"/>
              </w:rPr>
            </w:pPr>
            <w:r w:rsidRPr="00204CA4">
              <w:rPr>
                <w:rFonts w:ascii="Times New Roman" w:hAnsi="Times New Roman" w:cs="Times New Roman"/>
                <w:color w:val="FF0000"/>
                <w:sz w:val="20"/>
                <w:szCs w:val="20"/>
              </w:rPr>
              <w:t>6,9/7,2</w:t>
            </w:r>
          </w:p>
        </w:tc>
        <w:tc>
          <w:tcPr>
            <w:tcW w:w="851" w:type="dxa"/>
            <w:gridSpan w:val="2"/>
          </w:tcPr>
          <w:p w:rsidR="00204CA4" w:rsidRPr="00204CA4" w:rsidRDefault="00204CA4" w:rsidP="00204CA4">
            <w:pPr>
              <w:contextualSpacing/>
              <w:rPr>
                <w:rFonts w:ascii="Times New Roman" w:hAnsi="Times New Roman" w:cs="Times New Roman"/>
                <w:color w:val="FF0000"/>
                <w:sz w:val="20"/>
                <w:szCs w:val="20"/>
              </w:rPr>
            </w:pPr>
            <w:r w:rsidRPr="00204CA4">
              <w:rPr>
                <w:rFonts w:ascii="Times New Roman" w:hAnsi="Times New Roman" w:cs="Times New Roman"/>
                <w:color w:val="FF0000"/>
                <w:sz w:val="20"/>
                <w:szCs w:val="20"/>
              </w:rPr>
              <w:t>6,9/7,2</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11,6/</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12,3</w:t>
            </w: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11,6/</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12,3</w:t>
            </w: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11,6/</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12,3</w:t>
            </w:r>
          </w:p>
        </w:tc>
        <w:tc>
          <w:tcPr>
            <w:tcW w:w="851"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11,6/</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12,3</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8,7/</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9,6</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8,7/</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9,6</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3</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 xml:space="preserve">Прыжок в длину с места, </w:t>
            </w:r>
            <w:proofErr w:type="gramStart"/>
            <w:r w:rsidRPr="00204CA4">
              <w:rPr>
                <w:rFonts w:ascii="Times New Roman" w:hAnsi="Times New Roman" w:cs="Times New Roman"/>
                <w:color w:val="000000"/>
                <w:sz w:val="23"/>
                <w:szCs w:val="23"/>
              </w:rPr>
              <w:t>см</w:t>
            </w:r>
            <w:proofErr w:type="gramEnd"/>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115/</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110</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115/</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110</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140/</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130</w:t>
            </w: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140/</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130</w:t>
            </w: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140/</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130</w:t>
            </w:r>
          </w:p>
        </w:tc>
        <w:tc>
          <w:tcPr>
            <w:tcW w:w="851"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140/</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130</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200/</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175</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200/</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175</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3</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Подъем туловища за 30 с, раз</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8/10</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8/10</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15/12</w:t>
            </w: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15/12</w:t>
            </w: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15/12</w:t>
            </w:r>
          </w:p>
        </w:tc>
        <w:tc>
          <w:tcPr>
            <w:tcW w:w="851"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15/12</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20/17</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20/17</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4</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«отжимания», раз</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7/4</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7/4</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12/8</w:t>
            </w: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12/8</w:t>
            </w: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12/8</w:t>
            </w:r>
          </w:p>
        </w:tc>
        <w:tc>
          <w:tcPr>
            <w:tcW w:w="851"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12/8</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20/15</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20/15</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5</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Подтягивание (высокая/низкая перекладина), раз</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1"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10/18</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10/18</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6</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Челночный бег 3х10м, сек</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10,4/</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10,9</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10,4/</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10,9</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10,7</w:t>
            </w: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10,7</w:t>
            </w: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10,7</w:t>
            </w:r>
          </w:p>
        </w:tc>
        <w:tc>
          <w:tcPr>
            <w:tcW w:w="851"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10,7</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8,7/</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9,0</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8,7/</w:t>
            </w:r>
          </w:p>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9,0</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7</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 xml:space="preserve">Наклон вперед, </w:t>
            </w:r>
            <w:proofErr w:type="gramStart"/>
            <w:r w:rsidRPr="00204CA4">
              <w:rPr>
                <w:rFonts w:ascii="Times New Roman" w:hAnsi="Times New Roman" w:cs="Times New Roman"/>
                <w:color w:val="000000"/>
                <w:sz w:val="23"/>
                <w:szCs w:val="23"/>
              </w:rPr>
              <w:t>см</w:t>
            </w:r>
            <w:proofErr w:type="gramEnd"/>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касание</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касание</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касание 2 раза</w:t>
            </w: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касание 2 раза</w:t>
            </w: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касание 2 раза</w:t>
            </w:r>
          </w:p>
        </w:tc>
        <w:tc>
          <w:tcPr>
            <w:tcW w:w="851"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касание 2 раза</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сидя, не менее 5 см от стоп</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сидя, не менее 5 см от стоп</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8</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шпагаты</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0" w:type="dxa"/>
          </w:tcPr>
          <w:p w:rsidR="00204CA4" w:rsidRPr="00204CA4" w:rsidRDefault="00204CA4" w:rsidP="00204CA4">
            <w:pPr>
              <w:contextualSpacing/>
              <w:rPr>
                <w:rFonts w:ascii="Times New Roman" w:hAnsi="Times New Roman" w:cs="Times New Roman"/>
                <w:color w:val="000000"/>
                <w:sz w:val="20"/>
                <w:szCs w:val="20"/>
              </w:rPr>
            </w:pP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p>
        </w:tc>
        <w:tc>
          <w:tcPr>
            <w:tcW w:w="851" w:type="dxa"/>
          </w:tcPr>
          <w:p w:rsidR="00204CA4" w:rsidRPr="00204CA4" w:rsidRDefault="00204CA4" w:rsidP="00204CA4">
            <w:pPr>
              <w:contextualSpacing/>
              <w:rPr>
                <w:rFonts w:ascii="Times New Roman" w:hAnsi="Times New Roman" w:cs="Times New Roman"/>
                <w:color w:val="000000"/>
                <w:sz w:val="20"/>
                <w:szCs w:val="20"/>
              </w:rPr>
            </w:pP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3 (полное касание бедер пола)</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proofErr w:type="gramStart"/>
            <w:r w:rsidRPr="00204CA4">
              <w:rPr>
                <w:rFonts w:ascii="Times New Roman" w:hAnsi="Times New Roman" w:cs="Times New Roman"/>
                <w:color w:val="000000"/>
                <w:sz w:val="20"/>
                <w:szCs w:val="20"/>
              </w:rPr>
              <w:t>3 (полное касание бедер пола</w:t>
            </w:r>
            <w:proofErr w:type="gramEnd"/>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9</w:t>
            </w:r>
          </w:p>
        </w:tc>
        <w:tc>
          <w:tcPr>
            <w:tcW w:w="269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Техническая программа/разряд</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3 юн</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 юн</w:t>
            </w:r>
          </w:p>
        </w:tc>
        <w:tc>
          <w:tcPr>
            <w:tcW w:w="84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 юн</w:t>
            </w:r>
          </w:p>
        </w:tc>
        <w:tc>
          <w:tcPr>
            <w:tcW w:w="857" w:type="dxa"/>
            <w:gridSpan w:val="3"/>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+/3 спорт</w:t>
            </w:r>
          </w:p>
        </w:tc>
        <w:tc>
          <w:tcPr>
            <w:tcW w:w="851"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 не ниже 2 спорт.</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 КМС</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 КМС</w:t>
            </w:r>
          </w:p>
        </w:tc>
      </w:tr>
      <w:tr w:rsidR="00204CA4" w:rsidRPr="00204CA4" w:rsidTr="00CC61A7">
        <w:tc>
          <w:tcPr>
            <w:tcW w:w="10138" w:type="dxa"/>
            <w:gridSpan w:val="17"/>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СФП</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«Хлопки» в упоре лежа за 20с, раз</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5/8</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14/16</w:t>
            </w:r>
          </w:p>
        </w:tc>
        <w:tc>
          <w:tcPr>
            <w:tcW w:w="97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20/22</w:t>
            </w:r>
          </w:p>
        </w:tc>
        <w:tc>
          <w:tcPr>
            <w:tcW w:w="72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20/22</w:t>
            </w:r>
          </w:p>
        </w:tc>
        <w:tc>
          <w:tcPr>
            <w:tcW w:w="763"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24/26</w:t>
            </w:r>
          </w:p>
        </w:tc>
        <w:tc>
          <w:tcPr>
            <w:tcW w:w="945"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24/26</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30/32</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32/34</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2</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Удержание ноги «ласточка» на ограниченной опоре, сек</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8/10</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20/25</w:t>
            </w:r>
          </w:p>
        </w:tc>
        <w:tc>
          <w:tcPr>
            <w:tcW w:w="97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70/70</w:t>
            </w:r>
          </w:p>
        </w:tc>
        <w:tc>
          <w:tcPr>
            <w:tcW w:w="72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70/70</w:t>
            </w:r>
          </w:p>
        </w:tc>
        <w:tc>
          <w:tcPr>
            <w:tcW w:w="763"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80/80</w:t>
            </w:r>
          </w:p>
        </w:tc>
        <w:tc>
          <w:tcPr>
            <w:tcW w:w="945"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80/80</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80/80</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80/80</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3</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Присед на одной ноге, раз</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3/4</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10/12</w:t>
            </w:r>
          </w:p>
        </w:tc>
        <w:tc>
          <w:tcPr>
            <w:tcW w:w="97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12/14</w:t>
            </w:r>
          </w:p>
        </w:tc>
        <w:tc>
          <w:tcPr>
            <w:tcW w:w="72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12/14</w:t>
            </w:r>
          </w:p>
        </w:tc>
        <w:tc>
          <w:tcPr>
            <w:tcW w:w="763"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13/15</w:t>
            </w:r>
          </w:p>
        </w:tc>
        <w:tc>
          <w:tcPr>
            <w:tcW w:w="945"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13/15</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15/16</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15/16</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4</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 xml:space="preserve">Из седа углом перенос в </w:t>
            </w:r>
            <w:proofErr w:type="gramStart"/>
            <w:r w:rsidRPr="00204CA4">
              <w:rPr>
                <w:rFonts w:ascii="Times New Roman" w:hAnsi="Times New Roman" w:cs="Times New Roman"/>
                <w:color w:val="000000"/>
                <w:sz w:val="23"/>
                <w:szCs w:val="23"/>
              </w:rPr>
              <w:t>упор</w:t>
            </w:r>
            <w:proofErr w:type="gramEnd"/>
            <w:r w:rsidRPr="00204CA4">
              <w:rPr>
                <w:rFonts w:ascii="Times New Roman" w:hAnsi="Times New Roman" w:cs="Times New Roman"/>
                <w:color w:val="000000"/>
                <w:sz w:val="23"/>
                <w:szCs w:val="23"/>
              </w:rPr>
              <w:t xml:space="preserve"> лежа, раз</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1/2</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5/6</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5/6</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6/7</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6/7</w:t>
            </w:r>
          </w:p>
        </w:tc>
        <w:tc>
          <w:tcPr>
            <w:tcW w:w="85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7/8</w:t>
            </w:r>
          </w:p>
        </w:tc>
        <w:tc>
          <w:tcPr>
            <w:tcW w:w="958"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7/8</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5</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Поднимание ног на гимнастической стенке, раз</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до угла 90 4/6</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до угла 90 8/10</w:t>
            </w:r>
          </w:p>
        </w:tc>
        <w:tc>
          <w:tcPr>
            <w:tcW w:w="97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до касания 8/10</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0"/>
                <w:szCs w:val="20"/>
              </w:rPr>
              <w:t>до касания 8/10</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0"/>
                <w:szCs w:val="20"/>
              </w:rPr>
              <w:t>до касания 10/11</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0"/>
                <w:szCs w:val="20"/>
              </w:rPr>
              <w:t>до касания 10/11</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из угла 90 до касания 8/10</w:t>
            </w:r>
          </w:p>
        </w:tc>
        <w:tc>
          <w:tcPr>
            <w:tcW w:w="958"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0"/>
                <w:szCs w:val="20"/>
              </w:rPr>
              <w:t>из угла 90 до касания 10/10</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6</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Подтягивание (высокая/низкая перекладина)</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2/8</w:t>
            </w:r>
          </w:p>
        </w:tc>
        <w:tc>
          <w:tcPr>
            <w:tcW w:w="97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5/20</w:t>
            </w:r>
          </w:p>
        </w:tc>
        <w:tc>
          <w:tcPr>
            <w:tcW w:w="72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5/20</w:t>
            </w:r>
          </w:p>
        </w:tc>
        <w:tc>
          <w:tcPr>
            <w:tcW w:w="763"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6/22</w:t>
            </w:r>
          </w:p>
        </w:tc>
        <w:tc>
          <w:tcPr>
            <w:tcW w:w="945"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7/22</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9/25</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10/25</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lastRenderedPageBreak/>
              <w:t>7</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Сгибание рук в стойке на руках с опорой о стену, раз</w:t>
            </w:r>
          </w:p>
        </w:tc>
        <w:tc>
          <w:tcPr>
            <w:tcW w:w="850"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w:t>
            </w:r>
          </w:p>
        </w:tc>
        <w:tc>
          <w:tcPr>
            <w:tcW w:w="851"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2/3</w:t>
            </w:r>
          </w:p>
        </w:tc>
        <w:tc>
          <w:tcPr>
            <w:tcW w:w="974"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5/8</w:t>
            </w:r>
          </w:p>
        </w:tc>
        <w:tc>
          <w:tcPr>
            <w:tcW w:w="72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5/8</w:t>
            </w:r>
          </w:p>
        </w:tc>
        <w:tc>
          <w:tcPr>
            <w:tcW w:w="763"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8/10</w:t>
            </w:r>
          </w:p>
        </w:tc>
        <w:tc>
          <w:tcPr>
            <w:tcW w:w="945"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8/10</w:t>
            </w:r>
          </w:p>
        </w:tc>
        <w:tc>
          <w:tcPr>
            <w:tcW w:w="85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10/12</w:t>
            </w:r>
          </w:p>
        </w:tc>
        <w:tc>
          <w:tcPr>
            <w:tcW w:w="958" w:type="dxa"/>
            <w:gridSpan w:val="2"/>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10/12</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8</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шпагаты</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один</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два</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три</w:t>
            </w:r>
          </w:p>
        </w:tc>
        <w:tc>
          <w:tcPr>
            <w:tcW w:w="720" w:type="dxa"/>
          </w:tcPr>
          <w:p w:rsidR="00204CA4" w:rsidRPr="00204CA4" w:rsidRDefault="00204CA4" w:rsidP="00204CA4">
            <w:pPr>
              <w:contextualSpacing/>
              <w:rPr>
                <w:rFonts w:ascii="Times New Roman" w:hAnsi="Times New Roman" w:cs="Times New Roman"/>
                <w:color w:val="000000"/>
                <w:sz w:val="20"/>
                <w:szCs w:val="20"/>
              </w:rPr>
            </w:pPr>
            <w:r w:rsidRPr="00204CA4">
              <w:rPr>
                <w:rFonts w:ascii="Times New Roman" w:hAnsi="Times New Roman" w:cs="Times New Roman"/>
                <w:color w:val="000000"/>
                <w:sz w:val="20"/>
                <w:szCs w:val="20"/>
              </w:rPr>
              <w:t>три с возвышения 10 см</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0"/>
                <w:szCs w:val="20"/>
              </w:rPr>
              <w:t>три с возвышения 10 см</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0"/>
                <w:szCs w:val="20"/>
              </w:rPr>
              <w:t>три с возвышения 10 см</w:t>
            </w:r>
          </w:p>
        </w:tc>
        <w:tc>
          <w:tcPr>
            <w:tcW w:w="85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0"/>
                <w:szCs w:val="20"/>
              </w:rPr>
              <w:t>три с возвышения 10 см</w:t>
            </w:r>
          </w:p>
        </w:tc>
        <w:tc>
          <w:tcPr>
            <w:tcW w:w="958"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0"/>
                <w:szCs w:val="20"/>
              </w:rPr>
              <w:t>три с возвышения 10 см</w:t>
            </w:r>
          </w:p>
        </w:tc>
      </w:tr>
      <w:tr w:rsidR="00204CA4" w:rsidRPr="00204CA4" w:rsidTr="00CC61A7">
        <w:tc>
          <w:tcPr>
            <w:tcW w:w="10138" w:type="dxa"/>
            <w:gridSpan w:val="17"/>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Техническая подготовка</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Базовые шаги</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2</w:t>
            </w:r>
          </w:p>
        </w:tc>
        <w:tc>
          <w:tcPr>
            <w:tcW w:w="2552"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Обязательные элементы</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3</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eastAsia="Calibri" w:hAnsi="Times New Roman" w:cs="Times New Roman"/>
              </w:rPr>
              <w:t>По одному элементу из группы ст. 0,1-0,2</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36" w:type="dxa"/>
          </w:tcPr>
          <w:p w:rsidR="00204CA4" w:rsidRPr="00204CA4" w:rsidRDefault="00204CA4" w:rsidP="00204CA4">
            <w:pPr>
              <w:contextualSpacing/>
              <w:rPr>
                <w:rFonts w:ascii="Times New Roman" w:hAnsi="Times New Roman" w:cs="Times New Roman"/>
                <w:color w:val="000000"/>
                <w:sz w:val="23"/>
                <w:szCs w:val="23"/>
              </w:rPr>
            </w:pP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4</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eastAsia="Calibri" w:hAnsi="Times New Roman" w:cs="Times New Roman"/>
              </w:rPr>
              <w:t>По одному элементу из группы ст.0,3-0,4</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36" w:type="dxa"/>
          </w:tcPr>
          <w:p w:rsidR="00204CA4" w:rsidRPr="00204CA4" w:rsidRDefault="00204CA4" w:rsidP="00204CA4">
            <w:pPr>
              <w:contextualSpacing/>
              <w:rPr>
                <w:rFonts w:ascii="Times New Roman" w:hAnsi="Times New Roman" w:cs="Times New Roman"/>
                <w:color w:val="000000"/>
                <w:sz w:val="23"/>
                <w:szCs w:val="23"/>
              </w:rPr>
            </w:pP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5</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eastAsia="Calibri" w:hAnsi="Times New Roman" w:cs="Times New Roman"/>
              </w:rPr>
              <w:t>По одному элементу из группы ст.0,5-0,6</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6</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eastAsia="Calibri" w:hAnsi="Times New Roman" w:cs="Times New Roman"/>
              </w:rPr>
              <w:t>По одному элементу из группы ст. выше 0,6</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7</w:t>
            </w:r>
          </w:p>
        </w:tc>
        <w:tc>
          <w:tcPr>
            <w:tcW w:w="2552" w:type="dxa"/>
          </w:tcPr>
          <w:p w:rsidR="00204CA4" w:rsidRPr="00204CA4" w:rsidRDefault="00204CA4" w:rsidP="00204CA4">
            <w:pPr>
              <w:contextualSpacing/>
              <w:rPr>
                <w:rFonts w:ascii="Times New Roman" w:hAnsi="Times New Roman" w:cs="Times New Roman"/>
                <w:color w:val="000000"/>
              </w:rPr>
            </w:pPr>
            <w:proofErr w:type="gramStart"/>
            <w:r w:rsidRPr="00204CA4">
              <w:rPr>
                <w:rFonts w:ascii="Times New Roman" w:hAnsi="Times New Roman" w:cs="Times New Roman"/>
                <w:color w:val="000000"/>
              </w:rPr>
              <w:t>Упражнение СА или (соло, па</w:t>
            </w:r>
            <w:r w:rsidRPr="00204CA4">
              <w:rPr>
                <w:rFonts w:ascii="Times New Roman" w:hAnsi="Times New Roman" w:cs="Times New Roman"/>
                <w:color w:val="000000"/>
              </w:rPr>
              <w:softHyphen/>
              <w:t>ра, трио, группа</w:t>
            </w:r>
            <w:proofErr w:type="gramEnd"/>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8</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Упражнение СА</w:t>
            </w:r>
          </w:p>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rPr>
              <w:t>(ТГ либо ГП)</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10138" w:type="dxa"/>
            <w:gridSpan w:val="17"/>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Акробатическая подготовка</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w:t>
            </w:r>
          </w:p>
        </w:tc>
        <w:tc>
          <w:tcPr>
            <w:tcW w:w="2552" w:type="dxa"/>
          </w:tcPr>
          <w:p w:rsidR="00204CA4" w:rsidRPr="00204CA4" w:rsidRDefault="00204CA4" w:rsidP="00204CA4">
            <w:pPr>
              <w:contextualSpacing/>
              <w:rPr>
                <w:rFonts w:ascii="Times New Roman" w:hAnsi="Times New Roman" w:cs="Times New Roman"/>
                <w:color w:val="000000"/>
              </w:rPr>
            </w:pPr>
            <w:proofErr w:type="gramStart"/>
            <w:r w:rsidRPr="00204CA4">
              <w:rPr>
                <w:rFonts w:ascii="Times New Roman" w:hAnsi="Times New Roman" w:cs="Times New Roman"/>
                <w:color w:val="000000"/>
              </w:rPr>
              <w:t>Кувырок  вперед, назад)</w:t>
            </w:r>
            <w:proofErr w:type="gramEnd"/>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36" w:type="dxa"/>
          </w:tcPr>
          <w:p w:rsidR="00204CA4" w:rsidRPr="00204CA4" w:rsidRDefault="00204CA4" w:rsidP="00204CA4">
            <w:pPr>
              <w:contextualSpacing/>
              <w:rPr>
                <w:rFonts w:ascii="Times New Roman" w:hAnsi="Times New Roman" w:cs="Times New Roman"/>
                <w:color w:val="000000"/>
                <w:sz w:val="23"/>
                <w:szCs w:val="23"/>
              </w:rPr>
            </w:pP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2</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Стойка, ходьба в стойке на руках</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3</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Стойка-кувырок (вперед, назад)</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4</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Колесо, рондат</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5</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Медленные перевороты</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6</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Темповые перевороты</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7</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Маховое, боковое сальто</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67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8</w:t>
            </w:r>
          </w:p>
        </w:tc>
        <w:tc>
          <w:tcPr>
            <w:tcW w:w="2552"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Сальто назад, вперед</w:t>
            </w:r>
          </w:p>
        </w:tc>
        <w:tc>
          <w:tcPr>
            <w:tcW w:w="850"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851"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10138" w:type="dxa"/>
            <w:gridSpan w:val="17"/>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Хореографическая подготовка</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w:t>
            </w:r>
          </w:p>
        </w:tc>
        <w:tc>
          <w:tcPr>
            <w:tcW w:w="2835" w:type="dxa"/>
            <w:gridSpan w:val="3"/>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Классический экзерсис</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2</w:t>
            </w:r>
          </w:p>
        </w:tc>
        <w:tc>
          <w:tcPr>
            <w:tcW w:w="2835" w:type="dxa"/>
            <w:gridSpan w:val="3"/>
          </w:tcPr>
          <w:p w:rsidR="00204CA4" w:rsidRPr="00204CA4" w:rsidRDefault="00204CA4" w:rsidP="00204CA4">
            <w:pPr>
              <w:jc w:val="both"/>
              <w:rPr>
                <w:rFonts w:ascii="Times New Roman" w:hAnsi="Times New Roman" w:cs="Times New Roman"/>
                <w:color w:val="000000"/>
              </w:rPr>
            </w:pPr>
            <w:r w:rsidRPr="00204CA4">
              <w:rPr>
                <w:rFonts w:ascii="Times New Roman" w:hAnsi="Times New Roman" w:cs="Times New Roman"/>
                <w:color w:val="000000"/>
              </w:rPr>
              <w:t>Комбинации на 16 тактов в современном стиле (</w:t>
            </w:r>
            <w:proofErr w:type="spellStart"/>
            <w:r w:rsidRPr="00204CA4">
              <w:rPr>
                <w:rFonts w:ascii="Times New Roman" w:hAnsi="Times New Roman" w:cs="Times New Roman"/>
                <w:color w:val="000000"/>
              </w:rPr>
              <w:t>фанк</w:t>
            </w:r>
            <w:proofErr w:type="spellEnd"/>
            <w:r w:rsidRPr="00204CA4">
              <w:rPr>
                <w:rFonts w:ascii="Times New Roman" w:hAnsi="Times New Roman" w:cs="Times New Roman"/>
                <w:color w:val="000000"/>
              </w:rPr>
              <w:t xml:space="preserve">, стрит </w:t>
            </w:r>
            <w:proofErr w:type="spellStart"/>
            <w:r w:rsidRPr="00204CA4">
              <w:rPr>
                <w:rFonts w:ascii="Times New Roman" w:hAnsi="Times New Roman" w:cs="Times New Roman"/>
                <w:color w:val="000000"/>
              </w:rPr>
              <w:t>данс</w:t>
            </w:r>
            <w:proofErr w:type="spellEnd"/>
            <w:r w:rsidRPr="00204CA4">
              <w:rPr>
                <w:rFonts w:ascii="Times New Roman" w:hAnsi="Times New Roman" w:cs="Times New Roman"/>
                <w:color w:val="000000"/>
              </w:rPr>
              <w:t xml:space="preserve">, </w:t>
            </w:r>
            <w:proofErr w:type="spellStart"/>
            <w:r w:rsidRPr="00204CA4">
              <w:rPr>
                <w:rFonts w:ascii="Times New Roman" w:hAnsi="Times New Roman" w:cs="Times New Roman"/>
                <w:color w:val="000000"/>
              </w:rPr>
              <w:t>латина</w:t>
            </w:r>
            <w:proofErr w:type="spellEnd"/>
            <w:r w:rsidRPr="00204CA4">
              <w:rPr>
                <w:rFonts w:ascii="Times New Roman" w:hAnsi="Times New Roman" w:cs="Times New Roman"/>
                <w:color w:val="000000"/>
              </w:rPr>
              <w:t>, хип-хоп, денс-холл, народные танцы).</w:t>
            </w:r>
          </w:p>
          <w:p w:rsidR="00204CA4" w:rsidRPr="00204CA4" w:rsidRDefault="00204CA4" w:rsidP="00204CA4">
            <w:pPr>
              <w:contextualSpacing/>
              <w:rPr>
                <w:rFonts w:ascii="Times New Roman" w:hAnsi="Times New Roman" w:cs="Times New Roman"/>
                <w:color w:val="000000"/>
              </w:rPr>
            </w:pP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3</w:t>
            </w:r>
          </w:p>
        </w:tc>
        <w:tc>
          <w:tcPr>
            <w:tcW w:w="2835" w:type="dxa"/>
            <w:gridSpan w:val="3"/>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Комбинация хореографии с использованием базовых шагов аэробики</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10138" w:type="dxa"/>
            <w:gridSpan w:val="17"/>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Инструкторская и судейская практика</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1</w:t>
            </w:r>
          </w:p>
        </w:tc>
        <w:tc>
          <w:tcPr>
            <w:tcW w:w="2835" w:type="dxa"/>
            <w:gridSpan w:val="3"/>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rPr>
              <w:t xml:space="preserve"> Ведение фрагмента                               тренировочного занятия</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20"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2</w:t>
            </w:r>
          </w:p>
        </w:tc>
        <w:tc>
          <w:tcPr>
            <w:tcW w:w="2835" w:type="dxa"/>
            <w:gridSpan w:val="3"/>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Ведение части тренировочного занятия по физической подготовке</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534"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3</w:t>
            </w:r>
          </w:p>
        </w:tc>
        <w:tc>
          <w:tcPr>
            <w:tcW w:w="2835" w:type="dxa"/>
            <w:gridSpan w:val="3"/>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Обучение основным техническим элементам и приемам</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534" w:type="dxa"/>
          </w:tcPr>
          <w:p w:rsidR="00204CA4" w:rsidRPr="00204CA4" w:rsidRDefault="00204CA4" w:rsidP="00204CA4">
            <w:pPr>
              <w:spacing w:after="150"/>
              <w:ind w:left="30" w:right="30"/>
              <w:textAlignment w:val="baseline"/>
              <w:rPr>
                <w:rFonts w:ascii="Times New Roman" w:hAnsi="Times New Roman" w:cs="Times New Roman"/>
                <w:color w:val="000000"/>
              </w:rPr>
            </w:pPr>
            <w:r w:rsidRPr="00204CA4">
              <w:rPr>
                <w:rFonts w:ascii="Times New Roman" w:hAnsi="Times New Roman" w:cs="Times New Roman"/>
                <w:color w:val="000000"/>
              </w:rPr>
              <w:lastRenderedPageBreak/>
              <w:t>4</w:t>
            </w:r>
          </w:p>
        </w:tc>
        <w:tc>
          <w:tcPr>
            <w:tcW w:w="2835" w:type="dxa"/>
            <w:gridSpan w:val="3"/>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Составление комплексов упражнений для развития физических качеств</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534" w:type="dxa"/>
          </w:tcPr>
          <w:p w:rsidR="00204CA4" w:rsidRPr="00204CA4" w:rsidRDefault="00204CA4" w:rsidP="00204CA4">
            <w:pPr>
              <w:spacing w:after="150"/>
              <w:ind w:left="30" w:right="30"/>
              <w:textAlignment w:val="baseline"/>
              <w:rPr>
                <w:rFonts w:ascii="Times New Roman" w:hAnsi="Times New Roman" w:cs="Times New Roman"/>
                <w:color w:val="000000"/>
                <w:sz w:val="23"/>
                <w:szCs w:val="23"/>
              </w:rPr>
            </w:pPr>
            <w:r w:rsidRPr="00204CA4">
              <w:rPr>
                <w:rFonts w:ascii="Times New Roman" w:hAnsi="Times New Roman" w:cs="Times New Roman"/>
                <w:color w:val="000000"/>
                <w:sz w:val="23"/>
                <w:szCs w:val="23"/>
              </w:rPr>
              <w:t>5</w:t>
            </w:r>
          </w:p>
        </w:tc>
        <w:tc>
          <w:tcPr>
            <w:tcW w:w="2835" w:type="dxa"/>
            <w:gridSpan w:val="3"/>
          </w:tcPr>
          <w:p w:rsidR="00204CA4" w:rsidRPr="00204CA4" w:rsidRDefault="00204CA4" w:rsidP="00204CA4">
            <w:pPr>
              <w:spacing w:after="150"/>
              <w:ind w:left="30" w:right="30"/>
              <w:textAlignment w:val="baseline"/>
              <w:rPr>
                <w:rFonts w:ascii="Times New Roman" w:hAnsi="Times New Roman" w:cs="Times New Roman"/>
                <w:color w:val="000000"/>
              </w:rPr>
            </w:pPr>
            <w:r w:rsidRPr="00204CA4">
              <w:rPr>
                <w:rFonts w:ascii="Times New Roman" w:hAnsi="Times New Roman" w:cs="Times New Roman"/>
                <w:color w:val="000000"/>
              </w:rPr>
              <w:t>Подбор упражнений для совершенствования техники</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534" w:type="dxa"/>
            <w:vAlign w:val="bottom"/>
          </w:tcPr>
          <w:p w:rsidR="00204CA4" w:rsidRPr="00204CA4" w:rsidRDefault="00204CA4" w:rsidP="00204CA4">
            <w:pPr>
              <w:spacing w:after="150"/>
              <w:ind w:left="30" w:right="30"/>
              <w:textAlignment w:val="baseline"/>
              <w:rPr>
                <w:rFonts w:ascii="Times New Roman" w:hAnsi="Times New Roman" w:cs="Times New Roman"/>
                <w:color w:val="000000"/>
              </w:rPr>
            </w:pPr>
            <w:r w:rsidRPr="00204CA4">
              <w:rPr>
                <w:rFonts w:ascii="Times New Roman" w:hAnsi="Times New Roman" w:cs="Times New Roman"/>
                <w:color w:val="000000"/>
              </w:rPr>
              <w:t> 6</w:t>
            </w:r>
          </w:p>
        </w:tc>
        <w:tc>
          <w:tcPr>
            <w:tcW w:w="2835" w:type="dxa"/>
            <w:gridSpan w:val="3"/>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Ведение дневника самоконтроля тренировочных занятий</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r w:rsidR="00204CA4" w:rsidRPr="00204CA4" w:rsidTr="00CC61A7">
        <w:tc>
          <w:tcPr>
            <w:tcW w:w="534" w:type="dxa"/>
            <w:vAlign w:val="bottom"/>
          </w:tcPr>
          <w:p w:rsidR="00204CA4" w:rsidRPr="00204CA4" w:rsidRDefault="00204CA4" w:rsidP="00204CA4">
            <w:pPr>
              <w:spacing w:after="150"/>
              <w:ind w:right="30"/>
              <w:textAlignment w:val="baseline"/>
              <w:rPr>
                <w:rFonts w:ascii="Times New Roman" w:hAnsi="Times New Roman" w:cs="Times New Roman"/>
                <w:color w:val="000000"/>
              </w:rPr>
            </w:pPr>
            <w:r w:rsidRPr="00204CA4">
              <w:rPr>
                <w:rFonts w:ascii="Times New Roman" w:hAnsi="Times New Roman" w:cs="Times New Roman"/>
                <w:color w:val="000000"/>
              </w:rPr>
              <w:t>7</w:t>
            </w:r>
          </w:p>
        </w:tc>
        <w:tc>
          <w:tcPr>
            <w:tcW w:w="2835" w:type="dxa"/>
            <w:gridSpan w:val="3"/>
          </w:tcPr>
          <w:p w:rsidR="00204CA4" w:rsidRPr="00204CA4" w:rsidRDefault="00204CA4" w:rsidP="00204CA4">
            <w:pPr>
              <w:contextualSpacing/>
              <w:rPr>
                <w:rFonts w:ascii="Times New Roman" w:hAnsi="Times New Roman" w:cs="Times New Roman"/>
                <w:color w:val="000000"/>
              </w:rPr>
            </w:pPr>
            <w:r w:rsidRPr="00204CA4">
              <w:rPr>
                <w:rFonts w:ascii="Times New Roman" w:hAnsi="Times New Roman" w:cs="Times New Roman"/>
                <w:color w:val="000000"/>
              </w:rPr>
              <w:t>Участие в организации и проведении спортивно-массовых мероприятий под руководством тренера</w:t>
            </w:r>
          </w:p>
        </w:tc>
        <w:tc>
          <w:tcPr>
            <w:tcW w:w="88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675" w:type="dxa"/>
          </w:tcPr>
          <w:p w:rsidR="00204CA4" w:rsidRPr="00204CA4" w:rsidRDefault="00204CA4" w:rsidP="00204CA4">
            <w:pPr>
              <w:contextualSpacing/>
              <w:rPr>
                <w:rFonts w:ascii="Times New Roman" w:hAnsi="Times New Roman" w:cs="Times New Roman"/>
                <w:color w:val="000000"/>
                <w:sz w:val="23"/>
                <w:szCs w:val="23"/>
              </w:rPr>
            </w:pPr>
          </w:p>
        </w:tc>
        <w:tc>
          <w:tcPr>
            <w:tcW w:w="974" w:type="dxa"/>
            <w:gridSpan w:val="2"/>
          </w:tcPr>
          <w:p w:rsidR="00204CA4" w:rsidRPr="00204CA4" w:rsidRDefault="00204CA4" w:rsidP="00204CA4">
            <w:pPr>
              <w:contextualSpacing/>
              <w:rPr>
                <w:rFonts w:ascii="Times New Roman" w:hAnsi="Times New Roman" w:cs="Times New Roman"/>
                <w:color w:val="000000"/>
                <w:sz w:val="23"/>
                <w:szCs w:val="23"/>
              </w:rPr>
            </w:pPr>
          </w:p>
        </w:tc>
        <w:tc>
          <w:tcPr>
            <w:tcW w:w="720" w:type="dxa"/>
          </w:tcPr>
          <w:p w:rsidR="00204CA4" w:rsidRPr="00204CA4" w:rsidRDefault="00204CA4" w:rsidP="00204CA4">
            <w:pPr>
              <w:contextualSpacing/>
              <w:rPr>
                <w:rFonts w:ascii="Times New Roman" w:hAnsi="Times New Roman" w:cs="Times New Roman"/>
                <w:color w:val="000000"/>
                <w:sz w:val="23"/>
                <w:szCs w:val="23"/>
              </w:rPr>
            </w:pPr>
          </w:p>
        </w:tc>
        <w:tc>
          <w:tcPr>
            <w:tcW w:w="763"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945"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1072" w:type="dxa"/>
            <w:gridSpan w:val="2"/>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c>
          <w:tcPr>
            <w:tcW w:w="736" w:type="dxa"/>
          </w:tcPr>
          <w:p w:rsidR="00204CA4" w:rsidRPr="00204CA4" w:rsidRDefault="00204CA4" w:rsidP="00204CA4">
            <w:pPr>
              <w:contextualSpacing/>
              <w:rPr>
                <w:rFonts w:ascii="Times New Roman" w:hAnsi="Times New Roman" w:cs="Times New Roman"/>
                <w:color w:val="000000"/>
                <w:sz w:val="23"/>
                <w:szCs w:val="23"/>
              </w:rPr>
            </w:pPr>
            <w:r w:rsidRPr="00204CA4">
              <w:rPr>
                <w:rFonts w:ascii="Times New Roman" w:hAnsi="Times New Roman" w:cs="Times New Roman"/>
                <w:color w:val="000000"/>
                <w:sz w:val="23"/>
                <w:szCs w:val="23"/>
              </w:rPr>
              <w:t>+</w:t>
            </w:r>
          </w:p>
        </w:tc>
      </w:tr>
    </w:tbl>
    <w:p w:rsidR="00204CA4" w:rsidRPr="00204CA4" w:rsidRDefault="0012578A" w:rsidP="0012578A">
      <w:pPr>
        <w:spacing w:after="0" w:line="240" w:lineRule="auto"/>
        <w:ind w:left="720"/>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w:t>
      </w:r>
    </w:p>
    <w:p w:rsidR="00204CA4" w:rsidRDefault="00204CA4" w:rsidP="009F5DC8">
      <w:pPr>
        <w:spacing w:after="0" w:line="240" w:lineRule="auto"/>
        <w:ind w:firstLine="709"/>
        <w:contextualSpacing/>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xml:space="preserve">По результатам освоения теоретической части Программы </w:t>
      </w:r>
      <w:r w:rsidR="0038733E">
        <w:rPr>
          <w:rFonts w:ascii="Times New Roman" w:eastAsia="Times New Roman" w:hAnsi="Times New Roman" w:cs="Times New Roman"/>
          <w:sz w:val="28"/>
          <w:szCs w:val="28"/>
          <w:lang w:eastAsia="ru-RU"/>
        </w:rPr>
        <w:t xml:space="preserve"> </w:t>
      </w:r>
      <w:r w:rsidRPr="00204CA4">
        <w:rPr>
          <w:rFonts w:ascii="Times New Roman" w:eastAsia="Times New Roman" w:hAnsi="Times New Roman" w:cs="Times New Roman"/>
          <w:sz w:val="28"/>
          <w:szCs w:val="28"/>
          <w:lang w:eastAsia="ru-RU"/>
        </w:rPr>
        <w:t xml:space="preserve">спортсмены должны показать достаточный уровень знаний по следующим темам: истории развития вида спорта спортивная аэробика; основах философии и психологии спортивных единоборств; месте и роли физической культуры и спорта в современном обществе; основах спортивной подготовки и тренировочного процесса; </w:t>
      </w:r>
      <w:proofErr w:type="gramStart"/>
      <w:r w:rsidRPr="00204CA4">
        <w:rPr>
          <w:rFonts w:ascii="Times New Roman" w:eastAsia="Times New Roman" w:hAnsi="Times New Roman" w:cs="Times New Roman"/>
          <w:sz w:val="28"/>
          <w:szCs w:val="28"/>
          <w:lang w:eastAsia="ru-RU"/>
        </w:rPr>
        <w:t>основах законодательства в сфере физической культуры и спорта (правила спортивной аэробики, требования, нормы и условия их выполнения для присвоения спортивных разрядов и званий по виду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204CA4">
        <w:rPr>
          <w:rFonts w:ascii="Times New Roman" w:eastAsia="Times New Roman" w:hAnsi="Times New Roman" w:cs="Times New Roman"/>
          <w:sz w:val="28"/>
          <w:szCs w:val="28"/>
          <w:lang w:eastAsia="ru-RU"/>
        </w:rPr>
        <w:t xml:space="preserve"> </w:t>
      </w:r>
      <w:proofErr w:type="gramStart"/>
      <w:r w:rsidRPr="00204CA4">
        <w:rPr>
          <w:rFonts w:ascii="Times New Roman" w:eastAsia="Times New Roman" w:hAnsi="Times New Roman" w:cs="Times New Roman"/>
          <w:sz w:val="28"/>
          <w:szCs w:val="28"/>
          <w:lang w:eastAsia="ru-RU"/>
        </w:rPr>
        <w:t>предотвращение противоправного влияния на результаты официальных спортивных соревнований и об ответственности за такое противоправное влияние); о строении и функциях организма человека; гигиенические знания, умения и навыки; режиме дня, закаливании организма, здоровом образе жизни; основах спортивного питания; требованиях к оборудованию, инвентарю и спортивной экипировке; требованиях техники безопасности при з</w:t>
      </w:r>
      <w:r w:rsidR="009F5DC8">
        <w:rPr>
          <w:rFonts w:ascii="Times New Roman" w:eastAsia="Times New Roman" w:hAnsi="Times New Roman" w:cs="Times New Roman"/>
          <w:sz w:val="28"/>
          <w:szCs w:val="28"/>
          <w:lang w:eastAsia="ru-RU"/>
        </w:rPr>
        <w:t>анятиях избранным видом спорта.</w:t>
      </w:r>
      <w:proofErr w:type="gramEnd"/>
    </w:p>
    <w:p w:rsidR="009F5DC8" w:rsidRPr="009F5DC8" w:rsidRDefault="009F5DC8" w:rsidP="008E37FF">
      <w:pPr>
        <w:spacing w:after="60" w:line="240" w:lineRule="auto"/>
        <w:jc w:val="both"/>
        <w:rPr>
          <w:rFonts w:ascii="Times New Roman" w:eastAsia="Times New Roman" w:hAnsi="Times New Roman" w:cs="Times New Roman"/>
          <w:spacing w:val="-6"/>
          <w:sz w:val="28"/>
          <w:szCs w:val="28"/>
          <w:lang w:eastAsia="ru-RU"/>
        </w:rPr>
      </w:pPr>
    </w:p>
    <w:p w:rsidR="009F5DC8" w:rsidRDefault="009F5DC8" w:rsidP="0038733E">
      <w:pPr>
        <w:spacing w:after="60" w:line="240" w:lineRule="auto"/>
        <w:ind w:firstLine="567"/>
        <w:jc w:val="center"/>
        <w:rPr>
          <w:rFonts w:ascii="Times New Roman" w:eastAsia="Times New Roman" w:hAnsi="Times New Roman" w:cs="Times New Roman"/>
          <w:b/>
          <w:spacing w:val="-6"/>
          <w:sz w:val="28"/>
          <w:szCs w:val="28"/>
          <w:lang w:eastAsia="ru-RU"/>
        </w:rPr>
      </w:pPr>
      <w:r w:rsidRPr="009F5DC8">
        <w:rPr>
          <w:rFonts w:ascii="Times New Roman" w:eastAsia="Times New Roman" w:hAnsi="Times New Roman" w:cs="Times New Roman"/>
          <w:b/>
          <w:spacing w:val="-6"/>
          <w:sz w:val="28"/>
          <w:szCs w:val="28"/>
          <w:lang w:eastAsia="ru-RU"/>
        </w:rPr>
        <w:t>4.4. Нормативы общей физической и специальной физической под</w:t>
      </w:r>
      <w:r w:rsidR="0038733E">
        <w:rPr>
          <w:rFonts w:ascii="Times New Roman" w:eastAsia="Times New Roman" w:hAnsi="Times New Roman" w:cs="Times New Roman"/>
          <w:b/>
          <w:spacing w:val="-6"/>
          <w:sz w:val="28"/>
          <w:szCs w:val="28"/>
          <w:lang w:eastAsia="ru-RU"/>
        </w:rPr>
        <w:t>готовки для зачисления в группы</w:t>
      </w:r>
    </w:p>
    <w:p w:rsidR="008E37FF" w:rsidRDefault="008E37FF" w:rsidP="0038733E">
      <w:pPr>
        <w:spacing w:after="60" w:line="240" w:lineRule="auto"/>
        <w:ind w:firstLine="567"/>
        <w:jc w:val="both"/>
        <w:rPr>
          <w:rFonts w:ascii="Times New Roman" w:eastAsia="Times New Roman" w:hAnsi="Times New Roman" w:cs="Times New Roman"/>
          <w:spacing w:val="-6"/>
          <w:sz w:val="28"/>
          <w:szCs w:val="28"/>
          <w:lang w:eastAsia="ru-RU"/>
        </w:rPr>
      </w:pPr>
      <w:r w:rsidRPr="008E37FF">
        <w:rPr>
          <w:rFonts w:ascii="Times New Roman" w:eastAsia="Times New Roman" w:hAnsi="Times New Roman" w:cs="Times New Roman"/>
          <w:spacing w:val="-6"/>
          <w:sz w:val="28"/>
          <w:szCs w:val="28"/>
          <w:lang w:eastAsia="ru-RU"/>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w:t>
      </w:r>
      <w:r w:rsidR="0038733E">
        <w:rPr>
          <w:rFonts w:ascii="Times New Roman" w:eastAsia="Times New Roman" w:hAnsi="Times New Roman" w:cs="Times New Roman"/>
          <w:spacing w:val="-6"/>
          <w:sz w:val="28"/>
          <w:szCs w:val="28"/>
          <w:lang w:eastAsia="ru-RU"/>
        </w:rPr>
        <w:t>одемонстрированного результата.</w:t>
      </w:r>
    </w:p>
    <w:p w:rsidR="0012578A" w:rsidRDefault="0012578A" w:rsidP="0038733E">
      <w:pPr>
        <w:spacing w:after="60" w:line="240" w:lineRule="auto"/>
        <w:ind w:firstLine="567"/>
        <w:jc w:val="both"/>
        <w:rPr>
          <w:rFonts w:ascii="Times New Roman" w:eastAsia="Times New Roman" w:hAnsi="Times New Roman" w:cs="Times New Roman"/>
          <w:spacing w:val="-6"/>
          <w:sz w:val="28"/>
          <w:szCs w:val="28"/>
          <w:lang w:eastAsia="ru-RU"/>
        </w:rPr>
      </w:pPr>
    </w:p>
    <w:p w:rsidR="0012578A" w:rsidRDefault="0012578A" w:rsidP="0038733E">
      <w:pPr>
        <w:spacing w:after="60" w:line="240" w:lineRule="auto"/>
        <w:ind w:firstLine="567"/>
        <w:jc w:val="both"/>
        <w:rPr>
          <w:rFonts w:ascii="Times New Roman" w:eastAsia="Times New Roman" w:hAnsi="Times New Roman" w:cs="Times New Roman"/>
          <w:spacing w:val="-6"/>
          <w:sz w:val="28"/>
          <w:szCs w:val="28"/>
          <w:lang w:eastAsia="ru-RU"/>
        </w:rPr>
      </w:pPr>
    </w:p>
    <w:p w:rsidR="0012578A" w:rsidRDefault="0012578A" w:rsidP="0038733E">
      <w:pPr>
        <w:spacing w:after="60" w:line="240" w:lineRule="auto"/>
        <w:ind w:firstLine="567"/>
        <w:jc w:val="both"/>
        <w:rPr>
          <w:rFonts w:ascii="Times New Roman" w:eastAsia="Times New Roman" w:hAnsi="Times New Roman" w:cs="Times New Roman"/>
          <w:spacing w:val="-6"/>
          <w:sz w:val="28"/>
          <w:szCs w:val="28"/>
          <w:lang w:eastAsia="ru-RU"/>
        </w:rPr>
      </w:pPr>
    </w:p>
    <w:p w:rsidR="0012578A" w:rsidRDefault="0012578A" w:rsidP="0038733E">
      <w:pPr>
        <w:spacing w:after="60" w:line="240" w:lineRule="auto"/>
        <w:ind w:firstLine="567"/>
        <w:jc w:val="both"/>
        <w:rPr>
          <w:rFonts w:ascii="Times New Roman" w:eastAsia="Times New Roman" w:hAnsi="Times New Roman" w:cs="Times New Roman"/>
          <w:spacing w:val="-6"/>
          <w:sz w:val="28"/>
          <w:szCs w:val="28"/>
          <w:lang w:eastAsia="ru-RU"/>
        </w:rPr>
      </w:pPr>
    </w:p>
    <w:p w:rsidR="0012578A" w:rsidRDefault="0012578A" w:rsidP="0038733E">
      <w:pPr>
        <w:spacing w:after="60" w:line="240" w:lineRule="auto"/>
        <w:ind w:firstLine="567"/>
        <w:jc w:val="both"/>
        <w:rPr>
          <w:rFonts w:ascii="Times New Roman" w:eastAsia="Times New Roman" w:hAnsi="Times New Roman" w:cs="Times New Roman"/>
          <w:spacing w:val="-6"/>
          <w:sz w:val="28"/>
          <w:szCs w:val="28"/>
          <w:lang w:eastAsia="ru-RU"/>
        </w:rPr>
      </w:pPr>
    </w:p>
    <w:p w:rsidR="0012578A" w:rsidRDefault="0012578A" w:rsidP="0038733E">
      <w:pPr>
        <w:spacing w:after="60" w:line="240" w:lineRule="auto"/>
        <w:ind w:firstLine="567"/>
        <w:jc w:val="both"/>
        <w:rPr>
          <w:rFonts w:ascii="Times New Roman" w:eastAsia="Times New Roman" w:hAnsi="Times New Roman" w:cs="Times New Roman"/>
          <w:spacing w:val="-6"/>
          <w:sz w:val="28"/>
          <w:szCs w:val="28"/>
          <w:lang w:eastAsia="ru-RU"/>
        </w:rPr>
      </w:pPr>
    </w:p>
    <w:p w:rsidR="0012578A" w:rsidRPr="009F5DC8" w:rsidRDefault="0012578A" w:rsidP="0012578A">
      <w:pPr>
        <w:spacing w:after="60" w:line="240" w:lineRule="auto"/>
        <w:ind w:firstLine="567"/>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121</w:t>
      </w:r>
    </w:p>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sz w:val="26"/>
          <w:szCs w:val="26"/>
        </w:rPr>
      </w:pPr>
      <w:r w:rsidRPr="009F5DC8">
        <w:rPr>
          <w:rFonts w:ascii="Times New Roman" w:eastAsia="Calibri" w:hAnsi="Times New Roman" w:cs="Times New Roman"/>
          <w:sz w:val="26"/>
          <w:szCs w:val="26"/>
        </w:rPr>
        <w:t>НОРМАТИВЫ</w:t>
      </w:r>
    </w:p>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sz w:val="26"/>
          <w:szCs w:val="26"/>
        </w:rPr>
      </w:pPr>
      <w:r w:rsidRPr="009F5DC8">
        <w:rPr>
          <w:rFonts w:ascii="Times New Roman" w:eastAsia="Calibri" w:hAnsi="Times New Roman" w:cs="Times New Roman"/>
          <w:sz w:val="26"/>
          <w:szCs w:val="26"/>
        </w:rPr>
        <w:t>ОБЩЕЙ ФИЗИЧЕСКОЙ И СПЕЦИАЛЬНОЙ ФИЗИЧЕСКОЙ ПОДГОТОВКИ</w:t>
      </w:r>
    </w:p>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sz w:val="26"/>
          <w:szCs w:val="26"/>
        </w:rPr>
      </w:pPr>
      <w:r w:rsidRPr="009F5DC8">
        <w:rPr>
          <w:rFonts w:ascii="Times New Roman" w:eastAsia="Calibri" w:hAnsi="Times New Roman" w:cs="Times New Roman"/>
          <w:sz w:val="26"/>
          <w:szCs w:val="26"/>
        </w:rPr>
        <w:t>ДЛЯ ЗАЧИСЛЕНИЯ В ГРУППЫ НА ЭТАПЕ НАЧАЛЬНОЙ ПОДГОТОВКИ</w:t>
      </w:r>
    </w:p>
    <w:p w:rsidR="009F5DC8" w:rsidRPr="009F5DC8" w:rsidRDefault="009F5DC8" w:rsidP="009F5DC8">
      <w:pPr>
        <w:autoSpaceDE w:val="0"/>
        <w:autoSpaceDN w:val="0"/>
        <w:adjustRightInd w:val="0"/>
        <w:spacing w:before="20" w:after="20" w:line="240" w:lineRule="exact"/>
        <w:ind w:firstLine="540"/>
        <w:jc w:val="both"/>
        <w:rPr>
          <w:rFonts w:ascii="Times New Roman" w:eastAsia="Calibri" w:hAnsi="Times New Roman" w:cs="Times New Roman"/>
          <w:sz w:val="26"/>
          <w:szCs w:val="26"/>
        </w:rPr>
      </w:pPr>
    </w:p>
    <w:tbl>
      <w:tblPr>
        <w:tblW w:w="9883" w:type="dxa"/>
        <w:tblCellSpacing w:w="5" w:type="nil"/>
        <w:tblInd w:w="75" w:type="dxa"/>
        <w:tblLayout w:type="fixed"/>
        <w:tblCellMar>
          <w:left w:w="75" w:type="dxa"/>
          <w:right w:w="75" w:type="dxa"/>
        </w:tblCellMar>
        <w:tblLook w:val="0000" w:firstRow="0" w:lastRow="0" w:firstColumn="0" w:lastColumn="0" w:noHBand="0" w:noVBand="0"/>
      </w:tblPr>
      <w:tblGrid>
        <w:gridCol w:w="676"/>
        <w:gridCol w:w="2298"/>
        <w:gridCol w:w="3514"/>
        <w:gridCol w:w="3395"/>
      </w:tblGrid>
      <w:tr w:rsidR="009F5DC8" w:rsidRPr="009F5DC8" w:rsidTr="009F5DC8">
        <w:trPr>
          <w:trHeight w:val="83"/>
          <w:tblCellSpacing w:w="5" w:type="nil"/>
        </w:trPr>
        <w:tc>
          <w:tcPr>
            <w:tcW w:w="676" w:type="dxa"/>
            <w:vMerge w:val="restart"/>
            <w:tcBorders>
              <w:top w:val="single" w:sz="4" w:space="0" w:color="auto"/>
              <w:left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r w:rsidRPr="009F5DC8">
              <w:rPr>
                <w:rFonts w:ascii="Times New Roman" w:eastAsia="Calibri" w:hAnsi="Times New Roman" w:cs="Times New Roman"/>
                <w:b/>
              </w:rPr>
              <w:t>№ теста</w:t>
            </w:r>
          </w:p>
        </w:tc>
        <w:tc>
          <w:tcPr>
            <w:tcW w:w="2298" w:type="dxa"/>
            <w:vMerge w:val="restart"/>
            <w:tcBorders>
              <w:top w:val="single" w:sz="4" w:space="0" w:color="auto"/>
              <w:left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r w:rsidRPr="009F5DC8">
              <w:rPr>
                <w:rFonts w:ascii="Times New Roman" w:eastAsia="Calibri" w:hAnsi="Times New Roman" w:cs="Times New Roman"/>
                <w:b/>
              </w:rPr>
              <w:t>Развиваемое физическое качество</w:t>
            </w:r>
          </w:p>
        </w:tc>
        <w:tc>
          <w:tcPr>
            <w:tcW w:w="6909"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bCs/>
                <w:sz w:val="24"/>
                <w:szCs w:val="24"/>
                <w:lang w:eastAsia="ru-RU"/>
              </w:rPr>
            </w:pPr>
            <w:r w:rsidRPr="009F5DC8">
              <w:rPr>
                <w:rFonts w:ascii="Times New Roman" w:eastAsia="Times New Roman" w:hAnsi="Times New Roman" w:cs="Times New Roman"/>
                <w:b/>
                <w:bCs/>
                <w:sz w:val="24"/>
                <w:szCs w:val="24"/>
                <w:lang w:eastAsia="ru-RU"/>
              </w:rPr>
              <w:t>Контрольные упражнения (тесты)</w:t>
            </w:r>
          </w:p>
        </w:tc>
      </w:tr>
      <w:tr w:rsidR="009F5DC8" w:rsidRPr="009F5DC8" w:rsidTr="009F5DC8">
        <w:trPr>
          <w:trHeight w:val="88"/>
          <w:tblCellSpacing w:w="5" w:type="nil"/>
        </w:trPr>
        <w:tc>
          <w:tcPr>
            <w:tcW w:w="676" w:type="dxa"/>
            <w:vMerge/>
            <w:tcBorders>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p>
        </w:tc>
        <w:tc>
          <w:tcPr>
            <w:tcW w:w="2298" w:type="dxa"/>
            <w:vMerge/>
            <w:tcBorders>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p>
        </w:tc>
        <w:tc>
          <w:tcPr>
            <w:tcW w:w="3514"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sz w:val="24"/>
                <w:szCs w:val="24"/>
                <w:lang w:eastAsia="ru-RU"/>
              </w:rPr>
            </w:pPr>
            <w:r w:rsidRPr="009F5DC8">
              <w:rPr>
                <w:rFonts w:ascii="Times New Roman" w:eastAsia="Times New Roman" w:hAnsi="Times New Roman" w:cs="Times New Roman"/>
                <w:b/>
                <w:sz w:val="24"/>
                <w:szCs w:val="24"/>
                <w:lang w:eastAsia="ru-RU"/>
              </w:rPr>
              <w:t>Юноши</w:t>
            </w:r>
          </w:p>
        </w:tc>
        <w:tc>
          <w:tcPr>
            <w:tcW w:w="3395"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sz w:val="24"/>
                <w:szCs w:val="24"/>
                <w:lang w:eastAsia="ru-RU"/>
              </w:rPr>
            </w:pPr>
            <w:r w:rsidRPr="009F5DC8">
              <w:rPr>
                <w:rFonts w:ascii="Times New Roman" w:eastAsia="Times New Roman" w:hAnsi="Times New Roman" w:cs="Times New Roman"/>
                <w:b/>
                <w:sz w:val="24"/>
                <w:szCs w:val="24"/>
                <w:lang w:eastAsia="ru-RU"/>
              </w:rPr>
              <w:t xml:space="preserve">Девушки </w:t>
            </w:r>
          </w:p>
        </w:tc>
      </w:tr>
      <w:tr w:rsidR="009F5DC8" w:rsidRPr="009F5DC8" w:rsidTr="009F5DC8">
        <w:trPr>
          <w:trHeight w:val="78"/>
          <w:tblCellSpacing w:w="5" w:type="nil"/>
        </w:trPr>
        <w:tc>
          <w:tcPr>
            <w:tcW w:w="6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b/>
                <w:sz w:val="26"/>
                <w:szCs w:val="26"/>
              </w:rPr>
            </w:pPr>
            <w:r w:rsidRPr="009F5DC8">
              <w:rPr>
                <w:rFonts w:ascii="Times New Roman" w:eastAsia="Calibri" w:hAnsi="Times New Roman" w:cs="Times New Roman"/>
                <w:b/>
                <w:sz w:val="26"/>
                <w:szCs w:val="26"/>
              </w:rPr>
              <w:t>1</w:t>
            </w:r>
          </w:p>
        </w:tc>
        <w:tc>
          <w:tcPr>
            <w:tcW w:w="229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Скоростные качества</w:t>
            </w:r>
          </w:p>
        </w:tc>
        <w:tc>
          <w:tcPr>
            <w:tcW w:w="3514"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на 30 м (не более 6,9 с)</w:t>
            </w:r>
          </w:p>
        </w:tc>
        <w:tc>
          <w:tcPr>
            <w:tcW w:w="3395"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на 30 м (не более 7,2 с)</w:t>
            </w:r>
          </w:p>
        </w:tc>
      </w:tr>
      <w:tr w:rsidR="009F5DC8" w:rsidRPr="009F5DC8" w:rsidTr="009F5DC8">
        <w:trPr>
          <w:trHeight w:val="82"/>
          <w:tblCellSpacing w:w="5" w:type="nil"/>
        </w:trPr>
        <w:tc>
          <w:tcPr>
            <w:tcW w:w="6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b/>
                <w:sz w:val="26"/>
                <w:szCs w:val="26"/>
              </w:rPr>
            </w:pPr>
            <w:r w:rsidRPr="009F5DC8">
              <w:rPr>
                <w:rFonts w:ascii="Times New Roman" w:eastAsia="Calibri" w:hAnsi="Times New Roman" w:cs="Times New Roman"/>
                <w:b/>
                <w:sz w:val="26"/>
                <w:szCs w:val="26"/>
              </w:rPr>
              <w:t>2</w:t>
            </w:r>
          </w:p>
        </w:tc>
        <w:tc>
          <w:tcPr>
            <w:tcW w:w="2298" w:type="dxa"/>
            <w:vMerge w:val="restart"/>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Скоростно-силовые качества</w:t>
            </w:r>
          </w:p>
        </w:tc>
        <w:tc>
          <w:tcPr>
            <w:tcW w:w="3514"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Прыжок в длину с места (не менее 115 см)</w:t>
            </w:r>
          </w:p>
        </w:tc>
        <w:tc>
          <w:tcPr>
            <w:tcW w:w="3395"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Прыжок в длину с места (не менее 110 см)</w:t>
            </w:r>
          </w:p>
        </w:tc>
      </w:tr>
      <w:tr w:rsidR="009F5DC8" w:rsidRPr="009F5DC8" w:rsidTr="009F5DC8">
        <w:trPr>
          <w:trHeight w:val="232"/>
          <w:tblCellSpacing w:w="5" w:type="nil"/>
        </w:trPr>
        <w:tc>
          <w:tcPr>
            <w:tcW w:w="6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b/>
                <w:sz w:val="26"/>
                <w:szCs w:val="26"/>
              </w:rPr>
            </w:pPr>
            <w:r w:rsidRPr="009F5DC8">
              <w:rPr>
                <w:rFonts w:ascii="Times New Roman" w:eastAsia="Calibri" w:hAnsi="Times New Roman" w:cs="Times New Roman"/>
                <w:b/>
                <w:sz w:val="26"/>
                <w:szCs w:val="26"/>
              </w:rPr>
              <w:t>3</w:t>
            </w:r>
          </w:p>
        </w:tc>
        <w:tc>
          <w:tcPr>
            <w:tcW w:w="2298" w:type="dxa"/>
            <w:vMerge/>
            <w:tcBorders>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туловища, лежа на спине за 30 с (не менее 8 раз)</w:t>
            </w:r>
          </w:p>
        </w:tc>
        <w:tc>
          <w:tcPr>
            <w:tcW w:w="3395"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туловища, лежа на спине за 30 с (не менее 10 раз)</w:t>
            </w:r>
          </w:p>
        </w:tc>
      </w:tr>
      <w:tr w:rsidR="009F5DC8" w:rsidRPr="009F5DC8" w:rsidTr="009F5DC8">
        <w:trPr>
          <w:trHeight w:val="226"/>
          <w:tblCellSpacing w:w="5" w:type="nil"/>
        </w:trPr>
        <w:tc>
          <w:tcPr>
            <w:tcW w:w="6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b/>
                <w:sz w:val="26"/>
                <w:szCs w:val="26"/>
              </w:rPr>
            </w:pPr>
            <w:r w:rsidRPr="009F5DC8">
              <w:rPr>
                <w:rFonts w:ascii="Times New Roman" w:eastAsia="Calibri" w:hAnsi="Times New Roman" w:cs="Times New Roman"/>
                <w:b/>
                <w:sz w:val="26"/>
                <w:szCs w:val="26"/>
              </w:rPr>
              <w:t>4</w:t>
            </w:r>
          </w:p>
        </w:tc>
        <w:tc>
          <w:tcPr>
            <w:tcW w:w="229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Сила</w:t>
            </w:r>
          </w:p>
        </w:tc>
        <w:tc>
          <w:tcPr>
            <w:tcW w:w="3514"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Сгибание  и разгибание рук в упоре лежа на полу</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 (не менее 7 раз)</w:t>
            </w:r>
          </w:p>
        </w:tc>
        <w:tc>
          <w:tcPr>
            <w:tcW w:w="3395"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Сгибание  и разгибание рук в упоре лежа на полу </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(не менее 4 раз)</w:t>
            </w:r>
          </w:p>
        </w:tc>
      </w:tr>
      <w:tr w:rsidR="009F5DC8" w:rsidRPr="009F5DC8" w:rsidTr="009F5DC8">
        <w:trPr>
          <w:trHeight w:val="92"/>
          <w:tblCellSpacing w:w="5" w:type="nil"/>
        </w:trPr>
        <w:tc>
          <w:tcPr>
            <w:tcW w:w="6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b/>
                <w:sz w:val="26"/>
                <w:szCs w:val="26"/>
              </w:rPr>
            </w:pPr>
            <w:r w:rsidRPr="009F5DC8">
              <w:rPr>
                <w:rFonts w:ascii="Times New Roman" w:eastAsia="Calibri" w:hAnsi="Times New Roman" w:cs="Times New Roman"/>
                <w:b/>
                <w:sz w:val="26"/>
                <w:szCs w:val="26"/>
              </w:rPr>
              <w:t>5</w:t>
            </w:r>
          </w:p>
        </w:tc>
        <w:tc>
          <w:tcPr>
            <w:tcW w:w="229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Координация</w:t>
            </w:r>
          </w:p>
        </w:tc>
        <w:tc>
          <w:tcPr>
            <w:tcW w:w="3514"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Челночный бег 3х10 м (не более 10,4 с)</w:t>
            </w:r>
          </w:p>
        </w:tc>
        <w:tc>
          <w:tcPr>
            <w:tcW w:w="3395"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Челночный бег 3х10 м (не более 10,9 с)</w:t>
            </w:r>
          </w:p>
        </w:tc>
      </w:tr>
      <w:tr w:rsidR="009F5DC8" w:rsidRPr="009F5DC8" w:rsidTr="009F5DC8">
        <w:trPr>
          <w:trHeight w:val="92"/>
          <w:tblCellSpacing w:w="5" w:type="nil"/>
        </w:trPr>
        <w:tc>
          <w:tcPr>
            <w:tcW w:w="6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40" w:lineRule="exact"/>
              <w:jc w:val="center"/>
              <w:rPr>
                <w:rFonts w:ascii="Times New Roman" w:eastAsia="Calibri" w:hAnsi="Times New Roman" w:cs="Times New Roman"/>
                <w:b/>
                <w:sz w:val="26"/>
                <w:szCs w:val="26"/>
              </w:rPr>
            </w:pPr>
            <w:r w:rsidRPr="009F5DC8">
              <w:rPr>
                <w:rFonts w:ascii="Times New Roman" w:eastAsia="Calibri" w:hAnsi="Times New Roman" w:cs="Times New Roman"/>
                <w:b/>
                <w:sz w:val="26"/>
                <w:szCs w:val="26"/>
              </w:rPr>
              <w:t>6</w:t>
            </w:r>
          </w:p>
        </w:tc>
        <w:tc>
          <w:tcPr>
            <w:tcW w:w="229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Гибкость </w:t>
            </w:r>
          </w:p>
        </w:tc>
        <w:tc>
          <w:tcPr>
            <w:tcW w:w="6909"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Наклон вперед из </w:t>
            </w:r>
            <w:proofErr w:type="gramStart"/>
            <w:r w:rsidRPr="009F5DC8">
              <w:rPr>
                <w:rFonts w:ascii="Times New Roman" w:eastAsia="Times New Roman" w:hAnsi="Times New Roman" w:cs="Times New Roman"/>
                <w:sz w:val="24"/>
                <w:szCs w:val="24"/>
                <w:lang w:eastAsia="ru-RU"/>
              </w:rPr>
              <w:t>положения</w:t>
            </w:r>
            <w:proofErr w:type="gramEnd"/>
            <w:r w:rsidRPr="009F5DC8">
              <w:rPr>
                <w:rFonts w:ascii="Times New Roman" w:eastAsia="Times New Roman" w:hAnsi="Times New Roman" w:cs="Times New Roman"/>
                <w:sz w:val="24"/>
                <w:szCs w:val="24"/>
                <w:lang w:eastAsia="ru-RU"/>
              </w:rPr>
              <w:t xml:space="preserve"> стоя с выпрямленными ногами на полу (пальцами рук коснуться пола)</w:t>
            </w:r>
          </w:p>
        </w:tc>
      </w:tr>
    </w:tbl>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sz w:val="24"/>
          <w:szCs w:val="24"/>
        </w:rPr>
      </w:pPr>
    </w:p>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sz w:val="24"/>
          <w:szCs w:val="24"/>
        </w:rPr>
      </w:pPr>
      <w:r w:rsidRPr="009F5DC8">
        <w:rPr>
          <w:rFonts w:ascii="Times New Roman" w:eastAsia="Calibri" w:hAnsi="Times New Roman" w:cs="Times New Roman"/>
          <w:sz w:val="24"/>
          <w:szCs w:val="24"/>
        </w:rPr>
        <w:t>НОРМАТИВЫ</w:t>
      </w:r>
    </w:p>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sz w:val="24"/>
          <w:szCs w:val="24"/>
        </w:rPr>
      </w:pPr>
      <w:r w:rsidRPr="009F5DC8">
        <w:rPr>
          <w:rFonts w:ascii="Times New Roman" w:eastAsia="Calibri" w:hAnsi="Times New Roman" w:cs="Times New Roman"/>
          <w:sz w:val="24"/>
          <w:szCs w:val="24"/>
        </w:rPr>
        <w:t>ОБЩЕЙ ФИЗИЧЕСКОЙ И СПЕЦИАЛЬНОЙ ФИЗИЧЕСКОЙ ПОДГОТОВКИ</w:t>
      </w:r>
    </w:p>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sz w:val="24"/>
          <w:szCs w:val="24"/>
        </w:rPr>
      </w:pPr>
      <w:r w:rsidRPr="009F5DC8">
        <w:rPr>
          <w:rFonts w:ascii="Times New Roman" w:eastAsia="Calibri" w:hAnsi="Times New Roman" w:cs="Times New Roman"/>
          <w:sz w:val="24"/>
          <w:szCs w:val="24"/>
        </w:rPr>
        <w:t>ДЛЯ ЗАЧИСЛЕНИЯ В ГРУППЫ НА ТРЕНИРОВОЧНОМ ЭТАПЕ</w:t>
      </w:r>
    </w:p>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sz w:val="24"/>
          <w:szCs w:val="24"/>
        </w:rPr>
      </w:pPr>
      <w:r w:rsidRPr="009F5DC8">
        <w:rPr>
          <w:rFonts w:ascii="Times New Roman" w:eastAsia="Calibri" w:hAnsi="Times New Roman" w:cs="Times New Roman"/>
          <w:sz w:val="24"/>
          <w:szCs w:val="24"/>
        </w:rPr>
        <w:t>(СПОРТИВНОЙ СПЕЦИАЛИЗАЦИИ)</w:t>
      </w:r>
    </w:p>
    <w:p w:rsidR="009F5DC8" w:rsidRPr="009F5DC8" w:rsidRDefault="009F5DC8" w:rsidP="009F5DC8">
      <w:pPr>
        <w:autoSpaceDE w:val="0"/>
        <w:autoSpaceDN w:val="0"/>
        <w:adjustRightInd w:val="0"/>
        <w:spacing w:after="0" w:line="240" w:lineRule="auto"/>
        <w:ind w:firstLine="540"/>
        <w:jc w:val="both"/>
        <w:rPr>
          <w:rFonts w:ascii="Arial" w:eastAsia="Calibri" w:hAnsi="Arial" w:cs="Arial"/>
          <w:sz w:val="20"/>
          <w:szCs w:val="20"/>
        </w:rPr>
      </w:pPr>
    </w:p>
    <w:tbl>
      <w:tblPr>
        <w:tblW w:w="9927" w:type="dxa"/>
        <w:tblCellSpacing w:w="5" w:type="nil"/>
        <w:tblInd w:w="75" w:type="dxa"/>
        <w:tblLayout w:type="fixed"/>
        <w:tblCellMar>
          <w:left w:w="75" w:type="dxa"/>
          <w:right w:w="75" w:type="dxa"/>
        </w:tblCellMar>
        <w:tblLook w:val="0000" w:firstRow="0" w:lastRow="0" w:firstColumn="0" w:lastColumn="0" w:noHBand="0" w:noVBand="0"/>
      </w:tblPr>
      <w:tblGrid>
        <w:gridCol w:w="680"/>
        <w:gridCol w:w="2176"/>
        <w:gridCol w:w="3400"/>
        <w:gridCol w:w="3671"/>
      </w:tblGrid>
      <w:tr w:rsidR="009F5DC8" w:rsidRPr="009F5DC8" w:rsidTr="0038733E">
        <w:trPr>
          <w:trHeight w:val="68"/>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r w:rsidRPr="009F5DC8">
              <w:rPr>
                <w:rFonts w:ascii="Times New Roman" w:eastAsia="Calibri" w:hAnsi="Times New Roman" w:cs="Times New Roman"/>
                <w:b/>
              </w:rPr>
              <w:t>№ теста</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r w:rsidRPr="009F5DC8">
              <w:rPr>
                <w:rFonts w:ascii="Times New Roman" w:eastAsia="Calibri" w:hAnsi="Times New Roman" w:cs="Times New Roman"/>
                <w:b/>
              </w:rPr>
              <w:t>Развиваемое физическое качество</w:t>
            </w:r>
          </w:p>
        </w:tc>
        <w:tc>
          <w:tcPr>
            <w:tcW w:w="7071"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bCs/>
                <w:sz w:val="24"/>
                <w:szCs w:val="24"/>
                <w:lang w:eastAsia="ru-RU"/>
              </w:rPr>
            </w:pPr>
            <w:r w:rsidRPr="009F5DC8">
              <w:rPr>
                <w:rFonts w:ascii="Times New Roman" w:eastAsia="Times New Roman" w:hAnsi="Times New Roman" w:cs="Times New Roman"/>
                <w:b/>
                <w:bCs/>
                <w:sz w:val="24"/>
                <w:szCs w:val="24"/>
                <w:lang w:eastAsia="ru-RU"/>
              </w:rPr>
              <w:t>Контрольные упражнения (тесты)</w:t>
            </w:r>
          </w:p>
        </w:tc>
      </w:tr>
      <w:tr w:rsidR="009F5DC8" w:rsidRPr="009F5DC8" w:rsidTr="0038733E">
        <w:trPr>
          <w:trHeight w:val="72"/>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p>
        </w:tc>
        <w:tc>
          <w:tcPr>
            <w:tcW w:w="340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sz w:val="24"/>
                <w:szCs w:val="24"/>
                <w:lang w:eastAsia="ru-RU"/>
              </w:rPr>
            </w:pPr>
            <w:r w:rsidRPr="009F5DC8">
              <w:rPr>
                <w:rFonts w:ascii="Times New Roman" w:eastAsia="Times New Roman" w:hAnsi="Times New Roman" w:cs="Times New Roman"/>
                <w:b/>
                <w:sz w:val="24"/>
                <w:szCs w:val="24"/>
                <w:lang w:eastAsia="ru-RU"/>
              </w:rPr>
              <w:t>Юноши</w:t>
            </w:r>
          </w:p>
        </w:tc>
        <w:tc>
          <w:tcPr>
            <w:tcW w:w="3671"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sz w:val="24"/>
                <w:szCs w:val="24"/>
                <w:lang w:eastAsia="ru-RU"/>
              </w:rPr>
            </w:pPr>
            <w:r w:rsidRPr="009F5DC8">
              <w:rPr>
                <w:rFonts w:ascii="Times New Roman" w:eastAsia="Times New Roman" w:hAnsi="Times New Roman" w:cs="Times New Roman"/>
                <w:b/>
                <w:sz w:val="24"/>
                <w:szCs w:val="24"/>
                <w:lang w:eastAsia="ru-RU"/>
              </w:rPr>
              <w:t xml:space="preserve">Девушки </w:t>
            </w:r>
          </w:p>
        </w:tc>
      </w:tr>
      <w:tr w:rsidR="009F5DC8" w:rsidRPr="009F5DC8" w:rsidTr="0038733E">
        <w:trPr>
          <w:trHeight w:val="133"/>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1</w:t>
            </w:r>
          </w:p>
        </w:tc>
        <w:tc>
          <w:tcPr>
            <w:tcW w:w="21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Скоростные качества</w:t>
            </w:r>
          </w:p>
        </w:tc>
        <w:tc>
          <w:tcPr>
            <w:tcW w:w="340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60 м (не менее 11,6 с)</w:t>
            </w:r>
          </w:p>
        </w:tc>
        <w:tc>
          <w:tcPr>
            <w:tcW w:w="3671"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60 м (не менее 12,3 с)</w:t>
            </w:r>
          </w:p>
        </w:tc>
      </w:tr>
      <w:tr w:rsidR="009F5DC8" w:rsidRPr="009F5DC8" w:rsidTr="009F5DC8">
        <w:trPr>
          <w:trHeight w:val="251"/>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2</w:t>
            </w:r>
          </w:p>
        </w:tc>
        <w:tc>
          <w:tcPr>
            <w:tcW w:w="21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Выносливость</w:t>
            </w:r>
          </w:p>
        </w:tc>
        <w:tc>
          <w:tcPr>
            <w:tcW w:w="340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на 1 км (не более 6 мин 30 с)</w:t>
            </w:r>
          </w:p>
        </w:tc>
        <w:tc>
          <w:tcPr>
            <w:tcW w:w="3671"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на 1 км (не более 6 мин 50 с)</w:t>
            </w:r>
          </w:p>
        </w:tc>
      </w:tr>
      <w:tr w:rsidR="009F5DC8" w:rsidRPr="009F5DC8" w:rsidTr="0038733E">
        <w:trPr>
          <w:trHeight w:val="491"/>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3</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Скоростно-силовые качества</w:t>
            </w:r>
          </w:p>
        </w:tc>
        <w:tc>
          <w:tcPr>
            <w:tcW w:w="340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Прыжок в длину с места</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 (не менее 140 см)</w:t>
            </w:r>
          </w:p>
        </w:tc>
        <w:tc>
          <w:tcPr>
            <w:tcW w:w="3671"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Прыжок в длину с места</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 (не менее 130 см)</w:t>
            </w:r>
          </w:p>
        </w:tc>
      </w:tr>
      <w:tr w:rsidR="009F5DC8" w:rsidRPr="009F5DC8" w:rsidTr="0038733E">
        <w:trPr>
          <w:trHeight w:val="491"/>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4</w:t>
            </w:r>
          </w:p>
        </w:tc>
        <w:tc>
          <w:tcPr>
            <w:tcW w:w="2176" w:type="dxa"/>
            <w:vMerge/>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340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туловища, лежа на спине за 30 с (не менее 15 раз)</w:t>
            </w:r>
          </w:p>
        </w:tc>
        <w:tc>
          <w:tcPr>
            <w:tcW w:w="3671"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туловища, лежа на спине за 30 с (не менее 12 раз)</w:t>
            </w:r>
          </w:p>
        </w:tc>
      </w:tr>
      <w:tr w:rsidR="009F5DC8" w:rsidRPr="009F5DC8" w:rsidTr="009F5DC8">
        <w:trPr>
          <w:trHeight w:val="196"/>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5</w:t>
            </w:r>
          </w:p>
        </w:tc>
        <w:tc>
          <w:tcPr>
            <w:tcW w:w="21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Сила</w:t>
            </w:r>
          </w:p>
        </w:tc>
        <w:tc>
          <w:tcPr>
            <w:tcW w:w="340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Сгибание и разгибание рук в упоре лежа на полу </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(не менее 12 раз)</w:t>
            </w:r>
          </w:p>
        </w:tc>
        <w:tc>
          <w:tcPr>
            <w:tcW w:w="3671"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Сгибание и разгибание рук в упоре лежа на полу (не менее 8 раз)</w:t>
            </w:r>
          </w:p>
        </w:tc>
      </w:tr>
      <w:tr w:rsidR="009F5DC8" w:rsidRPr="009F5DC8" w:rsidTr="0038733E">
        <w:trPr>
          <w:trHeight w:val="191"/>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6</w:t>
            </w:r>
          </w:p>
        </w:tc>
        <w:tc>
          <w:tcPr>
            <w:tcW w:w="21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Координация</w:t>
            </w:r>
          </w:p>
        </w:tc>
        <w:tc>
          <w:tcPr>
            <w:tcW w:w="340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Челночный бег 3х10 м </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(не более 10,1 с)</w:t>
            </w:r>
          </w:p>
        </w:tc>
        <w:tc>
          <w:tcPr>
            <w:tcW w:w="3671"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Челночный бег 3х10 м </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(не более 10,7 с)</w:t>
            </w:r>
          </w:p>
        </w:tc>
      </w:tr>
      <w:tr w:rsidR="009F5DC8" w:rsidRPr="009F5DC8" w:rsidTr="0038733E">
        <w:trPr>
          <w:trHeight w:val="97"/>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7</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Гибкость</w:t>
            </w:r>
          </w:p>
        </w:tc>
        <w:tc>
          <w:tcPr>
            <w:tcW w:w="7071"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Наклон вперед из </w:t>
            </w:r>
            <w:proofErr w:type="gramStart"/>
            <w:r w:rsidRPr="009F5DC8">
              <w:rPr>
                <w:rFonts w:ascii="Times New Roman" w:eastAsia="Times New Roman" w:hAnsi="Times New Roman" w:cs="Times New Roman"/>
                <w:sz w:val="24"/>
                <w:szCs w:val="24"/>
                <w:lang w:eastAsia="ru-RU"/>
              </w:rPr>
              <w:t>положения</w:t>
            </w:r>
            <w:proofErr w:type="gramEnd"/>
            <w:r w:rsidRPr="009F5DC8">
              <w:rPr>
                <w:rFonts w:ascii="Times New Roman" w:eastAsia="Times New Roman" w:hAnsi="Times New Roman" w:cs="Times New Roman"/>
                <w:sz w:val="24"/>
                <w:szCs w:val="24"/>
                <w:lang w:eastAsia="ru-RU"/>
              </w:rPr>
              <w:t xml:space="preserve"> стоя с выпрямленными ногами на полу, пальцами рук коснуться пола (не менее 2 раз)</w:t>
            </w:r>
          </w:p>
        </w:tc>
      </w:tr>
      <w:tr w:rsidR="009F5DC8" w:rsidRPr="009F5DC8" w:rsidTr="0038733E">
        <w:trPr>
          <w:trHeight w:val="97"/>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8</w:t>
            </w:r>
          </w:p>
        </w:tc>
        <w:tc>
          <w:tcPr>
            <w:tcW w:w="2176" w:type="dxa"/>
            <w:vMerge/>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7071"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Шпагат, стопы и бедра фиксируются на одной линии</w:t>
            </w:r>
          </w:p>
        </w:tc>
      </w:tr>
      <w:tr w:rsidR="009F5DC8" w:rsidRPr="009F5DC8" w:rsidTr="009F5DC8">
        <w:trPr>
          <w:trHeight w:val="67"/>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9</w:t>
            </w:r>
          </w:p>
        </w:tc>
        <w:tc>
          <w:tcPr>
            <w:tcW w:w="2176"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Техническое мастерство</w:t>
            </w:r>
          </w:p>
        </w:tc>
        <w:tc>
          <w:tcPr>
            <w:tcW w:w="7071"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Обязательная техническая программа</w:t>
            </w:r>
          </w:p>
        </w:tc>
      </w:tr>
    </w:tbl>
    <w:p w:rsidR="009F5DC8" w:rsidRPr="009F5DC8" w:rsidRDefault="009F5DC8" w:rsidP="009F5DC8">
      <w:pPr>
        <w:autoSpaceDE w:val="0"/>
        <w:autoSpaceDN w:val="0"/>
        <w:adjustRightInd w:val="0"/>
        <w:spacing w:before="20" w:after="20" w:line="200" w:lineRule="exact"/>
        <w:jc w:val="right"/>
        <w:rPr>
          <w:rFonts w:ascii="Times New Roman" w:eastAsia="Calibri" w:hAnsi="Times New Roman" w:cs="Times New Roman"/>
        </w:rPr>
      </w:pPr>
      <w:bookmarkStart w:id="2" w:name="Par553"/>
      <w:bookmarkEnd w:id="2"/>
    </w:p>
    <w:p w:rsidR="0012578A" w:rsidRDefault="0012578A" w:rsidP="009F5DC8">
      <w:pPr>
        <w:autoSpaceDE w:val="0"/>
        <w:autoSpaceDN w:val="0"/>
        <w:adjustRightInd w:val="0"/>
        <w:spacing w:after="0" w:line="240" w:lineRule="auto"/>
        <w:jc w:val="center"/>
        <w:rPr>
          <w:rFonts w:ascii="Times New Roman" w:eastAsia="Calibri" w:hAnsi="Times New Roman" w:cs="Times New Roman"/>
          <w:spacing w:val="-6"/>
          <w:sz w:val="23"/>
          <w:szCs w:val="23"/>
        </w:rPr>
      </w:pPr>
      <w:bookmarkStart w:id="3" w:name="Par558"/>
      <w:bookmarkEnd w:id="3"/>
    </w:p>
    <w:p w:rsidR="0012578A" w:rsidRDefault="0012578A" w:rsidP="009F5DC8">
      <w:pPr>
        <w:autoSpaceDE w:val="0"/>
        <w:autoSpaceDN w:val="0"/>
        <w:adjustRightInd w:val="0"/>
        <w:spacing w:after="0" w:line="240" w:lineRule="auto"/>
        <w:jc w:val="center"/>
        <w:rPr>
          <w:rFonts w:ascii="Times New Roman" w:eastAsia="Calibri" w:hAnsi="Times New Roman" w:cs="Times New Roman"/>
          <w:spacing w:val="-6"/>
          <w:sz w:val="23"/>
          <w:szCs w:val="23"/>
        </w:rPr>
      </w:pPr>
    </w:p>
    <w:p w:rsidR="0012578A" w:rsidRDefault="0012578A" w:rsidP="009F5DC8">
      <w:pPr>
        <w:autoSpaceDE w:val="0"/>
        <w:autoSpaceDN w:val="0"/>
        <w:adjustRightInd w:val="0"/>
        <w:spacing w:after="0" w:line="240" w:lineRule="auto"/>
        <w:jc w:val="center"/>
        <w:rPr>
          <w:rFonts w:ascii="Times New Roman" w:eastAsia="Calibri" w:hAnsi="Times New Roman" w:cs="Times New Roman"/>
          <w:spacing w:val="-6"/>
          <w:sz w:val="23"/>
          <w:szCs w:val="23"/>
        </w:rPr>
      </w:pPr>
    </w:p>
    <w:p w:rsidR="0012578A" w:rsidRDefault="0012578A" w:rsidP="009F5DC8">
      <w:pPr>
        <w:autoSpaceDE w:val="0"/>
        <w:autoSpaceDN w:val="0"/>
        <w:adjustRightInd w:val="0"/>
        <w:spacing w:after="0" w:line="240" w:lineRule="auto"/>
        <w:jc w:val="center"/>
        <w:rPr>
          <w:rFonts w:ascii="Times New Roman" w:eastAsia="Calibri" w:hAnsi="Times New Roman" w:cs="Times New Roman"/>
          <w:spacing w:val="-6"/>
          <w:sz w:val="23"/>
          <w:szCs w:val="23"/>
        </w:rPr>
      </w:pPr>
    </w:p>
    <w:p w:rsidR="0012578A" w:rsidRDefault="0012578A" w:rsidP="009F5DC8">
      <w:pPr>
        <w:autoSpaceDE w:val="0"/>
        <w:autoSpaceDN w:val="0"/>
        <w:adjustRightInd w:val="0"/>
        <w:spacing w:after="0" w:line="240" w:lineRule="auto"/>
        <w:jc w:val="center"/>
        <w:rPr>
          <w:rFonts w:ascii="Times New Roman" w:eastAsia="Calibri" w:hAnsi="Times New Roman" w:cs="Times New Roman"/>
          <w:spacing w:val="-6"/>
          <w:sz w:val="23"/>
          <w:szCs w:val="23"/>
        </w:rPr>
      </w:pPr>
      <w:r>
        <w:rPr>
          <w:rFonts w:ascii="Times New Roman" w:eastAsia="Calibri" w:hAnsi="Times New Roman" w:cs="Times New Roman"/>
          <w:spacing w:val="-6"/>
          <w:sz w:val="23"/>
          <w:szCs w:val="23"/>
        </w:rPr>
        <w:lastRenderedPageBreak/>
        <w:t>122</w:t>
      </w:r>
    </w:p>
    <w:p w:rsidR="0012578A" w:rsidRDefault="0012578A" w:rsidP="009F5DC8">
      <w:pPr>
        <w:autoSpaceDE w:val="0"/>
        <w:autoSpaceDN w:val="0"/>
        <w:adjustRightInd w:val="0"/>
        <w:spacing w:after="0" w:line="240" w:lineRule="auto"/>
        <w:jc w:val="center"/>
        <w:rPr>
          <w:rFonts w:ascii="Times New Roman" w:eastAsia="Calibri" w:hAnsi="Times New Roman" w:cs="Times New Roman"/>
          <w:spacing w:val="-6"/>
          <w:sz w:val="23"/>
          <w:szCs w:val="23"/>
        </w:rPr>
      </w:pPr>
    </w:p>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spacing w:val="-6"/>
          <w:sz w:val="23"/>
          <w:szCs w:val="23"/>
        </w:rPr>
      </w:pPr>
      <w:r w:rsidRPr="009F5DC8">
        <w:rPr>
          <w:rFonts w:ascii="Times New Roman" w:eastAsia="Calibri" w:hAnsi="Times New Roman" w:cs="Times New Roman"/>
          <w:spacing w:val="-6"/>
          <w:sz w:val="23"/>
          <w:szCs w:val="23"/>
        </w:rPr>
        <w:t>НОРМАТИВЫ</w:t>
      </w:r>
    </w:p>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spacing w:val="-6"/>
          <w:sz w:val="23"/>
          <w:szCs w:val="23"/>
        </w:rPr>
      </w:pPr>
      <w:r w:rsidRPr="009F5DC8">
        <w:rPr>
          <w:rFonts w:ascii="Times New Roman" w:eastAsia="Calibri" w:hAnsi="Times New Roman" w:cs="Times New Roman"/>
          <w:spacing w:val="-6"/>
          <w:sz w:val="23"/>
          <w:szCs w:val="23"/>
        </w:rPr>
        <w:t>ОБЩЕЙ ФИЗИЧЕСКОЙ И СПЕЦИАЛЬНОЙ ФИЗИЧЕСКОЙ ПОДГОТОВКИ</w:t>
      </w:r>
    </w:p>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sz w:val="24"/>
          <w:szCs w:val="24"/>
        </w:rPr>
      </w:pPr>
      <w:r w:rsidRPr="009F5DC8">
        <w:rPr>
          <w:rFonts w:ascii="Times New Roman" w:eastAsia="Calibri" w:hAnsi="Times New Roman" w:cs="Times New Roman"/>
          <w:spacing w:val="-6"/>
          <w:sz w:val="23"/>
          <w:szCs w:val="23"/>
        </w:rPr>
        <w:t>ДЛЯ ЗАЧИСЛЕНИЯ В ГРУППЫ НА ЭТАПЕ СОВЕРШЕНСТВОВАНИЯ СПОРТИВНОГО МАСТЕРСТВА</w:t>
      </w:r>
    </w:p>
    <w:p w:rsidR="009F5DC8" w:rsidRPr="009F5DC8" w:rsidRDefault="009F5DC8" w:rsidP="009F5DC8">
      <w:pPr>
        <w:autoSpaceDE w:val="0"/>
        <w:autoSpaceDN w:val="0"/>
        <w:adjustRightInd w:val="0"/>
        <w:spacing w:after="0" w:line="240" w:lineRule="auto"/>
        <w:ind w:firstLine="540"/>
        <w:jc w:val="both"/>
        <w:rPr>
          <w:rFonts w:ascii="Arial" w:eastAsia="Calibri" w:hAnsi="Arial" w:cs="Arial"/>
          <w:sz w:val="20"/>
          <w:szCs w:val="20"/>
        </w:rPr>
      </w:pPr>
    </w:p>
    <w:tbl>
      <w:tblPr>
        <w:tblW w:w="9897" w:type="dxa"/>
        <w:tblCellSpacing w:w="5" w:type="nil"/>
        <w:tblInd w:w="75" w:type="dxa"/>
        <w:tblLayout w:type="fixed"/>
        <w:tblCellMar>
          <w:left w:w="75" w:type="dxa"/>
          <w:right w:w="75" w:type="dxa"/>
        </w:tblCellMar>
        <w:tblLook w:val="0000" w:firstRow="0" w:lastRow="0" w:firstColumn="0" w:lastColumn="0" w:noHBand="0" w:noVBand="0"/>
      </w:tblPr>
      <w:tblGrid>
        <w:gridCol w:w="678"/>
        <w:gridCol w:w="2169"/>
        <w:gridCol w:w="3390"/>
        <w:gridCol w:w="3660"/>
      </w:tblGrid>
      <w:tr w:rsidR="009F5DC8" w:rsidRPr="009F5DC8" w:rsidTr="009F5DC8">
        <w:trPr>
          <w:trHeight w:val="83"/>
          <w:tblCellSpacing w:w="5" w:type="nil"/>
        </w:trPr>
        <w:tc>
          <w:tcPr>
            <w:tcW w:w="678" w:type="dxa"/>
            <w:vMerge w:val="restart"/>
            <w:tcBorders>
              <w:top w:val="single" w:sz="4" w:space="0" w:color="auto"/>
              <w:left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r w:rsidRPr="009F5DC8">
              <w:rPr>
                <w:rFonts w:ascii="Times New Roman" w:eastAsia="Calibri" w:hAnsi="Times New Roman" w:cs="Times New Roman"/>
                <w:b/>
              </w:rPr>
              <w:t>№ теста</w:t>
            </w:r>
          </w:p>
        </w:tc>
        <w:tc>
          <w:tcPr>
            <w:tcW w:w="2169" w:type="dxa"/>
            <w:vMerge w:val="restart"/>
            <w:tcBorders>
              <w:top w:val="single" w:sz="4" w:space="0" w:color="auto"/>
              <w:left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r w:rsidRPr="009F5DC8">
              <w:rPr>
                <w:rFonts w:ascii="Times New Roman" w:eastAsia="Calibri" w:hAnsi="Times New Roman" w:cs="Times New Roman"/>
                <w:b/>
              </w:rPr>
              <w:t>Развиваемое физическое качество</w:t>
            </w: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bCs/>
                <w:sz w:val="24"/>
                <w:szCs w:val="24"/>
                <w:lang w:eastAsia="ru-RU"/>
              </w:rPr>
            </w:pPr>
            <w:r w:rsidRPr="009F5DC8">
              <w:rPr>
                <w:rFonts w:ascii="Times New Roman" w:eastAsia="Times New Roman" w:hAnsi="Times New Roman" w:cs="Times New Roman"/>
                <w:b/>
                <w:bCs/>
                <w:sz w:val="24"/>
                <w:szCs w:val="24"/>
                <w:lang w:eastAsia="ru-RU"/>
              </w:rPr>
              <w:t>Контрольные упражнения (тесты)</w:t>
            </w:r>
          </w:p>
        </w:tc>
      </w:tr>
      <w:tr w:rsidR="009F5DC8" w:rsidRPr="009F5DC8" w:rsidTr="009F5DC8">
        <w:trPr>
          <w:trHeight w:val="88"/>
          <w:tblCellSpacing w:w="5" w:type="nil"/>
        </w:trPr>
        <w:tc>
          <w:tcPr>
            <w:tcW w:w="678" w:type="dxa"/>
            <w:vMerge/>
            <w:tcBorders>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p>
        </w:tc>
        <w:tc>
          <w:tcPr>
            <w:tcW w:w="2169" w:type="dxa"/>
            <w:vMerge/>
            <w:tcBorders>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p>
        </w:tc>
        <w:tc>
          <w:tcPr>
            <w:tcW w:w="339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sz w:val="24"/>
                <w:szCs w:val="24"/>
                <w:lang w:eastAsia="ru-RU"/>
              </w:rPr>
            </w:pPr>
            <w:r w:rsidRPr="009F5DC8">
              <w:rPr>
                <w:rFonts w:ascii="Times New Roman" w:eastAsia="Times New Roman" w:hAnsi="Times New Roman" w:cs="Times New Roman"/>
                <w:b/>
                <w:sz w:val="24"/>
                <w:szCs w:val="24"/>
                <w:lang w:eastAsia="ru-RU"/>
              </w:rPr>
              <w:t>Юноши</w:t>
            </w:r>
          </w:p>
        </w:tc>
        <w:tc>
          <w:tcPr>
            <w:tcW w:w="366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sz w:val="24"/>
                <w:szCs w:val="24"/>
                <w:lang w:eastAsia="ru-RU"/>
              </w:rPr>
            </w:pPr>
            <w:r w:rsidRPr="009F5DC8">
              <w:rPr>
                <w:rFonts w:ascii="Times New Roman" w:eastAsia="Times New Roman" w:hAnsi="Times New Roman" w:cs="Times New Roman"/>
                <w:b/>
                <w:sz w:val="24"/>
                <w:szCs w:val="24"/>
                <w:lang w:eastAsia="ru-RU"/>
              </w:rPr>
              <w:t xml:space="preserve">Девушки </w:t>
            </w:r>
          </w:p>
        </w:tc>
      </w:tr>
      <w:tr w:rsidR="009F5DC8" w:rsidRPr="009F5DC8" w:rsidTr="009F5DC8">
        <w:trPr>
          <w:trHeight w:val="161"/>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1</w:t>
            </w:r>
          </w:p>
        </w:tc>
        <w:tc>
          <w:tcPr>
            <w:tcW w:w="2169"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Скоростные качества</w:t>
            </w:r>
          </w:p>
        </w:tc>
        <w:tc>
          <w:tcPr>
            <w:tcW w:w="339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60 м (не более 8.7 с)</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60 м (не более 9.6 с)</w:t>
            </w:r>
          </w:p>
        </w:tc>
      </w:tr>
      <w:tr w:rsidR="009F5DC8" w:rsidRPr="009F5DC8" w:rsidTr="009F5DC8">
        <w:trPr>
          <w:trHeight w:val="306"/>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2</w:t>
            </w:r>
          </w:p>
        </w:tc>
        <w:tc>
          <w:tcPr>
            <w:tcW w:w="2169"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Выносливость</w:t>
            </w:r>
          </w:p>
        </w:tc>
        <w:tc>
          <w:tcPr>
            <w:tcW w:w="339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на 2 км (не более 9 мин)</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на 2 км (не более 11 мин)</w:t>
            </w:r>
          </w:p>
        </w:tc>
      </w:tr>
      <w:tr w:rsidR="009F5DC8" w:rsidRPr="009F5DC8" w:rsidTr="009F5DC8">
        <w:trPr>
          <w:trHeight w:val="597"/>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3</w:t>
            </w:r>
          </w:p>
        </w:tc>
        <w:tc>
          <w:tcPr>
            <w:tcW w:w="2169" w:type="dxa"/>
            <w:vMerge w:val="restart"/>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Скоростно-силовые качества</w:t>
            </w:r>
          </w:p>
        </w:tc>
        <w:tc>
          <w:tcPr>
            <w:tcW w:w="3390" w:type="dxa"/>
            <w:tcBorders>
              <w:top w:val="single" w:sz="4" w:space="0" w:color="auto"/>
              <w:left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Прыжок в длину с места (не менее 200 см)</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Прыжок в длину с места (не менее 175 см)</w:t>
            </w:r>
          </w:p>
        </w:tc>
      </w:tr>
      <w:tr w:rsidR="009F5DC8" w:rsidRPr="009F5DC8" w:rsidTr="009F5DC8">
        <w:trPr>
          <w:trHeight w:val="597"/>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4</w:t>
            </w:r>
          </w:p>
        </w:tc>
        <w:tc>
          <w:tcPr>
            <w:tcW w:w="2169" w:type="dxa"/>
            <w:vMerge/>
            <w:tcBorders>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туловища, лежа на спине за 30 с (не менее 20 раз)</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туловища, лежа на спине за 30 с (не менее 17 раз)</w:t>
            </w:r>
          </w:p>
        </w:tc>
      </w:tr>
      <w:tr w:rsidR="009F5DC8" w:rsidRPr="009F5DC8" w:rsidTr="009F5DC8">
        <w:trPr>
          <w:trHeight w:val="238"/>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5</w:t>
            </w:r>
          </w:p>
        </w:tc>
        <w:tc>
          <w:tcPr>
            <w:tcW w:w="2169" w:type="dxa"/>
            <w:vMerge w:val="restart"/>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Сила</w:t>
            </w:r>
          </w:p>
        </w:tc>
        <w:tc>
          <w:tcPr>
            <w:tcW w:w="3390" w:type="dxa"/>
            <w:tcBorders>
              <w:top w:val="single" w:sz="4" w:space="0" w:color="auto"/>
              <w:left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Сгибания и разгибания рук в упоре лежа на полу (не менее 20 раз)</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Сгибания и разгибания рук в упоре лежа на полу     (не менее 15 раз)</w:t>
            </w:r>
          </w:p>
        </w:tc>
      </w:tr>
      <w:tr w:rsidR="009F5DC8" w:rsidRPr="009F5DC8" w:rsidTr="009F5DC8">
        <w:trPr>
          <w:trHeight w:val="238"/>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6</w:t>
            </w:r>
          </w:p>
        </w:tc>
        <w:tc>
          <w:tcPr>
            <w:tcW w:w="2169" w:type="dxa"/>
            <w:vMerge/>
            <w:tcBorders>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Подтягивание из виса на перекладине (не менее 10 раз)</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Подтягивание из виса лежа на низкой перекладине </w:t>
            </w:r>
            <w:proofErr w:type="gramStart"/>
            <w:r w:rsidRPr="009F5DC8">
              <w:rPr>
                <w:rFonts w:ascii="Times New Roman" w:eastAsia="Times New Roman" w:hAnsi="Times New Roman" w:cs="Times New Roman"/>
                <w:sz w:val="24"/>
                <w:szCs w:val="24"/>
                <w:lang w:eastAsia="ru-RU"/>
              </w:rPr>
              <w:t xml:space="preserve">( </w:t>
            </w:r>
            <w:proofErr w:type="gramEnd"/>
            <w:r w:rsidRPr="009F5DC8">
              <w:rPr>
                <w:rFonts w:ascii="Times New Roman" w:eastAsia="Times New Roman" w:hAnsi="Times New Roman" w:cs="Times New Roman"/>
                <w:sz w:val="24"/>
                <w:szCs w:val="24"/>
                <w:lang w:eastAsia="ru-RU"/>
              </w:rPr>
              <w:t>не менее 18 раз)</w:t>
            </w:r>
          </w:p>
        </w:tc>
      </w:tr>
      <w:tr w:rsidR="009F5DC8" w:rsidRPr="009F5DC8" w:rsidTr="009F5DC8">
        <w:trPr>
          <w:trHeight w:val="232"/>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7</w:t>
            </w:r>
          </w:p>
        </w:tc>
        <w:tc>
          <w:tcPr>
            <w:tcW w:w="2169"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Координация</w:t>
            </w:r>
          </w:p>
        </w:tc>
        <w:tc>
          <w:tcPr>
            <w:tcW w:w="3390" w:type="dxa"/>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Челночный бег 3х10 м </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(не более 8,7 с)</w:t>
            </w:r>
          </w:p>
        </w:tc>
        <w:tc>
          <w:tcPr>
            <w:tcW w:w="366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Челночный бег 3х10 м </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(не более 9 с)</w:t>
            </w:r>
          </w:p>
        </w:tc>
      </w:tr>
      <w:tr w:rsidR="009F5DC8" w:rsidRPr="009F5DC8" w:rsidTr="009F5DC8">
        <w:trPr>
          <w:trHeight w:val="842"/>
          <w:tblCellSpacing w:w="5" w:type="nil"/>
        </w:trPr>
        <w:tc>
          <w:tcPr>
            <w:tcW w:w="678" w:type="dxa"/>
            <w:tcBorders>
              <w:top w:val="single" w:sz="4" w:space="0" w:color="auto"/>
              <w:left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8</w:t>
            </w:r>
          </w:p>
        </w:tc>
        <w:tc>
          <w:tcPr>
            <w:tcW w:w="2169" w:type="dxa"/>
            <w:vMerge w:val="restart"/>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Гибкость</w:t>
            </w:r>
          </w:p>
        </w:tc>
        <w:tc>
          <w:tcPr>
            <w:tcW w:w="7050" w:type="dxa"/>
            <w:gridSpan w:val="2"/>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Наклон вперед из </w:t>
            </w:r>
            <w:proofErr w:type="gramStart"/>
            <w:r w:rsidRPr="009F5DC8">
              <w:rPr>
                <w:rFonts w:ascii="Times New Roman" w:eastAsia="Times New Roman" w:hAnsi="Times New Roman" w:cs="Times New Roman"/>
                <w:sz w:val="24"/>
                <w:szCs w:val="24"/>
                <w:lang w:eastAsia="ru-RU"/>
              </w:rPr>
              <w:t>положения</w:t>
            </w:r>
            <w:proofErr w:type="gramEnd"/>
            <w:r w:rsidRPr="009F5DC8">
              <w:rPr>
                <w:rFonts w:ascii="Times New Roman" w:eastAsia="Times New Roman" w:hAnsi="Times New Roman" w:cs="Times New Roman"/>
                <w:sz w:val="24"/>
                <w:szCs w:val="24"/>
                <w:lang w:eastAsia="ru-RU"/>
              </w:rPr>
              <w:t xml:space="preserve"> сидя на полу, ноги  выпрямлены, вместе. Кисти рук тянутся вперед (не менее 5 см ниже уровня линии стопы)</w:t>
            </w:r>
          </w:p>
        </w:tc>
      </w:tr>
      <w:tr w:rsidR="009F5DC8" w:rsidRPr="009F5DC8" w:rsidTr="009F5DC8">
        <w:trPr>
          <w:trHeight w:val="118"/>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9</w:t>
            </w:r>
          </w:p>
        </w:tc>
        <w:tc>
          <w:tcPr>
            <w:tcW w:w="2169" w:type="dxa"/>
            <w:vMerge/>
            <w:tcBorders>
              <w:left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Продольный шпагат на полу (полное касание пола бедрами)</w:t>
            </w:r>
          </w:p>
        </w:tc>
      </w:tr>
      <w:tr w:rsidR="009F5DC8" w:rsidRPr="009F5DC8" w:rsidTr="009F5DC8">
        <w:trPr>
          <w:trHeight w:val="563"/>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10</w:t>
            </w:r>
          </w:p>
        </w:tc>
        <w:tc>
          <w:tcPr>
            <w:tcW w:w="2169" w:type="dxa"/>
            <w:vMerge/>
            <w:tcBorders>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Поперечный шпагат, стопы и бедра фиксируются на одной линии (полное касание пола бедрами)</w:t>
            </w:r>
          </w:p>
        </w:tc>
      </w:tr>
      <w:tr w:rsidR="009F5DC8" w:rsidRPr="009F5DC8" w:rsidTr="009F5DC8">
        <w:trPr>
          <w:trHeight w:val="118"/>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11</w:t>
            </w:r>
          </w:p>
        </w:tc>
        <w:tc>
          <w:tcPr>
            <w:tcW w:w="2169"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Техническое мастерство</w:t>
            </w: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Обязательная техническая программа</w:t>
            </w:r>
          </w:p>
        </w:tc>
      </w:tr>
      <w:tr w:rsidR="009F5DC8" w:rsidRPr="009F5DC8" w:rsidTr="009F5DC8">
        <w:trPr>
          <w:trHeight w:val="118"/>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Спортивный разряд</w:t>
            </w: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«Кандидат в мастера спорта»</w:t>
            </w:r>
          </w:p>
        </w:tc>
      </w:tr>
    </w:tbl>
    <w:p w:rsidR="009F5DC8" w:rsidRPr="009F5DC8" w:rsidRDefault="009F5DC8" w:rsidP="00235D3A">
      <w:pPr>
        <w:autoSpaceDE w:val="0"/>
        <w:autoSpaceDN w:val="0"/>
        <w:adjustRightInd w:val="0"/>
        <w:spacing w:before="20" w:after="20" w:line="200" w:lineRule="exact"/>
        <w:outlineLvl w:val="1"/>
        <w:rPr>
          <w:rFonts w:ascii="Times New Roman" w:eastAsia="Calibri" w:hAnsi="Times New Roman" w:cs="Times New Roman"/>
        </w:rPr>
      </w:pPr>
      <w:bookmarkStart w:id="4" w:name="Par700"/>
      <w:bookmarkEnd w:id="4"/>
    </w:p>
    <w:p w:rsidR="009F5DC8" w:rsidRPr="009F5DC8" w:rsidRDefault="009F5DC8"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9F5DC8" w:rsidRDefault="009F5DC8"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Default="0012578A" w:rsidP="009F5DC8">
      <w:pPr>
        <w:autoSpaceDE w:val="0"/>
        <w:autoSpaceDN w:val="0"/>
        <w:adjustRightInd w:val="0"/>
        <w:spacing w:before="20" w:after="20" w:line="200" w:lineRule="exact"/>
        <w:jc w:val="right"/>
        <w:outlineLvl w:val="1"/>
        <w:rPr>
          <w:rFonts w:ascii="Times New Roman" w:eastAsia="Calibri" w:hAnsi="Times New Roman" w:cs="Times New Roman"/>
        </w:rPr>
      </w:pPr>
    </w:p>
    <w:p w:rsidR="0012578A" w:rsidRPr="009F5DC8" w:rsidRDefault="0012578A" w:rsidP="0012578A">
      <w:pPr>
        <w:autoSpaceDE w:val="0"/>
        <w:autoSpaceDN w:val="0"/>
        <w:adjustRightInd w:val="0"/>
        <w:spacing w:before="20" w:after="20" w:line="200" w:lineRule="exact"/>
        <w:jc w:val="center"/>
        <w:outlineLvl w:val="1"/>
        <w:rPr>
          <w:rFonts w:ascii="Times New Roman" w:eastAsia="Calibri" w:hAnsi="Times New Roman" w:cs="Times New Roman"/>
        </w:rPr>
      </w:pPr>
      <w:r>
        <w:rPr>
          <w:rFonts w:ascii="Times New Roman" w:eastAsia="Calibri" w:hAnsi="Times New Roman" w:cs="Times New Roman"/>
        </w:rPr>
        <w:t>123</w:t>
      </w:r>
    </w:p>
    <w:p w:rsidR="009F5DC8" w:rsidRPr="009F5DC8" w:rsidRDefault="009F5DC8" w:rsidP="009F5DC8">
      <w:pPr>
        <w:autoSpaceDE w:val="0"/>
        <w:autoSpaceDN w:val="0"/>
        <w:adjustRightInd w:val="0"/>
        <w:spacing w:after="0" w:line="240" w:lineRule="auto"/>
        <w:jc w:val="center"/>
        <w:rPr>
          <w:rFonts w:ascii="Arial" w:eastAsia="Calibri" w:hAnsi="Arial" w:cs="Arial"/>
          <w:sz w:val="20"/>
          <w:szCs w:val="20"/>
        </w:rPr>
      </w:pPr>
    </w:p>
    <w:p w:rsidR="009F5DC8" w:rsidRPr="0012578A" w:rsidRDefault="009F5DC8" w:rsidP="009F5DC8">
      <w:pPr>
        <w:autoSpaceDE w:val="0"/>
        <w:autoSpaceDN w:val="0"/>
        <w:adjustRightInd w:val="0"/>
        <w:spacing w:after="0" w:line="240" w:lineRule="auto"/>
        <w:jc w:val="center"/>
        <w:rPr>
          <w:rFonts w:ascii="Times New Roman" w:eastAsia="Calibri" w:hAnsi="Times New Roman" w:cs="Times New Roman"/>
          <w:spacing w:val="-6"/>
          <w:sz w:val="23"/>
          <w:szCs w:val="23"/>
        </w:rPr>
      </w:pPr>
      <w:bookmarkStart w:id="5" w:name="Par705"/>
      <w:bookmarkEnd w:id="5"/>
      <w:r w:rsidRPr="0012578A">
        <w:rPr>
          <w:rFonts w:ascii="Times New Roman" w:eastAsia="Calibri" w:hAnsi="Times New Roman" w:cs="Times New Roman"/>
          <w:spacing w:val="-6"/>
          <w:sz w:val="23"/>
          <w:szCs w:val="23"/>
        </w:rPr>
        <w:t>НОРМАТИВЫ</w:t>
      </w:r>
    </w:p>
    <w:p w:rsidR="009F5DC8" w:rsidRPr="0012578A" w:rsidRDefault="009F5DC8" w:rsidP="009F5DC8">
      <w:pPr>
        <w:autoSpaceDE w:val="0"/>
        <w:autoSpaceDN w:val="0"/>
        <w:adjustRightInd w:val="0"/>
        <w:spacing w:after="0" w:line="240" w:lineRule="auto"/>
        <w:jc w:val="center"/>
        <w:rPr>
          <w:rFonts w:ascii="Times New Roman" w:eastAsia="Calibri" w:hAnsi="Times New Roman" w:cs="Times New Roman"/>
          <w:spacing w:val="-6"/>
          <w:sz w:val="23"/>
          <w:szCs w:val="23"/>
        </w:rPr>
      </w:pPr>
      <w:r w:rsidRPr="0012578A">
        <w:rPr>
          <w:rFonts w:ascii="Times New Roman" w:eastAsia="Calibri" w:hAnsi="Times New Roman" w:cs="Times New Roman"/>
          <w:spacing w:val="-6"/>
          <w:sz w:val="23"/>
          <w:szCs w:val="23"/>
        </w:rPr>
        <w:t>ОБЩЕЙ ФИЗИЧЕСКОЙ И СПЕЦИАЛЬНОЙ ФИЗИЧЕСКОЙ ПОДГОТОВКИ</w:t>
      </w:r>
    </w:p>
    <w:p w:rsidR="009F5DC8" w:rsidRPr="009F5DC8" w:rsidRDefault="009F5DC8" w:rsidP="009F5DC8">
      <w:pPr>
        <w:autoSpaceDE w:val="0"/>
        <w:autoSpaceDN w:val="0"/>
        <w:adjustRightInd w:val="0"/>
        <w:spacing w:after="0" w:line="240" w:lineRule="auto"/>
        <w:jc w:val="center"/>
        <w:rPr>
          <w:rFonts w:ascii="Times New Roman" w:eastAsia="Calibri" w:hAnsi="Times New Roman" w:cs="Times New Roman"/>
          <w:b/>
          <w:spacing w:val="-6"/>
          <w:sz w:val="23"/>
          <w:szCs w:val="23"/>
        </w:rPr>
      </w:pPr>
      <w:r w:rsidRPr="0012578A">
        <w:rPr>
          <w:rFonts w:ascii="Times New Roman" w:eastAsia="Calibri" w:hAnsi="Times New Roman" w:cs="Times New Roman"/>
          <w:spacing w:val="-6"/>
          <w:sz w:val="23"/>
          <w:szCs w:val="23"/>
        </w:rPr>
        <w:t>ДЛЯ ЗАЧИСЛЕНИЯ В ГРУППЫ НА ЭТАПЕ ВЫСШЕГО СПОРТИВНОГО МАСТЕРСТВА</w:t>
      </w:r>
    </w:p>
    <w:p w:rsidR="009F5DC8" w:rsidRPr="009F5DC8" w:rsidRDefault="009F5DC8" w:rsidP="009F5DC8">
      <w:pPr>
        <w:autoSpaceDE w:val="0"/>
        <w:autoSpaceDN w:val="0"/>
        <w:adjustRightInd w:val="0"/>
        <w:spacing w:after="0" w:line="240" w:lineRule="auto"/>
        <w:ind w:firstLine="540"/>
        <w:jc w:val="both"/>
        <w:rPr>
          <w:rFonts w:ascii="Times New Roman" w:eastAsia="Calibri" w:hAnsi="Times New Roman" w:cs="Times New Roman"/>
          <w:sz w:val="20"/>
          <w:szCs w:val="20"/>
        </w:rPr>
      </w:pPr>
    </w:p>
    <w:tbl>
      <w:tblPr>
        <w:tblW w:w="9897" w:type="dxa"/>
        <w:tblCellSpacing w:w="5" w:type="nil"/>
        <w:tblInd w:w="75" w:type="dxa"/>
        <w:tblLayout w:type="fixed"/>
        <w:tblCellMar>
          <w:left w:w="75" w:type="dxa"/>
          <w:right w:w="75" w:type="dxa"/>
        </w:tblCellMar>
        <w:tblLook w:val="0000" w:firstRow="0" w:lastRow="0" w:firstColumn="0" w:lastColumn="0" w:noHBand="0" w:noVBand="0"/>
      </w:tblPr>
      <w:tblGrid>
        <w:gridCol w:w="678"/>
        <w:gridCol w:w="2169"/>
        <w:gridCol w:w="3390"/>
        <w:gridCol w:w="3660"/>
      </w:tblGrid>
      <w:tr w:rsidR="009F5DC8" w:rsidRPr="009F5DC8" w:rsidTr="009F5DC8">
        <w:trPr>
          <w:trHeight w:val="82"/>
          <w:tblCellSpacing w:w="5" w:type="nil"/>
        </w:trPr>
        <w:tc>
          <w:tcPr>
            <w:tcW w:w="678" w:type="dxa"/>
            <w:vMerge w:val="restart"/>
            <w:tcBorders>
              <w:top w:val="single" w:sz="4" w:space="0" w:color="auto"/>
              <w:left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r w:rsidRPr="009F5DC8">
              <w:rPr>
                <w:rFonts w:ascii="Times New Roman" w:eastAsia="Calibri" w:hAnsi="Times New Roman" w:cs="Times New Roman"/>
                <w:b/>
              </w:rPr>
              <w:t>№ теста</w:t>
            </w:r>
          </w:p>
        </w:tc>
        <w:tc>
          <w:tcPr>
            <w:tcW w:w="2169" w:type="dxa"/>
            <w:vMerge w:val="restart"/>
            <w:tcBorders>
              <w:top w:val="single" w:sz="4" w:space="0" w:color="auto"/>
              <w:left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r w:rsidRPr="009F5DC8">
              <w:rPr>
                <w:rFonts w:ascii="Times New Roman" w:eastAsia="Calibri" w:hAnsi="Times New Roman" w:cs="Times New Roman"/>
                <w:b/>
              </w:rPr>
              <w:t>Развиваемое физическое качество</w:t>
            </w: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bCs/>
                <w:sz w:val="24"/>
                <w:szCs w:val="24"/>
                <w:lang w:eastAsia="ru-RU"/>
              </w:rPr>
            </w:pPr>
            <w:r w:rsidRPr="009F5DC8">
              <w:rPr>
                <w:rFonts w:ascii="Times New Roman" w:eastAsia="Times New Roman" w:hAnsi="Times New Roman" w:cs="Times New Roman"/>
                <w:b/>
                <w:bCs/>
                <w:sz w:val="24"/>
                <w:szCs w:val="24"/>
                <w:lang w:eastAsia="ru-RU"/>
              </w:rPr>
              <w:t>Контрольные упражнения (тесты)</w:t>
            </w:r>
          </w:p>
        </w:tc>
      </w:tr>
      <w:tr w:rsidR="009F5DC8" w:rsidRPr="009F5DC8" w:rsidTr="009F5DC8">
        <w:trPr>
          <w:trHeight w:val="87"/>
          <w:tblCellSpacing w:w="5" w:type="nil"/>
        </w:trPr>
        <w:tc>
          <w:tcPr>
            <w:tcW w:w="678" w:type="dxa"/>
            <w:vMerge/>
            <w:tcBorders>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p>
        </w:tc>
        <w:tc>
          <w:tcPr>
            <w:tcW w:w="2169" w:type="dxa"/>
            <w:vMerge/>
            <w:tcBorders>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40" w:after="40" w:line="240" w:lineRule="exact"/>
              <w:jc w:val="center"/>
              <w:rPr>
                <w:rFonts w:ascii="Times New Roman" w:eastAsia="Calibri" w:hAnsi="Times New Roman" w:cs="Times New Roman"/>
                <w:b/>
              </w:rPr>
            </w:pPr>
          </w:p>
        </w:tc>
        <w:tc>
          <w:tcPr>
            <w:tcW w:w="339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sz w:val="24"/>
                <w:szCs w:val="24"/>
                <w:lang w:eastAsia="ru-RU"/>
              </w:rPr>
            </w:pPr>
            <w:r w:rsidRPr="009F5DC8">
              <w:rPr>
                <w:rFonts w:ascii="Times New Roman" w:eastAsia="Times New Roman" w:hAnsi="Times New Roman" w:cs="Times New Roman"/>
                <w:b/>
                <w:sz w:val="24"/>
                <w:szCs w:val="24"/>
                <w:lang w:eastAsia="ru-RU"/>
              </w:rPr>
              <w:t>Юноши</w:t>
            </w:r>
          </w:p>
        </w:tc>
        <w:tc>
          <w:tcPr>
            <w:tcW w:w="366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b/>
                <w:sz w:val="24"/>
                <w:szCs w:val="24"/>
                <w:lang w:eastAsia="ru-RU"/>
              </w:rPr>
            </w:pPr>
            <w:r w:rsidRPr="009F5DC8">
              <w:rPr>
                <w:rFonts w:ascii="Times New Roman" w:eastAsia="Times New Roman" w:hAnsi="Times New Roman" w:cs="Times New Roman"/>
                <w:b/>
                <w:sz w:val="24"/>
                <w:szCs w:val="24"/>
                <w:lang w:eastAsia="ru-RU"/>
              </w:rPr>
              <w:t xml:space="preserve">Девушки </w:t>
            </w:r>
          </w:p>
        </w:tc>
      </w:tr>
      <w:tr w:rsidR="009F5DC8" w:rsidRPr="009F5DC8" w:rsidTr="009F5DC8">
        <w:trPr>
          <w:trHeight w:val="161"/>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1</w:t>
            </w:r>
          </w:p>
        </w:tc>
        <w:tc>
          <w:tcPr>
            <w:tcW w:w="2169"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Скоростные качества</w:t>
            </w:r>
          </w:p>
        </w:tc>
        <w:tc>
          <w:tcPr>
            <w:tcW w:w="339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100 м (не более 13,8 с)</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100 м (не более 16,3 с)</w:t>
            </w:r>
          </w:p>
        </w:tc>
      </w:tr>
      <w:tr w:rsidR="009F5DC8" w:rsidRPr="009F5DC8" w:rsidTr="009F5DC8">
        <w:trPr>
          <w:trHeight w:val="305"/>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2</w:t>
            </w:r>
          </w:p>
        </w:tc>
        <w:tc>
          <w:tcPr>
            <w:tcW w:w="2169"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Выносливость</w:t>
            </w:r>
          </w:p>
        </w:tc>
        <w:tc>
          <w:tcPr>
            <w:tcW w:w="339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на 2 км (не более 7 мин 50 с)</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Бег на 2 км (не более 9 мин 50 с)</w:t>
            </w:r>
          </w:p>
        </w:tc>
      </w:tr>
      <w:tr w:rsidR="009F5DC8" w:rsidRPr="009F5DC8" w:rsidTr="009F5DC8">
        <w:trPr>
          <w:trHeight w:val="594"/>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3</w:t>
            </w:r>
          </w:p>
        </w:tc>
        <w:tc>
          <w:tcPr>
            <w:tcW w:w="2169" w:type="dxa"/>
            <w:tcBorders>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Скоростно-силовые качества</w:t>
            </w:r>
          </w:p>
        </w:tc>
        <w:tc>
          <w:tcPr>
            <w:tcW w:w="3390" w:type="dxa"/>
            <w:tcBorders>
              <w:top w:val="single" w:sz="4" w:space="0" w:color="auto"/>
              <w:left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туловища, лежа на спине за 30 с (не менее 25 раз)</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туловища, лежа на спине за 30 с (не менее 22 раз)</w:t>
            </w:r>
          </w:p>
        </w:tc>
      </w:tr>
      <w:tr w:rsidR="009F5DC8" w:rsidRPr="009F5DC8" w:rsidTr="009F5DC8">
        <w:trPr>
          <w:trHeight w:val="237"/>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4</w:t>
            </w:r>
          </w:p>
        </w:tc>
        <w:tc>
          <w:tcPr>
            <w:tcW w:w="2169" w:type="dxa"/>
            <w:vMerge w:val="restart"/>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Сила</w:t>
            </w:r>
          </w:p>
        </w:tc>
        <w:tc>
          <w:tcPr>
            <w:tcW w:w="3390" w:type="dxa"/>
            <w:tcBorders>
              <w:top w:val="single" w:sz="4" w:space="0" w:color="auto"/>
              <w:left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Сгибания и разгибания рук в упоре лежа на полу (не менее 25 раз)</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Сгибания и разгибания рук в упоре лежа на полу     (не менее 16 раз)</w:t>
            </w:r>
          </w:p>
        </w:tc>
      </w:tr>
      <w:tr w:rsidR="009F5DC8" w:rsidRPr="009F5DC8" w:rsidTr="009F5DC8">
        <w:trPr>
          <w:trHeight w:val="237"/>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5</w:t>
            </w:r>
          </w:p>
        </w:tc>
        <w:tc>
          <w:tcPr>
            <w:tcW w:w="2169" w:type="dxa"/>
            <w:vMerge/>
            <w:tcBorders>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Подтягивание из виса на перекладине (не менее 13 раз)</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Подтягивание из виса лежа на низкой перекладине (не менее 19 раз)</w:t>
            </w:r>
          </w:p>
        </w:tc>
      </w:tr>
      <w:tr w:rsidR="009F5DC8" w:rsidRPr="009F5DC8" w:rsidTr="009F5DC8">
        <w:trPr>
          <w:trHeight w:val="237"/>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6</w:t>
            </w:r>
          </w:p>
        </w:tc>
        <w:tc>
          <w:tcPr>
            <w:tcW w:w="2169" w:type="dxa"/>
            <w:tcBorders>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ног из виса на гимнастической стенке в положении «угол» (не менее 16 раз)</w:t>
            </w:r>
          </w:p>
        </w:tc>
        <w:tc>
          <w:tcPr>
            <w:tcW w:w="3660"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Подъем ног из виса на гимнастической стенке в положении «угол» (не менее 13 раз)</w:t>
            </w:r>
          </w:p>
        </w:tc>
      </w:tr>
      <w:tr w:rsidR="009F5DC8" w:rsidRPr="009F5DC8" w:rsidTr="009F5DC8">
        <w:trPr>
          <w:trHeight w:val="231"/>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7</w:t>
            </w:r>
          </w:p>
        </w:tc>
        <w:tc>
          <w:tcPr>
            <w:tcW w:w="2169" w:type="dxa"/>
            <w:tcBorders>
              <w:top w:val="single" w:sz="4" w:space="0" w:color="auto"/>
              <w:left w:val="single" w:sz="4" w:space="0" w:color="auto"/>
              <w:bottom w:val="single" w:sz="4" w:space="0" w:color="auto"/>
              <w:right w:val="single" w:sz="4" w:space="0" w:color="auto"/>
            </w:tcBorders>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Координация</w:t>
            </w:r>
          </w:p>
        </w:tc>
        <w:tc>
          <w:tcPr>
            <w:tcW w:w="3390" w:type="dxa"/>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Челночный бег 3х10 м </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(не более 7,3 с)</w:t>
            </w:r>
          </w:p>
        </w:tc>
        <w:tc>
          <w:tcPr>
            <w:tcW w:w="3660"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Челночный бег 3х10 м </w:t>
            </w:r>
          </w:p>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(не более 8,39 с)</w:t>
            </w:r>
          </w:p>
        </w:tc>
      </w:tr>
      <w:tr w:rsidR="009F5DC8" w:rsidRPr="009F5DC8" w:rsidTr="009F5DC8">
        <w:trPr>
          <w:trHeight w:val="839"/>
          <w:tblCellSpacing w:w="5" w:type="nil"/>
        </w:trPr>
        <w:tc>
          <w:tcPr>
            <w:tcW w:w="678" w:type="dxa"/>
            <w:tcBorders>
              <w:top w:val="single" w:sz="4" w:space="0" w:color="auto"/>
              <w:left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8</w:t>
            </w:r>
          </w:p>
        </w:tc>
        <w:tc>
          <w:tcPr>
            <w:tcW w:w="2169" w:type="dxa"/>
            <w:vMerge w:val="restart"/>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Гибкость</w:t>
            </w:r>
          </w:p>
        </w:tc>
        <w:tc>
          <w:tcPr>
            <w:tcW w:w="7050" w:type="dxa"/>
            <w:gridSpan w:val="2"/>
            <w:tcBorders>
              <w:top w:val="single" w:sz="4" w:space="0" w:color="auto"/>
              <w:left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 xml:space="preserve">Наклон вперед из </w:t>
            </w:r>
            <w:proofErr w:type="gramStart"/>
            <w:r w:rsidRPr="009F5DC8">
              <w:rPr>
                <w:rFonts w:ascii="Times New Roman" w:eastAsia="Times New Roman" w:hAnsi="Times New Roman" w:cs="Times New Roman"/>
                <w:sz w:val="24"/>
                <w:szCs w:val="24"/>
                <w:lang w:eastAsia="ru-RU"/>
              </w:rPr>
              <w:t>положения</w:t>
            </w:r>
            <w:proofErr w:type="gramEnd"/>
            <w:r w:rsidRPr="009F5DC8">
              <w:rPr>
                <w:rFonts w:ascii="Times New Roman" w:eastAsia="Times New Roman" w:hAnsi="Times New Roman" w:cs="Times New Roman"/>
                <w:sz w:val="24"/>
                <w:szCs w:val="24"/>
                <w:lang w:eastAsia="ru-RU"/>
              </w:rPr>
              <w:t xml:space="preserve"> сидя на полу, ноги  выпрямлены, вместе. Кисти рук тянутся вперед (не менее 10 см ниже уровня линии стопы)</w:t>
            </w:r>
          </w:p>
        </w:tc>
      </w:tr>
      <w:tr w:rsidR="009F5DC8" w:rsidRPr="009F5DC8" w:rsidTr="009F5DC8">
        <w:trPr>
          <w:trHeight w:val="117"/>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9</w:t>
            </w:r>
          </w:p>
        </w:tc>
        <w:tc>
          <w:tcPr>
            <w:tcW w:w="2169" w:type="dxa"/>
            <w:vMerge/>
            <w:tcBorders>
              <w:left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Продольный шпагат на полу (полное касание пола бедрами)</w:t>
            </w:r>
          </w:p>
        </w:tc>
      </w:tr>
      <w:tr w:rsidR="009F5DC8" w:rsidRPr="009F5DC8" w:rsidTr="009F5DC8">
        <w:trPr>
          <w:trHeight w:val="561"/>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10</w:t>
            </w:r>
          </w:p>
        </w:tc>
        <w:tc>
          <w:tcPr>
            <w:tcW w:w="2169" w:type="dxa"/>
            <w:vMerge/>
            <w:tcBorders>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Поперечный шпагат, стопы и бедра фиксируются на одной линии (полное касание пола бедрами)</w:t>
            </w:r>
          </w:p>
        </w:tc>
      </w:tr>
      <w:tr w:rsidR="009F5DC8" w:rsidRPr="009F5DC8" w:rsidTr="009F5DC8">
        <w:trPr>
          <w:trHeight w:val="117"/>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r w:rsidRPr="009F5DC8">
              <w:rPr>
                <w:rFonts w:ascii="Times New Roman" w:eastAsia="Calibri" w:hAnsi="Times New Roman" w:cs="Times New Roman"/>
                <w:b/>
                <w:sz w:val="24"/>
                <w:szCs w:val="24"/>
              </w:rPr>
              <w:t>11</w:t>
            </w:r>
          </w:p>
        </w:tc>
        <w:tc>
          <w:tcPr>
            <w:tcW w:w="2169"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Техническое мастерство</w:t>
            </w: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Обязательная техническая программа</w:t>
            </w:r>
          </w:p>
        </w:tc>
      </w:tr>
      <w:tr w:rsidR="009F5DC8" w:rsidRPr="009F5DC8" w:rsidTr="009F5DC8">
        <w:trPr>
          <w:trHeight w:val="117"/>
          <w:tblCellSpacing w:w="5" w:type="nil"/>
        </w:trPr>
        <w:tc>
          <w:tcPr>
            <w:tcW w:w="678"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autoSpaceDE w:val="0"/>
              <w:autoSpaceDN w:val="0"/>
              <w:adjustRightInd w:val="0"/>
              <w:spacing w:before="20" w:after="20" w:line="220" w:lineRule="exact"/>
              <w:jc w:val="center"/>
              <w:rPr>
                <w:rFonts w:ascii="Times New Roman" w:eastAsia="Calibri" w:hAnsi="Times New Roman" w:cs="Times New Roman"/>
                <w:b/>
                <w:sz w:val="24"/>
                <w:szCs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Спортивный разряд</w:t>
            </w:r>
          </w:p>
        </w:tc>
        <w:tc>
          <w:tcPr>
            <w:tcW w:w="7050" w:type="dxa"/>
            <w:gridSpan w:val="2"/>
            <w:tcBorders>
              <w:top w:val="single" w:sz="4" w:space="0" w:color="auto"/>
              <w:left w:val="single" w:sz="4" w:space="0" w:color="auto"/>
              <w:bottom w:val="single" w:sz="4" w:space="0" w:color="auto"/>
              <w:right w:val="single" w:sz="4" w:space="0" w:color="auto"/>
            </w:tcBorders>
            <w:vAlign w:val="center"/>
          </w:tcPr>
          <w:p w:rsidR="009F5DC8" w:rsidRPr="009F5DC8" w:rsidRDefault="009F5DC8" w:rsidP="009F5DC8">
            <w:pPr>
              <w:spacing w:after="0" w:line="240" w:lineRule="auto"/>
              <w:jc w:val="center"/>
              <w:rPr>
                <w:rFonts w:ascii="Times New Roman" w:eastAsia="Times New Roman" w:hAnsi="Times New Roman" w:cs="Times New Roman"/>
                <w:sz w:val="24"/>
                <w:szCs w:val="24"/>
                <w:lang w:eastAsia="ru-RU"/>
              </w:rPr>
            </w:pPr>
            <w:r w:rsidRPr="009F5DC8">
              <w:rPr>
                <w:rFonts w:ascii="Times New Roman" w:eastAsia="Times New Roman" w:hAnsi="Times New Roman" w:cs="Times New Roman"/>
                <w:sz w:val="24"/>
                <w:szCs w:val="24"/>
                <w:lang w:eastAsia="ru-RU"/>
              </w:rPr>
              <w:t>«Мастер спорта России»</w:t>
            </w:r>
          </w:p>
        </w:tc>
      </w:tr>
    </w:tbl>
    <w:p w:rsidR="009F5DC8" w:rsidRPr="009F5DC8" w:rsidRDefault="009F5DC8" w:rsidP="009F5DC8">
      <w:pPr>
        <w:spacing w:before="20" w:after="20" w:line="220" w:lineRule="exact"/>
        <w:rPr>
          <w:rFonts w:ascii="Times New Roman" w:eastAsia="Times New Roman" w:hAnsi="Times New Roman" w:cs="Times New Roman"/>
          <w:sz w:val="26"/>
          <w:szCs w:val="26"/>
          <w:lang w:eastAsia="ru-RU"/>
        </w:rPr>
      </w:pPr>
    </w:p>
    <w:p w:rsidR="009F5DC8" w:rsidRPr="009F5DC8" w:rsidRDefault="009F5DC8" w:rsidP="009F5DC8">
      <w:pPr>
        <w:spacing w:before="20" w:after="20" w:line="220" w:lineRule="exact"/>
        <w:rPr>
          <w:rFonts w:ascii="Times New Roman" w:eastAsia="Times New Roman" w:hAnsi="Times New Roman" w:cs="Times New Roman"/>
          <w:sz w:val="26"/>
          <w:szCs w:val="26"/>
          <w:lang w:eastAsia="ru-RU"/>
        </w:rPr>
      </w:pPr>
    </w:p>
    <w:p w:rsidR="009F5DC8" w:rsidRPr="009F5DC8" w:rsidRDefault="009F5DC8" w:rsidP="009F5DC8">
      <w:pPr>
        <w:spacing w:after="60" w:line="300" w:lineRule="exact"/>
        <w:jc w:val="center"/>
        <w:rPr>
          <w:rFonts w:ascii="Times New Roman" w:eastAsia="Times New Roman" w:hAnsi="Times New Roman" w:cs="Times New Roman"/>
          <w:b/>
          <w:bCs/>
          <w:color w:val="000000"/>
          <w:sz w:val="28"/>
          <w:szCs w:val="28"/>
          <w:lang w:eastAsia="ru-RU"/>
        </w:rPr>
      </w:pPr>
      <w:r w:rsidRPr="009F5DC8">
        <w:rPr>
          <w:rFonts w:ascii="Times New Roman" w:eastAsia="Times New Roman" w:hAnsi="Times New Roman" w:cs="Times New Roman"/>
          <w:b/>
          <w:bCs/>
          <w:color w:val="000000"/>
          <w:sz w:val="28"/>
          <w:szCs w:val="28"/>
          <w:lang w:eastAsia="ru-RU"/>
        </w:rPr>
        <w:t>Методы выполнения контрольных нормативов на этапах спортивной подготовки:</w:t>
      </w:r>
    </w:p>
    <w:p w:rsidR="009F5DC8" w:rsidRPr="009F5DC8" w:rsidRDefault="009F5DC8" w:rsidP="009F5DC8">
      <w:pPr>
        <w:spacing w:after="60" w:line="300" w:lineRule="exact"/>
        <w:jc w:val="both"/>
        <w:rPr>
          <w:rFonts w:ascii="Times New Roman" w:eastAsia="Times New Roman" w:hAnsi="Times New Roman" w:cs="Times New Roman"/>
          <w:b/>
          <w:bCs/>
          <w:color w:val="000000"/>
          <w:sz w:val="28"/>
          <w:szCs w:val="28"/>
          <w:lang w:eastAsia="ru-RU"/>
        </w:rPr>
      </w:pPr>
    </w:p>
    <w:p w:rsidR="009F5DC8" w:rsidRPr="009F5DC8" w:rsidRDefault="009F5DC8" w:rsidP="009F5DC8">
      <w:pPr>
        <w:spacing w:after="60" w:line="300" w:lineRule="exact"/>
        <w:ind w:firstLine="426"/>
        <w:jc w:val="both"/>
        <w:rPr>
          <w:rFonts w:ascii="Times New Roman" w:eastAsia="Times New Roman" w:hAnsi="Times New Roman" w:cs="Times New Roman"/>
          <w:bCs/>
          <w:color w:val="000000"/>
          <w:sz w:val="28"/>
          <w:szCs w:val="28"/>
          <w:lang w:eastAsia="ru-RU"/>
        </w:rPr>
      </w:pPr>
      <w:r w:rsidRPr="009F5DC8">
        <w:rPr>
          <w:rFonts w:ascii="Times New Roman" w:eastAsia="Times New Roman" w:hAnsi="Times New Roman" w:cs="Times New Roman"/>
          <w:bCs/>
          <w:color w:val="000000"/>
          <w:sz w:val="28"/>
          <w:szCs w:val="28"/>
          <w:lang w:eastAsia="ru-RU"/>
        </w:rPr>
        <w:t>по общей физической подготовке (ОФП):</w:t>
      </w:r>
    </w:p>
    <w:p w:rsidR="009F5DC8" w:rsidRPr="009F5DC8" w:rsidRDefault="00856543" w:rsidP="009F5DC8">
      <w:pPr>
        <w:tabs>
          <w:tab w:val="left" w:pos="0"/>
        </w:tabs>
        <w:spacing w:after="60" w:line="300" w:lineRule="exac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бег 3</w:t>
      </w:r>
      <w:r w:rsidR="009F5DC8" w:rsidRPr="009F5DC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60, 100</w:t>
      </w:r>
      <w:r w:rsidR="009F5DC8" w:rsidRPr="009F5DC8">
        <w:rPr>
          <w:rFonts w:ascii="Times New Roman" w:eastAsia="Times New Roman" w:hAnsi="Times New Roman" w:cs="Times New Roman"/>
          <w:sz w:val="28"/>
          <w:szCs w:val="28"/>
          <w:lang w:eastAsia="ru-RU"/>
        </w:rPr>
        <w:t xml:space="preserve"> метров</w:t>
      </w:r>
      <w:r w:rsidR="009F5DC8" w:rsidRPr="009F5DC8">
        <w:rPr>
          <w:rFonts w:ascii="Times New Roman" w:eastAsia="Times New Roman" w:hAnsi="Times New Roman" w:cs="Times New Roman"/>
          <w:b/>
          <w:sz w:val="28"/>
          <w:szCs w:val="28"/>
          <w:lang w:eastAsia="ru-RU"/>
        </w:rPr>
        <w:t xml:space="preserve"> </w:t>
      </w:r>
      <w:r w:rsidR="009F5DC8" w:rsidRPr="009F5DC8">
        <w:rPr>
          <w:rFonts w:ascii="Times New Roman" w:eastAsia="Times New Roman" w:hAnsi="Times New Roman" w:cs="Times New Roman"/>
          <w:sz w:val="28"/>
          <w:szCs w:val="28"/>
          <w:lang w:eastAsia="ru-RU"/>
        </w:rPr>
        <w:t>- при команде «НА СТАРТ» – спортсмен занимает исходное положение у стартовой линии, сильная нога ставиться вплотную к стартовой линии, другая нога ставиться чуть сзади, вес тела распределен равномерно на обе ноги, руки опущены, взгляд направлен в сторону дистанции.</w:t>
      </w:r>
    </w:p>
    <w:p w:rsidR="0012578A" w:rsidRDefault="009F5DC8" w:rsidP="009F5DC8">
      <w:pPr>
        <w:tabs>
          <w:tab w:val="left" w:pos="0"/>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 xml:space="preserve">При команде «ВНИМАНИЕ» - спортсмен наклоняет туловище вперед, переносит вес </w:t>
      </w:r>
      <w:proofErr w:type="gramStart"/>
      <w:r w:rsidRPr="009F5DC8">
        <w:rPr>
          <w:rFonts w:ascii="Times New Roman" w:eastAsia="Times New Roman" w:hAnsi="Times New Roman" w:cs="Times New Roman"/>
          <w:sz w:val="28"/>
          <w:szCs w:val="28"/>
          <w:lang w:eastAsia="ru-RU"/>
        </w:rPr>
        <w:t>тела</w:t>
      </w:r>
      <w:proofErr w:type="gramEnd"/>
      <w:r w:rsidRPr="009F5DC8">
        <w:rPr>
          <w:rFonts w:ascii="Times New Roman" w:eastAsia="Times New Roman" w:hAnsi="Times New Roman" w:cs="Times New Roman"/>
          <w:sz w:val="28"/>
          <w:szCs w:val="28"/>
          <w:lang w:eastAsia="ru-RU"/>
        </w:rPr>
        <w:t xml:space="preserve"> на впереди стоящую ногу согнув ее до 90 </w:t>
      </w:r>
      <w:r w:rsidRPr="009F5DC8">
        <w:rPr>
          <w:rFonts w:ascii="Times New Roman" w:eastAsia="Times New Roman" w:hAnsi="Times New Roman" w:cs="Times New Roman"/>
          <w:sz w:val="28"/>
          <w:szCs w:val="28"/>
          <w:vertAlign w:val="superscript"/>
          <w:lang w:eastAsia="ru-RU"/>
        </w:rPr>
        <w:t>0</w:t>
      </w:r>
      <w:r w:rsidRPr="009F5DC8">
        <w:rPr>
          <w:rFonts w:ascii="Times New Roman" w:eastAsia="Times New Roman" w:hAnsi="Times New Roman" w:cs="Times New Roman"/>
          <w:sz w:val="28"/>
          <w:szCs w:val="28"/>
          <w:lang w:eastAsia="ru-RU"/>
        </w:rPr>
        <w:t xml:space="preserve">, сзади стоящая </w:t>
      </w:r>
    </w:p>
    <w:p w:rsidR="0012578A" w:rsidRDefault="0012578A" w:rsidP="0012578A">
      <w:pPr>
        <w:tabs>
          <w:tab w:val="left" w:pos="0"/>
        </w:tabs>
        <w:spacing w:after="60" w:line="300" w:lineRule="exact"/>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124</w:t>
      </w:r>
    </w:p>
    <w:p w:rsidR="009F5DC8" w:rsidRPr="009F5DC8" w:rsidRDefault="009F5DC8" w:rsidP="009F5DC8">
      <w:pPr>
        <w:tabs>
          <w:tab w:val="left" w:pos="0"/>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 xml:space="preserve">нога слегка выпрямлена, руки согнуты в локтях под 90 </w:t>
      </w:r>
      <w:r w:rsidRPr="009F5DC8">
        <w:rPr>
          <w:rFonts w:ascii="Times New Roman" w:eastAsia="Times New Roman" w:hAnsi="Times New Roman" w:cs="Times New Roman"/>
          <w:sz w:val="28"/>
          <w:szCs w:val="28"/>
          <w:vertAlign w:val="superscript"/>
          <w:lang w:eastAsia="ru-RU"/>
        </w:rPr>
        <w:t>0</w:t>
      </w:r>
      <w:r w:rsidRPr="009F5DC8">
        <w:rPr>
          <w:rFonts w:ascii="Times New Roman" w:eastAsia="Times New Roman" w:hAnsi="Times New Roman" w:cs="Times New Roman"/>
          <w:sz w:val="28"/>
          <w:szCs w:val="28"/>
          <w:lang w:eastAsia="ru-RU"/>
        </w:rPr>
        <w:t>, голова слегка опущена вниз, взгляд направлен на 3 – 5 м вперед.</w:t>
      </w:r>
    </w:p>
    <w:p w:rsidR="009F5DC8" w:rsidRPr="009F5DC8" w:rsidRDefault="009F5DC8" w:rsidP="009F5DC8">
      <w:pPr>
        <w:tabs>
          <w:tab w:val="left" w:pos="0"/>
        </w:tabs>
        <w:spacing w:after="60" w:line="300" w:lineRule="exact"/>
        <w:ind w:firstLine="426"/>
        <w:jc w:val="both"/>
        <w:rPr>
          <w:rFonts w:ascii="Times New Roman" w:eastAsia="Times New Roman" w:hAnsi="Times New Roman" w:cs="Times New Roman"/>
          <w:sz w:val="28"/>
          <w:szCs w:val="28"/>
          <w:lang w:eastAsia="ru-RU"/>
        </w:rPr>
      </w:pPr>
      <w:proofErr w:type="gramStart"/>
      <w:r w:rsidRPr="009F5DC8">
        <w:rPr>
          <w:rFonts w:ascii="Times New Roman" w:eastAsia="Times New Roman" w:hAnsi="Times New Roman" w:cs="Times New Roman"/>
          <w:sz w:val="28"/>
          <w:szCs w:val="28"/>
          <w:lang w:eastAsia="ru-RU"/>
        </w:rPr>
        <w:t>По команде «МАРШ» -  спортсмен выполняет бег  на 20 метров, от стартовой линии по прямой на максимально возможной скорости  пересекая финишную линию.</w:t>
      </w:r>
      <w:proofErr w:type="gramEnd"/>
    </w:p>
    <w:p w:rsidR="009F5DC8" w:rsidRPr="009F5DC8" w:rsidRDefault="009F5DC8" w:rsidP="009F5DC8">
      <w:pPr>
        <w:tabs>
          <w:tab w:val="left" w:pos="0"/>
        </w:tabs>
        <w:spacing w:after="60" w:line="300" w:lineRule="exact"/>
        <w:ind w:firstLine="426"/>
        <w:jc w:val="both"/>
        <w:rPr>
          <w:rFonts w:ascii="Times New Roman" w:eastAsia="Times New Roman" w:hAnsi="Times New Roman" w:cs="Times New Roman"/>
          <w:sz w:val="28"/>
          <w:szCs w:val="28"/>
          <w:lang w:eastAsia="ru-RU"/>
        </w:rPr>
      </w:pPr>
      <w:proofErr w:type="gramStart"/>
      <w:r w:rsidRPr="009F5DC8">
        <w:rPr>
          <w:rFonts w:ascii="Times New Roman" w:eastAsia="Times New Roman" w:hAnsi="Times New Roman" w:cs="Times New Roman"/>
          <w:sz w:val="28"/>
          <w:szCs w:val="28"/>
          <w:lang w:eastAsia="ru-RU"/>
        </w:rPr>
        <w:t>От</w:t>
      </w:r>
      <w:proofErr w:type="gramEnd"/>
      <w:r w:rsidRPr="009F5DC8">
        <w:rPr>
          <w:rFonts w:ascii="Times New Roman" w:eastAsia="Times New Roman" w:hAnsi="Times New Roman" w:cs="Times New Roman"/>
          <w:sz w:val="28"/>
          <w:szCs w:val="28"/>
          <w:lang w:eastAsia="ru-RU"/>
        </w:rPr>
        <w:t xml:space="preserve"> стартовой до финишной линии судья замеряет время в секундах.</w:t>
      </w:r>
    </w:p>
    <w:p w:rsidR="009F5DC8" w:rsidRPr="009F5DC8" w:rsidRDefault="009F5DC8" w:rsidP="009F5DC8">
      <w:pPr>
        <w:tabs>
          <w:tab w:val="left" w:pos="0"/>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Норматив не засчитывается при двух фальстартах.</w:t>
      </w:r>
    </w:p>
    <w:p w:rsidR="009F5DC8" w:rsidRPr="009F5DC8" w:rsidRDefault="009F5DC8" w:rsidP="009F5DC8">
      <w:pPr>
        <w:tabs>
          <w:tab w:val="left" w:pos="0"/>
          <w:tab w:val="left" w:pos="851"/>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 xml:space="preserve">- прыжок в длину с места - спортсмен занимает исходное </w:t>
      </w:r>
      <w:proofErr w:type="gramStart"/>
      <w:r w:rsidRPr="009F5DC8">
        <w:rPr>
          <w:rFonts w:ascii="Times New Roman" w:eastAsia="Times New Roman" w:hAnsi="Times New Roman" w:cs="Times New Roman"/>
          <w:sz w:val="28"/>
          <w:szCs w:val="28"/>
          <w:lang w:eastAsia="ru-RU"/>
        </w:rPr>
        <w:t>положение</w:t>
      </w:r>
      <w:proofErr w:type="gramEnd"/>
      <w:r w:rsidRPr="009F5DC8">
        <w:rPr>
          <w:rFonts w:ascii="Times New Roman" w:eastAsia="Times New Roman" w:hAnsi="Times New Roman" w:cs="Times New Roman"/>
          <w:sz w:val="28"/>
          <w:szCs w:val="28"/>
          <w:lang w:eastAsia="ru-RU"/>
        </w:rPr>
        <w:t xml:space="preserve"> стоя, ноги на ширине плеч, пальцы ног позади стартовой линии. Согнув ноги в коленях, взмахивая руками назад, отталкивается как можно сильнее и делает прыжок. Старается приземлиться на  ноги  как можно дальше. </w:t>
      </w:r>
    </w:p>
    <w:p w:rsidR="009F5DC8" w:rsidRPr="009F5DC8" w:rsidRDefault="009F5DC8" w:rsidP="009F5DC8">
      <w:pPr>
        <w:tabs>
          <w:tab w:val="left" w:pos="0"/>
          <w:tab w:val="left" w:pos="851"/>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От стартовой линии до точки касания коврика или мата судья замеряет расстояние.</w:t>
      </w:r>
    </w:p>
    <w:p w:rsidR="009F5DC8" w:rsidRPr="009F5DC8" w:rsidRDefault="0012578A" w:rsidP="0012578A">
      <w:pPr>
        <w:tabs>
          <w:tab w:val="left" w:pos="0"/>
          <w:tab w:val="left" w:pos="851"/>
        </w:tabs>
        <w:spacing w:after="60" w:line="300" w:lineRule="exac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Тест выполняется один раз. </w:t>
      </w:r>
    </w:p>
    <w:p w:rsidR="009F5DC8" w:rsidRPr="009F5DC8" w:rsidRDefault="009F5DC8" w:rsidP="009F5DC8">
      <w:pPr>
        <w:tabs>
          <w:tab w:val="left" w:pos="851"/>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 челночный  бег на дистанцию 10 м - при команде «НА СТАРТ» – спортсмен становится перед стартовой линией, так, чтобы толчковая нога находилась у стартовой линии, а другая была бы отставлена на полшага назад.</w:t>
      </w:r>
    </w:p>
    <w:p w:rsidR="009F5DC8" w:rsidRPr="009F5DC8" w:rsidRDefault="009F5DC8" w:rsidP="009F5DC8">
      <w:pPr>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По команде «ВНИМАНИЕ», слегка сгибая обе ноги, спортсмен наклоняет корпус вперёд и переносит тяжесть тела на впереди стоящую ногу. Плечи при этом нужно опустить вниз, руки, согнутые в локтях, отвести одну вперёд, другую назад. Вперед выводится рука, противоположная выставленной ноге. Взгляд направлен несколько вперед в сторону дистанции. Допустимо опираться рукой о пол.</w:t>
      </w:r>
    </w:p>
    <w:p w:rsidR="009F5DC8" w:rsidRPr="009F5DC8" w:rsidRDefault="009F5DC8" w:rsidP="009F5DC8">
      <w:pPr>
        <w:tabs>
          <w:tab w:val="left" w:pos="567"/>
          <w:tab w:val="left" w:pos="851"/>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По команде «МАРШ» энергично оттолкнуться от грунта впереди стоящей ногой, одновременно вынести вперёд маховую ногу и начать бег.</w:t>
      </w:r>
    </w:p>
    <w:p w:rsidR="009F5DC8" w:rsidRPr="009F5DC8" w:rsidRDefault="009F5DC8" w:rsidP="009F5DC8">
      <w:pPr>
        <w:tabs>
          <w:tab w:val="left" w:pos="567"/>
          <w:tab w:val="left" w:pos="851"/>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 xml:space="preserve">Стартовый разгон после старта и очередного поворота осуществляется широкими стремительными шагами и чередуется с резким торможением в конце каждого 28 метрового отрезка при движении </w:t>
      </w:r>
      <w:proofErr w:type="gramStart"/>
      <w:r w:rsidRPr="009F5DC8">
        <w:rPr>
          <w:rFonts w:ascii="Times New Roman" w:eastAsia="Times New Roman" w:hAnsi="Times New Roman" w:cs="Times New Roman"/>
          <w:sz w:val="28"/>
          <w:szCs w:val="28"/>
          <w:lang w:eastAsia="ru-RU"/>
        </w:rPr>
        <w:t>по</w:t>
      </w:r>
      <w:proofErr w:type="gramEnd"/>
      <w:r w:rsidRPr="009F5DC8">
        <w:rPr>
          <w:rFonts w:ascii="Times New Roman" w:eastAsia="Times New Roman" w:hAnsi="Times New Roman" w:cs="Times New Roman"/>
          <w:sz w:val="28"/>
          <w:szCs w:val="28"/>
          <w:lang w:eastAsia="ru-RU"/>
        </w:rPr>
        <w:t xml:space="preserve"> прямой и частыми шагами на поворотах. Перед сменой направления темп более частый, шаги короче, колени согнуты больше, чем при беге, чтобы сохранить равновесие. Движения рук естественные, помогающие движению по </w:t>
      </w:r>
      <w:proofErr w:type="gramStart"/>
      <w:r w:rsidRPr="009F5DC8">
        <w:rPr>
          <w:rFonts w:ascii="Times New Roman" w:eastAsia="Times New Roman" w:hAnsi="Times New Roman" w:cs="Times New Roman"/>
          <w:sz w:val="28"/>
          <w:szCs w:val="28"/>
          <w:lang w:eastAsia="ru-RU"/>
        </w:rPr>
        <w:t>прямой</w:t>
      </w:r>
      <w:proofErr w:type="gramEnd"/>
      <w:r w:rsidRPr="009F5DC8">
        <w:rPr>
          <w:rFonts w:ascii="Times New Roman" w:eastAsia="Times New Roman" w:hAnsi="Times New Roman" w:cs="Times New Roman"/>
          <w:sz w:val="28"/>
          <w:szCs w:val="28"/>
          <w:lang w:eastAsia="ru-RU"/>
        </w:rPr>
        <w:t xml:space="preserve"> и на поворотах.</w:t>
      </w:r>
    </w:p>
    <w:p w:rsidR="009F5DC8" w:rsidRPr="009F5DC8" w:rsidRDefault="009F5DC8" w:rsidP="009F5DC8">
      <w:pPr>
        <w:tabs>
          <w:tab w:val="left" w:pos="567"/>
          <w:tab w:val="left" w:pos="851"/>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Судья фиксирует прохождение спортсменом максимального расстояния в метрах за 40 с.</w:t>
      </w:r>
    </w:p>
    <w:p w:rsidR="009F5DC8" w:rsidRPr="009F5DC8" w:rsidRDefault="009F5DC8" w:rsidP="009F5DC8">
      <w:pPr>
        <w:tabs>
          <w:tab w:val="left" w:pos="567"/>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Норматив не засчитывается при отсутствии измерения.</w:t>
      </w:r>
    </w:p>
    <w:p w:rsidR="00235D3A" w:rsidRPr="00D701E8" w:rsidRDefault="009F5DC8" w:rsidP="0012578A">
      <w:pPr>
        <w:tabs>
          <w:tab w:val="left" w:pos="567"/>
        </w:tabs>
        <w:spacing w:after="60" w:line="300" w:lineRule="exact"/>
        <w:ind w:firstLine="426"/>
        <w:jc w:val="both"/>
        <w:rPr>
          <w:rFonts w:ascii="Times New Roman" w:eastAsia="Times New Roman" w:hAnsi="Times New Roman" w:cs="Times New Roman"/>
          <w:sz w:val="28"/>
          <w:szCs w:val="28"/>
          <w:lang w:eastAsia="ru-RU"/>
        </w:rPr>
      </w:pPr>
      <w:r w:rsidRPr="009F5DC8">
        <w:rPr>
          <w:rFonts w:ascii="Times New Roman" w:eastAsia="Times New Roman" w:hAnsi="Times New Roman" w:cs="Times New Roman"/>
          <w:sz w:val="28"/>
          <w:szCs w:val="28"/>
          <w:lang w:eastAsia="ru-RU"/>
        </w:rPr>
        <w:t>- бег 1000</w:t>
      </w:r>
      <w:r w:rsidR="00856543">
        <w:rPr>
          <w:rFonts w:ascii="Times New Roman" w:eastAsia="Times New Roman" w:hAnsi="Times New Roman" w:cs="Times New Roman"/>
          <w:sz w:val="28"/>
          <w:szCs w:val="28"/>
          <w:lang w:eastAsia="ru-RU"/>
        </w:rPr>
        <w:t xml:space="preserve"> и 2000</w:t>
      </w:r>
      <w:r w:rsidRPr="009F5DC8">
        <w:rPr>
          <w:rFonts w:ascii="Times New Roman" w:eastAsia="Times New Roman" w:hAnsi="Times New Roman" w:cs="Times New Roman"/>
          <w:sz w:val="28"/>
          <w:szCs w:val="28"/>
          <w:lang w:eastAsia="ru-RU"/>
        </w:rPr>
        <w:t xml:space="preserve"> м</w:t>
      </w:r>
      <w:r w:rsidR="00856543">
        <w:rPr>
          <w:rFonts w:ascii="Times New Roman" w:eastAsia="Times New Roman" w:hAnsi="Times New Roman" w:cs="Times New Roman"/>
          <w:sz w:val="28"/>
          <w:szCs w:val="28"/>
          <w:lang w:eastAsia="ru-RU"/>
        </w:rPr>
        <w:t xml:space="preserve">етров </w:t>
      </w:r>
      <w:r w:rsidRPr="009F5DC8">
        <w:rPr>
          <w:rFonts w:ascii="Times New Roman" w:eastAsia="Times New Roman" w:hAnsi="Times New Roman" w:cs="Times New Roman"/>
          <w:sz w:val="28"/>
          <w:szCs w:val="28"/>
          <w:lang w:eastAsia="ru-RU"/>
        </w:rPr>
        <w:t>-</w:t>
      </w:r>
      <w:r w:rsidRPr="009F5DC8">
        <w:rPr>
          <w:rFonts w:ascii="Times New Roman" w:eastAsia="Times New Roman" w:hAnsi="Times New Roman" w:cs="Times New Roman"/>
          <w:b/>
          <w:sz w:val="28"/>
          <w:szCs w:val="28"/>
          <w:lang w:eastAsia="ru-RU"/>
        </w:rPr>
        <w:t xml:space="preserve">  </w:t>
      </w:r>
      <w:r w:rsidRPr="009F5DC8">
        <w:rPr>
          <w:rFonts w:ascii="Times New Roman" w:eastAsia="Times New Roman" w:hAnsi="Times New Roman" w:cs="Times New Roman"/>
          <w:sz w:val="28"/>
          <w:szCs w:val="28"/>
          <w:lang w:eastAsia="ru-RU"/>
        </w:rPr>
        <w:t>выполняется с высокого старта на дорожке стадиона в спортивной обуви без шипов. В каждом забеге участвуют не менее двух учащихся. Результат фиксируется в минутах и секундах. Р</w:t>
      </w:r>
      <w:r w:rsidR="0038733E">
        <w:rPr>
          <w:rFonts w:ascii="Times New Roman" w:eastAsia="Times New Roman" w:hAnsi="Times New Roman" w:cs="Times New Roman"/>
          <w:sz w:val="28"/>
          <w:szCs w:val="28"/>
          <w:lang w:eastAsia="ru-RU"/>
        </w:rPr>
        <w:t>азрешается только одна попытка.</w:t>
      </w:r>
    </w:p>
    <w:p w:rsidR="00235D3A" w:rsidRPr="00235D3A" w:rsidRDefault="00235D3A" w:rsidP="00235D3A">
      <w:pPr>
        <w:spacing w:after="0" w:line="240" w:lineRule="auto"/>
        <w:jc w:val="center"/>
        <w:rPr>
          <w:rFonts w:ascii="Times New Roman" w:eastAsia="Times New Roman" w:hAnsi="Times New Roman" w:cs="Times New Roman"/>
          <w:b/>
          <w:bCs/>
          <w:color w:val="000000"/>
          <w:sz w:val="24"/>
          <w:szCs w:val="24"/>
          <w:lang w:eastAsia="ru-RU"/>
        </w:rPr>
      </w:pPr>
      <w:bookmarkStart w:id="6" w:name="Переченьинформационного"/>
      <w:r>
        <w:rPr>
          <w:rFonts w:ascii="Times New Roman" w:eastAsia="Times New Roman" w:hAnsi="Times New Roman" w:cs="Times New Roman"/>
          <w:b/>
          <w:bCs/>
          <w:color w:val="000000"/>
          <w:sz w:val="28"/>
          <w:szCs w:val="24"/>
          <w:lang w:eastAsia="ru-RU"/>
        </w:rPr>
        <w:t>5</w:t>
      </w:r>
      <w:r w:rsidRPr="00235D3A">
        <w:rPr>
          <w:rFonts w:ascii="Times New Roman" w:eastAsia="Times New Roman" w:hAnsi="Times New Roman" w:cs="Times New Roman"/>
          <w:b/>
          <w:bCs/>
          <w:color w:val="000000"/>
          <w:sz w:val="28"/>
          <w:szCs w:val="24"/>
          <w:lang w:eastAsia="ru-RU"/>
        </w:rPr>
        <w:t>. Перечень информационного обеспечения</w:t>
      </w:r>
      <w:bookmarkEnd w:id="6"/>
    </w:p>
    <w:p w:rsidR="00D701E8" w:rsidRPr="00D701E8" w:rsidRDefault="00235D3A" w:rsidP="00235D3A">
      <w:pPr>
        <w:autoSpaceDE w:val="0"/>
        <w:autoSpaceDN w:val="0"/>
        <w:adjustRightInd w:val="0"/>
        <w:spacing w:after="0" w:line="240" w:lineRule="auto"/>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5</w:t>
      </w:r>
      <w:r w:rsidRPr="00235D3A">
        <w:rPr>
          <w:rFonts w:ascii="Times New Roman" w:eastAsia="Times New Roman" w:hAnsi="Times New Roman" w:cs="Times New Roman"/>
          <w:b/>
          <w:bCs/>
          <w:color w:val="000000"/>
          <w:sz w:val="28"/>
          <w:szCs w:val="24"/>
          <w:lang w:eastAsia="ru-RU"/>
        </w:rPr>
        <w:t>.1. Список литератур</w:t>
      </w:r>
      <w:r>
        <w:rPr>
          <w:rFonts w:ascii="Times New Roman" w:eastAsia="Times New Roman" w:hAnsi="Times New Roman" w:cs="Times New Roman"/>
          <w:b/>
          <w:bCs/>
          <w:color w:val="000000"/>
          <w:sz w:val="28"/>
          <w:szCs w:val="24"/>
          <w:lang w:eastAsia="ru-RU"/>
        </w:rPr>
        <w:t>ы</w:t>
      </w:r>
    </w:p>
    <w:p w:rsidR="0012578A" w:rsidRDefault="00D701E8" w:rsidP="00235D3A">
      <w:pPr>
        <w:widowControl w:val="0"/>
        <w:numPr>
          <w:ilvl w:val="2"/>
          <w:numId w:val="90"/>
        </w:numPr>
        <w:tabs>
          <w:tab w:val="left" w:pos="851"/>
        </w:tabs>
        <w:autoSpaceDE w:val="0"/>
        <w:spacing w:after="60" w:line="300" w:lineRule="exact"/>
        <w:ind w:left="0" w:firstLine="284"/>
        <w:jc w:val="both"/>
        <w:rPr>
          <w:rFonts w:ascii="Times New Roman" w:eastAsia="Times New Roman" w:hAnsi="Times New Roman" w:cs="Times New Roman"/>
          <w:color w:val="000000"/>
          <w:sz w:val="28"/>
          <w:szCs w:val="28"/>
          <w:lang w:eastAsia="ru-RU"/>
        </w:rPr>
      </w:pPr>
      <w:r w:rsidRPr="00D701E8">
        <w:rPr>
          <w:rFonts w:ascii="Times New Roman" w:eastAsia="Times New Roman" w:hAnsi="Times New Roman" w:cs="Times New Roman"/>
          <w:color w:val="000000"/>
          <w:sz w:val="28"/>
          <w:szCs w:val="28"/>
          <w:lang w:eastAsia="ru-RU"/>
        </w:rPr>
        <w:t xml:space="preserve">Федерального закона Российской Федерации от 14 декабря 2007г. </w:t>
      </w:r>
    </w:p>
    <w:p w:rsidR="00D701E8" w:rsidRDefault="00D701E8" w:rsidP="0012578A">
      <w:pPr>
        <w:widowControl w:val="0"/>
        <w:tabs>
          <w:tab w:val="left" w:pos="851"/>
        </w:tabs>
        <w:autoSpaceDE w:val="0"/>
        <w:spacing w:after="60" w:line="300" w:lineRule="exact"/>
        <w:ind w:left="284"/>
        <w:jc w:val="both"/>
        <w:rPr>
          <w:rFonts w:ascii="Times New Roman" w:eastAsia="Times New Roman" w:hAnsi="Times New Roman" w:cs="Times New Roman"/>
          <w:color w:val="000000"/>
          <w:sz w:val="28"/>
          <w:szCs w:val="28"/>
          <w:lang w:eastAsia="ru-RU"/>
        </w:rPr>
      </w:pPr>
      <w:r w:rsidRPr="0012578A">
        <w:rPr>
          <w:rFonts w:ascii="Times New Roman" w:eastAsia="Times New Roman" w:hAnsi="Times New Roman" w:cs="Times New Roman"/>
          <w:color w:val="000000"/>
          <w:sz w:val="28"/>
          <w:szCs w:val="28"/>
          <w:lang w:eastAsia="ru-RU"/>
        </w:rPr>
        <w:t>N329-ФЗ «О физической культуре и спорте в Российской Федерации»;</w:t>
      </w:r>
    </w:p>
    <w:p w:rsidR="0012578A" w:rsidRPr="0012578A" w:rsidRDefault="0012578A" w:rsidP="0012578A">
      <w:pPr>
        <w:widowControl w:val="0"/>
        <w:tabs>
          <w:tab w:val="left" w:pos="851"/>
        </w:tabs>
        <w:autoSpaceDE w:val="0"/>
        <w:spacing w:after="60" w:line="300" w:lineRule="exact"/>
        <w:ind w:lef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125</w:t>
      </w:r>
    </w:p>
    <w:p w:rsidR="00D701E8" w:rsidRPr="00D701E8" w:rsidRDefault="00D701E8" w:rsidP="00235D3A">
      <w:pPr>
        <w:widowControl w:val="0"/>
        <w:numPr>
          <w:ilvl w:val="2"/>
          <w:numId w:val="90"/>
        </w:numPr>
        <w:tabs>
          <w:tab w:val="left" w:pos="851"/>
        </w:tabs>
        <w:autoSpaceDE w:val="0"/>
        <w:spacing w:after="60" w:line="300" w:lineRule="exact"/>
        <w:ind w:left="0" w:firstLine="284"/>
        <w:jc w:val="both"/>
        <w:rPr>
          <w:rFonts w:ascii="Times New Roman" w:eastAsia="Times New Roman" w:hAnsi="Times New Roman" w:cs="Times New Roman"/>
          <w:color w:val="000000"/>
          <w:sz w:val="28"/>
          <w:szCs w:val="28"/>
          <w:lang w:eastAsia="ru-RU"/>
        </w:rPr>
      </w:pPr>
      <w:r w:rsidRPr="00D701E8">
        <w:rPr>
          <w:rFonts w:ascii="Times New Roman" w:eastAsia="Times New Roman" w:hAnsi="Times New Roman" w:cs="Times New Roman"/>
          <w:color w:val="000000"/>
          <w:sz w:val="28"/>
          <w:szCs w:val="28"/>
          <w:lang w:eastAsia="ru-RU"/>
        </w:rPr>
        <w:t xml:space="preserve">Федерального закона Российской Федерации от 29 декабря 2012 г. N273-ФЗ «Об образовании в Российской Федерации»; </w:t>
      </w:r>
    </w:p>
    <w:p w:rsidR="00D701E8" w:rsidRPr="00D701E8" w:rsidRDefault="00D701E8" w:rsidP="00235D3A">
      <w:pPr>
        <w:widowControl w:val="0"/>
        <w:numPr>
          <w:ilvl w:val="2"/>
          <w:numId w:val="90"/>
        </w:numPr>
        <w:tabs>
          <w:tab w:val="left" w:pos="851"/>
        </w:tabs>
        <w:autoSpaceDE w:val="0"/>
        <w:spacing w:after="60" w:line="300" w:lineRule="exact"/>
        <w:ind w:left="0" w:firstLine="284"/>
        <w:jc w:val="both"/>
        <w:rPr>
          <w:rFonts w:ascii="Times New Roman" w:eastAsia="Times New Roman" w:hAnsi="Times New Roman" w:cs="Times New Roman"/>
          <w:color w:val="000000"/>
          <w:sz w:val="28"/>
          <w:szCs w:val="28"/>
          <w:lang w:eastAsia="ru-RU"/>
        </w:rPr>
      </w:pPr>
      <w:r w:rsidRPr="00D701E8">
        <w:rPr>
          <w:rFonts w:ascii="Times New Roman" w:eastAsia="Times New Roman" w:hAnsi="Times New Roman" w:cs="Times New Roman"/>
          <w:color w:val="000000"/>
          <w:sz w:val="28"/>
          <w:szCs w:val="28"/>
          <w:lang w:eastAsia="ru-RU"/>
        </w:rPr>
        <w:t xml:space="preserve">Приказа </w:t>
      </w:r>
      <w:proofErr w:type="spellStart"/>
      <w:r w:rsidRPr="00D701E8">
        <w:rPr>
          <w:rFonts w:ascii="Times New Roman" w:eastAsia="Times New Roman" w:hAnsi="Times New Roman" w:cs="Times New Roman"/>
          <w:color w:val="000000"/>
          <w:sz w:val="28"/>
          <w:szCs w:val="28"/>
          <w:lang w:eastAsia="ru-RU"/>
        </w:rPr>
        <w:t>Минобрнауки</w:t>
      </w:r>
      <w:proofErr w:type="spellEnd"/>
      <w:r w:rsidRPr="00D701E8">
        <w:rPr>
          <w:rFonts w:ascii="Times New Roman" w:eastAsia="Times New Roman" w:hAnsi="Times New Roman" w:cs="Times New Roman"/>
          <w:color w:val="000000"/>
          <w:sz w:val="28"/>
          <w:szCs w:val="28"/>
          <w:lang w:eastAsia="ru-RU"/>
        </w:rPr>
        <w:t xml:space="preserve"> России от 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D701E8" w:rsidRPr="00D701E8" w:rsidRDefault="00D701E8" w:rsidP="00235D3A">
      <w:pPr>
        <w:widowControl w:val="0"/>
        <w:numPr>
          <w:ilvl w:val="2"/>
          <w:numId w:val="90"/>
        </w:numPr>
        <w:tabs>
          <w:tab w:val="left" w:pos="851"/>
        </w:tabs>
        <w:autoSpaceDE w:val="0"/>
        <w:spacing w:after="60" w:line="300" w:lineRule="exact"/>
        <w:ind w:left="0" w:firstLine="284"/>
        <w:jc w:val="both"/>
        <w:rPr>
          <w:rFonts w:ascii="Times New Roman" w:eastAsia="Times New Roman" w:hAnsi="Times New Roman" w:cs="Times New Roman"/>
          <w:color w:val="000000"/>
          <w:sz w:val="28"/>
          <w:szCs w:val="28"/>
          <w:lang w:eastAsia="ru-RU"/>
        </w:rPr>
      </w:pPr>
      <w:r w:rsidRPr="00D701E8">
        <w:rPr>
          <w:rFonts w:ascii="Times New Roman" w:eastAsia="Times New Roman" w:hAnsi="Times New Roman" w:cs="Times New Roman"/>
          <w:color w:val="000000"/>
          <w:sz w:val="28"/>
          <w:szCs w:val="28"/>
          <w:lang w:eastAsia="ru-RU"/>
        </w:rPr>
        <w:t>Приказ Министерства спорта России от 12 сентября 2013 г. N 730 «Об утверждении федеральных государственных требований к минимуму содержания,</w:t>
      </w:r>
    </w:p>
    <w:p w:rsidR="00D701E8" w:rsidRDefault="00D701E8" w:rsidP="00235D3A">
      <w:pPr>
        <w:widowControl w:val="0"/>
        <w:numPr>
          <w:ilvl w:val="2"/>
          <w:numId w:val="90"/>
        </w:numPr>
        <w:tabs>
          <w:tab w:val="left" w:pos="851"/>
        </w:tabs>
        <w:autoSpaceDE w:val="0"/>
        <w:spacing w:after="60" w:line="300" w:lineRule="exact"/>
        <w:ind w:left="0" w:firstLine="284"/>
        <w:jc w:val="both"/>
        <w:rPr>
          <w:rFonts w:ascii="Times New Roman" w:eastAsia="Times New Roman" w:hAnsi="Times New Roman" w:cs="Times New Roman"/>
          <w:color w:val="000000"/>
          <w:sz w:val="28"/>
          <w:szCs w:val="28"/>
          <w:lang w:eastAsia="ru-RU"/>
        </w:rPr>
      </w:pPr>
      <w:r w:rsidRPr="00D701E8">
        <w:rPr>
          <w:rFonts w:ascii="Times New Roman" w:eastAsia="Times New Roman" w:hAnsi="Times New Roman" w:cs="Times New Roman"/>
          <w:color w:val="000000"/>
          <w:sz w:val="28"/>
          <w:szCs w:val="28"/>
          <w:lang w:eastAsia="ru-RU"/>
        </w:rPr>
        <w:t>Приказ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B3F3C" w:rsidRDefault="008B3F3C" w:rsidP="008B3F3C">
      <w:pPr>
        <w:widowControl w:val="0"/>
        <w:tabs>
          <w:tab w:val="left" w:pos="851"/>
        </w:tabs>
        <w:autoSpaceDE w:val="0"/>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spellStart"/>
      <w:r w:rsidRPr="008B3F3C">
        <w:rPr>
          <w:rFonts w:ascii="Times New Roman" w:eastAsia="Times New Roman" w:hAnsi="Times New Roman" w:cs="Times New Roman"/>
          <w:color w:val="000000"/>
          <w:sz w:val="28"/>
          <w:szCs w:val="28"/>
          <w:lang w:eastAsia="ru-RU"/>
        </w:rPr>
        <w:t>Гелецкий</w:t>
      </w:r>
      <w:proofErr w:type="spellEnd"/>
      <w:r w:rsidRPr="008B3F3C">
        <w:rPr>
          <w:rFonts w:ascii="Times New Roman" w:eastAsia="Times New Roman" w:hAnsi="Times New Roman" w:cs="Times New Roman"/>
          <w:color w:val="000000"/>
          <w:sz w:val="28"/>
          <w:szCs w:val="28"/>
          <w:lang w:eastAsia="ru-RU"/>
        </w:rPr>
        <w:t xml:space="preserve"> В.М. Теория физической культуры и спорта: учебное пособие/ В.М. </w:t>
      </w:r>
      <w:proofErr w:type="spellStart"/>
      <w:r w:rsidRPr="008B3F3C">
        <w:rPr>
          <w:rFonts w:ascii="Times New Roman" w:eastAsia="Times New Roman" w:hAnsi="Times New Roman" w:cs="Times New Roman"/>
          <w:color w:val="000000"/>
          <w:sz w:val="28"/>
          <w:szCs w:val="28"/>
          <w:lang w:eastAsia="ru-RU"/>
        </w:rPr>
        <w:t>Гелецкий</w:t>
      </w:r>
      <w:proofErr w:type="spellEnd"/>
      <w:r w:rsidRPr="008B3F3C">
        <w:rPr>
          <w:rFonts w:ascii="Times New Roman" w:eastAsia="Times New Roman" w:hAnsi="Times New Roman" w:cs="Times New Roman"/>
          <w:color w:val="000000"/>
          <w:sz w:val="28"/>
          <w:szCs w:val="28"/>
          <w:lang w:eastAsia="ru-RU"/>
        </w:rPr>
        <w:t>. – Красноярск</w:t>
      </w:r>
      <w:proofErr w:type="gramStart"/>
      <w:r w:rsidRPr="008B3F3C">
        <w:rPr>
          <w:rFonts w:ascii="Times New Roman" w:eastAsia="Times New Roman" w:hAnsi="Times New Roman" w:cs="Times New Roman"/>
          <w:color w:val="000000"/>
          <w:sz w:val="28"/>
          <w:szCs w:val="28"/>
          <w:lang w:eastAsia="ru-RU"/>
        </w:rPr>
        <w:t xml:space="preserve">.: </w:t>
      </w:r>
      <w:proofErr w:type="gramEnd"/>
      <w:r w:rsidRPr="008B3F3C">
        <w:rPr>
          <w:rFonts w:ascii="Times New Roman" w:eastAsia="Times New Roman" w:hAnsi="Times New Roman" w:cs="Times New Roman"/>
          <w:color w:val="000000"/>
          <w:sz w:val="28"/>
          <w:szCs w:val="28"/>
          <w:lang w:eastAsia="ru-RU"/>
        </w:rPr>
        <w:t>ИПК СФУ, 2008.- 342 с.</w:t>
      </w:r>
    </w:p>
    <w:p w:rsidR="008B3F3C" w:rsidRPr="008B3F3C" w:rsidRDefault="008B3F3C" w:rsidP="008B3F3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8B3F3C">
        <w:rPr>
          <w:rFonts w:ascii="Times New Roman" w:eastAsia="Times New Roman" w:hAnsi="Times New Roman" w:cs="Times New Roman"/>
          <w:color w:val="000000"/>
          <w:sz w:val="28"/>
          <w:szCs w:val="28"/>
          <w:lang w:eastAsia="ru-RU"/>
        </w:rPr>
        <w:t>Горбунов В.А., Демиденко О.И. Гимнастика в системе специализированных средств подготовки спортсменов в спортивной аэробике / Методическая разработка для слушателей семинара тренеров по спортивной аэробике. Иркутский техникум физической культуры, - Иркутск, 1990. -76с.</w:t>
      </w:r>
    </w:p>
    <w:p w:rsidR="008B3F3C" w:rsidRDefault="008B3F3C" w:rsidP="008B3F3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8B3F3C">
        <w:rPr>
          <w:rFonts w:ascii="Times New Roman" w:eastAsia="Times New Roman" w:hAnsi="Times New Roman" w:cs="Times New Roman"/>
          <w:color w:val="000000"/>
          <w:sz w:val="28"/>
          <w:szCs w:val="28"/>
          <w:lang w:eastAsia="ru-RU"/>
        </w:rPr>
        <w:t>Горбунов В.А. Контроль за тренировочной и соревновательной нагрузкой на специализированном этапе многолетней подготовки спортивного резерва в аэробике - Иркутск: Изд-во «</w:t>
      </w:r>
      <w:proofErr w:type="spellStart"/>
      <w:r w:rsidRPr="008B3F3C">
        <w:rPr>
          <w:rFonts w:ascii="Times New Roman" w:eastAsia="Times New Roman" w:hAnsi="Times New Roman" w:cs="Times New Roman"/>
          <w:color w:val="000000"/>
          <w:sz w:val="28"/>
          <w:szCs w:val="28"/>
          <w:lang w:eastAsia="ru-RU"/>
        </w:rPr>
        <w:t>Репроцентр</w:t>
      </w:r>
      <w:proofErr w:type="spellEnd"/>
      <w:r w:rsidRPr="008B3F3C">
        <w:rPr>
          <w:rFonts w:ascii="Times New Roman" w:eastAsia="Times New Roman" w:hAnsi="Times New Roman" w:cs="Times New Roman"/>
          <w:color w:val="000000"/>
          <w:sz w:val="28"/>
          <w:szCs w:val="28"/>
          <w:lang w:eastAsia="ru-RU"/>
        </w:rPr>
        <w:t xml:space="preserve"> А</w:t>
      </w:r>
      <w:proofErr w:type="gramStart"/>
      <w:r w:rsidRPr="008B3F3C">
        <w:rPr>
          <w:rFonts w:ascii="Times New Roman" w:eastAsia="Times New Roman" w:hAnsi="Times New Roman" w:cs="Times New Roman"/>
          <w:color w:val="000000"/>
          <w:sz w:val="28"/>
          <w:szCs w:val="28"/>
          <w:lang w:eastAsia="ru-RU"/>
        </w:rPr>
        <w:t>1</w:t>
      </w:r>
      <w:proofErr w:type="gramEnd"/>
      <w:r w:rsidRPr="008B3F3C">
        <w:rPr>
          <w:rFonts w:ascii="Times New Roman" w:eastAsia="Times New Roman" w:hAnsi="Times New Roman" w:cs="Times New Roman"/>
          <w:color w:val="000000"/>
          <w:sz w:val="28"/>
          <w:szCs w:val="28"/>
          <w:lang w:eastAsia="ru-RU"/>
        </w:rPr>
        <w:t>», 2008.- 84с.</w:t>
      </w:r>
    </w:p>
    <w:p w:rsidR="008B3F3C" w:rsidRDefault="008B3F3C" w:rsidP="008B3F3C">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204CA4">
        <w:rPr>
          <w:rFonts w:ascii="Times New Roman" w:eastAsia="Times New Roman" w:hAnsi="Times New Roman" w:cs="Times New Roman"/>
          <w:color w:val="000000"/>
          <w:sz w:val="28"/>
          <w:szCs w:val="28"/>
          <w:lang w:eastAsia="ru-RU"/>
        </w:rPr>
        <w:t>Горбунов В. А. Комплексный контроль за тренировочной и соревновательной деятельностью спортсменов в аэробике. – Иркутск, 2008. – 129с.</w:t>
      </w:r>
    </w:p>
    <w:p w:rsidR="008B3F3C" w:rsidRPr="00D701E8" w:rsidRDefault="008B3F3C" w:rsidP="008B3F3C">
      <w:pPr>
        <w:tabs>
          <w:tab w:val="left" w:pos="851"/>
        </w:tabs>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D701E8">
        <w:rPr>
          <w:rFonts w:ascii="Times New Roman" w:eastAsia="Times New Roman" w:hAnsi="Times New Roman" w:cs="Times New Roman"/>
          <w:color w:val="000000"/>
          <w:sz w:val="28"/>
          <w:szCs w:val="28"/>
          <w:lang w:eastAsia="ru-RU"/>
        </w:rPr>
        <w:t>Давиденко Д.Н. Физиологические и методические основы оздоровительной аэробики: учебное пособие / Д.Н. Давиденко, В.И. Григорьев. – СПб</w:t>
      </w:r>
      <w:proofErr w:type="gramStart"/>
      <w:r w:rsidRPr="00D701E8">
        <w:rPr>
          <w:rFonts w:ascii="Times New Roman" w:eastAsia="Times New Roman" w:hAnsi="Times New Roman" w:cs="Times New Roman"/>
          <w:color w:val="000000"/>
          <w:sz w:val="28"/>
          <w:szCs w:val="28"/>
          <w:lang w:eastAsia="ru-RU"/>
        </w:rPr>
        <w:t xml:space="preserve">., </w:t>
      </w:r>
      <w:proofErr w:type="spellStart"/>
      <w:proofErr w:type="gramEnd"/>
      <w:r w:rsidRPr="00D701E8">
        <w:rPr>
          <w:rFonts w:ascii="Times New Roman" w:eastAsia="Times New Roman" w:hAnsi="Times New Roman" w:cs="Times New Roman"/>
          <w:color w:val="000000"/>
          <w:sz w:val="28"/>
          <w:szCs w:val="28"/>
          <w:lang w:eastAsia="ru-RU"/>
        </w:rPr>
        <w:t>Изд</w:t>
      </w:r>
      <w:proofErr w:type="spellEnd"/>
      <w:r w:rsidRPr="00D701E8">
        <w:rPr>
          <w:rFonts w:ascii="Times New Roman" w:eastAsia="Times New Roman" w:hAnsi="Times New Roman" w:cs="Times New Roman"/>
          <w:color w:val="000000"/>
          <w:sz w:val="28"/>
          <w:szCs w:val="28"/>
          <w:lang w:eastAsia="ru-RU"/>
        </w:rPr>
        <w:t xml:space="preserve">- во </w:t>
      </w:r>
      <w:proofErr w:type="spellStart"/>
      <w:r w:rsidRPr="00D701E8">
        <w:rPr>
          <w:rFonts w:ascii="Times New Roman" w:eastAsia="Times New Roman" w:hAnsi="Times New Roman" w:cs="Times New Roman"/>
          <w:color w:val="000000"/>
          <w:sz w:val="28"/>
          <w:szCs w:val="28"/>
          <w:lang w:eastAsia="ru-RU"/>
        </w:rPr>
        <w:t>СПбГУЭФ</w:t>
      </w:r>
      <w:proofErr w:type="spellEnd"/>
      <w:r w:rsidRPr="00D701E8">
        <w:rPr>
          <w:rFonts w:ascii="Times New Roman" w:eastAsia="Times New Roman" w:hAnsi="Times New Roman" w:cs="Times New Roman"/>
          <w:color w:val="000000"/>
          <w:sz w:val="28"/>
          <w:szCs w:val="28"/>
          <w:lang w:eastAsia="ru-RU"/>
        </w:rPr>
        <w:t xml:space="preserve">. – 2009. – 40 с. </w:t>
      </w:r>
    </w:p>
    <w:p w:rsidR="008B3F3C" w:rsidRPr="00D701E8" w:rsidRDefault="008B3F3C" w:rsidP="008B3F3C">
      <w:pPr>
        <w:tabs>
          <w:tab w:val="left" w:pos="851"/>
        </w:tabs>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D701E8">
        <w:rPr>
          <w:rFonts w:ascii="Times New Roman" w:eastAsia="Times New Roman" w:hAnsi="Times New Roman" w:cs="Times New Roman"/>
          <w:color w:val="000000"/>
          <w:sz w:val="28"/>
          <w:szCs w:val="28"/>
          <w:lang w:eastAsia="ru-RU"/>
        </w:rPr>
        <w:t xml:space="preserve">Давыдов В.Ю. Новые </w:t>
      </w:r>
      <w:proofErr w:type="gramStart"/>
      <w:r w:rsidRPr="00D701E8">
        <w:rPr>
          <w:rFonts w:ascii="Times New Roman" w:eastAsia="Times New Roman" w:hAnsi="Times New Roman" w:cs="Times New Roman"/>
          <w:color w:val="000000"/>
          <w:sz w:val="28"/>
          <w:szCs w:val="28"/>
          <w:lang w:eastAsia="ru-RU"/>
        </w:rPr>
        <w:t>фитнес-системы</w:t>
      </w:r>
      <w:proofErr w:type="gramEnd"/>
      <w:r w:rsidRPr="00D701E8">
        <w:rPr>
          <w:rFonts w:ascii="Times New Roman" w:eastAsia="Times New Roman" w:hAnsi="Times New Roman" w:cs="Times New Roman"/>
          <w:color w:val="000000"/>
          <w:sz w:val="28"/>
          <w:szCs w:val="28"/>
          <w:lang w:eastAsia="ru-RU"/>
        </w:rPr>
        <w:t xml:space="preserve"> (новые направления, методики, оборудование и инвентарь): учебное пособие/ В.Ю. Давыдов, А.И. </w:t>
      </w:r>
      <w:proofErr w:type="spellStart"/>
      <w:r w:rsidRPr="00D701E8">
        <w:rPr>
          <w:rFonts w:ascii="Times New Roman" w:eastAsia="Times New Roman" w:hAnsi="Times New Roman" w:cs="Times New Roman"/>
          <w:color w:val="000000"/>
          <w:sz w:val="28"/>
          <w:szCs w:val="28"/>
          <w:lang w:eastAsia="ru-RU"/>
        </w:rPr>
        <w:t>Шамардин</w:t>
      </w:r>
      <w:proofErr w:type="spellEnd"/>
      <w:r w:rsidRPr="00D701E8">
        <w:rPr>
          <w:rFonts w:ascii="Times New Roman" w:eastAsia="Times New Roman" w:hAnsi="Times New Roman" w:cs="Times New Roman"/>
          <w:color w:val="000000"/>
          <w:sz w:val="28"/>
          <w:szCs w:val="28"/>
          <w:lang w:eastAsia="ru-RU"/>
        </w:rPr>
        <w:t>, Г.О. Краснова. - 2-е издание, переработанное и дополненное. – Волгоград</w:t>
      </w:r>
      <w:proofErr w:type="gramStart"/>
      <w:r w:rsidRPr="00D701E8">
        <w:rPr>
          <w:rFonts w:ascii="Times New Roman" w:eastAsia="Times New Roman" w:hAnsi="Times New Roman" w:cs="Times New Roman"/>
          <w:color w:val="000000"/>
          <w:sz w:val="28"/>
          <w:szCs w:val="28"/>
          <w:lang w:eastAsia="ru-RU"/>
        </w:rPr>
        <w:t xml:space="preserve">.: </w:t>
      </w:r>
      <w:proofErr w:type="gramEnd"/>
      <w:r w:rsidRPr="00D701E8">
        <w:rPr>
          <w:rFonts w:ascii="Times New Roman" w:eastAsia="Times New Roman" w:hAnsi="Times New Roman" w:cs="Times New Roman"/>
          <w:color w:val="000000"/>
          <w:sz w:val="28"/>
          <w:szCs w:val="28"/>
          <w:lang w:eastAsia="ru-RU"/>
        </w:rPr>
        <w:t xml:space="preserve">издательство </w:t>
      </w:r>
      <w:proofErr w:type="spellStart"/>
      <w:r w:rsidRPr="00D701E8">
        <w:rPr>
          <w:rFonts w:ascii="Times New Roman" w:eastAsia="Times New Roman" w:hAnsi="Times New Roman" w:cs="Times New Roman"/>
          <w:color w:val="000000"/>
          <w:sz w:val="28"/>
          <w:szCs w:val="28"/>
          <w:lang w:eastAsia="ru-RU"/>
        </w:rPr>
        <w:t>ВолГУ</w:t>
      </w:r>
      <w:proofErr w:type="spellEnd"/>
      <w:r w:rsidRPr="00D701E8">
        <w:rPr>
          <w:rFonts w:ascii="Times New Roman" w:eastAsia="Times New Roman" w:hAnsi="Times New Roman" w:cs="Times New Roman"/>
          <w:color w:val="000000"/>
          <w:sz w:val="28"/>
          <w:szCs w:val="28"/>
          <w:lang w:eastAsia="ru-RU"/>
        </w:rPr>
        <w:t xml:space="preserve">, 2005.- 284 с. </w:t>
      </w:r>
    </w:p>
    <w:p w:rsidR="008B3F3C" w:rsidRPr="00D701E8" w:rsidRDefault="008B3F3C" w:rsidP="008B3F3C">
      <w:pPr>
        <w:tabs>
          <w:tab w:val="left" w:pos="851"/>
        </w:tabs>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D701E8">
        <w:rPr>
          <w:rFonts w:ascii="Times New Roman" w:eastAsia="Times New Roman" w:hAnsi="Times New Roman" w:cs="Times New Roman"/>
          <w:color w:val="000000"/>
          <w:sz w:val="28"/>
          <w:szCs w:val="28"/>
          <w:lang w:eastAsia="ru-RU"/>
        </w:rPr>
        <w:t>Давыдов В. Ю. Методика преподавания оздоровительной аэробики: учебное пособие/ В.Ю. Давыдов, Т.Г. Коваленко, Г.О. Краснова. - Волгоград</w:t>
      </w:r>
      <w:proofErr w:type="gramStart"/>
      <w:r w:rsidRPr="00D701E8">
        <w:rPr>
          <w:rFonts w:ascii="Times New Roman" w:eastAsia="Times New Roman" w:hAnsi="Times New Roman" w:cs="Times New Roman"/>
          <w:color w:val="000000"/>
          <w:sz w:val="28"/>
          <w:szCs w:val="28"/>
          <w:lang w:eastAsia="ru-RU"/>
        </w:rPr>
        <w:t xml:space="preserve">.: </w:t>
      </w:r>
      <w:proofErr w:type="gramEnd"/>
      <w:r w:rsidRPr="00D701E8">
        <w:rPr>
          <w:rFonts w:ascii="Times New Roman" w:eastAsia="Times New Roman" w:hAnsi="Times New Roman" w:cs="Times New Roman"/>
          <w:color w:val="000000"/>
          <w:sz w:val="28"/>
          <w:szCs w:val="28"/>
          <w:lang w:eastAsia="ru-RU"/>
        </w:rPr>
        <w:t>Изд-во ВГУ, 2004. – 124 с.</w:t>
      </w:r>
    </w:p>
    <w:p w:rsidR="008B3F3C" w:rsidRDefault="008B3F3C" w:rsidP="008B3F3C">
      <w:pPr>
        <w:tabs>
          <w:tab w:val="left" w:pos="851"/>
        </w:tabs>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proofErr w:type="spellStart"/>
      <w:r w:rsidRPr="00D701E8">
        <w:rPr>
          <w:rFonts w:ascii="Times New Roman" w:eastAsia="Times New Roman" w:hAnsi="Times New Roman" w:cs="Times New Roman"/>
          <w:color w:val="000000"/>
          <w:sz w:val="28"/>
          <w:szCs w:val="28"/>
          <w:lang w:eastAsia="ru-RU"/>
        </w:rPr>
        <w:t>Зефирова</w:t>
      </w:r>
      <w:proofErr w:type="spellEnd"/>
      <w:r w:rsidRPr="00D701E8">
        <w:rPr>
          <w:rFonts w:ascii="Times New Roman" w:eastAsia="Times New Roman" w:hAnsi="Times New Roman" w:cs="Times New Roman"/>
          <w:color w:val="000000"/>
          <w:sz w:val="28"/>
          <w:szCs w:val="28"/>
          <w:lang w:eastAsia="ru-RU"/>
        </w:rPr>
        <w:t xml:space="preserve"> Е.В. Оздоровительная аэробика: содержание и методика: учебн</w:t>
      </w:r>
      <w:proofErr w:type="gramStart"/>
      <w:r w:rsidRPr="00D701E8">
        <w:rPr>
          <w:rFonts w:ascii="Times New Roman" w:eastAsia="Times New Roman" w:hAnsi="Times New Roman" w:cs="Times New Roman"/>
          <w:color w:val="000000"/>
          <w:sz w:val="28"/>
          <w:szCs w:val="28"/>
          <w:lang w:eastAsia="ru-RU"/>
        </w:rPr>
        <w:t>о-</w:t>
      </w:r>
      <w:proofErr w:type="gramEnd"/>
      <w:r w:rsidRPr="00D701E8">
        <w:rPr>
          <w:rFonts w:ascii="Times New Roman" w:eastAsia="Times New Roman" w:hAnsi="Times New Roman" w:cs="Times New Roman"/>
          <w:color w:val="000000"/>
          <w:sz w:val="28"/>
          <w:szCs w:val="28"/>
          <w:lang w:eastAsia="ru-RU"/>
        </w:rPr>
        <w:t xml:space="preserve"> методическое пособие/ Е.В. </w:t>
      </w:r>
      <w:proofErr w:type="spellStart"/>
      <w:r w:rsidRPr="00D701E8">
        <w:rPr>
          <w:rFonts w:ascii="Times New Roman" w:eastAsia="Times New Roman" w:hAnsi="Times New Roman" w:cs="Times New Roman"/>
          <w:color w:val="000000"/>
          <w:sz w:val="28"/>
          <w:szCs w:val="28"/>
          <w:lang w:eastAsia="ru-RU"/>
        </w:rPr>
        <w:t>Зефирова</w:t>
      </w:r>
      <w:proofErr w:type="spellEnd"/>
      <w:r w:rsidRPr="00D701E8">
        <w:rPr>
          <w:rFonts w:ascii="Times New Roman" w:eastAsia="Times New Roman" w:hAnsi="Times New Roman" w:cs="Times New Roman"/>
          <w:color w:val="000000"/>
          <w:sz w:val="28"/>
          <w:szCs w:val="28"/>
          <w:lang w:eastAsia="ru-RU"/>
        </w:rPr>
        <w:t>, В.В. Платонова. – СПб</w:t>
      </w:r>
      <w:proofErr w:type="gramStart"/>
      <w:r w:rsidRPr="00D701E8">
        <w:rPr>
          <w:rFonts w:ascii="Times New Roman" w:eastAsia="Times New Roman" w:hAnsi="Times New Roman" w:cs="Times New Roman"/>
          <w:color w:val="000000"/>
          <w:sz w:val="28"/>
          <w:szCs w:val="28"/>
          <w:lang w:eastAsia="ru-RU"/>
        </w:rPr>
        <w:t xml:space="preserve">., </w:t>
      </w:r>
      <w:proofErr w:type="gramEnd"/>
      <w:r w:rsidRPr="00D701E8">
        <w:rPr>
          <w:rFonts w:ascii="Times New Roman" w:eastAsia="Times New Roman" w:hAnsi="Times New Roman" w:cs="Times New Roman"/>
          <w:color w:val="000000"/>
          <w:sz w:val="28"/>
          <w:szCs w:val="28"/>
          <w:lang w:eastAsia="ru-RU"/>
        </w:rPr>
        <w:t xml:space="preserve">СПбГУ ИТМО, 2006.- 25 с. </w:t>
      </w:r>
    </w:p>
    <w:p w:rsidR="008B3F3C" w:rsidRDefault="008B3F3C" w:rsidP="008B3F3C">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proofErr w:type="spellStart"/>
      <w:r w:rsidRPr="00204CA4">
        <w:rPr>
          <w:rFonts w:ascii="Times New Roman" w:eastAsia="Times New Roman" w:hAnsi="Times New Roman" w:cs="Times New Roman"/>
          <w:color w:val="000000"/>
          <w:sz w:val="28"/>
          <w:szCs w:val="28"/>
          <w:lang w:eastAsia="ru-RU"/>
        </w:rPr>
        <w:t>Ковязин</w:t>
      </w:r>
      <w:proofErr w:type="spellEnd"/>
      <w:r w:rsidRPr="00204CA4">
        <w:rPr>
          <w:rFonts w:ascii="Times New Roman" w:eastAsia="Times New Roman" w:hAnsi="Times New Roman" w:cs="Times New Roman"/>
          <w:color w:val="000000"/>
          <w:sz w:val="28"/>
          <w:szCs w:val="28"/>
          <w:lang w:eastAsia="ru-RU"/>
        </w:rPr>
        <w:t xml:space="preserve"> В.М. Предельно допустимые тренировочные нагрузки циклических средств ФП для лыжников-гонщиков в отдельных занятиях на этапах годовых циклов тренировки от </w:t>
      </w:r>
      <w:proofErr w:type="spellStart"/>
      <w:r w:rsidRPr="00204CA4">
        <w:rPr>
          <w:rFonts w:ascii="Times New Roman" w:eastAsia="Times New Roman" w:hAnsi="Times New Roman" w:cs="Times New Roman"/>
          <w:color w:val="000000"/>
          <w:sz w:val="28"/>
          <w:szCs w:val="28"/>
          <w:lang w:eastAsia="ru-RU"/>
        </w:rPr>
        <w:t>новичеа</w:t>
      </w:r>
      <w:proofErr w:type="spellEnd"/>
      <w:r w:rsidRPr="00204CA4">
        <w:rPr>
          <w:rFonts w:ascii="Times New Roman" w:eastAsia="Times New Roman" w:hAnsi="Times New Roman" w:cs="Times New Roman"/>
          <w:color w:val="000000"/>
          <w:sz w:val="28"/>
          <w:szCs w:val="28"/>
          <w:lang w:eastAsia="ru-RU"/>
        </w:rPr>
        <w:t xml:space="preserve"> до мастера спорта / Лекция Института ФК </w:t>
      </w:r>
      <w:proofErr w:type="spellStart"/>
      <w:r w:rsidRPr="00204CA4">
        <w:rPr>
          <w:rFonts w:ascii="Times New Roman" w:eastAsia="Times New Roman" w:hAnsi="Times New Roman" w:cs="Times New Roman"/>
          <w:color w:val="000000"/>
          <w:sz w:val="28"/>
          <w:szCs w:val="28"/>
          <w:lang w:eastAsia="ru-RU"/>
        </w:rPr>
        <w:t>ТюмГУ</w:t>
      </w:r>
      <w:proofErr w:type="spellEnd"/>
      <w:r w:rsidRPr="00204CA4">
        <w:rPr>
          <w:rFonts w:ascii="Times New Roman" w:eastAsia="Times New Roman" w:hAnsi="Times New Roman" w:cs="Times New Roman"/>
          <w:color w:val="000000"/>
          <w:sz w:val="28"/>
          <w:szCs w:val="28"/>
          <w:lang w:eastAsia="ru-RU"/>
        </w:rPr>
        <w:t xml:space="preserve">, </w:t>
      </w:r>
      <w:proofErr w:type="spellStart"/>
      <w:r w:rsidRPr="00204CA4">
        <w:rPr>
          <w:rFonts w:ascii="Times New Roman" w:eastAsia="Times New Roman" w:hAnsi="Times New Roman" w:cs="Times New Roman"/>
          <w:color w:val="000000"/>
          <w:sz w:val="28"/>
          <w:szCs w:val="28"/>
          <w:lang w:eastAsia="ru-RU"/>
        </w:rPr>
        <w:t>кафедрв</w:t>
      </w:r>
      <w:proofErr w:type="spellEnd"/>
      <w:r w:rsidRPr="00204CA4">
        <w:rPr>
          <w:rFonts w:ascii="Times New Roman" w:eastAsia="Times New Roman" w:hAnsi="Times New Roman" w:cs="Times New Roman"/>
          <w:color w:val="000000"/>
          <w:sz w:val="28"/>
          <w:szCs w:val="28"/>
          <w:lang w:eastAsia="ru-RU"/>
        </w:rPr>
        <w:t xml:space="preserve"> лыжного спорта – Тюмень,2009.-13с.</w:t>
      </w:r>
    </w:p>
    <w:p w:rsidR="0012578A" w:rsidRDefault="0012578A" w:rsidP="008B3F3C">
      <w:pPr>
        <w:spacing w:after="0" w:line="240" w:lineRule="auto"/>
        <w:contextualSpacing/>
        <w:jc w:val="both"/>
        <w:rPr>
          <w:rFonts w:ascii="Times New Roman" w:eastAsia="Times New Roman" w:hAnsi="Times New Roman" w:cs="Times New Roman"/>
          <w:color w:val="000000"/>
          <w:sz w:val="28"/>
          <w:szCs w:val="28"/>
          <w:lang w:eastAsia="ru-RU"/>
        </w:rPr>
      </w:pPr>
    </w:p>
    <w:p w:rsidR="0012578A" w:rsidRDefault="0012578A" w:rsidP="008B3F3C">
      <w:pPr>
        <w:spacing w:after="0" w:line="240" w:lineRule="auto"/>
        <w:contextualSpacing/>
        <w:jc w:val="both"/>
        <w:rPr>
          <w:rFonts w:ascii="Times New Roman" w:eastAsia="Times New Roman" w:hAnsi="Times New Roman" w:cs="Times New Roman"/>
          <w:color w:val="000000"/>
          <w:sz w:val="28"/>
          <w:szCs w:val="28"/>
          <w:lang w:eastAsia="ru-RU"/>
        </w:rPr>
      </w:pPr>
    </w:p>
    <w:p w:rsidR="0012578A" w:rsidRPr="00204CA4" w:rsidRDefault="0012578A" w:rsidP="0012578A">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126</w:t>
      </w:r>
    </w:p>
    <w:p w:rsidR="008B3F3C" w:rsidRPr="00D701E8" w:rsidRDefault="008B3F3C" w:rsidP="008B3F3C">
      <w:pPr>
        <w:tabs>
          <w:tab w:val="left" w:pos="851"/>
        </w:tabs>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D701E8">
        <w:rPr>
          <w:rFonts w:ascii="Times New Roman" w:eastAsia="Times New Roman" w:hAnsi="Times New Roman" w:cs="Times New Roman"/>
          <w:color w:val="000000"/>
          <w:sz w:val="28"/>
          <w:szCs w:val="28"/>
          <w:lang w:eastAsia="ru-RU"/>
        </w:rPr>
        <w:t>Лисицкая Т.С. Аэробика. Хореография и дизайн урока: учебн</w:t>
      </w:r>
      <w:proofErr w:type="gramStart"/>
      <w:r w:rsidRPr="00D701E8">
        <w:rPr>
          <w:rFonts w:ascii="Times New Roman" w:eastAsia="Times New Roman" w:hAnsi="Times New Roman" w:cs="Times New Roman"/>
          <w:color w:val="000000"/>
          <w:sz w:val="28"/>
          <w:szCs w:val="28"/>
          <w:lang w:eastAsia="ru-RU"/>
        </w:rPr>
        <w:t>о-</w:t>
      </w:r>
      <w:proofErr w:type="gramEnd"/>
      <w:r w:rsidRPr="00D701E8">
        <w:rPr>
          <w:rFonts w:ascii="Times New Roman" w:eastAsia="Times New Roman" w:hAnsi="Times New Roman" w:cs="Times New Roman"/>
          <w:color w:val="000000"/>
          <w:sz w:val="28"/>
          <w:szCs w:val="28"/>
          <w:lang w:eastAsia="ru-RU"/>
        </w:rPr>
        <w:t xml:space="preserve"> методическое пособие/ Т.С. Лисицкая, И.М. Беляева. – М.: Фитнес конвенция, 2006.- 34 с.</w:t>
      </w:r>
    </w:p>
    <w:p w:rsidR="008B3F3C" w:rsidRDefault="008820A6" w:rsidP="008820A6">
      <w:pPr>
        <w:tabs>
          <w:tab w:val="left" w:pos="851"/>
        </w:tabs>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proofErr w:type="spellStart"/>
      <w:r w:rsidRPr="00D701E8">
        <w:rPr>
          <w:rFonts w:ascii="Times New Roman" w:eastAsia="Times New Roman" w:hAnsi="Times New Roman" w:cs="Times New Roman"/>
          <w:color w:val="000000"/>
          <w:sz w:val="28"/>
          <w:szCs w:val="28"/>
          <w:lang w:eastAsia="ru-RU"/>
        </w:rPr>
        <w:t>Менхин</w:t>
      </w:r>
      <w:proofErr w:type="spellEnd"/>
      <w:r w:rsidRPr="00D701E8">
        <w:rPr>
          <w:rFonts w:ascii="Times New Roman" w:eastAsia="Times New Roman" w:hAnsi="Times New Roman" w:cs="Times New Roman"/>
          <w:color w:val="000000"/>
          <w:sz w:val="28"/>
          <w:szCs w:val="28"/>
          <w:lang w:eastAsia="ru-RU"/>
        </w:rPr>
        <w:t xml:space="preserve"> Ю.В. Оздоровительная гимнастика: теория и методика./ Ю. В. </w:t>
      </w:r>
      <w:proofErr w:type="spellStart"/>
      <w:r w:rsidRPr="00D701E8">
        <w:rPr>
          <w:rFonts w:ascii="Times New Roman" w:eastAsia="Times New Roman" w:hAnsi="Times New Roman" w:cs="Times New Roman"/>
          <w:color w:val="000000"/>
          <w:sz w:val="28"/>
          <w:szCs w:val="28"/>
          <w:lang w:eastAsia="ru-RU"/>
        </w:rPr>
        <w:t>Менхин</w:t>
      </w:r>
      <w:proofErr w:type="spellEnd"/>
      <w:r w:rsidRPr="00D701E8">
        <w:rPr>
          <w:rFonts w:ascii="Times New Roman" w:eastAsia="Times New Roman" w:hAnsi="Times New Roman" w:cs="Times New Roman"/>
          <w:color w:val="000000"/>
          <w:sz w:val="28"/>
          <w:szCs w:val="28"/>
          <w:lang w:eastAsia="ru-RU"/>
        </w:rPr>
        <w:t xml:space="preserve">, А.В. </w:t>
      </w:r>
      <w:proofErr w:type="spellStart"/>
      <w:r w:rsidRPr="00D701E8">
        <w:rPr>
          <w:rFonts w:ascii="Times New Roman" w:eastAsia="Times New Roman" w:hAnsi="Times New Roman" w:cs="Times New Roman"/>
          <w:color w:val="000000"/>
          <w:sz w:val="28"/>
          <w:szCs w:val="28"/>
          <w:lang w:eastAsia="ru-RU"/>
        </w:rPr>
        <w:t>Менхин</w:t>
      </w:r>
      <w:proofErr w:type="spellEnd"/>
      <w:r w:rsidRPr="00D701E8">
        <w:rPr>
          <w:rFonts w:ascii="Times New Roman" w:eastAsia="Times New Roman" w:hAnsi="Times New Roman" w:cs="Times New Roman"/>
          <w:color w:val="000000"/>
          <w:sz w:val="28"/>
          <w:szCs w:val="28"/>
          <w:lang w:eastAsia="ru-RU"/>
        </w:rPr>
        <w:t xml:space="preserve">.- Ростов-на-Дону.: Феникс, 2002. – 384 с. </w:t>
      </w:r>
    </w:p>
    <w:p w:rsidR="008820A6" w:rsidRPr="008B3F3C" w:rsidRDefault="008820A6" w:rsidP="008820A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proofErr w:type="gramStart"/>
      <w:r w:rsidRPr="00204CA4">
        <w:rPr>
          <w:rFonts w:ascii="Times New Roman" w:eastAsia="Times New Roman" w:hAnsi="Times New Roman" w:cs="Times New Roman"/>
          <w:color w:val="000000"/>
          <w:sz w:val="28"/>
          <w:szCs w:val="28"/>
          <w:lang w:eastAsia="ru-RU"/>
        </w:rPr>
        <w:t>Никитушкин</w:t>
      </w:r>
      <w:proofErr w:type="gramEnd"/>
      <w:r w:rsidRPr="00204CA4">
        <w:rPr>
          <w:rFonts w:ascii="Times New Roman" w:eastAsia="Times New Roman" w:hAnsi="Times New Roman" w:cs="Times New Roman"/>
          <w:color w:val="000000"/>
          <w:sz w:val="28"/>
          <w:szCs w:val="28"/>
          <w:lang w:eastAsia="ru-RU"/>
        </w:rPr>
        <w:t xml:space="preserve"> В.Г. Современная подготовка юных спортсменов / Методическое пособие – Москва,2009.-11-с.</w:t>
      </w:r>
    </w:p>
    <w:p w:rsidR="008B3F3C" w:rsidRPr="008B3F3C" w:rsidRDefault="008820A6" w:rsidP="008B3F3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8B3F3C" w:rsidRPr="008B3F3C">
        <w:rPr>
          <w:rFonts w:ascii="Times New Roman" w:eastAsia="Times New Roman" w:hAnsi="Times New Roman" w:cs="Times New Roman"/>
          <w:color w:val="000000"/>
          <w:sz w:val="28"/>
          <w:szCs w:val="28"/>
          <w:lang w:eastAsia="ru-RU"/>
        </w:rPr>
        <w:t xml:space="preserve">Нормативно-правовое и программное обеспечение деятельности спортивных школ в Российской Федерации [Текст]: методические рекомендации / под ред. И. И. </w:t>
      </w:r>
      <w:proofErr w:type="spellStart"/>
      <w:r w:rsidR="008B3F3C" w:rsidRPr="008B3F3C">
        <w:rPr>
          <w:rFonts w:ascii="Times New Roman" w:eastAsia="Times New Roman" w:hAnsi="Times New Roman" w:cs="Times New Roman"/>
          <w:color w:val="000000"/>
          <w:sz w:val="28"/>
          <w:szCs w:val="28"/>
          <w:lang w:eastAsia="ru-RU"/>
        </w:rPr>
        <w:t>Столова</w:t>
      </w:r>
      <w:proofErr w:type="spellEnd"/>
      <w:r w:rsidR="008B3F3C" w:rsidRPr="008B3F3C">
        <w:rPr>
          <w:rFonts w:ascii="Times New Roman" w:eastAsia="Times New Roman" w:hAnsi="Times New Roman" w:cs="Times New Roman"/>
          <w:color w:val="000000"/>
          <w:sz w:val="28"/>
          <w:szCs w:val="28"/>
          <w:lang w:eastAsia="ru-RU"/>
        </w:rPr>
        <w:t>. - М.: Советский спорт, 2008. - 136с.</w:t>
      </w:r>
    </w:p>
    <w:p w:rsidR="008B3F3C" w:rsidRPr="00D701E8" w:rsidRDefault="008820A6" w:rsidP="008B3F3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8B3F3C" w:rsidRPr="008B3F3C">
        <w:rPr>
          <w:rFonts w:ascii="Times New Roman" w:eastAsia="Times New Roman" w:hAnsi="Times New Roman" w:cs="Times New Roman"/>
          <w:color w:val="000000"/>
          <w:sz w:val="28"/>
          <w:szCs w:val="28"/>
          <w:lang w:eastAsia="ru-RU"/>
        </w:rPr>
        <w:t>Правила соревнований (2013-2016 гг.) по спортивной аэробике (ФИЖ).</w:t>
      </w:r>
    </w:p>
    <w:p w:rsidR="00D701E8" w:rsidRDefault="008820A6" w:rsidP="008820A6">
      <w:pPr>
        <w:tabs>
          <w:tab w:val="left" w:pos="851"/>
        </w:tabs>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00D701E8" w:rsidRPr="00D701E8">
        <w:rPr>
          <w:rFonts w:ascii="Times New Roman" w:eastAsia="Times New Roman" w:hAnsi="Times New Roman" w:cs="Times New Roman"/>
          <w:color w:val="000000"/>
          <w:sz w:val="28"/>
          <w:szCs w:val="28"/>
          <w:lang w:eastAsia="ru-RU"/>
        </w:rPr>
        <w:t>Теоретические и методические основы воспитания и развития детей раннего и дошкольного возраста: учебник для студентов учреждений сред</w:t>
      </w:r>
      <w:proofErr w:type="gramStart"/>
      <w:r w:rsidR="00D701E8" w:rsidRPr="00D701E8">
        <w:rPr>
          <w:rFonts w:ascii="Times New Roman" w:eastAsia="Times New Roman" w:hAnsi="Times New Roman" w:cs="Times New Roman"/>
          <w:color w:val="000000"/>
          <w:sz w:val="28"/>
          <w:szCs w:val="28"/>
          <w:lang w:eastAsia="ru-RU"/>
        </w:rPr>
        <w:t>.</w:t>
      </w:r>
      <w:proofErr w:type="gramEnd"/>
      <w:r w:rsidR="00D701E8" w:rsidRPr="00D701E8">
        <w:rPr>
          <w:rFonts w:ascii="Times New Roman" w:eastAsia="Times New Roman" w:hAnsi="Times New Roman" w:cs="Times New Roman"/>
          <w:color w:val="000000"/>
          <w:sz w:val="28"/>
          <w:szCs w:val="28"/>
          <w:lang w:eastAsia="ru-RU"/>
        </w:rPr>
        <w:t xml:space="preserve"> </w:t>
      </w:r>
      <w:proofErr w:type="gramStart"/>
      <w:r w:rsidR="00D701E8" w:rsidRPr="00D701E8">
        <w:rPr>
          <w:rFonts w:ascii="Times New Roman" w:eastAsia="Times New Roman" w:hAnsi="Times New Roman" w:cs="Times New Roman"/>
          <w:color w:val="000000"/>
          <w:sz w:val="28"/>
          <w:szCs w:val="28"/>
          <w:lang w:eastAsia="ru-RU"/>
        </w:rPr>
        <w:t>п</w:t>
      </w:r>
      <w:proofErr w:type="gramEnd"/>
      <w:r w:rsidR="00D701E8" w:rsidRPr="00D701E8">
        <w:rPr>
          <w:rFonts w:ascii="Times New Roman" w:eastAsia="Times New Roman" w:hAnsi="Times New Roman" w:cs="Times New Roman"/>
          <w:color w:val="000000"/>
          <w:sz w:val="28"/>
          <w:szCs w:val="28"/>
          <w:lang w:eastAsia="ru-RU"/>
        </w:rPr>
        <w:t xml:space="preserve">роф. образования/ под редакцией С.О. Филипповой. – 5-е изд., стер. – М.: 2013.- 304 с. </w:t>
      </w:r>
    </w:p>
    <w:p w:rsidR="008820A6" w:rsidRPr="00D701E8" w:rsidRDefault="008820A6" w:rsidP="008820A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204CA4">
        <w:rPr>
          <w:rFonts w:ascii="Times New Roman" w:eastAsia="Times New Roman" w:hAnsi="Times New Roman" w:cs="Times New Roman"/>
          <w:color w:val="000000"/>
          <w:sz w:val="28"/>
          <w:szCs w:val="28"/>
          <w:lang w:eastAsia="ru-RU"/>
        </w:rPr>
        <w:t>Филиппова Ю.С. Физиологические основы занятий спортивной аэробикой (с практическими рекомендациями) / Ю.С. Филиппова. - Новосибирск: Параллель, 2006. - 100с</w:t>
      </w:r>
    </w:p>
    <w:p w:rsidR="00D701E8" w:rsidRDefault="008820A6" w:rsidP="008820A6">
      <w:pPr>
        <w:tabs>
          <w:tab w:val="left" w:pos="851"/>
        </w:tabs>
        <w:spacing w:after="60" w:line="30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proofErr w:type="spellStart"/>
      <w:r w:rsidR="00D701E8" w:rsidRPr="00D701E8">
        <w:rPr>
          <w:rFonts w:ascii="Times New Roman" w:eastAsia="Times New Roman" w:hAnsi="Times New Roman" w:cs="Times New Roman"/>
          <w:color w:val="000000"/>
          <w:sz w:val="28"/>
          <w:szCs w:val="28"/>
          <w:lang w:eastAsia="ru-RU"/>
        </w:rPr>
        <w:t>Шипилина</w:t>
      </w:r>
      <w:proofErr w:type="spellEnd"/>
      <w:r w:rsidR="00D701E8" w:rsidRPr="00D701E8">
        <w:rPr>
          <w:rFonts w:ascii="Times New Roman" w:eastAsia="Times New Roman" w:hAnsi="Times New Roman" w:cs="Times New Roman"/>
          <w:color w:val="000000"/>
          <w:sz w:val="28"/>
          <w:szCs w:val="28"/>
          <w:lang w:eastAsia="ru-RU"/>
        </w:rPr>
        <w:t xml:space="preserve"> И.А. Хореография в спорте: учебник для студентов/ И.А. </w:t>
      </w:r>
      <w:proofErr w:type="spellStart"/>
      <w:r w:rsidR="00D701E8" w:rsidRPr="00D701E8">
        <w:rPr>
          <w:rFonts w:ascii="Times New Roman" w:eastAsia="Times New Roman" w:hAnsi="Times New Roman" w:cs="Times New Roman"/>
          <w:color w:val="000000"/>
          <w:sz w:val="28"/>
          <w:szCs w:val="28"/>
          <w:lang w:eastAsia="ru-RU"/>
        </w:rPr>
        <w:t>Шипилина</w:t>
      </w:r>
      <w:proofErr w:type="spellEnd"/>
      <w:r w:rsidR="00D701E8" w:rsidRPr="00D701E8">
        <w:rPr>
          <w:rFonts w:ascii="Times New Roman" w:eastAsia="Times New Roman" w:hAnsi="Times New Roman" w:cs="Times New Roman"/>
          <w:color w:val="000000"/>
          <w:sz w:val="28"/>
          <w:szCs w:val="28"/>
          <w:lang w:eastAsia="ru-RU"/>
        </w:rPr>
        <w:t xml:space="preserve">. - Ростов-на-Дону.: Феникс, 2004. – 307 с. </w:t>
      </w:r>
    </w:p>
    <w:p w:rsidR="0038733E" w:rsidRDefault="0038733E" w:rsidP="008820A6">
      <w:pPr>
        <w:tabs>
          <w:tab w:val="left" w:pos="851"/>
        </w:tabs>
        <w:spacing w:after="60" w:line="300" w:lineRule="exact"/>
        <w:jc w:val="both"/>
        <w:rPr>
          <w:rFonts w:ascii="Times New Roman" w:eastAsia="Times New Roman" w:hAnsi="Times New Roman" w:cs="Times New Roman"/>
          <w:color w:val="000000"/>
          <w:sz w:val="28"/>
          <w:szCs w:val="28"/>
          <w:lang w:eastAsia="ru-RU"/>
        </w:rPr>
      </w:pPr>
    </w:p>
    <w:p w:rsidR="008820A6" w:rsidRPr="00235D3A" w:rsidRDefault="00235D3A" w:rsidP="00235D3A">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8"/>
          <w:lang w:eastAsia="ru-RU"/>
        </w:rPr>
        <w:t>5</w:t>
      </w:r>
      <w:r w:rsidRPr="00235D3A">
        <w:rPr>
          <w:rFonts w:ascii="Times New Roman" w:eastAsia="Times New Roman" w:hAnsi="Times New Roman" w:cs="Times New Roman"/>
          <w:b/>
          <w:bCs/>
          <w:color w:val="000000"/>
          <w:sz w:val="28"/>
          <w:szCs w:val="28"/>
          <w:lang w:eastAsia="ru-RU"/>
        </w:rPr>
        <w:t>.2. Перечень аудиовизуальных средств</w:t>
      </w:r>
    </w:p>
    <w:p w:rsidR="008820A6" w:rsidRPr="00204CA4" w:rsidRDefault="008820A6" w:rsidP="008820A6">
      <w:pPr>
        <w:spacing w:after="0" w:line="240" w:lineRule="auto"/>
        <w:ind w:firstLine="709"/>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1. </w:t>
      </w:r>
      <w:proofErr w:type="gramStart"/>
      <w:r w:rsidRPr="00204CA4">
        <w:rPr>
          <w:rFonts w:ascii="Times New Roman" w:eastAsia="Calibri" w:hAnsi="Times New Roman" w:cs="Times New Roman"/>
          <w:sz w:val="28"/>
          <w:szCs w:val="28"/>
          <w:lang w:val="en-US"/>
        </w:rPr>
        <w:t>DVD</w:t>
      </w:r>
      <w:r w:rsidRPr="00204CA4">
        <w:rPr>
          <w:rFonts w:ascii="Times New Roman" w:eastAsia="Calibri" w:hAnsi="Times New Roman" w:cs="Times New Roman"/>
          <w:sz w:val="28"/>
          <w:szCs w:val="28"/>
        </w:rPr>
        <w:t xml:space="preserve"> – диск «Лучшие выступления Чемпионата и первенства России по спортивной аэробике» </w:t>
      </w:r>
      <w:proofErr w:type="spellStart"/>
      <w:r w:rsidRPr="00204CA4">
        <w:rPr>
          <w:rFonts w:ascii="Times New Roman" w:eastAsia="Calibri" w:hAnsi="Times New Roman" w:cs="Times New Roman"/>
          <w:sz w:val="28"/>
          <w:szCs w:val="28"/>
        </w:rPr>
        <w:t>г.Суздаль</w:t>
      </w:r>
      <w:proofErr w:type="spellEnd"/>
      <w:r w:rsidRPr="00204CA4">
        <w:rPr>
          <w:rFonts w:ascii="Times New Roman" w:eastAsia="Calibri" w:hAnsi="Times New Roman" w:cs="Times New Roman"/>
          <w:sz w:val="28"/>
          <w:szCs w:val="28"/>
        </w:rPr>
        <w:t xml:space="preserve"> 2014г.</w:t>
      </w:r>
      <w:proofErr w:type="gramEnd"/>
    </w:p>
    <w:p w:rsidR="008820A6" w:rsidRPr="00204CA4" w:rsidRDefault="008820A6" w:rsidP="008820A6">
      <w:pPr>
        <w:spacing w:after="0" w:line="240" w:lineRule="auto"/>
        <w:ind w:firstLine="709"/>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2. </w:t>
      </w:r>
      <w:proofErr w:type="gramStart"/>
      <w:r w:rsidRPr="00204CA4">
        <w:rPr>
          <w:rFonts w:ascii="Times New Roman" w:eastAsia="Calibri" w:hAnsi="Times New Roman" w:cs="Times New Roman"/>
          <w:sz w:val="28"/>
          <w:szCs w:val="28"/>
          <w:lang w:val="en-US"/>
        </w:rPr>
        <w:t>DVD</w:t>
      </w:r>
      <w:r w:rsidRPr="00204CA4">
        <w:rPr>
          <w:rFonts w:ascii="Times New Roman" w:eastAsia="Calibri" w:hAnsi="Times New Roman" w:cs="Times New Roman"/>
          <w:sz w:val="28"/>
          <w:szCs w:val="28"/>
        </w:rPr>
        <w:t xml:space="preserve"> – диск « УТС по подготовке к первенству Мира по спортивной аэробике» Барнаул, 2014г.</w:t>
      </w:r>
      <w:proofErr w:type="gramEnd"/>
    </w:p>
    <w:p w:rsidR="008820A6" w:rsidRPr="00204CA4" w:rsidRDefault="008820A6" w:rsidP="008820A6">
      <w:pPr>
        <w:spacing w:after="0" w:line="240" w:lineRule="auto"/>
        <w:ind w:firstLine="709"/>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3. </w:t>
      </w:r>
      <w:r w:rsidRPr="00204CA4">
        <w:rPr>
          <w:rFonts w:ascii="Times New Roman" w:eastAsia="Calibri" w:hAnsi="Times New Roman" w:cs="Times New Roman"/>
          <w:sz w:val="28"/>
          <w:szCs w:val="28"/>
          <w:lang w:val="en-US"/>
        </w:rPr>
        <w:t>DVD</w:t>
      </w:r>
      <w:r w:rsidRPr="00204CA4">
        <w:rPr>
          <w:rFonts w:ascii="Times New Roman" w:eastAsia="Calibri" w:hAnsi="Times New Roman" w:cs="Times New Roman"/>
          <w:sz w:val="28"/>
          <w:szCs w:val="28"/>
        </w:rPr>
        <w:t xml:space="preserve"> – диск «Лучшие выступления Чемпионата и </w:t>
      </w:r>
      <w:proofErr w:type="gramStart"/>
      <w:r w:rsidRPr="00204CA4">
        <w:rPr>
          <w:rFonts w:ascii="Times New Roman" w:eastAsia="Calibri" w:hAnsi="Times New Roman" w:cs="Times New Roman"/>
          <w:sz w:val="28"/>
          <w:szCs w:val="28"/>
        </w:rPr>
        <w:t>первенства  Мира</w:t>
      </w:r>
      <w:proofErr w:type="gramEnd"/>
      <w:r w:rsidRPr="00204CA4">
        <w:rPr>
          <w:rFonts w:ascii="Times New Roman" w:eastAsia="Calibri" w:hAnsi="Times New Roman" w:cs="Times New Roman"/>
          <w:sz w:val="28"/>
          <w:szCs w:val="28"/>
        </w:rPr>
        <w:t xml:space="preserve"> по спортивной аэробике» Мексика, 2014г.</w:t>
      </w:r>
    </w:p>
    <w:p w:rsidR="008820A6" w:rsidRPr="00204CA4" w:rsidRDefault="008820A6" w:rsidP="008820A6">
      <w:pPr>
        <w:spacing w:after="0" w:line="240" w:lineRule="auto"/>
        <w:ind w:firstLine="709"/>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4. </w:t>
      </w:r>
      <w:r w:rsidRPr="00204CA4">
        <w:rPr>
          <w:rFonts w:ascii="Times New Roman" w:eastAsia="Calibri" w:hAnsi="Times New Roman" w:cs="Times New Roman"/>
          <w:sz w:val="28"/>
          <w:szCs w:val="28"/>
          <w:lang w:val="en-US"/>
        </w:rPr>
        <w:t>DVD</w:t>
      </w:r>
      <w:r w:rsidRPr="00204CA4">
        <w:rPr>
          <w:rFonts w:ascii="Times New Roman" w:eastAsia="Calibri" w:hAnsi="Times New Roman" w:cs="Times New Roman"/>
          <w:sz w:val="28"/>
          <w:szCs w:val="28"/>
        </w:rPr>
        <w:t xml:space="preserve"> – диск «Лучшие выступления Чемпионата и первенства </w:t>
      </w:r>
      <w:proofErr w:type="spellStart"/>
      <w:r w:rsidRPr="00204CA4">
        <w:rPr>
          <w:rFonts w:ascii="Times New Roman" w:eastAsia="Calibri" w:hAnsi="Times New Roman" w:cs="Times New Roman"/>
          <w:sz w:val="28"/>
          <w:szCs w:val="28"/>
        </w:rPr>
        <w:t>СибФО</w:t>
      </w:r>
      <w:proofErr w:type="spellEnd"/>
      <w:r w:rsidRPr="00204CA4">
        <w:rPr>
          <w:rFonts w:ascii="Times New Roman" w:eastAsia="Calibri" w:hAnsi="Times New Roman" w:cs="Times New Roman"/>
          <w:sz w:val="28"/>
          <w:szCs w:val="28"/>
        </w:rPr>
        <w:t xml:space="preserve"> по спортивной аэробике» г. </w:t>
      </w:r>
      <w:proofErr w:type="gramStart"/>
      <w:r w:rsidRPr="00204CA4">
        <w:rPr>
          <w:rFonts w:ascii="Times New Roman" w:eastAsia="Calibri" w:hAnsi="Times New Roman" w:cs="Times New Roman"/>
          <w:sz w:val="28"/>
          <w:szCs w:val="28"/>
        </w:rPr>
        <w:t>Омск  2014г</w:t>
      </w:r>
      <w:proofErr w:type="gramEnd"/>
      <w:r w:rsidRPr="00204CA4">
        <w:rPr>
          <w:rFonts w:ascii="Times New Roman" w:eastAsia="Calibri" w:hAnsi="Times New Roman" w:cs="Times New Roman"/>
          <w:sz w:val="28"/>
          <w:szCs w:val="28"/>
        </w:rPr>
        <w:t>.</w:t>
      </w:r>
    </w:p>
    <w:p w:rsidR="008820A6" w:rsidRPr="00204CA4" w:rsidRDefault="008820A6" w:rsidP="008820A6">
      <w:pPr>
        <w:spacing w:after="0" w:line="240" w:lineRule="auto"/>
        <w:ind w:firstLine="709"/>
        <w:rPr>
          <w:rFonts w:ascii="Times New Roman" w:eastAsia="Calibri" w:hAnsi="Times New Roman" w:cs="Times New Roman"/>
          <w:sz w:val="28"/>
          <w:szCs w:val="28"/>
        </w:rPr>
      </w:pPr>
      <w:r w:rsidRPr="00204CA4">
        <w:rPr>
          <w:rFonts w:ascii="Times New Roman" w:eastAsia="Calibri" w:hAnsi="Times New Roman" w:cs="Times New Roman"/>
          <w:sz w:val="28"/>
          <w:szCs w:val="28"/>
        </w:rPr>
        <w:t>5. Записи выступлений лучших спортсменов Мира</w:t>
      </w:r>
    </w:p>
    <w:p w:rsidR="008820A6" w:rsidRDefault="008820A6" w:rsidP="008820A6">
      <w:pPr>
        <w:spacing w:after="0" w:line="240" w:lineRule="auto"/>
        <w:ind w:firstLine="709"/>
        <w:rPr>
          <w:rFonts w:ascii="Times New Roman" w:eastAsia="Calibri" w:hAnsi="Times New Roman" w:cs="Times New Roman"/>
          <w:sz w:val="28"/>
          <w:szCs w:val="28"/>
        </w:rPr>
      </w:pPr>
      <w:r w:rsidRPr="00204CA4">
        <w:rPr>
          <w:rFonts w:ascii="Times New Roman" w:eastAsia="Calibri" w:hAnsi="Times New Roman" w:cs="Times New Roman"/>
          <w:sz w:val="28"/>
          <w:szCs w:val="28"/>
        </w:rPr>
        <w:t>6. Запи</w:t>
      </w:r>
      <w:r>
        <w:rPr>
          <w:rFonts w:ascii="Times New Roman" w:eastAsia="Calibri" w:hAnsi="Times New Roman" w:cs="Times New Roman"/>
          <w:sz w:val="28"/>
          <w:szCs w:val="28"/>
        </w:rPr>
        <w:t xml:space="preserve">си выступлений занимающихся в </w:t>
      </w:r>
      <w:r w:rsidRPr="00204CA4">
        <w:rPr>
          <w:rFonts w:ascii="Times New Roman" w:eastAsia="Calibri" w:hAnsi="Times New Roman" w:cs="Times New Roman"/>
          <w:sz w:val="28"/>
          <w:szCs w:val="28"/>
        </w:rPr>
        <w:t>СШ.</w:t>
      </w:r>
    </w:p>
    <w:p w:rsidR="0038733E" w:rsidRDefault="0038733E" w:rsidP="008820A6">
      <w:pPr>
        <w:spacing w:after="0" w:line="240" w:lineRule="auto"/>
        <w:ind w:firstLine="709"/>
        <w:rPr>
          <w:rFonts w:ascii="Times New Roman" w:eastAsia="Calibri" w:hAnsi="Times New Roman" w:cs="Times New Roman"/>
          <w:sz w:val="28"/>
          <w:szCs w:val="28"/>
        </w:rPr>
      </w:pPr>
    </w:p>
    <w:p w:rsidR="008820A6" w:rsidRPr="00235D3A" w:rsidRDefault="00235D3A" w:rsidP="00235D3A">
      <w:pPr>
        <w:autoSpaceDE w:val="0"/>
        <w:autoSpaceDN w:val="0"/>
        <w:adjustRightInd w:val="0"/>
        <w:spacing w:before="100" w:beforeAutospacing="1" w:after="100" w:afterAutospacing="1" w:line="24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Pr="00235D3A">
        <w:rPr>
          <w:rFonts w:ascii="Times New Roman" w:eastAsia="Times New Roman" w:hAnsi="Times New Roman" w:cs="Times New Roman"/>
          <w:b/>
          <w:bCs/>
          <w:color w:val="000000"/>
          <w:sz w:val="28"/>
          <w:szCs w:val="28"/>
          <w:lang w:eastAsia="ru-RU"/>
        </w:rPr>
        <w:t>.3. Перечень Интернет-ресурсов</w:t>
      </w:r>
    </w:p>
    <w:p w:rsidR="008820A6" w:rsidRPr="00204CA4" w:rsidRDefault="008820A6" w:rsidP="00235D3A">
      <w:pPr>
        <w:numPr>
          <w:ilvl w:val="0"/>
          <w:numId w:val="16"/>
        </w:numPr>
        <w:shd w:val="clear" w:color="auto" w:fill="FFFFFF"/>
        <w:tabs>
          <w:tab w:val="left" w:pos="-7797"/>
        </w:tabs>
        <w:spacing w:after="0" w:line="240" w:lineRule="auto"/>
        <w:ind w:left="0" w:firstLine="709"/>
        <w:contextualSpacing/>
        <w:jc w:val="both"/>
        <w:rPr>
          <w:rFonts w:ascii="Times New Roman" w:eastAsia="Calibri" w:hAnsi="Times New Roman" w:cs="Times New Roman"/>
          <w:sz w:val="28"/>
          <w:szCs w:val="28"/>
        </w:rPr>
      </w:pPr>
      <w:proofErr w:type="spellStart"/>
      <w:r w:rsidRPr="00204CA4">
        <w:rPr>
          <w:rFonts w:ascii="Times New Roman" w:eastAsia="Calibri" w:hAnsi="Times New Roman" w:cs="Times New Roman"/>
          <w:sz w:val="28"/>
          <w:szCs w:val="28"/>
        </w:rPr>
        <w:t>КонсультантПлюс</w:t>
      </w:r>
      <w:proofErr w:type="spellEnd"/>
      <w:r w:rsidRPr="00204CA4">
        <w:rPr>
          <w:rFonts w:ascii="Times New Roman" w:eastAsia="Calibri" w:hAnsi="Times New Roman" w:cs="Times New Roman"/>
          <w:sz w:val="28"/>
          <w:szCs w:val="28"/>
        </w:rPr>
        <w:t xml:space="preserve"> </w:t>
      </w:r>
      <w:hyperlink r:id="rId28" w:history="1">
        <w:r w:rsidRPr="00204CA4">
          <w:rPr>
            <w:rFonts w:ascii="Times New Roman" w:eastAsia="Calibri" w:hAnsi="Times New Roman" w:cs="Times New Roman"/>
            <w:color w:val="0000FF"/>
            <w:sz w:val="28"/>
            <w:szCs w:val="28"/>
            <w:u w:val="single"/>
            <w:lang w:val="en-US"/>
          </w:rPr>
          <w:t>www</w:t>
        </w:r>
        <w:r w:rsidRPr="00204CA4">
          <w:rPr>
            <w:rFonts w:ascii="Times New Roman" w:eastAsia="Calibri" w:hAnsi="Times New Roman" w:cs="Times New Roman"/>
            <w:color w:val="0000FF"/>
            <w:sz w:val="28"/>
            <w:szCs w:val="28"/>
            <w:u w:val="single"/>
          </w:rPr>
          <w:t>.</w:t>
        </w:r>
        <w:r w:rsidRPr="00204CA4">
          <w:rPr>
            <w:rFonts w:ascii="Times New Roman" w:eastAsia="Calibri" w:hAnsi="Times New Roman" w:cs="Times New Roman"/>
            <w:color w:val="0000FF"/>
            <w:sz w:val="28"/>
            <w:szCs w:val="28"/>
            <w:u w:val="single"/>
            <w:lang w:val="en-US"/>
          </w:rPr>
          <w:t>consultant</w:t>
        </w:r>
        <w:r w:rsidRPr="00204CA4">
          <w:rPr>
            <w:rFonts w:ascii="Times New Roman" w:eastAsia="Calibri" w:hAnsi="Times New Roman" w:cs="Times New Roman"/>
            <w:color w:val="0000FF"/>
            <w:sz w:val="28"/>
            <w:szCs w:val="28"/>
            <w:u w:val="single"/>
          </w:rPr>
          <w:t>.</w:t>
        </w:r>
        <w:r w:rsidRPr="00204CA4">
          <w:rPr>
            <w:rFonts w:ascii="Times New Roman" w:eastAsia="Calibri" w:hAnsi="Times New Roman" w:cs="Times New Roman"/>
            <w:color w:val="0000FF"/>
            <w:sz w:val="28"/>
            <w:szCs w:val="28"/>
            <w:u w:val="single"/>
            <w:lang w:val="en-US"/>
          </w:rPr>
          <w:t>ru</w:t>
        </w:r>
      </w:hyperlink>
      <w:r w:rsidRPr="00204CA4">
        <w:rPr>
          <w:rFonts w:ascii="Times New Roman" w:eastAsia="Calibri" w:hAnsi="Times New Roman" w:cs="Times New Roman"/>
          <w:sz w:val="28"/>
          <w:szCs w:val="28"/>
        </w:rPr>
        <w:t>:</w:t>
      </w:r>
    </w:p>
    <w:p w:rsidR="008820A6" w:rsidRPr="00204CA4" w:rsidRDefault="008820A6" w:rsidP="008820A6">
      <w:pPr>
        <w:tabs>
          <w:tab w:val="left" w:pos="-7797"/>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Федеральный закон от 29.12.2012 №273-ФЗ «</w:t>
      </w:r>
      <w:r w:rsidRPr="00204CA4">
        <w:rPr>
          <w:rFonts w:ascii="Times New Roman" w:eastAsia="Calibri" w:hAnsi="Times New Roman" w:cs="Times New Roman"/>
          <w:b/>
          <w:sz w:val="28"/>
          <w:szCs w:val="28"/>
        </w:rPr>
        <w:t>Об образовании</w:t>
      </w:r>
      <w:r w:rsidRPr="00204CA4">
        <w:rPr>
          <w:rFonts w:ascii="Times New Roman" w:eastAsia="Calibri" w:hAnsi="Times New Roman" w:cs="Times New Roman"/>
          <w:sz w:val="28"/>
          <w:szCs w:val="28"/>
        </w:rPr>
        <w:t xml:space="preserve"> в РФ»</w:t>
      </w:r>
    </w:p>
    <w:p w:rsidR="008820A6" w:rsidRPr="00204CA4" w:rsidRDefault="008820A6" w:rsidP="008820A6">
      <w:pPr>
        <w:widowControl w:val="0"/>
        <w:tabs>
          <w:tab w:val="left" w:pos="-7797"/>
          <w:tab w:val="left" w:pos="42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4CA4">
        <w:rPr>
          <w:rFonts w:ascii="Times New Roman" w:eastAsia="Times New Roman" w:hAnsi="Times New Roman" w:cs="Times New Roman"/>
          <w:bCs/>
          <w:sz w:val="28"/>
          <w:szCs w:val="28"/>
          <w:lang w:eastAsia="ru-RU"/>
        </w:rPr>
        <w:t xml:space="preserve">- </w:t>
      </w:r>
      <w:r w:rsidRPr="00204CA4">
        <w:rPr>
          <w:rFonts w:ascii="Times New Roman" w:eastAsia="Times New Roman" w:hAnsi="Times New Roman" w:cs="Times New Roman"/>
          <w:sz w:val="28"/>
          <w:szCs w:val="28"/>
          <w:lang w:eastAsia="ru-RU"/>
        </w:rPr>
        <w:t xml:space="preserve">Приказ </w:t>
      </w:r>
      <w:proofErr w:type="spellStart"/>
      <w:r w:rsidRPr="00204CA4">
        <w:rPr>
          <w:rFonts w:ascii="Times New Roman" w:eastAsia="Times New Roman" w:hAnsi="Times New Roman" w:cs="Times New Roman"/>
          <w:sz w:val="28"/>
          <w:szCs w:val="28"/>
          <w:lang w:eastAsia="ru-RU"/>
        </w:rPr>
        <w:t>Минобрнауки</w:t>
      </w:r>
      <w:proofErr w:type="spellEnd"/>
      <w:r w:rsidRPr="00204CA4">
        <w:rPr>
          <w:rFonts w:ascii="Times New Roman" w:eastAsia="Times New Roman" w:hAnsi="Times New Roman" w:cs="Times New Roman"/>
          <w:sz w:val="28"/>
          <w:szCs w:val="28"/>
          <w:lang w:eastAsia="ru-RU"/>
        </w:rPr>
        <w:t xml:space="preserve"> РФ от 29.08.2013 №</w:t>
      </w:r>
      <w:r w:rsidRPr="00204CA4">
        <w:rPr>
          <w:rFonts w:ascii="Times New Roman" w:eastAsia="Times New Roman" w:hAnsi="Times New Roman" w:cs="Times New Roman"/>
          <w:b/>
          <w:sz w:val="28"/>
          <w:szCs w:val="28"/>
          <w:lang w:eastAsia="ru-RU"/>
        </w:rPr>
        <w:t>1008</w:t>
      </w:r>
      <w:r w:rsidRPr="00204CA4">
        <w:rPr>
          <w:rFonts w:ascii="Times New Roman" w:eastAsia="Times New Roman" w:hAnsi="Times New Roman" w:cs="Times New Roman"/>
          <w:sz w:val="28"/>
          <w:szCs w:val="28"/>
          <w:lang w:eastAsia="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8820A6" w:rsidRPr="00204CA4" w:rsidRDefault="008820A6" w:rsidP="008820A6">
      <w:pPr>
        <w:tabs>
          <w:tab w:val="left" w:pos="-7797"/>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Федеральный закон от 04.12.2007 №329-ФЗ «</w:t>
      </w:r>
      <w:r w:rsidRPr="00204CA4">
        <w:rPr>
          <w:rFonts w:ascii="Times New Roman" w:eastAsia="Calibri" w:hAnsi="Times New Roman" w:cs="Times New Roman"/>
          <w:b/>
          <w:sz w:val="28"/>
          <w:szCs w:val="28"/>
        </w:rPr>
        <w:t>О физической культуре и спорте</w:t>
      </w:r>
      <w:r w:rsidRPr="00204CA4">
        <w:rPr>
          <w:rFonts w:ascii="Times New Roman" w:eastAsia="Calibri" w:hAnsi="Times New Roman" w:cs="Times New Roman"/>
          <w:sz w:val="28"/>
          <w:szCs w:val="28"/>
        </w:rPr>
        <w:t xml:space="preserve"> в РФ»</w:t>
      </w:r>
    </w:p>
    <w:p w:rsidR="008820A6" w:rsidRDefault="008820A6" w:rsidP="008820A6">
      <w:pPr>
        <w:widowControl w:val="0"/>
        <w:tabs>
          <w:tab w:val="left" w:pos="-779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xml:space="preserve">- Приказ </w:t>
      </w:r>
      <w:proofErr w:type="spellStart"/>
      <w:r w:rsidRPr="00204CA4">
        <w:rPr>
          <w:rFonts w:ascii="Times New Roman" w:eastAsia="Times New Roman" w:hAnsi="Times New Roman" w:cs="Times New Roman"/>
          <w:sz w:val="28"/>
          <w:szCs w:val="28"/>
          <w:lang w:eastAsia="ru-RU"/>
        </w:rPr>
        <w:t>Минспорта</w:t>
      </w:r>
      <w:proofErr w:type="spellEnd"/>
      <w:r w:rsidRPr="00204CA4">
        <w:rPr>
          <w:rFonts w:ascii="Times New Roman" w:eastAsia="Times New Roman" w:hAnsi="Times New Roman" w:cs="Times New Roman"/>
          <w:sz w:val="28"/>
          <w:szCs w:val="28"/>
          <w:lang w:eastAsia="ru-RU"/>
        </w:rPr>
        <w:t xml:space="preserve"> РФ </w:t>
      </w:r>
      <w:r w:rsidRPr="00204CA4">
        <w:rPr>
          <w:rFonts w:ascii="Times New Roman" w:eastAsia="Times New Roman" w:hAnsi="Times New Roman" w:cs="Times New Roman"/>
          <w:bCs/>
          <w:sz w:val="28"/>
          <w:szCs w:val="28"/>
          <w:lang w:eastAsia="ru-RU"/>
        </w:rPr>
        <w:t>от 27.12.2013 №</w:t>
      </w:r>
      <w:r w:rsidRPr="00204CA4">
        <w:rPr>
          <w:rFonts w:ascii="Times New Roman" w:eastAsia="Times New Roman" w:hAnsi="Times New Roman" w:cs="Times New Roman"/>
          <w:b/>
          <w:bCs/>
          <w:sz w:val="28"/>
          <w:szCs w:val="28"/>
          <w:lang w:eastAsia="ru-RU"/>
        </w:rPr>
        <w:t>1125</w:t>
      </w:r>
      <w:r w:rsidRPr="00204CA4">
        <w:rPr>
          <w:rFonts w:ascii="Times New Roman" w:eastAsia="Times New Roman" w:hAnsi="Times New Roman" w:cs="Times New Roman"/>
          <w:bCs/>
          <w:sz w:val="28"/>
          <w:szCs w:val="28"/>
          <w:lang w:eastAsia="ru-RU"/>
        </w:rPr>
        <w:t xml:space="preserve"> «Об утверждении особенностей </w:t>
      </w:r>
      <w:r w:rsidRPr="00204CA4">
        <w:rPr>
          <w:rFonts w:ascii="Times New Roman" w:eastAsia="Times New Roman" w:hAnsi="Times New Roman" w:cs="Times New Roman"/>
          <w:sz w:val="28"/>
          <w:szCs w:val="28"/>
          <w:lang w:eastAsia="ru-RU"/>
        </w:rPr>
        <w:t>организации и осуществления образовательной, тренировочной и методической деятельности в области физической культуры и спорта»</w:t>
      </w:r>
    </w:p>
    <w:p w:rsidR="0012578A" w:rsidRPr="00204CA4" w:rsidRDefault="0012578A" w:rsidP="0012578A">
      <w:pPr>
        <w:widowControl w:val="0"/>
        <w:tabs>
          <w:tab w:val="left" w:pos="-7797"/>
          <w:tab w:val="left" w:pos="42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127</w:t>
      </w:r>
    </w:p>
    <w:p w:rsidR="008820A6" w:rsidRPr="00204CA4" w:rsidRDefault="008820A6" w:rsidP="008820A6">
      <w:pPr>
        <w:widowControl w:val="0"/>
        <w:tabs>
          <w:tab w:val="left" w:pos="-7797"/>
          <w:tab w:val="left" w:pos="42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4CA4">
        <w:rPr>
          <w:rFonts w:ascii="Times New Roman" w:eastAsia="Times New Roman" w:hAnsi="Times New Roman" w:cs="Times New Roman"/>
          <w:sz w:val="28"/>
          <w:szCs w:val="28"/>
          <w:lang w:eastAsia="ru-RU"/>
        </w:rPr>
        <w:t xml:space="preserve">- Письмо </w:t>
      </w:r>
      <w:proofErr w:type="spellStart"/>
      <w:r w:rsidRPr="00204CA4">
        <w:rPr>
          <w:rFonts w:ascii="Times New Roman" w:eastAsia="Times New Roman" w:hAnsi="Times New Roman" w:cs="Times New Roman"/>
          <w:sz w:val="28"/>
          <w:szCs w:val="28"/>
          <w:lang w:eastAsia="ru-RU"/>
        </w:rPr>
        <w:t>Минспорта</w:t>
      </w:r>
      <w:proofErr w:type="spellEnd"/>
      <w:r w:rsidRPr="00204CA4">
        <w:rPr>
          <w:rFonts w:ascii="Times New Roman" w:eastAsia="Times New Roman" w:hAnsi="Times New Roman" w:cs="Times New Roman"/>
          <w:sz w:val="28"/>
          <w:szCs w:val="28"/>
          <w:lang w:eastAsia="ru-RU"/>
        </w:rPr>
        <w:t xml:space="preserve"> РФ </w:t>
      </w:r>
      <w:r w:rsidRPr="00204CA4">
        <w:rPr>
          <w:rFonts w:ascii="Times New Roman" w:eastAsia="Times New Roman" w:hAnsi="Times New Roman" w:cs="Times New Roman"/>
          <w:bCs/>
          <w:sz w:val="28"/>
          <w:szCs w:val="28"/>
          <w:lang w:eastAsia="ru-RU"/>
        </w:rPr>
        <w:t>от 12.05.2014 №ВМ-04-10/2554</w:t>
      </w:r>
      <w:r w:rsidRPr="00204CA4">
        <w:rPr>
          <w:rFonts w:ascii="Times New Roman" w:eastAsia="Times New Roman" w:hAnsi="Times New Roman" w:cs="Times New Roman"/>
          <w:sz w:val="28"/>
          <w:szCs w:val="28"/>
          <w:lang w:eastAsia="ru-RU"/>
        </w:rPr>
        <w:t xml:space="preserve"> «</w:t>
      </w:r>
      <w:r w:rsidRPr="00204CA4">
        <w:rPr>
          <w:rFonts w:ascii="Times New Roman" w:eastAsia="Times New Roman" w:hAnsi="Times New Roman" w:cs="Times New Roman"/>
          <w:b/>
          <w:sz w:val="28"/>
          <w:szCs w:val="28"/>
          <w:lang w:eastAsia="ru-RU"/>
        </w:rPr>
        <w:t>Методические рекомендации</w:t>
      </w:r>
      <w:r w:rsidRPr="00204CA4">
        <w:rPr>
          <w:rFonts w:ascii="Times New Roman" w:eastAsia="Times New Roman" w:hAnsi="Times New Roman" w:cs="Times New Roman"/>
          <w:sz w:val="28"/>
          <w:szCs w:val="28"/>
          <w:lang w:eastAsia="ru-RU"/>
        </w:rPr>
        <w:t xml:space="preserve"> по организации спортивной подготовки в РФ»</w:t>
      </w:r>
    </w:p>
    <w:p w:rsidR="008820A6" w:rsidRPr="00204CA4" w:rsidRDefault="008820A6" w:rsidP="008820A6">
      <w:pPr>
        <w:widowControl w:val="0"/>
        <w:tabs>
          <w:tab w:val="left" w:pos="-779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xml:space="preserve">- Приказ </w:t>
      </w:r>
      <w:proofErr w:type="spellStart"/>
      <w:r w:rsidRPr="00204CA4">
        <w:rPr>
          <w:rFonts w:ascii="Times New Roman" w:eastAsia="Times New Roman" w:hAnsi="Times New Roman" w:cs="Times New Roman"/>
          <w:sz w:val="28"/>
          <w:szCs w:val="28"/>
          <w:lang w:eastAsia="ru-RU"/>
        </w:rPr>
        <w:t>Минспорта</w:t>
      </w:r>
      <w:proofErr w:type="spellEnd"/>
      <w:r w:rsidRPr="00204CA4">
        <w:rPr>
          <w:rFonts w:ascii="Times New Roman" w:eastAsia="Times New Roman" w:hAnsi="Times New Roman" w:cs="Times New Roman"/>
          <w:sz w:val="28"/>
          <w:szCs w:val="28"/>
          <w:lang w:eastAsia="ru-RU"/>
        </w:rPr>
        <w:t xml:space="preserve"> России от 12.09.2013 №730 «Об утверждении федеральных государственных требований к минимуму содержания, структуре, условиям реализации дополнительных </w:t>
      </w:r>
      <w:r w:rsidRPr="00204CA4">
        <w:rPr>
          <w:rFonts w:ascii="Times New Roman" w:eastAsia="Times New Roman" w:hAnsi="Times New Roman" w:cs="Times New Roman"/>
          <w:b/>
          <w:sz w:val="28"/>
          <w:szCs w:val="28"/>
          <w:lang w:eastAsia="ru-RU"/>
        </w:rPr>
        <w:t>предпрофессиональных программ</w:t>
      </w:r>
      <w:r w:rsidRPr="00204CA4">
        <w:rPr>
          <w:rFonts w:ascii="Times New Roman" w:eastAsia="Times New Roman" w:hAnsi="Times New Roman" w:cs="Times New Roman"/>
          <w:sz w:val="28"/>
          <w:szCs w:val="28"/>
          <w:lang w:eastAsia="ru-RU"/>
        </w:rPr>
        <w:t xml:space="preserve"> в области физической культуры и спорта и к срокам </w:t>
      </w:r>
      <w:proofErr w:type="gramStart"/>
      <w:r w:rsidRPr="00204CA4">
        <w:rPr>
          <w:rFonts w:ascii="Times New Roman" w:eastAsia="Times New Roman" w:hAnsi="Times New Roman" w:cs="Times New Roman"/>
          <w:sz w:val="28"/>
          <w:szCs w:val="28"/>
          <w:lang w:eastAsia="ru-RU"/>
        </w:rPr>
        <w:t>обучения по</w:t>
      </w:r>
      <w:proofErr w:type="gramEnd"/>
      <w:r w:rsidRPr="00204CA4">
        <w:rPr>
          <w:rFonts w:ascii="Times New Roman" w:eastAsia="Times New Roman" w:hAnsi="Times New Roman" w:cs="Times New Roman"/>
          <w:sz w:val="28"/>
          <w:szCs w:val="28"/>
          <w:lang w:eastAsia="ru-RU"/>
        </w:rPr>
        <w:t xml:space="preserve"> этим программам»</w:t>
      </w:r>
    </w:p>
    <w:p w:rsidR="008820A6" w:rsidRPr="00204CA4" w:rsidRDefault="008820A6" w:rsidP="008820A6">
      <w:pPr>
        <w:widowControl w:val="0"/>
        <w:tabs>
          <w:tab w:val="left" w:pos="-779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xml:space="preserve">- Приказ </w:t>
      </w:r>
      <w:proofErr w:type="spellStart"/>
      <w:r w:rsidRPr="00204CA4">
        <w:rPr>
          <w:rFonts w:ascii="Times New Roman" w:eastAsia="Times New Roman" w:hAnsi="Times New Roman" w:cs="Times New Roman"/>
          <w:sz w:val="28"/>
          <w:szCs w:val="28"/>
          <w:lang w:eastAsia="ru-RU"/>
        </w:rPr>
        <w:t>Минздравсоцразвития</w:t>
      </w:r>
      <w:proofErr w:type="spellEnd"/>
      <w:r w:rsidRPr="00204CA4">
        <w:rPr>
          <w:rFonts w:ascii="Times New Roman" w:eastAsia="Times New Roman" w:hAnsi="Times New Roman" w:cs="Times New Roman"/>
          <w:sz w:val="28"/>
          <w:szCs w:val="28"/>
          <w:lang w:eastAsia="ru-RU"/>
        </w:rPr>
        <w:t xml:space="preserve"> РФ от 09.08.2010 №613н «Об утверждении порядка оказания </w:t>
      </w:r>
      <w:r w:rsidRPr="00204CA4">
        <w:rPr>
          <w:rFonts w:ascii="Times New Roman" w:eastAsia="Times New Roman" w:hAnsi="Times New Roman" w:cs="Times New Roman"/>
          <w:b/>
          <w:sz w:val="28"/>
          <w:szCs w:val="28"/>
          <w:lang w:eastAsia="ru-RU"/>
        </w:rPr>
        <w:t>медицинской помощи</w:t>
      </w:r>
      <w:r w:rsidRPr="00204CA4">
        <w:rPr>
          <w:rFonts w:ascii="Times New Roman" w:eastAsia="Times New Roman" w:hAnsi="Times New Roman" w:cs="Times New Roman"/>
          <w:sz w:val="28"/>
          <w:szCs w:val="28"/>
          <w:lang w:eastAsia="ru-RU"/>
        </w:rPr>
        <w:t xml:space="preserve"> при проведении физкультурных и спортивных мероприятий»</w:t>
      </w:r>
    </w:p>
    <w:p w:rsidR="008820A6" w:rsidRPr="00204CA4" w:rsidRDefault="008820A6" w:rsidP="008820A6">
      <w:pPr>
        <w:shd w:val="clear" w:color="auto" w:fill="FFFFFF"/>
        <w:tabs>
          <w:tab w:val="left" w:pos="-7797"/>
        </w:tabs>
        <w:ind w:firstLine="709"/>
        <w:contextualSpacing/>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 Приказ </w:t>
      </w:r>
      <w:proofErr w:type="spellStart"/>
      <w:r w:rsidRPr="00204CA4">
        <w:rPr>
          <w:rFonts w:ascii="Times New Roman" w:eastAsia="Calibri" w:hAnsi="Times New Roman" w:cs="Times New Roman"/>
          <w:sz w:val="28"/>
          <w:szCs w:val="28"/>
        </w:rPr>
        <w:t>Минспорта</w:t>
      </w:r>
      <w:proofErr w:type="spellEnd"/>
      <w:r w:rsidRPr="00204CA4">
        <w:rPr>
          <w:rFonts w:ascii="Times New Roman" w:eastAsia="Calibri" w:hAnsi="Times New Roman" w:cs="Times New Roman"/>
          <w:sz w:val="28"/>
          <w:szCs w:val="28"/>
        </w:rPr>
        <w:t xml:space="preserve"> РФ от 05 февраля 2013г. № 40 «Об утверждении Федерального стандарта  спортивной подготовки по виду спорта художественная гимнастика».</w:t>
      </w:r>
    </w:p>
    <w:p w:rsidR="008820A6" w:rsidRPr="00204CA4" w:rsidRDefault="008820A6" w:rsidP="00235D3A">
      <w:pPr>
        <w:numPr>
          <w:ilvl w:val="0"/>
          <w:numId w:val="16"/>
        </w:numPr>
        <w:shd w:val="clear" w:color="auto" w:fill="FFFFFF"/>
        <w:tabs>
          <w:tab w:val="left" w:pos="-7797"/>
        </w:tabs>
        <w:spacing w:after="0" w:line="240" w:lineRule="auto"/>
        <w:ind w:left="0" w:firstLine="709"/>
        <w:contextualSpacing/>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Официальный сайт </w:t>
      </w:r>
      <w:proofErr w:type="spellStart"/>
      <w:r w:rsidRPr="00204CA4">
        <w:rPr>
          <w:rFonts w:ascii="Times New Roman" w:eastAsia="Calibri" w:hAnsi="Times New Roman" w:cs="Times New Roman"/>
          <w:sz w:val="28"/>
          <w:szCs w:val="28"/>
        </w:rPr>
        <w:t>Минспорта</w:t>
      </w:r>
      <w:proofErr w:type="spellEnd"/>
      <w:r w:rsidRPr="00204CA4">
        <w:rPr>
          <w:rFonts w:ascii="Times New Roman" w:eastAsia="Calibri" w:hAnsi="Times New Roman" w:cs="Times New Roman"/>
          <w:sz w:val="28"/>
          <w:szCs w:val="28"/>
        </w:rPr>
        <w:t xml:space="preserve"> РФ </w:t>
      </w:r>
      <w:proofErr w:type="spellStart"/>
      <w:r w:rsidRPr="00204CA4">
        <w:rPr>
          <w:rFonts w:ascii="Times New Roman" w:eastAsia="Calibri" w:hAnsi="Times New Roman" w:cs="Times New Roman"/>
          <w:sz w:val="28"/>
          <w:szCs w:val="28"/>
        </w:rPr>
        <w:t>Минспорта</w:t>
      </w:r>
      <w:proofErr w:type="spellEnd"/>
      <w:r w:rsidRPr="00204CA4">
        <w:rPr>
          <w:rFonts w:ascii="Times New Roman" w:eastAsia="Calibri" w:hAnsi="Times New Roman" w:cs="Times New Roman"/>
          <w:sz w:val="28"/>
          <w:szCs w:val="28"/>
        </w:rPr>
        <w:t xml:space="preserve"> РФ //http://www.minsport.gov.ru/sport/:</w:t>
      </w:r>
    </w:p>
    <w:p w:rsidR="008820A6" w:rsidRPr="00204CA4" w:rsidRDefault="008820A6" w:rsidP="008820A6">
      <w:pPr>
        <w:tabs>
          <w:tab w:val="left" w:pos="-7797"/>
        </w:tabs>
        <w:spacing w:after="0" w:line="240" w:lineRule="auto"/>
        <w:ind w:firstLine="709"/>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 </w:t>
      </w:r>
      <w:hyperlink r:id="rId29" w:history="1">
        <w:r w:rsidRPr="00204CA4">
          <w:rPr>
            <w:rFonts w:ascii="Times New Roman" w:eastAsia="Calibri" w:hAnsi="Times New Roman" w:cs="Times New Roman"/>
            <w:sz w:val="28"/>
            <w:szCs w:val="28"/>
          </w:rPr>
          <w:t>Всероссийский реестр видов спорта</w:t>
        </w:r>
      </w:hyperlink>
      <w:r w:rsidRPr="00204CA4">
        <w:rPr>
          <w:rFonts w:ascii="Times New Roman" w:eastAsia="Calibri" w:hAnsi="Times New Roman" w:cs="Times New Roman"/>
          <w:sz w:val="28"/>
          <w:szCs w:val="28"/>
        </w:rPr>
        <w:t>. //http://www.minsport.gov.ru/sport/high-sport/priznanie-vidov-spor/</w:t>
      </w:r>
    </w:p>
    <w:p w:rsidR="008820A6" w:rsidRPr="00204CA4" w:rsidRDefault="008820A6" w:rsidP="008820A6">
      <w:pPr>
        <w:tabs>
          <w:tab w:val="left" w:pos="-7797"/>
        </w:tabs>
        <w:spacing w:after="0" w:line="240" w:lineRule="auto"/>
        <w:ind w:firstLine="709"/>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 xml:space="preserve">- </w:t>
      </w:r>
      <w:hyperlink r:id="rId30" w:history="1">
        <w:r w:rsidRPr="00204CA4">
          <w:rPr>
            <w:rFonts w:ascii="Times New Roman" w:eastAsia="Calibri" w:hAnsi="Times New Roman" w:cs="Times New Roman"/>
            <w:sz w:val="28"/>
            <w:szCs w:val="28"/>
          </w:rPr>
          <w:t>Единая всероссийская спортивная классификация</w:t>
        </w:r>
      </w:hyperlink>
      <w:r w:rsidRPr="00204CA4">
        <w:rPr>
          <w:rFonts w:ascii="Times New Roman" w:eastAsia="Calibri" w:hAnsi="Times New Roman" w:cs="Times New Roman"/>
          <w:sz w:val="28"/>
          <w:szCs w:val="28"/>
        </w:rPr>
        <w:t xml:space="preserve"> 2014-2017гг //http://www.minsport.gov.ru/sport/high-sport/edinaya-vserossiyska/5507/</w:t>
      </w:r>
    </w:p>
    <w:p w:rsidR="008820A6" w:rsidRPr="00204CA4" w:rsidRDefault="008820A6" w:rsidP="008820A6">
      <w:pPr>
        <w:tabs>
          <w:tab w:val="left" w:pos="-7797"/>
        </w:tabs>
        <w:spacing w:after="0" w:line="240" w:lineRule="auto"/>
        <w:ind w:firstLine="709"/>
        <w:jc w:val="both"/>
        <w:rPr>
          <w:rFonts w:ascii="Times New Roman" w:eastAsia="Calibri" w:hAnsi="Times New Roman" w:cs="Times New Roman"/>
          <w:color w:val="000000"/>
          <w:sz w:val="28"/>
          <w:szCs w:val="28"/>
        </w:rPr>
      </w:pPr>
      <w:r w:rsidRPr="00204CA4">
        <w:rPr>
          <w:rFonts w:ascii="Times New Roman" w:eastAsia="Calibri" w:hAnsi="Times New Roman" w:cs="Times New Roman"/>
          <w:sz w:val="28"/>
          <w:szCs w:val="28"/>
        </w:rPr>
        <w:t xml:space="preserve">- </w:t>
      </w:r>
      <w:hyperlink r:id="rId31" w:history="1">
        <w:r w:rsidRPr="00204CA4">
          <w:rPr>
            <w:rFonts w:ascii="Times New Roman" w:eastAsia="Calibri" w:hAnsi="Times New Roman" w:cs="Times New Roman"/>
            <w:sz w:val="28"/>
            <w:szCs w:val="28"/>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204CA4">
        <w:rPr>
          <w:rFonts w:ascii="Times New Roman" w:eastAsia="Calibri" w:hAnsi="Times New Roman" w:cs="Times New Roman"/>
          <w:sz w:val="28"/>
          <w:szCs w:val="28"/>
        </w:rPr>
        <w:t>.</w:t>
      </w:r>
      <w:r w:rsidRPr="00204CA4">
        <w:rPr>
          <w:rFonts w:ascii="Times New Roman" w:eastAsia="Calibri" w:hAnsi="Times New Roman" w:cs="Times New Roman"/>
          <w:color w:val="000000"/>
          <w:sz w:val="28"/>
          <w:szCs w:val="28"/>
        </w:rPr>
        <w:t xml:space="preserve"> //http://www.minsport.gov.ru/sport/high-sport/edinyy-kalendarnyy-p/</w:t>
      </w:r>
    </w:p>
    <w:p w:rsidR="008820A6" w:rsidRPr="00204CA4" w:rsidRDefault="008820A6" w:rsidP="008820A6">
      <w:pPr>
        <w:widowControl w:val="0"/>
        <w:tabs>
          <w:tab w:val="left" w:pos="-7797"/>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204CA4">
        <w:rPr>
          <w:rFonts w:ascii="Times New Roman" w:eastAsia="Times New Roman" w:hAnsi="Times New Roman" w:cs="Times New Roman"/>
          <w:sz w:val="28"/>
          <w:szCs w:val="28"/>
          <w:lang w:eastAsia="ru-RU"/>
        </w:rPr>
        <w:t xml:space="preserve">3. Библиотека международной спортивной информации. //http://bmsi.ru </w:t>
      </w:r>
    </w:p>
    <w:p w:rsidR="008820A6" w:rsidRPr="00204CA4" w:rsidRDefault="008820A6" w:rsidP="008820A6">
      <w:pPr>
        <w:tabs>
          <w:tab w:val="left" w:pos="-7797"/>
        </w:tabs>
        <w:spacing w:after="150" w:line="240" w:lineRule="auto"/>
        <w:ind w:firstLine="709"/>
        <w:contextualSpacing/>
        <w:jc w:val="both"/>
        <w:textAlignment w:val="baseline"/>
        <w:rPr>
          <w:rFonts w:ascii="Times New Roman" w:eastAsia="Times New Roman" w:hAnsi="Times New Roman" w:cs="Times New Roman"/>
          <w:sz w:val="28"/>
          <w:szCs w:val="28"/>
          <w:lang w:eastAsia="ru-RU"/>
        </w:rPr>
      </w:pPr>
      <w:r w:rsidRPr="00204CA4">
        <w:rPr>
          <w:rFonts w:ascii="Times New Roman" w:eastAsia="Calibri" w:hAnsi="Times New Roman" w:cs="Times New Roman"/>
          <w:sz w:val="28"/>
          <w:szCs w:val="28"/>
        </w:rPr>
        <w:t xml:space="preserve">4. </w:t>
      </w:r>
      <w:r w:rsidRPr="00204CA4">
        <w:rPr>
          <w:rFonts w:ascii="Times New Roman" w:eastAsia="Times New Roman" w:hAnsi="Times New Roman" w:cs="Times New Roman"/>
          <w:sz w:val="28"/>
          <w:szCs w:val="28"/>
          <w:lang w:eastAsia="ru-RU"/>
        </w:rPr>
        <w:t>Официальный интернет-сайт Всероссийской федерации спортивной аэробики (http://sport-aerob.ru/)</w:t>
      </w:r>
    </w:p>
    <w:p w:rsidR="008820A6" w:rsidRPr="00204CA4" w:rsidRDefault="008820A6" w:rsidP="008820A6">
      <w:pPr>
        <w:tabs>
          <w:tab w:val="left" w:pos="-7797"/>
        </w:tabs>
        <w:spacing w:line="240" w:lineRule="auto"/>
        <w:ind w:firstLine="709"/>
        <w:contextualSpacing/>
        <w:jc w:val="both"/>
        <w:rPr>
          <w:rFonts w:ascii="Times New Roman" w:eastAsia="Calibri" w:hAnsi="Times New Roman" w:cs="Times New Roman"/>
          <w:sz w:val="28"/>
          <w:szCs w:val="28"/>
        </w:rPr>
      </w:pPr>
      <w:r w:rsidRPr="00204CA4">
        <w:rPr>
          <w:rFonts w:ascii="Times New Roman" w:eastAsia="Calibri" w:hAnsi="Times New Roman" w:cs="Times New Roman"/>
          <w:sz w:val="28"/>
          <w:szCs w:val="28"/>
        </w:rPr>
        <w:t>5. Официальный сайт научно-теоретического журнала «Теория и практика физической культуры» [Электронный ресурс] (http://lib.sportedu.ru/).</w:t>
      </w:r>
    </w:p>
    <w:p w:rsidR="008820A6" w:rsidRPr="00204CA4" w:rsidRDefault="008820A6" w:rsidP="008820A6">
      <w:pPr>
        <w:tabs>
          <w:tab w:val="left" w:pos="-7797"/>
        </w:tabs>
        <w:spacing w:line="240" w:lineRule="auto"/>
        <w:ind w:firstLine="709"/>
        <w:contextualSpacing/>
        <w:rPr>
          <w:rFonts w:ascii="Times New Roman" w:eastAsia="Calibri" w:hAnsi="Times New Roman" w:cs="Times New Roman"/>
          <w:color w:val="000000"/>
          <w:sz w:val="28"/>
          <w:szCs w:val="28"/>
        </w:rPr>
      </w:pPr>
      <w:r w:rsidRPr="00204CA4">
        <w:rPr>
          <w:rFonts w:ascii="Times New Roman" w:eastAsia="Calibri" w:hAnsi="Times New Roman" w:cs="Times New Roman"/>
          <w:sz w:val="28"/>
          <w:szCs w:val="28"/>
        </w:rPr>
        <w:t>6. Сайт КГ</w:t>
      </w:r>
      <w:r w:rsidR="00235D3A">
        <w:rPr>
          <w:rFonts w:ascii="Times New Roman" w:eastAsia="Calibri" w:hAnsi="Times New Roman" w:cs="Times New Roman"/>
          <w:sz w:val="28"/>
          <w:szCs w:val="28"/>
        </w:rPr>
        <w:t>БУ СП «</w:t>
      </w:r>
      <w:r w:rsidRPr="00204CA4">
        <w:rPr>
          <w:rFonts w:ascii="Times New Roman" w:eastAsia="Calibri" w:hAnsi="Times New Roman" w:cs="Times New Roman"/>
          <w:sz w:val="28"/>
          <w:szCs w:val="28"/>
        </w:rPr>
        <w:t xml:space="preserve">СШ «Жемчужина Алтая» </w:t>
      </w:r>
      <w:hyperlink r:id="rId32" w:history="1">
        <w:r w:rsidR="00235D3A">
          <w:rPr>
            <w:rFonts w:ascii="Times New Roman" w:eastAsia="Calibri" w:hAnsi="Times New Roman" w:cs="Times New Roman"/>
            <w:color w:val="000000"/>
            <w:sz w:val="28"/>
            <w:szCs w:val="28"/>
            <w:u w:val="single"/>
          </w:rPr>
          <w:t>http://</w:t>
        </w:r>
        <w:r w:rsidRPr="00204CA4">
          <w:rPr>
            <w:rFonts w:ascii="Times New Roman" w:eastAsia="Calibri" w:hAnsi="Times New Roman" w:cs="Times New Roman"/>
            <w:color w:val="000000"/>
            <w:sz w:val="28"/>
            <w:szCs w:val="28"/>
            <w:u w:val="single"/>
          </w:rPr>
          <w:t>сш-жемчужина-алтая.рф</w:t>
        </w:r>
      </w:hyperlink>
    </w:p>
    <w:p w:rsidR="00D701E8" w:rsidRPr="00D701E8" w:rsidRDefault="00D701E8" w:rsidP="008820A6">
      <w:pPr>
        <w:tabs>
          <w:tab w:val="left" w:pos="851"/>
        </w:tabs>
        <w:spacing w:after="60" w:line="300" w:lineRule="exact"/>
        <w:jc w:val="both"/>
        <w:rPr>
          <w:rFonts w:ascii="Times New Roman" w:eastAsia="Times New Roman" w:hAnsi="Times New Roman" w:cs="Times New Roman"/>
          <w:color w:val="000000"/>
          <w:sz w:val="28"/>
          <w:szCs w:val="28"/>
          <w:lang w:eastAsia="ru-RU"/>
        </w:rPr>
      </w:pPr>
    </w:p>
    <w:p w:rsidR="00D701E8" w:rsidRPr="00D701E8" w:rsidRDefault="00D701E8" w:rsidP="00D701E8">
      <w:pPr>
        <w:tabs>
          <w:tab w:val="left" w:pos="851"/>
        </w:tabs>
        <w:spacing w:after="60" w:line="300" w:lineRule="exact"/>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733E" w:rsidRDefault="0038733E" w:rsidP="00D701E8">
      <w:pPr>
        <w:spacing w:after="60" w:line="240" w:lineRule="auto"/>
        <w:contextualSpacing/>
        <w:jc w:val="right"/>
        <w:rPr>
          <w:rFonts w:ascii="Times New Roman" w:eastAsia="Calibri" w:hAnsi="Times New Roman" w:cs="Times New Roman"/>
          <w:spacing w:val="-4"/>
          <w:sz w:val="28"/>
          <w:szCs w:val="28"/>
          <w:lang w:eastAsia="ru-RU"/>
        </w:rPr>
      </w:pPr>
    </w:p>
    <w:p w:rsidR="0038733E" w:rsidRDefault="0038733E" w:rsidP="00D701E8">
      <w:pPr>
        <w:spacing w:after="60" w:line="240" w:lineRule="auto"/>
        <w:contextualSpacing/>
        <w:jc w:val="right"/>
        <w:rPr>
          <w:rFonts w:ascii="Times New Roman" w:eastAsia="Calibri" w:hAnsi="Times New Roman" w:cs="Times New Roman"/>
          <w:spacing w:val="-4"/>
          <w:sz w:val="28"/>
          <w:szCs w:val="28"/>
          <w:lang w:eastAsia="ru-RU"/>
        </w:rPr>
      </w:pPr>
    </w:p>
    <w:p w:rsidR="0038733E" w:rsidRDefault="0038733E" w:rsidP="00D701E8">
      <w:pPr>
        <w:spacing w:after="60" w:line="240" w:lineRule="auto"/>
        <w:contextualSpacing/>
        <w:jc w:val="right"/>
        <w:rPr>
          <w:rFonts w:ascii="Times New Roman" w:eastAsia="Calibri" w:hAnsi="Times New Roman" w:cs="Times New Roman"/>
          <w:spacing w:val="-4"/>
          <w:sz w:val="28"/>
          <w:szCs w:val="28"/>
          <w:lang w:eastAsia="ru-RU"/>
        </w:rPr>
      </w:pPr>
    </w:p>
    <w:p w:rsidR="0012578A" w:rsidRDefault="0012578A" w:rsidP="00D701E8">
      <w:pPr>
        <w:spacing w:after="60" w:line="240" w:lineRule="auto"/>
        <w:contextualSpacing/>
        <w:jc w:val="right"/>
        <w:rPr>
          <w:rFonts w:ascii="Times New Roman" w:eastAsia="Calibri" w:hAnsi="Times New Roman" w:cs="Times New Roman"/>
          <w:spacing w:val="-4"/>
          <w:sz w:val="28"/>
          <w:szCs w:val="28"/>
          <w:lang w:eastAsia="ru-RU"/>
        </w:rPr>
      </w:pPr>
    </w:p>
    <w:p w:rsidR="0012578A" w:rsidRDefault="0012578A" w:rsidP="00D701E8">
      <w:pPr>
        <w:spacing w:after="60" w:line="240" w:lineRule="auto"/>
        <w:contextualSpacing/>
        <w:jc w:val="right"/>
        <w:rPr>
          <w:rFonts w:ascii="Times New Roman" w:eastAsia="Calibri" w:hAnsi="Times New Roman" w:cs="Times New Roman"/>
          <w:spacing w:val="-4"/>
          <w:sz w:val="28"/>
          <w:szCs w:val="28"/>
          <w:lang w:eastAsia="ru-RU"/>
        </w:rPr>
      </w:pPr>
    </w:p>
    <w:p w:rsidR="0012578A" w:rsidRDefault="0012578A" w:rsidP="00D701E8">
      <w:pPr>
        <w:spacing w:after="60" w:line="240" w:lineRule="auto"/>
        <w:contextualSpacing/>
        <w:jc w:val="right"/>
        <w:rPr>
          <w:rFonts w:ascii="Times New Roman" w:eastAsia="Calibri" w:hAnsi="Times New Roman" w:cs="Times New Roman"/>
          <w:spacing w:val="-4"/>
          <w:sz w:val="28"/>
          <w:szCs w:val="28"/>
          <w:lang w:eastAsia="ru-RU"/>
        </w:rPr>
      </w:pPr>
    </w:p>
    <w:p w:rsidR="0012578A" w:rsidRDefault="0012578A" w:rsidP="00D701E8">
      <w:pPr>
        <w:spacing w:after="60" w:line="240" w:lineRule="auto"/>
        <w:contextualSpacing/>
        <w:jc w:val="right"/>
        <w:rPr>
          <w:rFonts w:ascii="Times New Roman" w:eastAsia="Calibri" w:hAnsi="Times New Roman" w:cs="Times New Roman"/>
          <w:spacing w:val="-4"/>
          <w:sz w:val="28"/>
          <w:szCs w:val="28"/>
          <w:lang w:eastAsia="ru-RU"/>
        </w:rPr>
      </w:pPr>
    </w:p>
    <w:p w:rsidR="0012578A" w:rsidRDefault="0012578A" w:rsidP="00D701E8">
      <w:pPr>
        <w:spacing w:after="60" w:line="240" w:lineRule="auto"/>
        <w:contextualSpacing/>
        <w:jc w:val="right"/>
        <w:rPr>
          <w:rFonts w:ascii="Times New Roman" w:eastAsia="Calibri" w:hAnsi="Times New Roman" w:cs="Times New Roman"/>
          <w:spacing w:val="-4"/>
          <w:sz w:val="28"/>
          <w:szCs w:val="28"/>
          <w:lang w:eastAsia="ru-RU"/>
        </w:rPr>
      </w:pPr>
    </w:p>
    <w:p w:rsidR="0012578A" w:rsidRDefault="0012578A" w:rsidP="00D701E8">
      <w:pPr>
        <w:spacing w:after="60" w:line="240" w:lineRule="auto"/>
        <w:contextualSpacing/>
        <w:jc w:val="right"/>
        <w:rPr>
          <w:rFonts w:ascii="Times New Roman" w:eastAsia="Calibri" w:hAnsi="Times New Roman" w:cs="Times New Roman"/>
          <w:spacing w:val="-4"/>
          <w:sz w:val="28"/>
          <w:szCs w:val="28"/>
          <w:lang w:eastAsia="ru-RU"/>
        </w:rPr>
      </w:pPr>
    </w:p>
    <w:p w:rsidR="0012578A" w:rsidRDefault="0012578A" w:rsidP="00D701E8">
      <w:pPr>
        <w:spacing w:after="60" w:line="240" w:lineRule="auto"/>
        <w:contextualSpacing/>
        <w:jc w:val="right"/>
        <w:rPr>
          <w:rFonts w:ascii="Times New Roman" w:eastAsia="Calibri" w:hAnsi="Times New Roman" w:cs="Times New Roman"/>
          <w:spacing w:val="-4"/>
          <w:sz w:val="28"/>
          <w:szCs w:val="28"/>
          <w:lang w:eastAsia="ru-RU"/>
        </w:rPr>
      </w:pPr>
    </w:p>
    <w:p w:rsidR="0038733E" w:rsidRDefault="0012578A" w:rsidP="0012578A">
      <w:pPr>
        <w:spacing w:after="60" w:line="240" w:lineRule="auto"/>
        <w:contextualSpacing/>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lastRenderedPageBreak/>
        <w:t>128</w:t>
      </w:r>
    </w:p>
    <w:p w:rsidR="0038733E" w:rsidRDefault="0038733E" w:rsidP="00D701E8">
      <w:pPr>
        <w:spacing w:after="60" w:line="240" w:lineRule="auto"/>
        <w:contextualSpacing/>
        <w:jc w:val="right"/>
        <w:rPr>
          <w:rFonts w:ascii="Times New Roman" w:eastAsia="Calibri" w:hAnsi="Times New Roman" w:cs="Times New Roman"/>
          <w:spacing w:val="-4"/>
          <w:sz w:val="28"/>
          <w:szCs w:val="28"/>
          <w:lang w:eastAsia="ru-RU"/>
        </w:rPr>
      </w:pPr>
    </w:p>
    <w:p w:rsidR="00D701E8" w:rsidRPr="00D701E8" w:rsidRDefault="00D701E8" w:rsidP="00D701E8">
      <w:pPr>
        <w:spacing w:after="60" w:line="240" w:lineRule="auto"/>
        <w:contextualSpacing/>
        <w:jc w:val="right"/>
        <w:rPr>
          <w:rFonts w:ascii="Times New Roman" w:eastAsia="Calibri" w:hAnsi="Times New Roman" w:cs="Times New Roman"/>
          <w:spacing w:val="-4"/>
          <w:sz w:val="28"/>
          <w:szCs w:val="28"/>
          <w:lang w:eastAsia="ru-RU"/>
        </w:rPr>
      </w:pPr>
      <w:r w:rsidRPr="00D701E8">
        <w:rPr>
          <w:rFonts w:ascii="Times New Roman" w:eastAsia="Calibri" w:hAnsi="Times New Roman" w:cs="Times New Roman"/>
          <w:spacing w:val="-4"/>
          <w:sz w:val="28"/>
          <w:szCs w:val="28"/>
          <w:lang w:eastAsia="ru-RU"/>
        </w:rPr>
        <w:t>Приложение</w:t>
      </w:r>
      <w:r w:rsidR="008820A6">
        <w:rPr>
          <w:rFonts w:ascii="Times New Roman" w:eastAsia="Calibri" w:hAnsi="Times New Roman" w:cs="Times New Roman"/>
          <w:spacing w:val="-4"/>
          <w:sz w:val="28"/>
          <w:szCs w:val="28"/>
          <w:lang w:eastAsia="ru-RU"/>
        </w:rPr>
        <w:t xml:space="preserve"> 2</w:t>
      </w:r>
    </w:p>
    <w:p w:rsidR="00D701E8" w:rsidRPr="00D701E8" w:rsidRDefault="00D701E8" w:rsidP="00D701E8">
      <w:pPr>
        <w:spacing w:after="60" w:line="240" w:lineRule="auto"/>
        <w:contextualSpacing/>
        <w:jc w:val="right"/>
        <w:rPr>
          <w:rFonts w:ascii="Times New Roman" w:eastAsia="Calibri" w:hAnsi="Times New Roman" w:cs="Times New Roman"/>
          <w:b/>
          <w:spacing w:val="-4"/>
          <w:sz w:val="28"/>
          <w:szCs w:val="28"/>
          <w:lang w:eastAsia="ru-RU"/>
        </w:rPr>
      </w:pPr>
    </w:p>
    <w:p w:rsidR="00D701E8" w:rsidRPr="00D701E8" w:rsidRDefault="00D701E8" w:rsidP="00D701E8">
      <w:pPr>
        <w:spacing w:after="60" w:line="240" w:lineRule="auto"/>
        <w:jc w:val="center"/>
        <w:rPr>
          <w:rFonts w:ascii="Times New Roman" w:eastAsia="Times New Roman" w:hAnsi="Times New Roman" w:cs="Times New Roman"/>
          <w:b/>
          <w:spacing w:val="-4"/>
          <w:sz w:val="28"/>
          <w:szCs w:val="28"/>
          <w:lang w:eastAsia="ru-RU"/>
        </w:rPr>
      </w:pPr>
      <w:r w:rsidRPr="00D701E8">
        <w:rPr>
          <w:rFonts w:ascii="Times New Roman" w:eastAsia="Times New Roman" w:hAnsi="Times New Roman" w:cs="Times New Roman"/>
          <w:b/>
          <w:spacing w:val="-4"/>
          <w:sz w:val="28"/>
          <w:szCs w:val="28"/>
          <w:lang w:eastAsia="ru-RU"/>
        </w:rPr>
        <w:t xml:space="preserve">ПЛАН ФИЗКУЛЬТУРНЫХ МЕРОПРИЯТИЙ </w:t>
      </w:r>
    </w:p>
    <w:p w:rsidR="00D701E8" w:rsidRPr="00D701E8" w:rsidRDefault="00D701E8" w:rsidP="00D701E8">
      <w:pPr>
        <w:spacing w:after="60" w:line="240" w:lineRule="auto"/>
        <w:jc w:val="center"/>
        <w:rPr>
          <w:rFonts w:ascii="Times New Roman" w:eastAsia="Times New Roman" w:hAnsi="Times New Roman" w:cs="Times New Roman"/>
          <w:b/>
          <w:spacing w:val="-4"/>
          <w:sz w:val="28"/>
          <w:szCs w:val="28"/>
          <w:lang w:eastAsia="ru-RU"/>
        </w:rPr>
      </w:pPr>
      <w:r w:rsidRPr="00D701E8">
        <w:rPr>
          <w:rFonts w:ascii="Times New Roman" w:eastAsia="Times New Roman" w:hAnsi="Times New Roman" w:cs="Times New Roman"/>
          <w:b/>
          <w:spacing w:val="-4"/>
          <w:sz w:val="28"/>
          <w:szCs w:val="28"/>
          <w:lang w:eastAsia="ru-RU"/>
        </w:rPr>
        <w:t>И СПОРТИВНЫХ МЕРОПРИЯТИЙ</w:t>
      </w:r>
    </w:p>
    <w:p w:rsidR="00D701E8" w:rsidRPr="00D701E8" w:rsidRDefault="00D701E8" w:rsidP="00D701E8">
      <w:pPr>
        <w:spacing w:after="60" w:line="240" w:lineRule="auto"/>
        <w:ind w:firstLine="709"/>
        <w:jc w:val="both"/>
        <w:rPr>
          <w:rFonts w:ascii="Times New Roman" w:eastAsia="Times New Roman" w:hAnsi="Times New Roman" w:cs="Times New Roman"/>
          <w:spacing w:val="-4"/>
          <w:sz w:val="28"/>
          <w:szCs w:val="28"/>
          <w:lang w:eastAsia="ru-RU"/>
        </w:rPr>
      </w:pPr>
    </w:p>
    <w:p w:rsidR="00D701E8" w:rsidRPr="00D701E8" w:rsidRDefault="00D701E8" w:rsidP="00D701E8">
      <w:pPr>
        <w:spacing w:after="60" w:line="240" w:lineRule="auto"/>
        <w:ind w:firstLine="709"/>
        <w:jc w:val="both"/>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 xml:space="preserve">План физкультурных мероприятий  и спортивных мероприятий по </w:t>
      </w:r>
      <w:r w:rsidR="008820A6">
        <w:rPr>
          <w:rFonts w:ascii="Times New Roman" w:eastAsia="Times New Roman" w:hAnsi="Times New Roman" w:cs="Times New Roman"/>
          <w:sz w:val="28"/>
          <w:szCs w:val="28"/>
          <w:lang w:eastAsia="ru-RU"/>
        </w:rPr>
        <w:t xml:space="preserve"> спортивной аэробике</w:t>
      </w:r>
      <w:r w:rsidRPr="00D701E8">
        <w:rPr>
          <w:rFonts w:ascii="Times New Roman" w:eastAsia="Times New Roman" w:hAnsi="Times New Roman" w:cs="Times New Roman"/>
          <w:sz w:val="28"/>
          <w:szCs w:val="28"/>
          <w:lang w:eastAsia="ru-RU"/>
        </w:rPr>
        <w:t xml:space="preserve"> составляется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D701E8" w:rsidRPr="00D701E8" w:rsidRDefault="00D701E8" w:rsidP="00D701E8">
      <w:pPr>
        <w:spacing w:after="60" w:line="240" w:lineRule="auto"/>
        <w:ind w:firstLine="709"/>
        <w:jc w:val="both"/>
        <w:rPr>
          <w:rFonts w:ascii="Times New Roman" w:eastAsia="Times New Roman" w:hAnsi="Times New Roman" w:cs="Times New Roman"/>
          <w:i/>
          <w:spacing w:val="-6"/>
          <w:sz w:val="28"/>
          <w:szCs w:val="28"/>
          <w:lang w:eastAsia="ru-RU"/>
        </w:rPr>
      </w:pPr>
      <w:r w:rsidRPr="00D701E8">
        <w:rPr>
          <w:rFonts w:ascii="Times New Roman" w:eastAsia="Times New Roman" w:hAnsi="Times New Roman" w:cs="Times New Roman"/>
          <w:i/>
          <w:spacing w:val="-6"/>
          <w:sz w:val="28"/>
          <w:szCs w:val="28"/>
          <w:lang w:eastAsia="ru-RU"/>
        </w:rPr>
        <w:t>Требования к участию лиц, проходящих спортивную подготовку, и лиц её осуществляющих, в спортивных соревнованиях, предусмотренных в соответствии с реализуемой программой спортивной подготовки.</w:t>
      </w:r>
    </w:p>
    <w:p w:rsidR="00D701E8" w:rsidRPr="00D701E8" w:rsidRDefault="00D701E8" w:rsidP="00D701E8">
      <w:pPr>
        <w:spacing w:after="60" w:line="240" w:lineRule="auto"/>
        <w:ind w:firstLine="709"/>
        <w:jc w:val="both"/>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Требования к участию в спортивных соревнованиях лиц, проходящих спортивную подготовку:</w:t>
      </w:r>
    </w:p>
    <w:p w:rsidR="00D701E8" w:rsidRPr="00D701E8" w:rsidRDefault="00D701E8" w:rsidP="00235D3A">
      <w:pPr>
        <w:numPr>
          <w:ilvl w:val="1"/>
          <w:numId w:val="89"/>
        </w:numPr>
        <w:tabs>
          <w:tab w:val="left" w:pos="709"/>
        </w:tabs>
        <w:spacing w:after="60" w:line="240" w:lineRule="auto"/>
        <w:ind w:left="0" w:firstLine="284"/>
        <w:jc w:val="both"/>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соответствие возраста и пола участника положению (регламенту) об официальных спортивных соревнованиях и правилам вида спорта спортивная аэробика;</w:t>
      </w:r>
    </w:p>
    <w:p w:rsidR="00D701E8" w:rsidRPr="00D701E8" w:rsidRDefault="00D701E8" w:rsidP="008820A6">
      <w:pPr>
        <w:spacing w:after="0" w:line="240" w:lineRule="auto"/>
        <w:jc w:val="center"/>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w:t>
      </w:r>
    </w:p>
    <w:p w:rsidR="00D701E8" w:rsidRPr="00D701E8" w:rsidRDefault="00D701E8" w:rsidP="00235D3A">
      <w:pPr>
        <w:numPr>
          <w:ilvl w:val="1"/>
          <w:numId w:val="89"/>
        </w:numPr>
        <w:tabs>
          <w:tab w:val="left" w:pos="709"/>
        </w:tabs>
        <w:spacing w:after="60" w:line="240" w:lineRule="auto"/>
        <w:ind w:left="0" w:firstLine="284"/>
        <w:jc w:val="both"/>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выполнение плана спортивной подготовки;</w:t>
      </w:r>
    </w:p>
    <w:p w:rsidR="00D701E8" w:rsidRPr="00D701E8" w:rsidRDefault="00D701E8" w:rsidP="00235D3A">
      <w:pPr>
        <w:numPr>
          <w:ilvl w:val="1"/>
          <w:numId w:val="89"/>
        </w:numPr>
        <w:tabs>
          <w:tab w:val="left" w:pos="709"/>
        </w:tabs>
        <w:spacing w:after="60" w:line="240" w:lineRule="auto"/>
        <w:ind w:left="0" w:firstLine="284"/>
        <w:jc w:val="both"/>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прохождение предварительного соревновательного отбора;</w:t>
      </w:r>
    </w:p>
    <w:p w:rsidR="00D701E8" w:rsidRPr="00D701E8" w:rsidRDefault="00D701E8" w:rsidP="00235D3A">
      <w:pPr>
        <w:numPr>
          <w:ilvl w:val="1"/>
          <w:numId w:val="89"/>
        </w:numPr>
        <w:tabs>
          <w:tab w:val="left" w:pos="709"/>
        </w:tabs>
        <w:spacing w:after="60" w:line="240" w:lineRule="auto"/>
        <w:ind w:left="0" w:firstLine="284"/>
        <w:jc w:val="both"/>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наличие соответствующего медицинского заключения о допуске к участию в спортивных соревнованиях;</w:t>
      </w:r>
    </w:p>
    <w:p w:rsidR="00D701E8" w:rsidRPr="00D701E8" w:rsidRDefault="00D701E8" w:rsidP="00235D3A">
      <w:pPr>
        <w:numPr>
          <w:ilvl w:val="1"/>
          <w:numId w:val="89"/>
        </w:numPr>
        <w:tabs>
          <w:tab w:val="left" w:pos="709"/>
        </w:tabs>
        <w:spacing w:after="60" w:line="240" w:lineRule="auto"/>
        <w:ind w:left="0" w:firstLine="284"/>
        <w:jc w:val="both"/>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соблюдение общероссийских антидопинговых правил и антидопинговых правил, утвержденных международными антидопинговыми организациями.</w:t>
      </w:r>
    </w:p>
    <w:p w:rsidR="00D701E8" w:rsidRPr="00D701E8" w:rsidRDefault="00D701E8" w:rsidP="00D701E8">
      <w:pPr>
        <w:spacing w:after="60" w:line="240" w:lineRule="auto"/>
        <w:ind w:firstLine="284"/>
        <w:jc w:val="both"/>
        <w:rPr>
          <w:rFonts w:ascii="Times New Roman" w:eastAsia="Times New Roman" w:hAnsi="Times New Roman" w:cs="Times New Roman"/>
          <w:sz w:val="28"/>
          <w:szCs w:val="28"/>
          <w:lang w:eastAsia="ru-RU"/>
        </w:rPr>
      </w:pPr>
      <w:r w:rsidRPr="00D701E8">
        <w:rPr>
          <w:rFonts w:ascii="Times New Roman" w:eastAsia="Times New Roman" w:hAnsi="Times New Roman" w:cs="Times New Roman"/>
          <w:sz w:val="28"/>
          <w:szCs w:val="28"/>
          <w:lang w:eastAsia="ru-RU"/>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4CA4" w:rsidRPr="008820A6" w:rsidRDefault="00204CA4" w:rsidP="008820A6">
      <w:pPr>
        <w:spacing w:line="240" w:lineRule="auto"/>
        <w:contextualSpacing/>
        <w:jc w:val="both"/>
        <w:rPr>
          <w:rFonts w:ascii="Times New Roman" w:eastAsia="Calibri" w:hAnsi="Times New Roman" w:cs="Times New Roman"/>
          <w:sz w:val="28"/>
          <w:szCs w:val="28"/>
        </w:rPr>
      </w:pPr>
    </w:p>
    <w:p w:rsidR="00204CA4" w:rsidRPr="00204CA4" w:rsidRDefault="00204CA4" w:rsidP="00204CA4">
      <w:pPr>
        <w:shd w:val="clear" w:color="auto" w:fill="FFFFFF"/>
        <w:spacing w:after="0" w:line="240" w:lineRule="auto"/>
        <w:jc w:val="center"/>
        <w:rPr>
          <w:rFonts w:ascii="Times New Roman" w:eastAsia="Calibri" w:hAnsi="Times New Roman" w:cs="Times New Roman"/>
          <w:b/>
          <w:i/>
        </w:rPr>
      </w:pPr>
    </w:p>
    <w:p w:rsidR="0038733E" w:rsidRDefault="0038733E" w:rsidP="00204CA4">
      <w:pPr>
        <w:widowControl w:val="0"/>
        <w:autoSpaceDE w:val="0"/>
        <w:autoSpaceDN w:val="0"/>
        <w:adjustRightInd w:val="0"/>
        <w:spacing w:after="0" w:line="240" w:lineRule="auto"/>
        <w:jc w:val="right"/>
        <w:rPr>
          <w:rFonts w:ascii="Times New Roman" w:eastAsia="Calibri" w:hAnsi="Times New Roman" w:cs="Times New Roman"/>
          <w:b/>
          <w:i/>
        </w:rPr>
      </w:pPr>
    </w:p>
    <w:p w:rsidR="0038733E" w:rsidRDefault="0038733E" w:rsidP="00204CA4">
      <w:pPr>
        <w:widowControl w:val="0"/>
        <w:autoSpaceDE w:val="0"/>
        <w:autoSpaceDN w:val="0"/>
        <w:adjustRightInd w:val="0"/>
        <w:spacing w:after="0" w:line="240" w:lineRule="auto"/>
        <w:jc w:val="right"/>
        <w:rPr>
          <w:rFonts w:ascii="Times New Roman" w:eastAsia="Calibri" w:hAnsi="Times New Roman" w:cs="Times New Roman"/>
          <w:b/>
          <w:i/>
        </w:rPr>
      </w:pPr>
    </w:p>
    <w:p w:rsidR="0038733E" w:rsidRDefault="0038733E" w:rsidP="00204CA4">
      <w:pPr>
        <w:widowControl w:val="0"/>
        <w:autoSpaceDE w:val="0"/>
        <w:autoSpaceDN w:val="0"/>
        <w:adjustRightInd w:val="0"/>
        <w:spacing w:after="0" w:line="240" w:lineRule="auto"/>
        <w:jc w:val="right"/>
        <w:rPr>
          <w:rFonts w:ascii="Times New Roman" w:eastAsia="Calibri" w:hAnsi="Times New Roman" w:cs="Times New Roman"/>
          <w:b/>
          <w:i/>
        </w:rPr>
      </w:pPr>
    </w:p>
    <w:p w:rsidR="0038733E" w:rsidRDefault="0038733E" w:rsidP="00204CA4">
      <w:pPr>
        <w:widowControl w:val="0"/>
        <w:autoSpaceDE w:val="0"/>
        <w:autoSpaceDN w:val="0"/>
        <w:adjustRightInd w:val="0"/>
        <w:spacing w:after="0" w:line="240" w:lineRule="auto"/>
        <w:jc w:val="right"/>
        <w:rPr>
          <w:rFonts w:ascii="Times New Roman" w:eastAsia="Calibri" w:hAnsi="Times New Roman" w:cs="Times New Roman"/>
          <w:b/>
          <w:i/>
        </w:rPr>
      </w:pPr>
    </w:p>
    <w:p w:rsidR="0038733E" w:rsidRDefault="0038733E" w:rsidP="00204CA4">
      <w:pPr>
        <w:widowControl w:val="0"/>
        <w:autoSpaceDE w:val="0"/>
        <w:autoSpaceDN w:val="0"/>
        <w:adjustRightInd w:val="0"/>
        <w:spacing w:after="0" w:line="240" w:lineRule="auto"/>
        <w:jc w:val="right"/>
        <w:rPr>
          <w:rFonts w:ascii="Times New Roman" w:eastAsia="Calibri" w:hAnsi="Times New Roman" w:cs="Times New Roman"/>
          <w:b/>
          <w:i/>
        </w:rPr>
      </w:pPr>
    </w:p>
    <w:p w:rsidR="0038733E" w:rsidRDefault="0038733E" w:rsidP="0038521E">
      <w:pPr>
        <w:widowControl w:val="0"/>
        <w:autoSpaceDE w:val="0"/>
        <w:autoSpaceDN w:val="0"/>
        <w:adjustRightInd w:val="0"/>
        <w:spacing w:after="0" w:line="240" w:lineRule="auto"/>
        <w:rPr>
          <w:rFonts w:ascii="Times New Roman" w:eastAsia="Calibri" w:hAnsi="Times New Roman" w:cs="Times New Roman"/>
          <w:b/>
          <w:i/>
        </w:rPr>
      </w:pPr>
    </w:p>
    <w:p w:rsidR="0038733E" w:rsidRDefault="0038733E" w:rsidP="00204CA4">
      <w:pPr>
        <w:widowControl w:val="0"/>
        <w:autoSpaceDE w:val="0"/>
        <w:autoSpaceDN w:val="0"/>
        <w:adjustRightInd w:val="0"/>
        <w:spacing w:after="0" w:line="240" w:lineRule="auto"/>
        <w:jc w:val="right"/>
        <w:rPr>
          <w:rFonts w:ascii="Times New Roman" w:eastAsia="Calibri" w:hAnsi="Times New Roman" w:cs="Times New Roman"/>
          <w:b/>
          <w:i/>
        </w:rPr>
      </w:pPr>
    </w:p>
    <w:p w:rsidR="00204CA4" w:rsidRPr="00204CA4" w:rsidRDefault="00204CA4" w:rsidP="00204CA4">
      <w:pPr>
        <w:widowControl w:val="0"/>
        <w:autoSpaceDE w:val="0"/>
        <w:autoSpaceDN w:val="0"/>
        <w:adjustRightInd w:val="0"/>
        <w:spacing w:after="0" w:line="240" w:lineRule="auto"/>
        <w:jc w:val="right"/>
        <w:rPr>
          <w:rFonts w:ascii="Times New Roman" w:eastAsia="Calibri" w:hAnsi="Times New Roman" w:cs="Times New Roman"/>
          <w:b/>
          <w:i/>
        </w:rPr>
      </w:pPr>
      <w:r w:rsidRPr="00204CA4">
        <w:rPr>
          <w:rFonts w:ascii="Times New Roman" w:eastAsia="Calibri" w:hAnsi="Times New Roman" w:cs="Times New Roman"/>
          <w:b/>
          <w:i/>
        </w:rPr>
        <w:t>Приложение 3</w:t>
      </w:r>
    </w:p>
    <w:p w:rsidR="00204CA4" w:rsidRPr="00204CA4" w:rsidRDefault="00204CA4" w:rsidP="00204CA4">
      <w:pPr>
        <w:widowControl w:val="0"/>
        <w:autoSpaceDE w:val="0"/>
        <w:autoSpaceDN w:val="0"/>
        <w:adjustRightInd w:val="0"/>
        <w:spacing w:after="0" w:line="240" w:lineRule="auto"/>
        <w:jc w:val="right"/>
        <w:rPr>
          <w:rFonts w:ascii="Times New Roman" w:eastAsia="Calibri" w:hAnsi="Times New Roman" w:cs="Times New Roman"/>
          <w:b/>
          <w:i/>
        </w:rPr>
      </w:pPr>
    </w:p>
    <w:p w:rsidR="00204CA4" w:rsidRPr="0038521E" w:rsidRDefault="0038521E" w:rsidP="00204CA4">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b/>
          <w:i/>
        </w:rPr>
        <w:t xml:space="preserve"> </w:t>
      </w:r>
    </w:p>
    <w:p w:rsidR="0038521E" w:rsidRPr="00EC0123"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b/>
          <w:bCs/>
          <w:color w:val="000000"/>
          <w:sz w:val="28"/>
          <w:szCs w:val="28"/>
          <w:lang w:eastAsia="ru-RU"/>
        </w:rPr>
        <w:t>Годовой график распределения учебных часов для групп начальной подготовки до года обучения (ГНП-1) отделения спортивной аэробики</w:t>
      </w:r>
    </w:p>
    <w:p w:rsidR="0038521E" w:rsidRPr="00EC0123"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b/>
          <w:bCs/>
          <w:color w:val="000000"/>
          <w:sz w:val="28"/>
          <w:szCs w:val="28"/>
          <w:lang w:eastAsia="ru-RU"/>
        </w:rPr>
        <w:t>(6 часов)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73"/>
        <w:gridCol w:w="721"/>
        <w:gridCol w:w="356"/>
        <w:gridCol w:w="356"/>
        <w:gridCol w:w="397"/>
        <w:gridCol w:w="383"/>
        <w:gridCol w:w="356"/>
        <w:gridCol w:w="383"/>
        <w:gridCol w:w="477"/>
        <w:gridCol w:w="570"/>
        <w:gridCol w:w="383"/>
        <w:gridCol w:w="356"/>
        <w:gridCol w:w="383"/>
        <w:gridCol w:w="477"/>
      </w:tblGrid>
      <w:tr w:rsidR="0038521E" w:rsidRPr="00EC0123" w:rsidTr="00012DBF">
        <w:trPr>
          <w:trHeight w:val="135"/>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Разделы подготовки</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Кол</w:t>
            </w:r>
            <w:proofErr w:type="gramStart"/>
            <w:r w:rsidRPr="007618B9">
              <w:rPr>
                <w:rFonts w:ascii="Times New Roman" w:eastAsia="Times New Roman" w:hAnsi="Times New Roman" w:cs="Times New Roman"/>
                <w:b/>
                <w:color w:val="000000"/>
                <w:sz w:val="24"/>
                <w:szCs w:val="24"/>
                <w:lang w:eastAsia="ru-RU"/>
              </w:rPr>
              <w:t>.</w:t>
            </w:r>
            <w:proofErr w:type="gramEnd"/>
            <w:r w:rsidRPr="007618B9">
              <w:rPr>
                <w:rFonts w:ascii="Times New Roman" w:eastAsia="Times New Roman" w:hAnsi="Times New Roman" w:cs="Times New Roman"/>
                <w:b/>
                <w:color w:val="000000"/>
                <w:sz w:val="24"/>
                <w:szCs w:val="24"/>
                <w:lang w:eastAsia="ru-RU"/>
              </w:rPr>
              <w:t xml:space="preserve"> </w:t>
            </w:r>
            <w:proofErr w:type="gramStart"/>
            <w:r w:rsidRPr="007618B9">
              <w:rPr>
                <w:rFonts w:ascii="Times New Roman" w:eastAsia="Times New Roman" w:hAnsi="Times New Roman" w:cs="Times New Roman"/>
                <w:b/>
                <w:color w:val="000000"/>
                <w:sz w:val="24"/>
                <w:szCs w:val="24"/>
                <w:lang w:eastAsia="ru-RU"/>
              </w:rPr>
              <w:t>ч</w:t>
            </w:r>
            <w:proofErr w:type="gramEnd"/>
            <w:r w:rsidRPr="007618B9">
              <w:rPr>
                <w:rFonts w:ascii="Times New Roman" w:eastAsia="Times New Roman" w:hAnsi="Times New Roman" w:cs="Times New Roman"/>
                <w:b/>
                <w:color w:val="000000"/>
                <w:sz w:val="24"/>
                <w:szCs w:val="24"/>
                <w:lang w:eastAsia="ru-RU"/>
              </w:rPr>
              <w:t>ас</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IV</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IX</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XII</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Общефизическая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14</w:t>
            </w:r>
            <w:r w:rsidRPr="00C248C1">
              <w:rPr>
                <w:rFonts w:ascii="Times New Roman" w:eastAsia="Times New Roman" w:hAnsi="Times New Roman" w:cs="Times New Roman"/>
                <w:b/>
                <w:color w:val="000000"/>
                <w:sz w:val="24"/>
                <w:szCs w:val="24"/>
                <w:lang w:eastAsia="ru-RU"/>
              </w:rPr>
              <w:t>0</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Специальная 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11</w:t>
            </w:r>
            <w:r w:rsidRPr="00C248C1">
              <w:rPr>
                <w:rFonts w:ascii="Times New Roman" w:eastAsia="Times New Roman" w:hAnsi="Times New Roman" w:cs="Times New Roman"/>
                <w:b/>
                <w:color w:val="000000"/>
                <w:sz w:val="24"/>
                <w:szCs w:val="24"/>
                <w:lang w:eastAsia="ru-RU"/>
              </w:rPr>
              <w:t>0</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Техническая подготовка</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sidRPr="00C248C1">
              <w:rPr>
                <w:rFonts w:ascii="Times New Roman" w:eastAsia="Times New Roman" w:hAnsi="Times New Roman" w:cs="Times New Roman"/>
                <w:b/>
                <w:color w:val="000000"/>
                <w:sz w:val="24"/>
                <w:szCs w:val="24"/>
                <w:lang w:eastAsia="ru-RU"/>
              </w:rPr>
              <w:t>31</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Акробатика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Хореография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Pr="00EC0123">
              <w:rPr>
                <w:rFonts w:ascii="Times New Roman" w:eastAsia="Times New Roman" w:hAnsi="Times New Roman" w:cs="Times New Roman"/>
                <w:color w:val="000000"/>
                <w:sz w:val="24"/>
                <w:szCs w:val="24"/>
                <w:lang w:eastAsia="ru-RU"/>
              </w:rPr>
              <w:t>еоретическая</w:t>
            </w:r>
            <w:r>
              <w:rPr>
                <w:rFonts w:ascii="Times New Roman" w:eastAsia="Times New Roman" w:hAnsi="Times New Roman" w:cs="Times New Roman"/>
                <w:color w:val="000000"/>
                <w:sz w:val="24"/>
                <w:szCs w:val="24"/>
                <w:lang w:eastAsia="ru-RU"/>
              </w:rPr>
              <w:t xml:space="preserve"> и психологическая</w:t>
            </w:r>
            <w:r w:rsidRPr="00EC0123">
              <w:rPr>
                <w:rFonts w:ascii="Times New Roman" w:eastAsia="Times New Roman" w:hAnsi="Times New Roman" w:cs="Times New Roman"/>
                <w:color w:val="000000"/>
                <w:sz w:val="24"/>
                <w:szCs w:val="24"/>
                <w:lang w:eastAsia="ru-RU"/>
              </w:rPr>
              <w:t xml:space="preserve">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sidRPr="00C248C1">
              <w:rPr>
                <w:rFonts w:ascii="Times New Roman" w:eastAsia="Times New Roman" w:hAnsi="Times New Roman" w:cs="Times New Roman"/>
                <w:b/>
                <w:color w:val="000000"/>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w:t>
            </w:r>
            <w:r w:rsidRPr="00EC0123">
              <w:rPr>
                <w:rFonts w:ascii="Times New Roman" w:eastAsia="Times New Roman" w:hAnsi="Times New Roman" w:cs="Times New Roman"/>
                <w:color w:val="000000"/>
                <w:sz w:val="24"/>
                <w:szCs w:val="24"/>
                <w:lang w:eastAsia="ru-RU"/>
              </w:rPr>
              <w:t>частие в соревнованиях</w:t>
            </w:r>
            <w:r>
              <w:rPr>
                <w:rFonts w:ascii="Times New Roman" w:eastAsia="Times New Roman" w:hAnsi="Times New Roman" w:cs="Times New Roman"/>
                <w:color w:val="000000"/>
                <w:sz w:val="24"/>
                <w:szCs w:val="24"/>
                <w:lang w:eastAsia="ru-RU"/>
              </w:rPr>
              <w:t>;</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EC0123">
              <w:rPr>
                <w:rFonts w:ascii="Times New Roman" w:eastAsia="Times New Roman" w:hAnsi="Times New Roman" w:cs="Times New Roman"/>
                <w:color w:val="000000"/>
                <w:sz w:val="24"/>
                <w:szCs w:val="24"/>
                <w:lang w:eastAsia="ru-RU"/>
              </w:rPr>
              <w:t>онтрольно-переводные испытания</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sidRPr="00C248C1">
              <w:rPr>
                <w:rFonts w:ascii="Times New Roman" w:eastAsia="Times New Roman" w:hAnsi="Times New Roman" w:cs="Times New Roman"/>
                <w:b/>
                <w:color w:val="000000"/>
                <w:sz w:val="24"/>
                <w:szCs w:val="24"/>
                <w:lang w:eastAsia="ru-RU"/>
              </w:rPr>
              <w:t>15</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Всего часов</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sidRPr="00C248C1">
              <w:rPr>
                <w:rFonts w:ascii="Times New Roman" w:eastAsia="Times New Roman" w:hAnsi="Times New Roman" w:cs="Times New Roman"/>
                <w:b/>
                <w:color w:val="000000"/>
                <w:sz w:val="24"/>
                <w:szCs w:val="24"/>
                <w:lang w:eastAsia="ru-RU"/>
              </w:rPr>
              <w:t>312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26</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w:t>
            </w:r>
          </w:p>
        </w:tc>
      </w:tr>
      <w:tr w:rsidR="0038521E" w:rsidRPr="00EC0123" w:rsidTr="00012DBF">
        <w:trPr>
          <w:trHeight w:val="135"/>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35"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 xml:space="preserve"> </w:t>
            </w:r>
            <w:r w:rsidRPr="00EC0123">
              <w:rPr>
                <w:rFonts w:ascii="Times New Roman" w:eastAsia="Times New Roman" w:hAnsi="Times New Roman" w:cs="Times New Roman"/>
                <w:sz w:val="24"/>
                <w:szCs w:val="24"/>
                <w:lang w:eastAsia="ru-RU"/>
              </w:rPr>
              <w:t xml:space="preserve">Медицинское обследование </w:t>
            </w:r>
            <w:r>
              <w:rPr>
                <w:rFonts w:ascii="Times New Roman" w:eastAsia="Times New Roman" w:hAnsi="Times New Roman" w:cs="Times New Roman"/>
                <w:sz w:val="24"/>
                <w:szCs w:val="24"/>
                <w:lang w:eastAsia="ru-RU"/>
              </w:rPr>
              <w:t>и в</w:t>
            </w:r>
            <w:r w:rsidRPr="00EC0123">
              <w:rPr>
                <w:rFonts w:ascii="Times New Roman" w:eastAsia="Times New Roman" w:hAnsi="Times New Roman" w:cs="Times New Roman"/>
                <w:sz w:val="24"/>
                <w:szCs w:val="24"/>
                <w:lang w:eastAsia="ru-RU"/>
              </w:rPr>
              <w:t>осстановительные мероприятия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p>
        </w:tc>
        <w:tc>
          <w:tcPr>
            <w:tcW w:w="2575" w:type="pct"/>
            <w:gridSpan w:val="1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sz w:val="24"/>
                <w:szCs w:val="24"/>
                <w:lang w:eastAsia="ru-RU"/>
              </w:rPr>
              <w:t>По графику</w:t>
            </w:r>
          </w:p>
        </w:tc>
      </w:tr>
    </w:tbl>
    <w:p w:rsidR="0038521E" w:rsidRPr="00EC0123" w:rsidRDefault="0038521E" w:rsidP="0038521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p w:rsidR="0038521E" w:rsidRPr="00EC0123"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b/>
          <w:bCs/>
          <w:color w:val="000000"/>
          <w:sz w:val="28"/>
          <w:szCs w:val="28"/>
          <w:lang w:eastAsia="ru-RU"/>
        </w:rPr>
        <w:t xml:space="preserve">Годовой график распределения учебных часов для групп начальной подготовки </w:t>
      </w:r>
      <w:r>
        <w:rPr>
          <w:rFonts w:ascii="Times New Roman" w:eastAsia="Times New Roman" w:hAnsi="Times New Roman" w:cs="Times New Roman"/>
          <w:b/>
          <w:bCs/>
          <w:color w:val="000000"/>
          <w:sz w:val="28"/>
          <w:szCs w:val="28"/>
          <w:lang w:eastAsia="ru-RU"/>
        </w:rPr>
        <w:t xml:space="preserve"> второго</w:t>
      </w:r>
      <w:r w:rsidRPr="00EC0123">
        <w:rPr>
          <w:rFonts w:ascii="Times New Roman" w:eastAsia="Times New Roman" w:hAnsi="Times New Roman" w:cs="Times New Roman"/>
          <w:b/>
          <w:bCs/>
          <w:color w:val="000000"/>
          <w:sz w:val="28"/>
          <w:szCs w:val="28"/>
          <w:lang w:eastAsia="ru-RU"/>
        </w:rPr>
        <w:t xml:space="preserve"> года обучения (ГНП-2) отделения спортивной аэробики</w:t>
      </w:r>
    </w:p>
    <w:p w:rsidR="0038521E"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r w:rsidRPr="00EC0123">
        <w:rPr>
          <w:rFonts w:ascii="Times New Roman" w:eastAsia="Times New Roman" w:hAnsi="Times New Roman" w:cs="Times New Roman"/>
          <w:b/>
          <w:bCs/>
          <w:color w:val="000000"/>
          <w:sz w:val="28"/>
          <w:szCs w:val="28"/>
          <w:lang w:eastAsia="ru-RU"/>
        </w:rPr>
        <w:t xml:space="preserve"> часов)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73"/>
        <w:gridCol w:w="721"/>
        <w:gridCol w:w="356"/>
        <w:gridCol w:w="356"/>
        <w:gridCol w:w="397"/>
        <w:gridCol w:w="383"/>
        <w:gridCol w:w="356"/>
        <w:gridCol w:w="383"/>
        <w:gridCol w:w="477"/>
        <w:gridCol w:w="570"/>
        <w:gridCol w:w="383"/>
        <w:gridCol w:w="356"/>
        <w:gridCol w:w="383"/>
        <w:gridCol w:w="477"/>
      </w:tblGrid>
      <w:tr w:rsidR="0038521E" w:rsidRPr="007618B9" w:rsidTr="00012DBF">
        <w:trPr>
          <w:trHeight w:val="135"/>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Разделы подготовки</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Кол</w:t>
            </w:r>
            <w:proofErr w:type="gramStart"/>
            <w:r w:rsidRPr="007618B9">
              <w:rPr>
                <w:rFonts w:ascii="Times New Roman" w:eastAsia="Times New Roman" w:hAnsi="Times New Roman" w:cs="Times New Roman"/>
                <w:b/>
                <w:color w:val="000000"/>
                <w:sz w:val="24"/>
                <w:szCs w:val="24"/>
                <w:lang w:eastAsia="ru-RU"/>
              </w:rPr>
              <w:t>.</w:t>
            </w:r>
            <w:proofErr w:type="gramEnd"/>
            <w:r w:rsidRPr="007618B9">
              <w:rPr>
                <w:rFonts w:ascii="Times New Roman" w:eastAsia="Times New Roman" w:hAnsi="Times New Roman" w:cs="Times New Roman"/>
                <w:b/>
                <w:color w:val="000000"/>
                <w:sz w:val="24"/>
                <w:szCs w:val="24"/>
                <w:lang w:eastAsia="ru-RU"/>
              </w:rPr>
              <w:t xml:space="preserve"> </w:t>
            </w:r>
            <w:proofErr w:type="gramStart"/>
            <w:r w:rsidRPr="007618B9">
              <w:rPr>
                <w:rFonts w:ascii="Times New Roman" w:eastAsia="Times New Roman" w:hAnsi="Times New Roman" w:cs="Times New Roman"/>
                <w:b/>
                <w:color w:val="000000"/>
                <w:sz w:val="24"/>
                <w:szCs w:val="24"/>
                <w:lang w:eastAsia="ru-RU"/>
              </w:rPr>
              <w:t>ч</w:t>
            </w:r>
            <w:proofErr w:type="gramEnd"/>
            <w:r w:rsidRPr="007618B9">
              <w:rPr>
                <w:rFonts w:ascii="Times New Roman" w:eastAsia="Times New Roman" w:hAnsi="Times New Roman" w:cs="Times New Roman"/>
                <w:b/>
                <w:color w:val="000000"/>
                <w:sz w:val="24"/>
                <w:szCs w:val="24"/>
                <w:lang w:eastAsia="ru-RU"/>
              </w:rPr>
              <w:t>ас</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IV</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IX</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XII</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Общефизическая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Специальная 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Техническая подготовка</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Акробатика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Хореография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Pr="00EC0123">
              <w:rPr>
                <w:rFonts w:ascii="Times New Roman" w:eastAsia="Times New Roman" w:hAnsi="Times New Roman" w:cs="Times New Roman"/>
                <w:color w:val="000000"/>
                <w:sz w:val="24"/>
                <w:szCs w:val="24"/>
                <w:lang w:eastAsia="ru-RU"/>
              </w:rPr>
              <w:t>еоретическая</w:t>
            </w:r>
            <w:r>
              <w:rPr>
                <w:rFonts w:ascii="Times New Roman" w:eastAsia="Times New Roman" w:hAnsi="Times New Roman" w:cs="Times New Roman"/>
                <w:color w:val="000000"/>
                <w:sz w:val="24"/>
                <w:szCs w:val="24"/>
                <w:lang w:eastAsia="ru-RU"/>
              </w:rPr>
              <w:t xml:space="preserve"> и психологическая</w:t>
            </w:r>
            <w:r w:rsidRPr="00EC0123">
              <w:rPr>
                <w:rFonts w:ascii="Times New Roman" w:eastAsia="Times New Roman" w:hAnsi="Times New Roman" w:cs="Times New Roman"/>
                <w:color w:val="000000"/>
                <w:sz w:val="24"/>
                <w:szCs w:val="24"/>
                <w:lang w:eastAsia="ru-RU"/>
              </w:rPr>
              <w:t xml:space="preserve">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w:t>
            </w:r>
            <w:r w:rsidRPr="00EC0123">
              <w:rPr>
                <w:rFonts w:ascii="Times New Roman" w:eastAsia="Times New Roman" w:hAnsi="Times New Roman" w:cs="Times New Roman"/>
                <w:color w:val="000000"/>
                <w:sz w:val="24"/>
                <w:szCs w:val="24"/>
                <w:lang w:eastAsia="ru-RU"/>
              </w:rPr>
              <w:t>частие в соревнованиях</w:t>
            </w:r>
            <w:r>
              <w:rPr>
                <w:rFonts w:ascii="Times New Roman" w:eastAsia="Times New Roman" w:hAnsi="Times New Roman" w:cs="Times New Roman"/>
                <w:color w:val="000000"/>
                <w:sz w:val="24"/>
                <w:szCs w:val="24"/>
                <w:lang w:eastAsia="ru-RU"/>
              </w:rPr>
              <w:t>;</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EC0123">
              <w:rPr>
                <w:rFonts w:ascii="Times New Roman" w:eastAsia="Times New Roman" w:hAnsi="Times New Roman" w:cs="Times New Roman"/>
                <w:color w:val="000000"/>
                <w:sz w:val="24"/>
                <w:szCs w:val="24"/>
                <w:lang w:eastAsia="ru-RU"/>
              </w:rPr>
              <w:t>онтрольно-переводные испытания</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Всего часов</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468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39</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39</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39</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39</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39</w:t>
            </w:r>
          </w:p>
        </w:tc>
      </w:tr>
      <w:tr w:rsidR="0038521E" w:rsidRPr="00EC0123" w:rsidTr="00012DBF">
        <w:trPr>
          <w:trHeight w:val="135"/>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35"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 xml:space="preserve"> </w:t>
            </w:r>
            <w:r w:rsidRPr="00EC0123">
              <w:rPr>
                <w:rFonts w:ascii="Times New Roman" w:eastAsia="Times New Roman" w:hAnsi="Times New Roman" w:cs="Times New Roman"/>
                <w:sz w:val="24"/>
                <w:szCs w:val="24"/>
                <w:lang w:eastAsia="ru-RU"/>
              </w:rPr>
              <w:t xml:space="preserve">Медицинское обследование </w:t>
            </w:r>
            <w:r>
              <w:rPr>
                <w:rFonts w:ascii="Times New Roman" w:eastAsia="Times New Roman" w:hAnsi="Times New Roman" w:cs="Times New Roman"/>
                <w:sz w:val="24"/>
                <w:szCs w:val="24"/>
                <w:lang w:eastAsia="ru-RU"/>
              </w:rPr>
              <w:t>и в</w:t>
            </w:r>
            <w:r w:rsidRPr="00EC0123">
              <w:rPr>
                <w:rFonts w:ascii="Times New Roman" w:eastAsia="Times New Roman" w:hAnsi="Times New Roman" w:cs="Times New Roman"/>
                <w:sz w:val="24"/>
                <w:szCs w:val="24"/>
                <w:lang w:eastAsia="ru-RU"/>
              </w:rPr>
              <w:t>осстановительные мероприятия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p>
        </w:tc>
        <w:tc>
          <w:tcPr>
            <w:tcW w:w="2575" w:type="pct"/>
            <w:gridSpan w:val="1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sz w:val="24"/>
                <w:szCs w:val="24"/>
                <w:lang w:eastAsia="ru-RU"/>
              </w:rPr>
              <w:t>По графику</w:t>
            </w:r>
          </w:p>
        </w:tc>
      </w:tr>
    </w:tbl>
    <w:p w:rsidR="0038521E" w:rsidRPr="00EC0123" w:rsidRDefault="0038521E" w:rsidP="0038521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p>
    <w:p w:rsidR="0038521E"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b/>
          <w:bCs/>
          <w:color w:val="000000"/>
          <w:sz w:val="28"/>
          <w:szCs w:val="28"/>
          <w:lang w:eastAsia="ru-RU"/>
        </w:rPr>
        <w:t xml:space="preserve">Годовой график распределения учебных часов для тренировочных групп до двух лет обучения </w:t>
      </w:r>
      <w:r>
        <w:rPr>
          <w:rFonts w:ascii="Times New Roman" w:eastAsia="Times New Roman" w:hAnsi="Times New Roman" w:cs="Times New Roman"/>
          <w:b/>
          <w:bCs/>
          <w:color w:val="000000"/>
          <w:sz w:val="28"/>
          <w:szCs w:val="28"/>
          <w:lang w:eastAsia="ru-RU"/>
        </w:rPr>
        <w:t xml:space="preserve"> </w:t>
      </w:r>
      <w:r w:rsidRPr="00EC0123">
        <w:rPr>
          <w:rFonts w:ascii="Times New Roman" w:eastAsia="Times New Roman" w:hAnsi="Times New Roman" w:cs="Times New Roman"/>
          <w:b/>
          <w:bCs/>
          <w:color w:val="000000"/>
          <w:sz w:val="28"/>
          <w:szCs w:val="28"/>
          <w:lang w:eastAsia="ru-RU"/>
        </w:rPr>
        <w:t>отделения спортивной аэробики</w:t>
      </w:r>
    </w:p>
    <w:p w:rsidR="0038521E"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EC0123">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r w:rsidRPr="00EC0123">
        <w:rPr>
          <w:rFonts w:ascii="Times New Roman" w:eastAsia="Times New Roman" w:hAnsi="Times New Roman" w:cs="Times New Roman"/>
          <w:b/>
          <w:bCs/>
          <w:color w:val="000000"/>
          <w:sz w:val="28"/>
          <w:szCs w:val="28"/>
          <w:lang w:eastAsia="ru-RU"/>
        </w:rPr>
        <w:t xml:space="preserve"> часов)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73"/>
        <w:gridCol w:w="721"/>
        <w:gridCol w:w="356"/>
        <w:gridCol w:w="356"/>
        <w:gridCol w:w="397"/>
        <w:gridCol w:w="383"/>
        <w:gridCol w:w="356"/>
        <w:gridCol w:w="383"/>
        <w:gridCol w:w="477"/>
        <w:gridCol w:w="570"/>
        <w:gridCol w:w="383"/>
        <w:gridCol w:w="356"/>
        <w:gridCol w:w="383"/>
        <w:gridCol w:w="477"/>
      </w:tblGrid>
      <w:tr w:rsidR="0038521E" w:rsidRPr="007618B9" w:rsidTr="00012DBF">
        <w:trPr>
          <w:trHeight w:val="594"/>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Разделы подготовки</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Кол</w:t>
            </w:r>
            <w:proofErr w:type="gramStart"/>
            <w:r w:rsidRPr="007618B9">
              <w:rPr>
                <w:rFonts w:ascii="Times New Roman" w:eastAsia="Times New Roman" w:hAnsi="Times New Roman" w:cs="Times New Roman"/>
                <w:b/>
                <w:color w:val="000000"/>
                <w:sz w:val="24"/>
                <w:szCs w:val="24"/>
                <w:lang w:eastAsia="ru-RU"/>
              </w:rPr>
              <w:t>.</w:t>
            </w:r>
            <w:proofErr w:type="gramEnd"/>
            <w:r w:rsidRPr="007618B9">
              <w:rPr>
                <w:rFonts w:ascii="Times New Roman" w:eastAsia="Times New Roman" w:hAnsi="Times New Roman" w:cs="Times New Roman"/>
                <w:b/>
                <w:color w:val="000000"/>
                <w:sz w:val="24"/>
                <w:szCs w:val="24"/>
                <w:lang w:eastAsia="ru-RU"/>
              </w:rPr>
              <w:t xml:space="preserve"> </w:t>
            </w:r>
            <w:proofErr w:type="gramStart"/>
            <w:r w:rsidRPr="007618B9">
              <w:rPr>
                <w:rFonts w:ascii="Times New Roman" w:eastAsia="Times New Roman" w:hAnsi="Times New Roman" w:cs="Times New Roman"/>
                <w:b/>
                <w:color w:val="000000"/>
                <w:sz w:val="24"/>
                <w:szCs w:val="24"/>
                <w:lang w:eastAsia="ru-RU"/>
              </w:rPr>
              <w:t>ч</w:t>
            </w:r>
            <w:proofErr w:type="gramEnd"/>
            <w:r w:rsidRPr="007618B9">
              <w:rPr>
                <w:rFonts w:ascii="Times New Roman" w:eastAsia="Times New Roman" w:hAnsi="Times New Roman" w:cs="Times New Roman"/>
                <w:b/>
                <w:color w:val="000000"/>
                <w:sz w:val="24"/>
                <w:szCs w:val="24"/>
                <w:lang w:eastAsia="ru-RU"/>
              </w:rPr>
              <w:t>ас</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IV</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IX</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XII</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Общефизическая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190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Специальная 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140</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Техническая подготовка</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180 </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Акробатика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Хореография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Pr="00EC0123">
              <w:rPr>
                <w:rFonts w:ascii="Times New Roman" w:eastAsia="Times New Roman" w:hAnsi="Times New Roman" w:cs="Times New Roman"/>
                <w:color w:val="000000"/>
                <w:sz w:val="24"/>
                <w:szCs w:val="24"/>
                <w:lang w:eastAsia="ru-RU"/>
              </w:rPr>
              <w:t>еоретическая</w:t>
            </w:r>
            <w:r>
              <w:rPr>
                <w:rFonts w:ascii="Times New Roman" w:eastAsia="Times New Roman" w:hAnsi="Times New Roman" w:cs="Times New Roman"/>
                <w:color w:val="000000"/>
                <w:sz w:val="24"/>
                <w:szCs w:val="24"/>
                <w:lang w:eastAsia="ru-RU"/>
              </w:rPr>
              <w:t xml:space="preserve"> и психологическая</w:t>
            </w:r>
            <w:r w:rsidRPr="00EC0123">
              <w:rPr>
                <w:rFonts w:ascii="Times New Roman" w:eastAsia="Times New Roman" w:hAnsi="Times New Roman" w:cs="Times New Roman"/>
                <w:color w:val="000000"/>
                <w:sz w:val="24"/>
                <w:szCs w:val="24"/>
                <w:lang w:eastAsia="ru-RU"/>
              </w:rPr>
              <w:t xml:space="preserve">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108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w:t>
            </w:r>
            <w:r w:rsidRPr="00EC0123">
              <w:rPr>
                <w:rFonts w:ascii="Times New Roman" w:eastAsia="Times New Roman" w:hAnsi="Times New Roman" w:cs="Times New Roman"/>
                <w:color w:val="000000"/>
                <w:sz w:val="24"/>
                <w:szCs w:val="24"/>
                <w:lang w:eastAsia="ru-RU"/>
              </w:rPr>
              <w:t>частие в соревнованиях</w:t>
            </w:r>
            <w:r>
              <w:rPr>
                <w:rFonts w:ascii="Times New Roman" w:eastAsia="Times New Roman" w:hAnsi="Times New Roman" w:cs="Times New Roman"/>
                <w:color w:val="000000"/>
                <w:sz w:val="24"/>
                <w:szCs w:val="24"/>
                <w:lang w:eastAsia="ru-RU"/>
              </w:rPr>
              <w:t>;</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EC0123">
              <w:rPr>
                <w:rFonts w:ascii="Times New Roman" w:eastAsia="Times New Roman" w:hAnsi="Times New Roman" w:cs="Times New Roman"/>
                <w:color w:val="000000"/>
                <w:sz w:val="24"/>
                <w:szCs w:val="24"/>
                <w:lang w:eastAsia="ru-RU"/>
              </w:rPr>
              <w:t>онтрольно-переводные испытания</w:t>
            </w:r>
            <w:r>
              <w:rPr>
                <w:rFonts w:ascii="Times New Roman" w:eastAsia="Times New Roman" w:hAnsi="Times New Roman" w:cs="Times New Roman"/>
                <w:color w:val="000000"/>
                <w:sz w:val="24"/>
                <w:szCs w:val="24"/>
                <w:lang w:eastAsia="ru-RU"/>
              </w:rPr>
              <w:t>; инструкторская и судейская практика</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110</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Всего часов</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728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38521E" w:rsidRPr="00EC0123" w:rsidTr="00012DBF">
        <w:trPr>
          <w:trHeight w:val="135"/>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35"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 xml:space="preserve"> </w:t>
            </w:r>
            <w:r w:rsidRPr="00EC0123">
              <w:rPr>
                <w:rFonts w:ascii="Times New Roman" w:eastAsia="Times New Roman" w:hAnsi="Times New Roman" w:cs="Times New Roman"/>
                <w:sz w:val="24"/>
                <w:szCs w:val="24"/>
                <w:lang w:eastAsia="ru-RU"/>
              </w:rPr>
              <w:t xml:space="preserve">Медицинское обследование </w:t>
            </w:r>
            <w:r>
              <w:rPr>
                <w:rFonts w:ascii="Times New Roman" w:eastAsia="Times New Roman" w:hAnsi="Times New Roman" w:cs="Times New Roman"/>
                <w:sz w:val="24"/>
                <w:szCs w:val="24"/>
                <w:lang w:eastAsia="ru-RU"/>
              </w:rPr>
              <w:t>и в</w:t>
            </w:r>
            <w:r w:rsidRPr="00EC0123">
              <w:rPr>
                <w:rFonts w:ascii="Times New Roman" w:eastAsia="Times New Roman" w:hAnsi="Times New Roman" w:cs="Times New Roman"/>
                <w:sz w:val="24"/>
                <w:szCs w:val="24"/>
                <w:lang w:eastAsia="ru-RU"/>
              </w:rPr>
              <w:t>осстановительные мероприятия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p>
        </w:tc>
        <w:tc>
          <w:tcPr>
            <w:tcW w:w="2575" w:type="pct"/>
            <w:gridSpan w:val="1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sz w:val="24"/>
                <w:szCs w:val="24"/>
                <w:lang w:eastAsia="ru-RU"/>
              </w:rPr>
              <w:t>По графику</w:t>
            </w:r>
          </w:p>
        </w:tc>
      </w:tr>
    </w:tbl>
    <w:p w:rsidR="0038521E" w:rsidRPr="00EC0123" w:rsidRDefault="0038521E" w:rsidP="0038521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38521E" w:rsidRPr="004D2DE1"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b/>
          <w:bCs/>
          <w:color w:val="000000"/>
          <w:sz w:val="28"/>
          <w:szCs w:val="28"/>
          <w:lang w:eastAsia="ru-RU"/>
        </w:rPr>
        <w:t>Годовой график распределения учебных</w:t>
      </w:r>
      <w:r>
        <w:rPr>
          <w:rFonts w:ascii="Times New Roman" w:eastAsia="Times New Roman" w:hAnsi="Times New Roman" w:cs="Times New Roman"/>
          <w:b/>
          <w:bCs/>
          <w:color w:val="000000"/>
          <w:sz w:val="28"/>
          <w:szCs w:val="28"/>
          <w:lang w:eastAsia="ru-RU"/>
        </w:rPr>
        <w:t xml:space="preserve"> часов для тренировочных групп  третьего и четвертого</w:t>
      </w:r>
      <w:r w:rsidRPr="00EC012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года обучения</w:t>
      </w:r>
      <w:r w:rsidRPr="00EC0123">
        <w:rPr>
          <w:rFonts w:ascii="Times New Roman" w:eastAsia="Times New Roman" w:hAnsi="Times New Roman" w:cs="Times New Roman"/>
          <w:b/>
          <w:bCs/>
          <w:color w:val="000000"/>
          <w:sz w:val="28"/>
          <w:szCs w:val="28"/>
          <w:lang w:eastAsia="ru-RU"/>
        </w:rPr>
        <w:t xml:space="preserve"> отделения спортивной аэробики</w:t>
      </w:r>
      <w:r>
        <w:rPr>
          <w:rFonts w:ascii="Times New Roman" w:eastAsia="Times New Roman" w:hAnsi="Times New Roman" w:cs="Times New Roman"/>
          <w:sz w:val="24"/>
          <w:szCs w:val="24"/>
          <w:lang w:eastAsia="ru-RU"/>
        </w:rPr>
        <w:t xml:space="preserve"> </w:t>
      </w:r>
      <w:r w:rsidRPr="00EC0123">
        <w:rPr>
          <w:rFonts w:ascii="Times New Roman" w:eastAsia="Times New Roman" w:hAnsi="Times New Roman" w:cs="Times New Roman"/>
          <w:b/>
          <w:bCs/>
          <w:color w:val="000000"/>
          <w:sz w:val="28"/>
          <w:szCs w:val="28"/>
          <w:lang w:eastAsia="ru-RU"/>
        </w:rPr>
        <w:t>(18 часов)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73"/>
        <w:gridCol w:w="721"/>
        <w:gridCol w:w="356"/>
        <w:gridCol w:w="356"/>
        <w:gridCol w:w="397"/>
        <w:gridCol w:w="383"/>
        <w:gridCol w:w="356"/>
        <w:gridCol w:w="383"/>
        <w:gridCol w:w="477"/>
        <w:gridCol w:w="570"/>
        <w:gridCol w:w="383"/>
        <w:gridCol w:w="356"/>
        <w:gridCol w:w="383"/>
        <w:gridCol w:w="477"/>
      </w:tblGrid>
      <w:tr w:rsidR="0038521E" w:rsidRPr="00A349B5" w:rsidTr="00012DBF">
        <w:trPr>
          <w:trHeight w:val="594"/>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35" w:lineRule="atLeast"/>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eastAsia="ru-RU"/>
              </w:rPr>
              <w:t>Разделы подготовки</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eastAsia="ru-RU"/>
              </w:rPr>
              <w:t>Кол</w:t>
            </w:r>
            <w:proofErr w:type="gramStart"/>
            <w:r w:rsidRPr="00A349B5">
              <w:rPr>
                <w:rFonts w:ascii="Times New Roman" w:eastAsia="Times New Roman" w:hAnsi="Times New Roman" w:cs="Times New Roman"/>
                <w:b/>
                <w:color w:val="000000"/>
                <w:sz w:val="24"/>
                <w:szCs w:val="24"/>
                <w:lang w:eastAsia="ru-RU"/>
              </w:rPr>
              <w:t>.</w:t>
            </w:r>
            <w:proofErr w:type="gramEnd"/>
            <w:r w:rsidRPr="00A349B5">
              <w:rPr>
                <w:rFonts w:ascii="Times New Roman" w:eastAsia="Times New Roman" w:hAnsi="Times New Roman" w:cs="Times New Roman"/>
                <w:b/>
                <w:color w:val="000000"/>
                <w:sz w:val="24"/>
                <w:szCs w:val="24"/>
                <w:lang w:eastAsia="ru-RU"/>
              </w:rPr>
              <w:t xml:space="preserve"> </w:t>
            </w:r>
            <w:proofErr w:type="gramStart"/>
            <w:r w:rsidRPr="00A349B5">
              <w:rPr>
                <w:rFonts w:ascii="Times New Roman" w:eastAsia="Times New Roman" w:hAnsi="Times New Roman" w:cs="Times New Roman"/>
                <w:b/>
                <w:color w:val="000000"/>
                <w:sz w:val="24"/>
                <w:szCs w:val="24"/>
                <w:lang w:eastAsia="ru-RU"/>
              </w:rPr>
              <w:t>ч</w:t>
            </w:r>
            <w:proofErr w:type="gramEnd"/>
            <w:r w:rsidRPr="00A349B5">
              <w:rPr>
                <w:rFonts w:ascii="Times New Roman" w:eastAsia="Times New Roman" w:hAnsi="Times New Roman" w:cs="Times New Roman"/>
                <w:b/>
                <w:color w:val="000000"/>
                <w:sz w:val="24"/>
                <w:szCs w:val="24"/>
                <w:lang w:eastAsia="ru-RU"/>
              </w:rPr>
              <w:t>ас</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I</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II</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IV</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V</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VI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VII</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VIII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IX</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X</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XI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val="en-US" w:eastAsia="ru-RU"/>
              </w:rPr>
              <w:t>XII</w:t>
            </w:r>
          </w:p>
        </w:tc>
      </w:tr>
      <w:tr w:rsidR="0038521E" w:rsidRPr="00A349B5"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color w:val="000000"/>
                <w:sz w:val="24"/>
                <w:szCs w:val="24"/>
                <w:lang w:eastAsia="ru-RU"/>
              </w:rPr>
              <w:t>Общефизическая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220</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18</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18</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18</w:t>
            </w:r>
          </w:p>
        </w:tc>
      </w:tr>
      <w:tr w:rsidR="0038521E" w:rsidRPr="00A349B5"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color w:val="000000"/>
                <w:sz w:val="24"/>
                <w:szCs w:val="24"/>
                <w:lang w:eastAsia="ru-RU"/>
              </w:rPr>
              <w:t>Специальная 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206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38521E" w:rsidRPr="00A349B5"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color w:val="000000"/>
                <w:sz w:val="24"/>
                <w:szCs w:val="24"/>
                <w:lang w:eastAsia="ru-RU"/>
              </w:rPr>
              <w:t xml:space="preserve">Техническая подготовка, в </w:t>
            </w:r>
            <w:proofErr w:type="spellStart"/>
            <w:r w:rsidRPr="00A349B5">
              <w:rPr>
                <w:rFonts w:ascii="Times New Roman" w:eastAsia="Times New Roman" w:hAnsi="Times New Roman" w:cs="Times New Roman"/>
                <w:color w:val="000000"/>
                <w:sz w:val="24"/>
                <w:szCs w:val="24"/>
                <w:lang w:eastAsia="ru-RU"/>
              </w:rPr>
              <w:t>т.ч</w:t>
            </w:r>
            <w:proofErr w:type="spellEnd"/>
            <w:r w:rsidRPr="00A349B5">
              <w:rPr>
                <w:rFonts w:ascii="Times New Roman" w:eastAsia="Times New Roman" w:hAnsi="Times New Roman" w:cs="Times New Roman"/>
                <w:color w:val="000000"/>
                <w:sz w:val="24"/>
                <w:szCs w:val="24"/>
                <w:lang w:eastAsia="ru-RU"/>
              </w:rPr>
              <w:t>.</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230</w:t>
            </w:r>
            <w:r w:rsidRPr="00A349B5">
              <w:rPr>
                <w:rFonts w:ascii="Times New Roman" w:eastAsia="Times New Roman" w:hAnsi="Times New Roman" w:cs="Times New Roman"/>
                <w:b/>
                <w:color w:val="000000"/>
                <w:sz w:val="24"/>
                <w:szCs w:val="24"/>
                <w:lang w:eastAsia="ru-RU"/>
              </w:rPr>
              <w:t xml:space="preserve"> </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38521E" w:rsidRPr="00A349B5"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color w:val="000000"/>
                <w:sz w:val="24"/>
                <w:szCs w:val="24"/>
                <w:lang w:eastAsia="ru-RU"/>
              </w:rPr>
              <w:t>Акробатика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A349B5"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color w:val="000000"/>
                <w:sz w:val="24"/>
                <w:szCs w:val="24"/>
                <w:lang w:eastAsia="ru-RU"/>
              </w:rPr>
              <w:t>Хореография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A349B5"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Тактическая,</w:t>
            </w:r>
            <w:r w:rsidRPr="00A349B5">
              <w:rPr>
                <w:rFonts w:ascii="Times New Roman" w:eastAsia="Times New Roman" w:hAnsi="Times New Roman" w:cs="Times New Roman"/>
                <w:color w:val="000000"/>
                <w:sz w:val="24"/>
                <w:szCs w:val="24"/>
                <w:lang w:eastAsia="ru-RU"/>
              </w:rPr>
              <w:t xml:space="preserve"> теоретическая и психологическая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140</w:t>
            </w:r>
            <w:r w:rsidRPr="00A349B5">
              <w:rPr>
                <w:rFonts w:ascii="Times New Roman" w:eastAsia="Times New Roman" w:hAnsi="Times New Roman" w:cs="Times New Roman"/>
                <w:b/>
                <w:color w:val="000000"/>
                <w:sz w:val="24"/>
                <w:szCs w:val="24"/>
                <w:lang w:eastAsia="ru-RU"/>
              </w:rPr>
              <w:t xml:space="preserve">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10</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13</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13</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10</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12</w:t>
            </w:r>
          </w:p>
        </w:tc>
      </w:tr>
      <w:tr w:rsidR="0038521E" w:rsidRPr="00A349B5"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color w:val="000000"/>
                <w:sz w:val="24"/>
                <w:szCs w:val="24"/>
                <w:lang w:eastAsia="ru-RU"/>
              </w:rPr>
              <w:t xml:space="preserve"> Участие в соревнованиях; контрольно-переводные испытания; инструкторская и судейская практика</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eastAsia="ru-RU"/>
              </w:rPr>
              <w:t>140</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8521E" w:rsidRPr="00A349B5"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color w:val="000000"/>
                <w:sz w:val="24"/>
                <w:szCs w:val="24"/>
                <w:lang w:eastAsia="ru-RU"/>
              </w:rPr>
              <w:t>Всего часов</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sidRPr="00A349B5">
              <w:rPr>
                <w:rFonts w:ascii="Times New Roman" w:eastAsia="Times New Roman" w:hAnsi="Times New Roman" w:cs="Times New Roman"/>
                <w:b/>
                <w:color w:val="000000"/>
                <w:sz w:val="24"/>
                <w:szCs w:val="24"/>
                <w:lang w:eastAsia="ru-RU"/>
              </w:rPr>
              <w:t xml:space="preserve">936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A349B5"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38521E" w:rsidRPr="00A349B5" w:rsidTr="00012DBF">
        <w:trPr>
          <w:trHeight w:val="135"/>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A349B5" w:rsidRDefault="0038521E" w:rsidP="00012DBF">
            <w:pPr>
              <w:spacing w:before="100" w:beforeAutospacing="1" w:after="100" w:afterAutospacing="1" w:line="135" w:lineRule="atLeast"/>
              <w:rPr>
                <w:rFonts w:ascii="Times New Roman" w:eastAsia="Times New Roman" w:hAnsi="Times New Roman" w:cs="Times New Roman"/>
                <w:sz w:val="24"/>
                <w:szCs w:val="24"/>
                <w:lang w:eastAsia="ru-RU"/>
              </w:rPr>
            </w:pPr>
            <w:r w:rsidRPr="00A349B5">
              <w:rPr>
                <w:rFonts w:ascii="Times New Roman" w:eastAsia="Times New Roman" w:hAnsi="Times New Roman" w:cs="Times New Roman"/>
                <w:color w:val="000000"/>
                <w:sz w:val="24"/>
                <w:szCs w:val="24"/>
                <w:lang w:eastAsia="ru-RU"/>
              </w:rPr>
              <w:t xml:space="preserve"> </w:t>
            </w:r>
            <w:r w:rsidRPr="00A349B5">
              <w:rPr>
                <w:rFonts w:ascii="Times New Roman" w:eastAsia="Times New Roman" w:hAnsi="Times New Roman" w:cs="Times New Roman"/>
                <w:sz w:val="24"/>
                <w:szCs w:val="24"/>
                <w:lang w:eastAsia="ru-RU"/>
              </w:rPr>
              <w:t>Медицинское обследование и восстановительные мероприятия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p>
        </w:tc>
        <w:tc>
          <w:tcPr>
            <w:tcW w:w="2575" w:type="pct"/>
            <w:gridSpan w:val="1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A349B5"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A349B5">
              <w:rPr>
                <w:rFonts w:ascii="Times New Roman" w:eastAsia="Times New Roman" w:hAnsi="Times New Roman" w:cs="Times New Roman"/>
                <w:sz w:val="24"/>
                <w:szCs w:val="24"/>
                <w:lang w:eastAsia="ru-RU"/>
              </w:rPr>
              <w:t>По графику</w:t>
            </w:r>
          </w:p>
        </w:tc>
      </w:tr>
    </w:tbl>
    <w:p w:rsidR="0038521E" w:rsidRPr="00EC0123" w:rsidRDefault="0038521E" w:rsidP="0038521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38521E" w:rsidRPr="00216567"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b/>
          <w:bCs/>
          <w:color w:val="000000"/>
          <w:sz w:val="28"/>
          <w:szCs w:val="28"/>
          <w:lang w:eastAsia="ru-RU"/>
        </w:rPr>
        <w:t xml:space="preserve">Годовой график распределения учебных часов для групп совершенствования спортивного мастерства до </w:t>
      </w:r>
      <w:r>
        <w:rPr>
          <w:rFonts w:ascii="Times New Roman" w:eastAsia="Times New Roman" w:hAnsi="Times New Roman" w:cs="Times New Roman"/>
          <w:b/>
          <w:bCs/>
          <w:color w:val="000000"/>
          <w:sz w:val="28"/>
          <w:szCs w:val="28"/>
          <w:lang w:eastAsia="ru-RU"/>
        </w:rPr>
        <w:t>двух лет</w:t>
      </w:r>
      <w:r w:rsidRPr="00EC0123">
        <w:rPr>
          <w:rFonts w:ascii="Times New Roman" w:eastAsia="Times New Roman" w:hAnsi="Times New Roman" w:cs="Times New Roman"/>
          <w:b/>
          <w:bCs/>
          <w:color w:val="000000"/>
          <w:sz w:val="28"/>
          <w:szCs w:val="28"/>
          <w:lang w:eastAsia="ru-RU"/>
        </w:rPr>
        <w:t xml:space="preserve"> обучения </w:t>
      </w:r>
      <w:r>
        <w:rPr>
          <w:rFonts w:ascii="Times New Roman" w:eastAsia="Times New Roman" w:hAnsi="Times New Roman" w:cs="Times New Roman"/>
          <w:b/>
          <w:bCs/>
          <w:color w:val="000000"/>
          <w:sz w:val="28"/>
          <w:szCs w:val="28"/>
          <w:lang w:eastAsia="ru-RU"/>
        </w:rPr>
        <w:t xml:space="preserve"> </w:t>
      </w:r>
      <w:r w:rsidRPr="00EC0123">
        <w:rPr>
          <w:rFonts w:ascii="Times New Roman" w:eastAsia="Times New Roman" w:hAnsi="Times New Roman" w:cs="Times New Roman"/>
          <w:b/>
          <w:bCs/>
          <w:color w:val="000000"/>
          <w:sz w:val="28"/>
          <w:szCs w:val="28"/>
          <w:lang w:eastAsia="ru-RU"/>
        </w:rPr>
        <w:t xml:space="preserve"> о</w:t>
      </w:r>
      <w:r>
        <w:rPr>
          <w:rFonts w:ascii="Times New Roman" w:eastAsia="Times New Roman" w:hAnsi="Times New Roman" w:cs="Times New Roman"/>
          <w:b/>
          <w:bCs/>
          <w:color w:val="000000"/>
          <w:sz w:val="28"/>
          <w:szCs w:val="28"/>
          <w:lang w:eastAsia="ru-RU"/>
        </w:rPr>
        <w:t>тделения спортивной аэробики (28</w:t>
      </w:r>
      <w:r w:rsidRPr="00EC0123">
        <w:rPr>
          <w:rFonts w:ascii="Times New Roman" w:eastAsia="Times New Roman" w:hAnsi="Times New Roman" w:cs="Times New Roman"/>
          <w:b/>
          <w:bCs/>
          <w:color w:val="000000"/>
          <w:sz w:val="28"/>
          <w:szCs w:val="28"/>
          <w:lang w:eastAsia="ru-RU"/>
        </w:rPr>
        <w:t xml:space="preserve"> часов)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78"/>
        <w:gridCol w:w="605"/>
        <w:gridCol w:w="476"/>
        <w:gridCol w:w="356"/>
        <w:gridCol w:w="476"/>
        <w:gridCol w:w="476"/>
        <w:gridCol w:w="476"/>
        <w:gridCol w:w="476"/>
        <w:gridCol w:w="477"/>
        <w:gridCol w:w="570"/>
        <w:gridCol w:w="476"/>
        <w:gridCol w:w="476"/>
        <w:gridCol w:w="476"/>
        <w:gridCol w:w="477"/>
      </w:tblGrid>
      <w:tr w:rsidR="0038521E" w:rsidRPr="007618B9" w:rsidTr="00012DBF">
        <w:trPr>
          <w:trHeight w:val="594"/>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Разделы подготовки</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Кол</w:t>
            </w:r>
            <w:proofErr w:type="gramStart"/>
            <w:r w:rsidRPr="007618B9">
              <w:rPr>
                <w:rFonts w:ascii="Times New Roman" w:eastAsia="Times New Roman" w:hAnsi="Times New Roman" w:cs="Times New Roman"/>
                <w:b/>
                <w:color w:val="000000"/>
                <w:sz w:val="24"/>
                <w:szCs w:val="24"/>
                <w:lang w:eastAsia="ru-RU"/>
              </w:rPr>
              <w:t>.</w:t>
            </w:r>
            <w:proofErr w:type="gramEnd"/>
            <w:r w:rsidRPr="007618B9">
              <w:rPr>
                <w:rFonts w:ascii="Times New Roman" w:eastAsia="Times New Roman" w:hAnsi="Times New Roman" w:cs="Times New Roman"/>
                <w:b/>
                <w:color w:val="000000"/>
                <w:sz w:val="24"/>
                <w:szCs w:val="24"/>
                <w:lang w:eastAsia="ru-RU"/>
              </w:rPr>
              <w:t xml:space="preserve"> </w:t>
            </w:r>
            <w:proofErr w:type="gramStart"/>
            <w:r w:rsidRPr="007618B9">
              <w:rPr>
                <w:rFonts w:ascii="Times New Roman" w:eastAsia="Times New Roman" w:hAnsi="Times New Roman" w:cs="Times New Roman"/>
                <w:b/>
                <w:color w:val="000000"/>
                <w:sz w:val="24"/>
                <w:szCs w:val="24"/>
                <w:lang w:eastAsia="ru-RU"/>
              </w:rPr>
              <w:t>ч</w:t>
            </w:r>
            <w:proofErr w:type="gramEnd"/>
            <w:r w:rsidRPr="007618B9">
              <w:rPr>
                <w:rFonts w:ascii="Times New Roman" w:eastAsia="Times New Roman" w:hAnsi="Times New Roman" w:cs="Times New Roman"/>
                <w:b/>
                <w:color w:val="000000"/>
                <w:sz w:val="24"/>
                <w:szCs w:val="24"/>
                <w:lang w:eastAsia="ru-RU"/>
              </w:rPr>
              <w:t>ас</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IV</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IX</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XII</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Общефизическая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392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Специальная 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334</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Техническая подготовка</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245 </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Акробатика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Хореография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Pr="00EC0123">
              <w:rPr>
                <w:rFonts w:ascii="Times New Roman" w:eastAsia="Times New Roman" w:hAnsi="Times New Roman" w:cs="Times New Roman"/>
                <w:color w:val="000000"/>
                <w:sz w:val="24"/>
                <w:szCs w:val="24"/>
                <w:lang w:eastAsia="ru-RU"/>
              </w:rPr>
              <w:t>еоретическая</w:t>
            </w:r>
            <w:r>
              <w:rPr>
                <w:rFonts w:ascii="Times New Roman" w:eastAsia="Times New Roman" w:hAnsi="Times New Roman" w:cs="Times New Roman"/>
                <w:color w:val="000000"/>
                <w:sz w:val="24"/>
                <w:szCs w:val="24"/>
                <w:lang w:eastAsia="ru-RU"/>
              </w:rPr>
              <w:t xml:space="preserve"> и психологическая</w:t>
            </w:r>
            <w:r w:rsidRPr="00EC0123">
              <w:rPr>
                <w:rFonts w:ascii="Times New Roman" w:eastAsia="Times New Roman" w:hAnsi="Times New Roman" w:cs="Times New Roman"/>
                <w:color w:val="000000"/>
                <w:sz w:val="24"/>
                <w:szCs w:val="24"/>
                <w:lang w:eastAsia="ru-RU"/>
              </w:rPr>
              <w:t xml:space="preserve">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195</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w:t>
            </w:r>
            <w:r w:rsidRPr="00EC0123">
              <w:rPr>
                <w:rFonts w:ascii="Times New Roman" w:eastAsia="Times New Roman" w:hAnsi="Times New Roman" w:cs="Times New Roman"/>
                <w:color w:val="000000"/>
                <w:sz w:val="24"/>
                <w:szCs w:val="24"/>
                <w:lang w:eastAsia="ru-RU"/>
              </w:rPr>
              <w:t>частие в соревнованиях</w:t>
            </w:r>
            <w:r>
              <w:rPr>
                <w:rFonts w:ascii="Times New Roman" w:eastAsia="Times New Roman" w:hAnsi="Times New Roman" w:cs="Times New Roman"/>
                <w:color w:val="000000"/>
                <w:sz w:val="24"/>
                <w:szCs w:val="24"/>
                <w:lang w:eastAsia="ru-RU"/>
              </w:rPr>
              <w:t>;</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EC0123">
              <w:rPr>
                <w:rFonts w:ascii="Times New Roman" w:eastAsia="Times New Roman" w:hAnsi="Times New Roman" w:cs="Times New Roman"/>
                <w:color w:val="000000"/>
                <w:sz w:val="24"/>
                <w:szCs w:val="24"/>
                <w:lang w:eastAsia="ru-RU"/>
              </w:rPr>
              <w:t>онтрольно-переводные испытания</w:t>
            </w:r>
            <w:r>
              <w:rPr>
                <w:rFonts w:ascii="Times New Roman" w:eastAsia="Times New Roman" w:hAnsi="Times New Roman" w:cs="Times New Roman"/>
                <w:color w:val="000000"/>
                <w:sz w:val="24"/>
                <w:szCs w:val="24"/>
                <w:lang w:eastAsia="ru-RU"/>
              </w:rPr>
              <w:t>; инструкторская и судейская практика</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Всего часов</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1456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38521E" w:rsidRPr="00EC0123" w:rsidTr="00012DBF">
        <w:trPr>
          <w:trHeight w:val="135"/>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35"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 xml:space="preserve"> </w:t>
            </w:r>
            <w:r w:rsidRPr="00EC0123">
              <w:rPr>
                <w:rFonts w:ascii="Times New Roman" w:eastAsia="Times New Roman" w:hAnsi="Times New Roman" w:cs="Times New Roman"/>
                <w:sz w:val="24"/>
                <w:szCs w:val="24"/>
                <w:lang w:eastAsia="ru-RU"/>
              </w:rPr>
              <w:t xml:space="preserve">Медицинское обследование </w:t>
            </w:r>
            <w:r>
              <w:rPr>
                <w:rFonts w:ascii="Times New Roman" w:eastAsia="Times New Roman" w:hAnsi="Times New Roman" w:cs="Times New Roman"/>
                <w:sz w:val="24"/>
                <w:szCs w:val="24"/>
                <w:lang w:eastAsia="ru-RU"/>
              </w:rPr>
              <w:t>и в</w:t>
            </w:r>
            <w:r w:rsidRPr="00EC0123">
              <w:rPr>
                <w:rFonts w:ascii="Times New Roman" w:eastAsia="Times New Roman" w:hAnsi="Times New Roman" w:cs="Times New Roman"/>
                <w:sz w:val="24"/>
                <w:szCs w:val="24"/>
                <w:lang w:eastAsia="ru-RU"/>
              </w:rPr>
              <w:t>осстановительные мероприятия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p>
        </w:tc>
        <w:tc>
          <w:tcPr>
            <w:tcW w:w="2575" w:type="pct"/>
            <w:gridSpan w:val="1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sz w:val="24"/>
                <w:szCs w:val="24"/>
                <w:lang w:eastAsia="ru-RU"/>
              </w:rPr>
              <w:t>По графику</w:t>
            </w:r>
          </w:p>
        </w:tc>
      </w:tr>
    </w:tbl>
    <w:p w:rsidR="0038521E" w:rsidRDefault="0038521E" w:rsidP="0038521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38521E" w:rsidRPr="00216567"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b/>
          <w:bCs/>
          <w:color w:val="000000"/>
          <w:sz w:val="28"/>
          <w:szCs w:val="28"/>
          <w:lang w:eastAsia="ru-RU"/>
        </w:rPr>
        <w:t xml:space="preserve">Годовой график распределения учебных часов для групп </w:t>
      </w:r>
      <w:r>
        <w:rPr>
          <w:rFonts w:ascii="Times New Roman" w:eastAsia="Times New Roman" w:hAnsi="Times New Roman" w:cs="Times New Roman"/>
          <w:b/>
          <w:bCs/>
          <w:color w:val="000000"/>
          <w:sz w:val="28"/>
          <w:szCs w:val="28"/>
          <w:lang w:eastAsia="ru-RU"/>
        </w:rPr>
        <w:t>высшего</w:t>
      </w:r>
      <w:r w:rsidRPr="00EC0123">
        <w:rPr>
          <w:rFonts w:ascii="Times New Roman" w:eastAsia="Times New Roman" w:hAnsi="Times New Roman" w:cs="Times New Roman"/>
          <w:b/>
          <w:bCs/>
          <w:color w:val="000000"/>
          <w:sz w:val="28"/>
          <w:szCs w:val="28"/>
          <w:lang w:eastAsia="ru-RU"/>
        </w:rPr>
        <w:t xml:space="preserve"> спортивного мастерства </w:t>
      </w:r>
      <w:r>
        <w:rPr>
          <w:rFonts w:ascii="Times New Roman" w:eastAsia="Times New Roman" w:hAnsi="Times New Roman" w:cs="Times New Roman"/>
          <w:b/>
          <w:bCs/>
          <w:color w:val="000000"/>
          <w:sz w:val="28"/>
          <w:szCs w:val="28"/>
          <w:lang w:eastAsia="ru-RU"/>
        </w:rPr>
        <w:t xml:space="preserve"> </w:t>
      </w:r>
      <w:r w:rsidRPr="00EC0123">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z w:val="28"/>
          <w:szCs w:val="28"/>
          <w:lang w:eastAsia="ru-RU"/>
        </w:rPr>
        <w:t>тделения спортивной аэробики (32 часа</w:t>
      </w:r>
      <w:r w:rsidRPr="00EC0123">
        <w:rPr>
          <w:rFonts w:ascii="Times New Roman" w:eastAsia="Times New Roman" w:hAnsi="Times New Roman" w:cs="Times New Roman"/>
          <w:b/>
          <w:bCs/>
          <w:color w:val="000000"/>
          <w:sz w:val="28"/>
          <w:szCs w:val="28"/>
          <w:lang w:eastAsia="ru-RU"/>
        </w:rPr>
        <w: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73"/>
        <w:gridCol w:w="721"/>
        <w:gridCol w:w="355"/>
        <w:gridCol w:w="356"/>
        <w:gridCol w:w="398"/>
        <w:gridCol w:w="383"/>
        <w:gridCol w:w="356"/>
        <w:gridCol w:w="383"/>
        <w:gridCol w:w="477"/>
        <w:gridCol w:w="570"/>
        <w:gridCol w:w="383"/>
        <w:gridCol w:w="356"/>
        <w:gridCol w:w="383"/>
        <w:gridCol w:w="477"/>
      </w:tblGrid>
      <w:tr w:rsidR="0038521E" w:rsidRPr="007618B9" w:rsidTr="00012DBF">
        <w:trPr>
          <w:trHeight w:val="594"/>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Разделы подготовки</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eastAsia="ru-RU"/>
              </w:rPr>
              <w:t>Кол</w:t>
            </w:r>
            <w:proofErr w:type="gramStart"/>
            <w:r w:rsidRPr="007618B9">
              <w:rPr>
                <w:rFonts w:ascii="Times New Roman" w:eastAsia="Times New Roman" w:hAnsi="Times New Roman" w:cs="Times New Roman"/>
                <w:b/>
                <w:color w:val="000000"/>
                <w:sz w:val="24"/>
                <w:szCs w:val="24"/>
                <w:lang w:eastAsia="ru-RU"/>
              </w:rPr>
              <w:t>.</w:t>
            </w:r>
            <w:proofErr w:type="gramEnd"/>
            <w:r w:rsidRPr="007618B9">
              <w:rPr>
                <w:rFonts w:ascii="Times New Roman" w:eastAsia="Times New Roman" w:hAnsi="Times New Roman" w:cs="Times New Roman"/>
                <w:b/>
                <w:color w:val="000000"/>
                <w:sz w:val="24"/>
                <w:szCs w:val="24"/>
                <w:lang w:eastAsia="ru-RU"/>
              </w:rPr>
              <w:t xml:space="preserve"> </w:t>
            </w:r>
            <w:proofErr w:type="gramStart"/>
            <w:r w:rsidRPr="007618B9">
              <w:rPr>
                <w:rFonts w:ascii="Times New Roman" w:eastAsia="Times New Roman" w:hAnsi="Times New Roman" w:cs="Times New Roman"/>
                <w:b/>
                <w:color w:val="000000"/>
                <w:sz w:val="24"/>
                <w:szCs w:val="24"/>
                <w:lang w:eastAsia="ru-RU"/>
              </w:rPr>
              <w:t>ч</w:t>
            </w:r>
            <w:proofErr w:type="gramEnd"/>
            <w:r w:rsidRPr="007618B9">
              <w:rPr>
                <w:rFonts w:ascii="Times New Roman" w:eastAsia="Times New Roman" w:hAnsi="Times New Roman" w:cs="Times New Roman"/>
                <w:b/>
                <w:color w:val="000000"/>
                <w:sz w:val="24"/>
                <w:szCs w:val="24"/>
                <w:lang w:eastAsia="ru-RU"/>
              </w:rPr>
              <w:t>ас</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w:t>
            </w: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IV</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w:t>
            </w: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VIII</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IX</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w:t>
            </w: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w:t>
            </w: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7618B9" w:rsidRDefault="0038521E" w:rsidP="00012DBF">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7618B9">
              <w:rPr>
                <w:rFonts w:ascii="Times New Roman" w:eastAsia="Times New Roman" w:hAnsi="Times New Roman" w:cs="Times New Roman"/>
                <w:b/>
                <w:color w:val="000000"/>
                <w:sz w:val="24"/>
                <w:szCs w:val="24"/>
                <w:lang w:val="en-US" w:eastAsia="ru-RU"/>
              </w:rPr>
              <w:t>XII</w:t>
            </w: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Общефизическая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Специальная физическая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Техническая подготовка</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Акробатика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Хореография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Pr="00EC0123">
              <w:rPr>
                <w:rFonts w:ascii="Times New Roman" w:eastAsia="Times New Roman" w:hAnsi="Times New Roman" w:cs="Times New Roman"/>
                <w:color w:val="000000"/>
                <w:sz w:val="24"/>
                <w:szCs w:val="24"/>
                <w:lang w:eastAsia="ru-RU"/>
              </w:rPr>
              <w:t>еоретическая</w:t>
            </w:r>
            <w:r>
              <w:rPr>
                <w:rFonts w:ascii="Times New Roman" w:eastAsia="Times New Roman" w:hAnsi="Times New Roman" w:cs="Times New Roman"/>
                <w:color w:val="000000"/>
                <w:sz w:val="24"/>
                <w:szCs w:val="24"/>
                <w:lang w:eastAsia="ru-RU"/>
              </w:rPr>
              <w:t xml:space="preserve"> и психологическая</w:t>
            </w:r>
            <w:r w:rsidRPr="00EC0123">
              <w:rPr>
                <w:rFonts w:ascii="Times New Roman" w:eastAsia="Times New Roman" w:hAnsi="Times New Roman" w:cs="Times New Roman"/>
                <w:color w:val="000000"/>
                <w:sz w:val="24"/>
                <w:szCs w:val="24"/>
                <w:lang w:eastAsia="ru-RU"/>
              </w:rPr>
              <w:t xml:space="preserve"> подготовка</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w:t>
            </w:r>
            <w:r w:rsidRPr="00EC0123">
              <w:rPr>
                <w:rFonts w:ascii="Times New Roman" w:eastAsia="Times New Roman" w:hAnsi="Times New Roman" w:cs="Times New Roman"/>
                <w:color w:val="000000"/>
                <w:sz w:val="24"/>
                <w:szCs w:val="24"/>
                <w:lang w:eastAsia="ru-RU"/>
              </w:rPr>
              <w:t>частие в соревнованиях</w:t>
            </w:r>
            <w:r>
              <w:rPr>
                <w:rFonts w:ascii="Times New Roman" w:eastAsia="Times New Roman" w:hAnsi="Times New Roman" w:cs="Times New Roman"/>
                <w:color w:val="000000"/>
                <w:sz w:val="24"/>
                <w:szCs w:val="24"/>
                <w:lang w:eastAsia="ru-RU"/>
              </w:rPr>
              <w:t>;</w:t>
            </w:r>
            <w:r w:rsidRPr="00EC0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EC0123">
              <w:rPr>
                <w:rFonts w:ascii="Times New Roman" w:eastAsia="Times New Roman" w:hAnsi="Times New Roman" w:cs="Times New Roman"/>
                <w:color w:val="000000"/>
                <w:sz w:val="24"/>
                <w:szCs w:val="24"/>
                <w:lang w:eastAsia="ru-RU"/>
              </w:rPr>
              <w:t>онтрольно-переводные испытания</w:t>
            </w:r>
            <w:r>
              <w:rPr>
                <w:rFonts w:ascii="Times New Roman" w:eastAsia="Times New Roman" w:hAnsi="Times New Roman" w:cs="Times New Roman"/>
                <w:color w:val="000000"/>
                <w:sz w:val="24"/>
                <w:szCs w:val="24"/>
                <w:lang w:eastAsia="ru-RU"/>
              </w:rPr>
              <w:t>; инструкторская и судейская практика</w:t>
            </w:r>
          </w:p>
        </w:tc>
        <w:tc>
          <w:tcPr>
            <w:tcW w:w="381"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nil"/>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r>
      <w:tr w:rsidR="0038521E" w:rsidRPr="00EC0123" w:rsidTr="00012DBF">
        <w:trPr>
          <w:trHeight w:val="150"/>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Всего часов</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C248C1" w:rsidRDefault="0038521E" w:rsidP="00012DBF">
            <w:pPr>
              <w:spacing w:before="100" w:beforeAutospacing="1" w:after="100" w:afterAutospacing="1" w:line="1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1664 </w:t>
            </w: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1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p>
        </w:tc>
        <w:tc>
          <w:tcPr>
            <w:tcW w:w="30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188"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0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jc w:val="center"/>
              <w:rPr>
                <w:rFonts w:ascii="Times New Roman" w:eastAsia="Times New Roman" w:hAnsi="Times New Roman" w:cs="Times New Roman"/>
                <w:sz w:val="24"/>
                <w:szCs w:val="24"/>
                <w:lang w:eastAsia="ru-RU"/>
              </w:rPr>
            </w:pPr>
          </w:p>
        </w:tc>
        <w:tc>
          <w:tcPr>
            <w:tcW w:w="252"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38521E" w:rsidRPr="00EC0123" w:rsidRDefault="0038521E" w:rsidP="00012DBF">
            <w:pPr>
              <w:spacing w:before="100" w:beforeAutospacing="1" w:after="100" w:afterAutospacing="1" w:line="150" w:lineRule="atLeast"/>
              <w:rPr>
                <w:rFonts w:ascii="Times New Roman" w:eastAsia="Times New Roman" w:hAnsi="Times New Roman" w:cs="Times New Roman"/>
                <w:sz w:val="24"/>
                <w:szCs w:val="24"/>
                <w:lang w:eastAsia="ru-RU"/>
              </w:rPr>
            </w:pPr>
          </w:p>
        </w:tc>
      </w:tr>
      <w:tr w:rsidR="0038521E" w:rsidRPr="00EC0123" w:rsidTr="00012DBF">
        <w:trPr>
          <w:trHeight w:val="135"/>
          <w:tblCellSpacing w:w="0" w:type="dxa"/>
        </w:trPr>
        <w:tc>
          <w:tcPr>
            <w:tcW w:w="2045"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38521E" w:rsidRPr="00EC0123" w:rsidRDefault="0038521E" w:rsidP="00012DBF">
            <w:pPr>
              <w:spacing w:before="100" w:beforeAutospacing="1" w:after="100" w:afterAutospacing="1" w:line="135" w:lineRule="atLeast"/>
              <w:rPr>
                <w:rFonts w:ascii="Times New Roman" w:eastAsia="Times New Roman" w:hAnsi="Times New Roman" w:cs="Times New Roman"/>
                <w:sz w:val="24"/>
                <w:szCs w:val="24"/>
                <w:lang w:eastAsia="ru-RU"/>
              </w:rPr>
            </w:pPr>
            <w:r w:rsidRPr="00EC0123">
              <w:rPr>
                <w:rFonts w:ascii="Times New Roman" w:eastAsia="Times New Roman" w:hAnsi="Times New Roman" w:cs="Times New Roman"/>
                <w:color w:val="000000"/>
                <w:sz w:val="24"/>
                <w:szCs w:val="24"/>
                <w:lang w:eastAsia="ru-RU"/>
              </w:rPr>
              <w:t xml:space="preserve"> </w:t>
            </w:r>
            <w:r w:rsidRPr="00EC0123">
              <w:rPr>
                <w:rFonts w:ascii="Times New Roman" w:eastAsia="Times New Roman" w:hAnsi="Times New Roman" w:cs="Times New Roman"/>
                <w:sz w:val="24"/>
                <w:szCs w:val="24"/>
                <w:lang w:eastAsia="ru-RU"/>
              </w:rPr>
              <w:t xml:space="preserve">Медицинское обследование </w:t>
            </w:r>
            <w:r>
              <w:rPr>
                <w:rFonts w:ascii="Times New Roman" w:eastAsia="Times New Roman" w:hAnsi="Times New Roman" w:cs="Times New Roman"/>
                <w:sz w:val="24"/>
                <w:szCs w:val="24"/>
                <w:lang w:eastAsia="ru-RU"/>
              </w:rPr>
              <w:t>и в</w:t>
            </w:r>
            <w:r w:rsidRPr="00EC0123">
              <w:rPr>
                <w:rFonts w:ascii="Times New Roman" w:eastAsia="Times New Roman" w:hAnsi="Times New Roman" w:cs="Times New Roman"/>
                <w:sz w:val="24"/>
                <w:szCs w:val="24"/>
                <w:lang w:eastAsia="ru-RU"/>
              </w:rPr>
              <w:t>осстановительные мероприятия</w:t>
            </w:r>
          </w:p>
        </w:tc>
        <w:tc>
          <w:tcPr>
            <w:tcW w:w="381"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p>
        </w:tc>
        <w:tc>
          <w:tcPr>
            <w:tcW w:w="2575" w:type="pct"/>
            <w:gridSpan w:val="1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38521E" w:rsidRPr="00EC0123" w:rsidRDefault="0038521E" w:rsidP="00012DBF">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EC0123">
              <w:rPr>
                <w:rFonts w:ascii="Times New Roman" w:eastAsia="Times New Roman" w:hAnsi="Times New Roman" w:cs="Times New Roman"/>
                <w:sz w:val="24"/>
                <w:szCs w:val="24"/>
                <w:lang w:eastAsia="ru-RU"/>
              </w:rPr>
              <w:t>По графику</w:t>
            </w:r>
          </w:p>
        </w:tc>
      </w:tr>
    </w:tbl>
    <w:p w:rsidR="0038521E" w:rsidRPr="00EC0123" w:rsidRDefault="0038521E" w:rsidP="0038521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204CA4" w:rsidRPr="00204CA4" w:rsidRDefault="00204CA4" w:rsidP="00204CA4">
      <w:pPr>
        <w:spacing w:line="240" w:lineRule="auto"/>
        <w:ind w:firstLine="709"/>
        <w:contextualSpacing/>
        <w:jc w:val="center"/>
        <w:rPr>
          <w:rFonts w:ascii="Times New Roman" w:eastAsia="Calibri" w:hAnsi="Times New Roman" w:cs="Times New Roman"/>
          <w:sz w:val="28"/>
          <w:szCs w:val="28"/>
        </w:rPr>
      </w:pPr>
    </w:p>
    <w:p w:rsidR="00204CA4" w:rsidRPr="00204CA4" w:rsidRDefault="00204CA4" w:rsidP="00204CA4">
      <w:pPr>
        <w:spacing w:line="240" w:lineRule="auto"/>
        <w:ind w:firstLine="709"/>
        <w:contextualSpacing/>
        <w:jc w:val="center"/>
        <w:rPr>
          <w:rFonts w:ascii="Times New Roman" w:eastAsia="Calibri" w:hAnsi="Times New Roman" w:cs="Times New Roman"/>
          <w:sz w:val="28"/>
          <w:szCs w:val="28"/>
        </w:rPr>
      </w:pPr>
      <w:r w:rsidRPr="00204CA4">
        <w:rPr>
          <w:rFonts w:ascii="Times New Roman" w:eastAsia="Calibri" w:hAnsi="Times New Roman" w:cs="Times New Roman"/>
          <w:b/>
          <w:i/>
        </w:rPr>
        <w:t xml:space="preserve"> </w:t>
      </w:r>
    </w:p>
    <w:p w:rsidR="00204CA4" w:rsidRPr="00204CA4" w:rsidRDefault="00204CA4" w:rsidP="00204CA4">
      <w:pPr>
        <w:spacing w:line="240" w:lineRule="auto"/>
        <w:ind w:firstLine="709"/>
        <w:contextualSpacing/>
        <w:jc w:val="center"/>
        <w:rPr>
          <w:rFonts w:ascii="Times New Roman" w:eastAsia="Calibri" w:hAnsi="Times New Roman" w:cs="Times New Roman"/>
          <w:sz w:val="28"/>
          <w:szCs w:val="28"/>
        </w:rPr>
      </w:pPr>
    </w:p>
    <w:p w:rsidR="00204CA4" w:rsidRDefault="00204CA4" w:rsidP="00204CA4"/>
    <w:sectPr w:rsidR="00204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2"/>
    <w:multiLevelType w:val="multilevel"/>
    <w:tmpl w:val="2F622FC4"/>
    <w:name w:val="WW8Num2"/>
    <w:lvl w:ilvl="0">
      <w:start w:val="1"/>
      <w:numFmt w:val="bullet"/>
      <w:lvlText w:val=""/>
      <w:lvlJc w:val="left"/>
      <w:pPr>
        <w:tabs>
          <w:tab w:val="num" w:pos="720"/>
        </w:tabs>
        <w:ind w:left="720" w:hanging="360"/>
      </w:pPr>
      <w:rPr>
        <w:rFonts w:ascii="Symbol" w:hAnsi="Symbol"/>
        <w:color w:val="auto"/>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9933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9933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A00A2552"/>
    <w:name w:val="WW8Num3"/>
    <w:lvl w:ilvl="0">
      <w:start w:val="1"/>
      <w:numFmt w:val="bullet"/>
      <w:lvlText w:val=""/>
      <w:lvlJc w:val="left"/>
      <w:pPr>
        <w:tabs>
          <w:tab w:val="num" w:pos="720"/>
        </w:tabs>
        <w:ind w:left="720" w:hanging="360"/>
      </w:pPr>
      <w:rPr>
        <w:rFonts w:ascii="Symbol" w:hAnsi="Symbol"/>
        <w:color w:val="auto"/>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9933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9933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9933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9933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9933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sz w:val="28"/>
        <w:szCs w:val="28"/>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szCs w:val="28"/>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szCs w:val="28"/>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olor w:val="000000"/>
        <w:sz w:val="28"/>
        <w:szCs w:val="28"/>
        <w:shd w:val="clear" w:color="auto" w:fill="FFFFFF"/>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olor w:val="000000"/>
        <w:sz w:val="28"/>
        <w:szCs w:val="28"/>
        <w:shd w:val="clear" w:color="auto" w:fill="FFFFFF"/>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olor w:val="000000"/>
        <w:sz w:val="28"/>
        <w:szCs w:val="28"/>
        <w:shd w:val="clear" w:color="auto" w:fill="FFFFFF"/>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0000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8000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olor w:val="0000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8000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0000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olor w:val="0000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2130BD"/>
    <w:multiLevelType w:val="hybridMultilevel"/>
    <w:tmpl w:val="C5F03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4600451"/>
    <w:multiLevelType w:val="hybridMultilevel"/>
    <w:tmpl w:val="8B7CAAD0"/>
    <w:lvl w:ilvl="0" w:tplc="C40C990C">
      <w:start w:val="12"/>
      <w:numFmt w:val="decimal"/>
      <w:lvlText w:val="%1."/>
      <w:lvlJc w:val="left"/>
      <w:pPr>
        <w:ind w:left="13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5369B8"/>
    <w:multiLevelType w:val="hybridMultilevel"/>
    <w:tmpl w:val="49E66DF0"/>
    <w:lvl w:ilvl="0" w:tplc="0BDA2574">
      <w:start w:val="1"/>
      <w:numFmt w:val="decimal"/>
      <w:lvlText w:val="%1)"/>
      <w:lvlJc w:val="left"/>
      <w:pPr>
        <w:ind w:left="1647" w:hanging="855"/>
      </w:pPr>
      <w:rPr>
        <w:rFonts w:hint="default"/>
        <w:b/>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9">
    <w:nsid w:val="08F849D2"/>
    <w:multiLevelType w:val="hybridMultilevel"/>
    <w:tmpl w:val="9FCCF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9CA4E10"/>
    <w:multiLevelType w:val="hybridMultilevel"/>
    <w:tmpl w:val="14A8AE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B557AF8"/>
    <w:multiLevelType w:val="multilevel"/>
    <w:tmpl w:val="84B6E42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B5728D4"/>
    <w:multiLevelType w:val="hybridMultilevel"/>
    <w:tmpl w:val="32B0EA74"/>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3">
    <w:nsid w:val="0CCA5EBF"/>
    <w:multiLevelType w:val="hybridMultilevel"/>
    <w:tmpl w:val="17E61C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761F19"/>
    <w:multiLevelType w:val="hybridMultilevel"/>
    <w:tmpl w:val="564E4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1145B14"/>
    <w:multiLevelType w:val="hybridMultilevel"/>
    <w:tmpl w:val="8FE6F126"/>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6">
    <w:nsid w:val="13777E82"/>
    <w:multiLevelType w:val="hybridMultilevel"/>
    <w:tmpl w:val="3D5C5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727A9C"/>
    <w:multiLevelType w:val="hybridMultilevel"/>
    <w:tmpl w:val="FA6463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4907FA2"/>
    <w:multiLevelType w:val="multilevel"/>
    <w:tmpl w:val="9320C6F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9">
    <w:nsid w:val="16933F01"/>
    <w:multiLevelType w:val="hybridMultilevel"/>
    <w:tmpl w:val="B7D01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98A673B"/>
    <w:multiLevelType w:val="hybridMultilevel"/>
    <w:tmpl w:val="1DC20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E3600C"/>
    <w:multiLevelType w:val="hybridMultilevel"/>
    <w:tmpl w:val="E3D635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1D7007C5"/>
    <w:multiLevelType w:val="hybridMultilevel"/>
    <w:tmpl w:val="A28E93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FFD59CC"/>
    <w:multiLevelType w:val="multilevel"/>
    <w:tmpl w:val="91724938"/>
    <w:lvl w:ilvl="0">
      <w:start w:val="1"/>
      <w:numFmt w:val="decimal"/>
      <w:lvlText w:val="%1."/>
      <w:lvlJc w:val="left"/>
      <w:pPr>
        <w:ind w:left="1572" w:hanging="1005"/>
      </w:pPr>
      <w:rPr>
        <w:rFonts w:hint="default"/>
      </w:rPr>
    </w:lvl>
    <w:lvl w:ilvl="1">
      <w:start w:val="1"/>
      <w:numFmt w:val="decimal"/>
      <w:isLgl/>
      <w:lvlText w:val="%1.%2."/>
      <w:lvlJc w:val="left"/>
      <w:pPr>
        <w:ind w:left="2592" w:hanging="1230"/>
      </w:pPr>
      <w:rPr>
        <w:rFonts w:hint="default"/>
      </w:rPr>
    </w:lvl>
    <w:lvl w:ilvl="2">
      <w:start w:val="1"/>
      <w:numFmt w:val="decimal"/>
      <w:isLgl/>
      <w:lvlText w:val="%1.%2.%3."/>
      <w:lvlJc w:val="left"/>
      <w:pPr>
        <w:ind w:left="3387" w:hanging="1230"/>
      </w:pPr>
      <w:rPr>
        <w:rFonts w:hint="default"/>
      </w:rPr>
    </w:lvl>
    <w:lvl w:ilvl="3">
      <w:start w:val="1"/>
      <w:numFmt w:val="decimal"/>
      <w:isLgl/>
      <w:lvlText w:val="%1.%2.%3.%4."/>
      <w:lvlJc w:val="left"/>
      <w:pPr>
        <w:ind w:left="4182" w:hanging="1230"/>
      </w:pPr>
      <w:rPr>
        <w:rFonts w:hint="default"/>
      </w:rPr>
    </w:lvl>
    <w:lvl w:ilvl="4">
      <w:start w:val="1"/>
      <w:numFmt w:val="decimal"/>
      <w:isLgl/>
      <w:lvlText w:val="%1.%2.%3.%4.%5."/>
      <w:lvlJc w:val="left"/>
      <w:pPr>
        <w:ind w:left="4977" w:hanging="1230"/>
      </w:pPr>
      <w:rPr>
        <w:rFonts w:hint="default"/>
      </w:rPr>
    </w:lvl>
    <w:lvl w:ilvl="5">
      <w:start w:val="1"/>
      <w:numFmt w:val="decimal"/>
      <w:isLgl/>
      <w:lvlText w:val="%1.%2.%3.%4.%5.%6."/>
      <w:lvlJc w:val="left"/>
      <w:pPr>
        <w:ind w:left="5982" w:hanging="1440"/>
      </w:pPr>
      <w:rPr>
        <w:rFonts w:hint="default"/>
      </w:rPr>
    </w:lvl>
    <w:lvl w:ilvl="6">
      <w:start w:val="1"/>
      <w:numFmt w:val="decimal"/>
      <w:isLgl/>
      <w:lvlText w:val="%1.%2.%3.%4.%5.%6.%7."/>
      <w:lvlJc w:val="left"/>
      <w:pPr>
        <w:ind w:left="6777" w:hanging="1440"/>
      </w:pPr>
      <w:rPr>
        <w:rFonts w:hint="default"/>
      </w:rPr>
    </w:lvl>
    <w:lvl w:ilvl="7">
      <w:start w:val="1"/>
      <w:numFmt w:val="decimal"/>
      <w:isLgl/>
      <w:lvlText w:val="%1.%2.%3.%4.%5.%6.%7.%8."/>
      <w:lvlJc w:val="left"/>
      <w:pPr>
        <w:ind w:left="7932" w:hanging="1800"/>
      </w:pPr>
      <w:rPr>
        <w:rFonts w:hint="default"/>
      </w:rPr>
    </w:lvl>
    <w:lvl w:ilvl="8">
      <w:start w:val="1"/>
      <w:numFmt w:val="decimal"/>
      <w:isLgl/>
      <w:lvlText w:val="%1.%2.%3.%4.%5.%6.%7.%8.%9."/>
      <w:lvlJc w:val="left"/>
      <w:pPr>
        <w:ind w:left="9087" w:hanging="2160"/>
      </w:pPr>
      <w:rPr>
        <w:rFonts w:hint="default"/>
      </w:rPr>
    </w:lvl>
  </w:abstractNum>
  <w:abstractNum w:abstractNumId="34">
    <w:nsid w:val="22375720"/>
    <w:multiLevelType w:val="hybridMultilevel"/>
    <w:tmpl w:val="53D20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2BB0A32"/>
    <w:multiLevelType w:val="multilevel"/>
    <w:tmpl w:val="48AC849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72FED"/>
    <w:multiLevelType w:val="hybridMultilevel"/>
    <w:tmpl w:val="BFCA616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25BC49B2"/>
    <w:multiLevelType w:val="hybridMultilevel"/>
    <w:tmpl w:val="F43AD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A90D74"/>
    <w:multiLevelType w:val="hybridMultilevel"/>
    <w:tmpl w:val="8A205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68233A"/>
    <w:multiLevelType w:val="hybridMultilevel"/>
    <w:tmpl w:val="6BBC96B6"/>
    <w:lvl w:ilvl="0" w:tplc="1F986198">
      <w:start w:val="1"/>
      <w:numFmt w:val="decimal"/>
      <w:lvlText w:val="%1."/>
      <w:lvlJc w:val="left"/>
      <w:pPr>
        <w:ind w:left="1424" w:hanging="69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40">
    <w:nsid w:val="2B255F42"/>
    <w:multiLevelType w:val="hybridMultilevel"/>
    <w:tmpl w:val="6BFE8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601D87"/>
    <w:multiLevelType w:val="hybridMultilevel"/>
    <w:tmpl w:val="8168E648"/>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42">
    <w:nsid w:val="2E9138DF"/>
    <w:multiLevelType w:val="hybridMultilevel"/>
    <w:tmpl w:val="DE7018D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2F910FCA"/>
    <w:multiLevelType w:val="hybridMultilevel"/>
    <w:tmpl w:val="E5AC87A6"/>
    <w:lvl w:ilvl="0" w:tplc="073A74D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4">
    <w:nsid w:val="2FFB7612"/>
    <w:multiLevelType w:val="hybridMultilevel"/>
    <w:tmpl w:val="1C9C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5725C2"/>
    <w:multiLevelType w:val="hybridMultilevel"/>
    <w:tmpl w:val="9E1289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306551C7"/>
    <w:multiLevelType w:val="hybridMultilevel"/>
    <w:tmpl w:val="346A42C0"/>
    <w:lvl w:ilvl="0" w:tplc="B6C66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32D37509"/>
    <w:multiLevelType w:val="hybridMultilevel"/>
    <w:tmpl w:val="096CBC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33102F83"/>
    <w:multiLevelType w:val="multilevel"/>
    <w:tmpl w:val="1004CA1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49">
    <w:nsid w:val="33283847"/>
    <w:multiLevelType w:val="hybridMultilevel"/>
    <w:tmpl w:val="6486F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61A4595"/>
    <w:multiLevelType w:val="hybridMultilevel"/>
    <w:tmpl w:val="443C06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440775"/>
    <w:multiLevelType w:val="hybridMultilevel"/>
    <w:tmpl w:val="66D8C3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8875BAE"/>
    <w:multiLevelType w:val="hybridMultilevel"/>
    <w:tmpl w:val="FCEA2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8B528B0"/>
    <w:multiLevelType w:val="hybridMultilevel"/>
    <w:tmpl w:val="2B3E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CE7588"/>
    <w:multiLevelType w:val="hybridMultilevel"/>
    <w:tmpl w:val="6A884AF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5">
    <w:nsid w:val="38D17259"/>
    <w:multiLevelType w:val="hybridMultilevel"/>
    <w:tmpl w:val="1E088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99C593B"/>
    <w:multiLevelType w:val="hybridMultilevel"/>
    <w:tmpl w:val="D2F0D820"/>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7">
    <w:nsid w:val="39C739B0"/>
    <w:multiLevelType w:val="hybridMultilevel"/>
    <w:tmpl w:val="90EC4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8E5CAB"/>
    <w:multiLevelType w:val="hybridMultilevel"/>
    <w:tmpl w:val="8DC2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B94AFB"/>
    <w:multiLevelType w:val="hybridMultilevel"/>
    <w:tmpl w:val="16C0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CB6157"/>
    <w:multiLevelType w:val="hybridMultilevel"/>
    <w:tmpl w:val="27E25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F893856"/>
    <w:multiLevelType w:val="hybridMultilevel"/>
    <w:tmpl w:val="6DDC23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411C7E30"/>
    <w:multiLevelType w:val="hybridMultilevel"/>
    <w:tmpl w:val="2820D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826564"/>
    <w:multiLevelType w:val="hybridMultilevel"/>
    <w:tmpl w:val="DBC0EB44"/>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64">
    <w:nsid w:val="41C0224B"/>
    <w:multiLevelType w:val="hybridMultilevel"/>
    <w:tmpl w:val="A910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5923A79"/>
    <w:multiLevelType w:val="hybridMultilevel"/>
    <w:tmpl w:val="EED88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8314B5A"/>
    <w:multiLevelType w:val="hybridMultilevel"/>
    <w:tmpl w:val="92BA4CB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5516AF"/>
    <w:multiLevelType w:val="hybridMultilevel"/>
    <w:tmpl w:val="5A98F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AAD06AD"/>
    <w:multiLevelType w:val="hybridMultilevel"/>
    <w:tmpl w:val="75F6D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BB77320"/>
    <w:multiLevelType w:val="hybridMultilevel"/>
    <w:tmpl w:val="8320D5A2"/>
    <w:lvl w:ilvl="0" w:tplc="3822D22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0">
    <w:nsid w:val="4EC105C6"/>
    <w:multiLevelType w:val="hybridMultilevel"/>
    <w:tmpl w:val="58EEF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05F0CB0"/>
    <w:multiLevelType w:val="hybridMultilevel"/>
    <w:tmpl w:val="6DFA7FE8"/>
    <w:lvl w:ilvl="0" w:tplc="61F2DD9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5205422D"/>
    <w:multiLevelType w:val="hybridMultilevel"/>
    <w:tmpl w:val="DB92EA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541D263B"/>
    <w:multiLevelType w:val="hybridMultilevel"/>
    <w:tmpl w:val="B77C94E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4655F5D"/>
    <w:multiLevelType w:val="hybridMultilevel"/>
    <w:tmpl w:val="5F721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5D506B0"/>
    <w:multiLevelType w:val="hybridMultilevel"/>
    <w:tmpl w:val="829405D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63F03D1"/>
    <w:multiLevelType w:val="multilevel"/>
    <w:tmpl w:val="A984E1D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3.%1."/>
      <w:lvlJc w:val="left"/>
      <w:rPr>
        <w:b w:val="0"/>
        <w:bCs w:val="0"/>
        <w:i w:val="0"/>
        <w:iCs w:val="0"/>
        <w:smallCaps w:val="0"/>
        <w:strike w:val="0"/>
        <w:color w:val="000000"/>
        <w:spacing w:val="0"/>
        <w:w w:val="100"/>
        <w:position w:val="0"/>
        <w:sz w:val="23"/>
        <w:szCs w:val="23"/>
        <w:u w:val="none"/>
      </w:rPr>
    </w:lvl>
    <w:lvl w:ilvl="2">
      <w:start w:val="2"/>
      <w:numFmt w:val="decimal"/>
      <w:lvlText w:val="3.%1."/>
      <w:lvlJc w:val="left"/>
      <w:rPr>
        <w:b w:val="0"/>
        <w:bCs w:val="0"/>
        <w:i w:val="0"/>
        <w:iCs w:val="0"/>
        <w:smallCaps w:val="0"/>
        <w:strike w:val="0"/>
        <w:color w:val="000000"/>
        <w:spacing w:val="0"/>
        <w:w w:val="100"/>
        <w:position w:val="0"/>
        <w:sz w:val="23"/>
        <w:szCs w:val="23"/>
        <w:u w:val="none"/>
      </w:rPr>
    </w:lvl>
    <w:lvl w:ilvl="3">
      <w:start w:val="2"/>
      <w:numFmt w:val="decimal"/>
      <w:lvlText w:val="3.%1."/>
      <w:lvlJc w:val="left"/>
      <w:rPr>
        <w:b w:val="0"/>
        <w:bCs w:val="0"/>
        <w:i w:val="0"/>
        <w:iCs w:val="0"/>
        <w:smallCaps w:val="0"/>
        <w:strike w:val="0"/>
        <w:color w:val="000000"/>
        <w:spacing w:val="0"/>
        <w:w w:val="100"/>
        <w:position w:val="0"/>
        <w:sz w:val="23"/>
        <w:szCs w:val="23"/>
        <w:u w:val="none"/>
      </w:rPr>
    </w:lvl>
    <w:lvl w:ilvl="4">
      <w:start w:val="2"/>
      <w:numFmt w:val="decimal"/>
      <w:lvlText w:val="3.%1."/>
      <w:lvlJc w:val="left"/>
      <w:rPr>
        <w:b w:val="0"/>
        <w:bCs w:val="0"/>
        <w:i w:val="0"/>
        <w:iCs w:val="0"/>
        <w:smallCaps w:val="0"/>
        <w:strike w:val="0"/>
        <w:color w:val="000000"/>
        <w:spacing w:val="0"/>
        <w:w w:val="100"/>
        <w:position w:val="0"/>
        <w:sz w:val="23"/>
        <w:szCs w:val="23"/>
        <w:u w:val="none"/>
      </w:rPr>
    </w:lvl>
    <w:lvl w:ilvl="5">
      <w:start w:val="2"/>
      <w:numFmt w:val="decimal"/>
      <w:lvlText w:val="3.%1."/>
      <w:lvlJc w:val="left"/>
      <w:rPr>
        <w:b w:val="0"/>
        <w:bCs w:val="0"/>
        <w:i w:val="0"/>
        <w:iCs w:val="0"/>
        <w:smallCaps w:val="0"/>
        <w:strike w:val="0"/>
        <w:color w:val="000000"/>
        <w:spacing w:val="0"/>
        <w:w w:val="100"/>
        <w:position w:val="0"/>
        <w:sz w:val="23"/>
        <w:szCs w:val="23"/>
        <w:u w:val="none"/>
      </w:rPr>
    </w:lvl>
    <w:lvl w:ilvl="6">
      <w:start w:val="2"/>
      <w:numFmt w:val="decimal"/>
      <w:lvlText w:val="3.%1."/>
      <w:lvlJc w:val="left"/>
      <w:rPr>
        <w:b w:val="0"/>
        <w:bCs w:val="0"/>
        <w:i w:val="0"/>
        <w:iCs w:val="0"/>
        <w:smallCaps w:val="0"/>
        <w:strike w:val="0"/>
        <w:color w:val="000000"/>
        <w:spacing w:val="0"/>
        <w:w w:val="100"/>
        <w:position w:val="0"/>
        <w:sz w:val="23"/>
        <w:szCs w:val="23"/>
        <w:u w:val="none"/>
      </w:rPr>
    </w:lvl>
    <w:lvl w:ilvl="7">
      <w:start w:val="2"/>
      <w:numFmt w:val="decimal"/>
      <w:lvlText w:val="3.%1."/>
      <w:lvlJc w:val="left"/>
      <w:rPr>
        <w:b w:val="0"/>
        <w:bCs w:val="0"/>
        <w:i w:val="0"/>
        <w:iCs w:val="0"/>
        <w:smallCaps w:val="0"/>
        <w:strike w:val="0"/>
        <w:color w:val="000000"/>
        <w:spacing w:val="0"/>
        <w:w w:val="100"/>
        <w:position w:val="0"/>
        <w:sz w:val="23"/>
        <w:szCs w:val="23"/>
        <w:u w:val="none"/>
      </w:rPr>
    </w:lvl>
    <w:lvl w:ilvl="8">
      <w:start w:val="2"/>
      <w:numFmt w:val="decimal"/>
      <w:lvlText w:val="3.%1."/>
      <w:lvlJc w:val="left"/>
      <w:rPr>
        <w:b w:val="0"/>
        <w:bCs w:val="0"/>
        <w:i w:val="0"/>
        <w:iCs w:val="0"/>
        <w:smallCaps w:val="0"/>
        <w:strike w:val="0"/>
        <w:color w:val="000000"/>
        <w:spacing w:val="0"/>
        <w:w w:val="100"/>
        <w:position w:val="0"/>
        <w:sz w:val="23"/>
        <w:szCs w:val="23"/>
        <w:u w:val="none"/>
      </w:rPr>
    </w:lvl>
  </w:abstractNum>
  <w:abstractNum w:abstractNumId="77">
    <w:nsid w:val="5B812B79"/>
    <w:multiLevelType w:val="hybridMultilevel"/>
    <w:tmpl w:val="A26E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BA05F3F"/>
    <w:multiLevelType w:val="hybridMultilevel"/>
    <w:tmpl w:val="9C9813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5BCA0D14"/>
    <w:multiLevelType w:val="hybridMultilevel"/>
    <w:tmpl w:val="1346CBE0"/>
    <w:lvl w:ilvl="0" w:tplc="D2C6831A">
      <w:start w:val="1"/>
      <w:numFmt w:val="decimal"/>
      <w:lvlText w:val="%1."/>
      <w:lvlJc w:val="left"/>
      <w:pPr>
        <w:ind w:left="909" w:hanging="360"/>
      </w:pPr>
      <w:rPr>
        <w:sz w:val="18"/>
      </w:rPr>
    </w:lvl>
    <w:lvl w:ilvl="1" w:tplc="04190019" w:tentative="1">
      <w:start w:val="1"/>
      <w:numFmt w:val="lowerLetter"/>
      <w:lvlText w:val="%2."/>
      <w:lvlJc w:val="left"/>
      <w:pPr>
        <w:ind w:left="1629" w:hanging="360"/>
      </w:pPr>
    </w:lvl>
    <w:lvl w:ilvl="2" w:tplc="0419001B" w:tentative="1">
      <w:start w:val="1"/>
      <w:numFmt w:val="lowerRoman"/>
      <w:lvlText w:val="%3."/>
      <w:lvlJc w:val="right"/>
      <w:pPr>
        <w:ind w:left="2349" w:hanging="180"/>
      </w:pPr>
    </w:lvl>
    <w:lvl w:ilvl="3" w:tplc="0419000F" w:tentative="1">
      <w:start w:val="1"/>
      <w:numFmt w:val="decimal"/>
      <w:lvlText w:val="%4."/>
      <w:lvlJc w:val="left"/>
      <w:pPr>
        <w:ind w:left="3069" w:hanging="360"/>
      </w:pPr>
    </w:lvl>
    <w:lvl w:ilvl="4" w:tplc="04190019" w:tentative="1">
      <w:start w:val="1"/>
      <w:numFmt w:val="lowerLetter"/>
      <w:lvlText w:val="%5."/>
      <w:lvlJc w:val="left"/>
      <w:pPr>
        <w:ind w:left="3789" w:hanging="360"/>
      </w:pPr>
    </w:lvl>
    <w:lvl w:ilvl="5" w:tplc="0419001B" w:tentative="1">
      <w:start w:val="1"/>
      <w:numFmt w:val="lowerRoman"/>
      <w:lvlText w:val="%6."/>
      <w:lvlJc w:val="right"/>
      <w:pPr>
        <w:ind w:left="4509" w:hanging="180"/>
      </w:pPr>
    </w:lvl>
    <w:lvl w:ilvl="6" w:tplc="0419000F" w:tentative="1">
      <w:start w:val="1"/>
      <w:numFmt w:val="decimal"/>
      <w:lvlText w:val="%7."/>
      <w:lvlJc w:val="left"/>
      <w:pPr>
        <w:ind w:left="5229" w:hanging="360"/>
      </w:pPr>
    </w:lvl>
    <w:lvl w:ilvl="7" w:tplc="04190019" w:tentative="1">
      <w:start w:val="1"/>
      <w:numFmt w:val="lowerLetter"/>
      <w:lvlText w:val="%8."/>
      <w:lvlJc w:val="left"/>
      <w:pPr>
        <w:ind w:left="5949" w:hanging="360"/>
      </w:pPr>
    </w:lvl>
    <w:lvl w:ilvl="8" w:tplc="0419001B" w:tentative="1">
      <w:start w:val="1"/>
      <w:numFmt w:val="lowerRoman"/>
      <w:lvlText w:val="%9."/>
      <w:lvlJc w:val="right"/>
      <w:pPr>
        <w:ind w:left="6669" w:hanging="180"/>
      </w:pPr>
    </w:lvl>
  </w:abstractNum>
  <w:abstractNum w:abstractNumId="80">
    <w:nsid w:val="5DB07A09"/>
    <w:multiLevelType w:val="hybridMultilevel"/>
    <w:tmpl w:val="A6769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7E87A8F"/>
    <w:multiLevelType w:val="hybridMultilevel"/>
    <w:tmpl w:val="074E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3B5F6A"/>
    <w:multiLevelType w:val="hybridMultilevel"/>
    <w:tmpl w:val="40D80DB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93B4D86"/>
    <w:multiLevelType w:val="hybridMultilevel"/>
    <w:tmpl w:val="6D2A45EE"/>
    <w:lvl w:ilvl="0" w:tplc="04190001">
      <w:start w:val="1"/>
      <w:numFmt w:val="bullet"/>
      <w:lvlText w:val=""/>
      <w:lvlJc w:val="left"/>
      <w:pPr>
        <w:ind w:left="4156" w:hanging="360"/>
      </w:pPr>
      <w:rPr>
        <w:rFonts w:ascii="Symbol" w:hAnsi="Symbol" w:hint="default"/>
      </w:rPr>
    </w:lvl>
    <w:lvl w:ilvl="1" w:tplc="04190003" w:tentative="1">
      <w:start w:val="1"/>
      <w:numFmt w:val="bullet"/>
      <w:lvlText w:val="o"/>
      <w:lvlJc w:val="left"/>
      <w:pPr>
        <w:ind w:left="4876" w:hanging="360"/>
      </w:pPr>
      <w:rPr>
        <w:rFonts w:ascii="Courier New" w:hAnsi="Courier New" w:cs="Courier New" w:hint="default"/>
      </w:rPr>
    </w:lvl>
    <w:lvl w:ilvl="2" w:tplc="04190005" w:tentative="1">
      <w:start w:val="1"/>
      <w:numFmt w:val="bullet"/>
      <w:lvlText w:val=""/>
      <w:lvlJc w:val="left"/>
      <w:pPr>
        <w:ind w:left="5596" w:hanging="360"/>
      </w:pPr>
      <w:rPr>
        <w:rFonts w:ascii="Wingdings" w:hAnsi="Wingdings" w:hint="default"/>
      </w:rPr>
    </w:lvl>
    <w:lvl w:ilvl="3" w:tplc="04190001" w:tentative="1">
      <w:start w:val="1"/>
      <w:numFmt w:val="bullet"/>
      <w:lvlText w:val=""/>
      <w:lvlJc w:val="left"/>
      <w:pPr>
        <w:ind w:left="6316" w:hanging="360"/>
      </w:pPr>
      <w:rPr>
        <w:rFonts w:ascii="Symbol" w:hAnsi="Symbol" w:hint="default"/>
      </w:rPr>
    </w:lvl>
    <w:lvl w:ilvl="4" w:tplc="04190003" w:tentative="1">
      <w:start w:val="1"/>
      <w:numFmt w:val="bullet"/>
      <w:lvlText w:val="o"/>
      <w:lvlJc w:val="left"/>
      <w:pPr>
        <w:ind w:left="7036" w:hanging="360"/>
      </w:pPr>
      <w:rPr>
        <w:rFonts w:ascii="Courier New" w:hAnsi="Courier New" w:cs="Courier New" w:hint="default"/>
      </w:rPr>
    </w:lvl>
    <w:lvl w:ilvl="5" w:tplc="04190005" w:tentative="1">
      <w:start w:val="1"/>
      <w:numFmt w:val="bullet"/>
      <w:lvlText w:val=""/>
      <w:lvlJc w:val="left"/>
      <w:pPr>
        <w:ind w:left="7756" w:hanging="360"/>
      </w:pPr>
      <w:rPr>
        <w:rFonts w:ascii="Wingdings" w:hAnsi="Wingdings" w:hint="default"/>
      </w:rPr>
    </w:lvl>
    <w:lvl w:ilvl="6" w:tplc="04190001" w:tentative="1">
      <w:start w:val="1"/>
      <w:numFmt w:val="bullet"/>
      <w:lvlText w:val=""/>
      <w:lvlJc w:val="left"/>
      <w:pPr>
        <w:ind w:left="8476" w:hanging="360"/>
      </w:pPr>
      <w:rPr>
        <w:rFonts w:ascii="Symbol" w:hAnsi="Symbol" w:hint="default"/>
      </w:rPr>
    </w:lvl>
    <w:lvl w:ilvl="7" w:tplc="04190003" w:tentative="1">
      <w:start w:val="1"/>
      <w:numFmt w:val="bullet"/>
      <w:lvlText w:val="o"/>
      <w:lvlJc w:val="left"/>
      <w:pPr>
        <w:ind w:left="9196" w:hanging="360"/>
      </w:pPr>
      <w:rPr>
        <w:rFonts w:ascii="Courier New" w:hAnsi="Courier New" w:cs="Courier New" w:hint="default"/>
      </w:rPr>
    </w:lvl>
    <w:lvl w:ilvl="8" w:tplc="04190005" w:tentative="1">
      <w:start w:val="1"/>
      <w:numFmt w:val="bullet"/>
      <w:lvlText w:val=""/>
      <w:lvlJc w:val="left"/>
      <w:pPr>
        <w:ind w:left="9916" w:hanging="360"/>
      </w:pPr>
      <w:rPr>
        <w:rFonts w:ascii="Wingdings" w:hAnsi="Wingdings" w:hint="default"/>
      </w:rPr>
    </w:lvl>
  </w:abstractNum>
  <w:abstractNum w:abstractNumId="84">
    <w:nsid w:val="6C3174AB"/>
    <w:multiLevelType w:val="hybridMultilevel"/>
    <w:tmpl w:val="4E14BE6A"/>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5">
    <w:nsid w:val="6CF0133C"/>
    <w:multiLevelType w:val="hybridMultilevel"/>
    <w:tmpl w:val="24729B70"/>
    <w:lvl w:ilvl="0" w:tplc="77FEBED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9E1A00"/>
    <w:multiLevelType w:val="hybridMultilevel"/>
    <w:tmpl w:val="3D80B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E72522"/>
    <w:multiLevelType w:val="hybridMultilevel"/>
    <w:tmpl w:val="63367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CB5A58"/>
    <w:multiLevelType w:val="hybridMultilevel"/>
    <w:tmpl w:val="4D62FC7A"/>
    <w:lvl w:ilvl="0" w:tplc="1F986198">
      <w:start w:val="1"/>
      <w:numFmt w:val="decimal"/>
      <w:lvlText w:val="%1."/>
      <w:lvlJc w:val="left"/>
      <w:pPr>
        <w:ind w:left="1991" w:hanging="6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71ED6293"/>
    <w:multiLevelType w:val="hybridMultilevel"/>
    <w:tmpl w:val="0F5A59D4"/>
    <w:lvl w:ilvl="0" w:tplc="079672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0">
    <w:nsid w:val="72EC10BD"/>
    <w:multiLevelType w:val="hybridMultilevel"/>
    <w:tmpl w:val="90208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4890169"/>
    <w:multiLevelType w:val="hybridMultilevel"/>
    <w:tmpl w:val="A2FE9A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705398C"/>
    <w:multiLevelType w:val="hybridMultilevel"/>
    <w:tmpl w:val="D2C20F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nsid w:val="7ABF39E9"/>
    <w:multiLevelType w:val="hybridMultilevel"/>
    <w:tmpl w:val="B9F2F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DE33013"/>
    <w:multiLevelType w:val="hybridMultilevel"/>
    <w:tmpl w:val="2062A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C10CB6"/>
    <w:multiLevelType w:val="hybridMultilevel"/>
    <w:tmpl w:val="62862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FA76FFA"/>
    <w:multiLevelType w:val="hybridMultilevel"/>
    <w:tmpl w:val="9D66E478"/>
    <w:lvl w:ilvl="0" w:tplc="7854BEA2">
      <w:start w:val="1"/>
      <w:numFmt w:val="decimal"/>
      <w:lvlText w:val="%1."/>
      <w:lvlJc w:val="left"/>
      <w:pPr>
        <w:ind w:left="1069"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FEE207F"/>
    <w:multiLevelType w:val="hybridMultilevel"/>
    <w:tmpl w:val="CDD610A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62"/>
  </w:num>
  <w:num w:numId="2">
    <w:abstractNumId w:val="51"/>
  </w:num>
  <w:num w:numId="3">
    <w:abstractNumId w:val="34"/>
  </w:num>
  <w:num w:numId="4">
    <w:abstractNumId w:val="16"/>
  </w:num>
  <w:num w:numId="5">
    <w:abstractNumId w:val="68"/>
  </w:num>
  <w:num w:numId="6">
    <w:abstractNumId w:val="73"/>
  </w:num>
  <w:num w:numId="7">
    <w:abstractNumId w:val="33"/>
  </w:num>
  <w:num w:numId="8">
    <w:abstractNumId w:val="42"/>
  </w:num>
  <w:num w:numId="9">
    <w:abstractNumId w:val="85"/>
  </w:num>
  <w:num w:numId="10">
    <w:abstractNumId w:val="60"/>
  </w:num>
  <w:num w:numId="11">
    <w:abstractNumId w:val="44"/>
  </w:num>
  <w:num w:numId="12">
    <w:abstractNumId w:val="66"/>
  </w:num>
  <w:num w:numId="13">
    <w:abstractNumId w:val="50"/>
  </w:num>
  <w:num w:numId="14">
    <w:abstractNumId w:val="43"/>
  </w:num>
  <w:num w:numId="15">
    <w:abstractNumId w:val="69"/>
  </w:num>
  <w:num w:numId="16">
    <w:abstractNumId w:val="59"/>
  </w:num>
  <w:num w:numId="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9"/>
  </w:num>
  <w:num w:numId="20">
    <w:abstractNumId w:val="35"/>
  </w:num>
  <w:num w:numId="21">
    <w:abstractNumId w:val="48"/>
  </w:num>
  <w:num w:numId="22">
    <w:abstractNumId w:val="77"/>
  </w:num>
  <w:num w:numId="23">
    <w:abstractNumId w:val="28"/>
  </w:num>
  <w:num w:numId="24">
    <w:abstractNumId w:val="40"/>
  </w:num>
  <w:num w:numId="25">
    <w:abstractNumId w:val="21"/>
  </w:num>
  <w:num w:numId="26">
    <w:abstractNumId w:val="76"/>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65"/>
  </w:num>
  <w:num w:numId="30">
    <w:abstractNumId w:val="80"/>
  </w:num>
  <w:num w:numId="31">
    <w:abstractNumId w:val="91"/>
  </w:num>
  <w:num w:numId="32">
    <w:abstractNumId w:val="57"/>
  </w:num>
  <w:num w:numId="33">
    <w:abstractNumId w:val="95"/>
  </w:num>
  <w:num w:numId="34">
    <w:abstractNumId w:val="58"/>
  </w:num>
  <w:num w:numId="35">
    <w:abstractNumId w:val="32"/>
  </w:num>
  <w:num w:numId="36">
    <w:abstractNumId w:val="1"/>
  </w:num>
  <w:num w:numId="37">
    <w:abstractNumId w:val="2"/>
  </w:num>
  <w:num w:numId="38">
    <w:abstractNumId w:val="39"/>
  </w:num>
  <w:num w:numId="39">
    <w:abstractNumId w:val="88"/>
  </w:num>
  <w:num w:numId="40">
    <w:abstractNumId w:val="89"/>
  </w:num>
  <w:num w:numId="41">
    <w:abstractNumId w:val="46"/>
  </w:num>
  <w:num w:numId="42">
    <w:abstractNumId w:val="17"/>
  </w:num>
  <w:num w:numId="43">
    <w:abstractNumId w:val="71"/>
  </w:num>
  <w:num w:numId="44">
    <w:abstractNumId w:val="78"/>
  </w:num>
  <w:num w:numId="45">
    <w:abstractNumId w:val="81"/>
  </w:num>
  <w:num w:numId="46">
    <w:abstractNumId w:val="31"/>
  </w:num>
  <w:num w:numId="47">
    <w:abstractNumId w:val="93"/>
  </w:num>
  <w:num w:numId="48">
    <w:abstractNumId w:val="37"/>
  </w:num>
  <w:num w:numId="49">
    <w:abstractNumId w:val="55"/>
  </w:num>
  <w:num w:numId="50">
    <w:abstractNumId w:val="70"/>
  </w:num>
  <w:num w:numId="51">
    <w:abstractNumId w:val="26"/>
  </w:num>
  <w:num w:numId="52">
    <w:abstractNumId w:val="38"/>
  </w:num>
  <w:num w:numId="53">
    <w:abstractNumId w:val="90"/>
  </w:num>
  <w:num w:numId="54">
    <w:abstractNumId w:val="92"/>
  </w:num>
  <w:num w:numId="55">
    <w:abstractNumId w:val="52"/>
  </w:num>
  <w:num w:numId="56">
    <w:abstractNumId w:val="29"/>
  </w:num>
  <w:num w:numId="57">
    <w:abstractNumId w:val="24"/>
  </w:num>
  <w:num w:numId="58">
    <w:abstractNumId w:val="19"/>
  </w:num>
  <w:num w:numId="59">
    <w:abstractNumId w:val="23"/>
  </w:num>
  <w:num w:numId="60">
    <w:abstractNumId w:val="94"/>
  </w:num>
  <w:num w:numId="61">
    <w:abstractNumId w:val="25"/>
  </w:num>
  <w:num w:numId="62">
    <w:abstractNumId w:val="84"/>
  </w:num>
  <w:num w:numId="63">
    <w:abstractNumId w:val="56"/>
  </w:num>
  <w:num w:numId="64">
    <w:abstractNumId w:val="27"/>
  </w:num>
  <w:num w:numId="65">
    <w:abstractNumId w:val="61"/>
  </w:num>
  <w:num w:numId="66">
    <w:abstractNumId w:val="72"/>
  </w:num>
  <w:num w:numId="67">
    <w:abstractNumId w:val="67"/>
  </w:num>
  <w:num w:numId="68">
    <w:abstractNumId w:val="10"/>
  </w:num>
  <w:num w:numId="69">
    <w:abstractNumId w:val="13"/>
  </w:num>
  <w:num w:numId="70">
    <w:abstractNumId w:val="14"/>
  </w:num>
  <w:num w:numId="71">
    <w:abstractNumId w:val="3"/>
  </w:num>
  <w:num w:numId="72">
    <w:abstractNumId w:val="4"/>
  </w:num>
  <w:num w:numId="73">
    <w:abstractNumId w:val="5"/>
  </w:num>
  <w:num w:numId="74">
    <w:abstractNumId w:val="6"/>
  </w:num>
  <w:num w:numId="75">
    <w:abstractNumId w:val="7"/>
  </w:num>
  <w:num w:numId="76">
    <w:abstractNumId w:val="8"/>
  </w:num>
  <w:num w:numId="77">
    <w:abstractNumId w:val="9"/>
  </w:num>
  <w:num w:numId="78">
    <w:abstractNumId w:val="11"/>
  </w:num>
  <w:num w:numId="79">
    <w:abstractNumId w:val="12"/>
  </w:num>
  <w:num w:numId="80">
    <w:abstractNumId w:val="87"/>
  </w:num>
  <w:num w:numId="81">
    <w:abstractNumId w:val="45"/>
  </w:num>
  <w:num w:numId="82">
    <w:abstractNumId w:val="97"/>
  </w:num>
  <w:num w:numId="83">
    <w:abstractNumId w:val="63"/>
  </w:num>
  <w:num w:numId="84">
    <w:abstractNumId w:val="83"/>
  </w:num>
  <w:num w:numId="85">
    <w:abstractNumId w:val="75"/>
  </w:num>
  <w:num w:numId="86">
    <w:abstractNumId w:val="30"/>
  </w:num>
  <w:num w:numId="87">
    <w:abstractNumId w:val="53"/>
  </w:num>
  <w:num w:numId="88">
    <w:abstractNumId w:val="20"/>
  </w:num>
  <w:num w:numId="89">
    <w:abstractNumId w:val="82"/>
  </w:num>
  <w:num w:numId="90">
    <w:abstractNumId w:val="15"/>
  </w:num>
  <w:num w:numId="91">
    <w:abstractNumId w:val="54"/>
  </w:num>
  <w:num w:numId="92">
    <w:abstractNumId w:val="41"/>
  </w:num>
  <w:num w:numId="93">
    <w:abstractNumId w:val="49"/>
  </w:num>
  <w:num w:numId="94">
    <w:abstractNumId w:val="36"/>
  </w:num>
  <w:num w:numId="95">
    <w:abstractNumId w:val="47"/>
  </w:num>
  <w:num w:numId="96">
    <w:abstractNumId w:val="64"/>
  </w:num>
  <w:num w:numId="97">
    <w:abstractNumId w:val="86"/>
  </w:num>
  <w:num w:numId="98">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A4"/>
    <w:rsid w:val="000101B3"/>
    <w:rsid w:val="00012DBF"/>
    <w:rsid w:val="00015A10"/>
    <w:rsid w:val="00030A8D"/>
    <w:rsid w:val="000600BB"/>
    <w:rsid w:val="000A6B96"/>
    <w:rsid w:val="000B12C3"/>
    <w:rsid w:val="0012277B"/>
    <w:rsid w:val="0012578A"/>
    <w:rsid w:val="001B25B1"/>
    <w:rsid w:val="00204CA4"/>
    <w:rsid w:val="0022490A"/>
    <w:rsid w:val="00235D3A"/>
    <w:rsid w:val="002829BE"/>
    <w:rsid w:val="00286D06"/>
    <w:rsid w:val="0038521E"/>
    <w:rsid w:val="0038733E"/>
    <w:rsid w:val="003D0495"/>
    <w:rsid w:val="00413E9A"/>
    <w:rsid w:val="004A18C4"/>
    <w:rsid w:val="004D38FA"/>
    <w:rsid w:val="004E107C"/>
    <w:rsid w:val="00593F51"/>
    <w:rsid w:val="005C7328"/>
    <w:rsid w:val="00686D50"/>
    <w:rsid w:val="00706E37"/>
    <w:rsid w:val="0074550D"/>
    <w:rsid w:val="00807042"/>
    <w:rsid w:val="00856543"/>
    <w:rsid w:val="0086481D"/>
    <w:rsid w:val="008820A6"/>
    <w:rsid w:val="008B3F3C"/>
    <w:rsid w:val="008E37FF"/>
    <w:rsid w:val="008E75C9"/>
    <w:rsid w:val="00902775"/>
    <w:rsid w:val="009758B9"/>
    <w:rsid w:val="00991364"/>
    <w:rsid w:val="009F5DC8"/>
    <w:rsid w:val="00A76E4A"/>
    <w:rsid w:val="00A7715B"/>
    <w:rsid w:val="00A808D4"/>
    <w:rsid w:val="00A966A2"/>
    <w:rsid w:val="00B1027A"/>
    <w:rsid w:val="00B40E45"/>
    <w:rsid w:val="00B5497D"/>
    <w:rsid w:val="00B64593"/>
    <w:rsid w:val="00BE6EE4"/>
    <w:rsid w:val="00C14689"/>
    <w:rsid w:val="00C20C80"/>
    <w:rsid w:val="00C96477"/>
    <w:rsid w:val="00CC445D"/>
    <w:rsid w:val="00CC61A7"/>
    <w:rsid w:val="00CD48CF"/>
    <w:rsid w:val="00D548D9"/>
    <w:rsid w:val="00D701E8"/>
    <w:rsid w:val="00E8228E"/>
    <w:rsid w:val="00EF538F"/>
    <w:rsid w:val="00EF78E0"/>
    <w:rsid w:val="00EF7EF0"/>
    <w:rsid w:val="00F83D15"/>
    <w:rsid w:val="00FA43B4"/>
    <w:rsid w:val="00FD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3C"/>
  </w:style>
  <w:style w:type="paragraph" w:styleId="1">
    <w:name w:val="heading 1"/>
    <w:basedOn w:val="a"/>
    <w:next w:val="a"/>
    <w:link w:val="10"/>
    <w:uiPriority w:val="99"/>
    <w:qFormat/>
    <w:rsid w:val="00204CA4"/>
    <w:pPr>
      <w:keepNext/>
      <w:keepLines/>
      <w:spacing w:before="480" w:after="0"/>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204CA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204CA4"/>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204CA4"/>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0"/>
    <w:qFormat/>
    <w:rsid w:val="00204CA4"/>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204CA4"/>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204CA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customStyle="1" w:styleId="31">
    <w:name w:val="Заголовок 31"/>
    <w:basedOn w:val="a"/>
    <w:next w:val="a"/>
    <w:uiPriority w:val="9"/>
    <w:unhideWhenUsed/>
    <w:qFormat/>
    <w:rsid w:val="00204CA4"/>
    <w:pPr>
      <w:keepNext/>
      <w:keepLines/>
      <w:spacing w:before="200" w:after="0"/>
      <w:outlineLvl w:val="2"/>
    </w:pPr>
    <w:rPr>
      <w:rFonts w:ascii="Cambria" w:eastAsia="Times New Roman" w:hAnsi="Cambria" w:cs="Times New Roman"/>
      <w:b/>
      <w:bCs/>
      <w:color w:val="4F81BD"/>
    </w:rPr>
  </w:style>
  <w:style w:type="character" w:customStyle="1" w:styleId="10">
    <w:name w:val="Заголовок 1 Знак"/>
    <w:basedOn w:val="a0"/>
    <w:link w:val="1"/>
    <w:uiPriority w:val="9"/>
    <w:rsid w:val="00204CA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204CA4"/>
    <w:rPr>
      <w:rFonts w:ascii="Cambria" w:eastAsia="Times New Roman" w:hAnsi="Cambria" w:cs="Times New Roman"/>
      <w:b/>
      <w:bCs/>
      <w:color w:val="4F81BD"/>
    </w:rPr>
  </w:style>
  <w:style w:type="table" w:customStyle="1" w:styleId="12">
    <w:name w:val="Сетка таблицы1"/>
    <w:basedOn w:val="a1"/>
    <w:next w:val="a3"/>
    <w:uiPriority w:val="59"/>
    <w:rsid w:val="0020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4"/>
    <w:uiPriority w:val="99"/>
    <w:qFormat/>
    <w:rsid w:val="00204CA4"/>
    <w:pPr>
      <w:ind w:left="720"/>
      <w:contextualSpacing/>
    </w:pPr>
  </w:style>
  <w:style w:type="paragraph" w:customStyle="1" w:styleId="a5">
    <w:name w:val="Нормальный (таблица)"/>
    <w:basedOn w:val="a"/>
    <w:next w:val="a"/>
    <w:uiPriority w:val="99"/>
    <w:rsid w:val="00204C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204C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204CA4"/>
    <w:rPr>
      <w:color w:val="0000FF"/>
      <w:u w:val="single"/>
    </w:rPr>
  </w:style>
  <w:style w:type="paragraph" w:styleId="a7">
    <w:name w:val="Normal (Web)"/>
    <w:basedOn w:val="a"/>
    <w:uiPriority w:val="99"/>
    <w:unhideWhenUsed/>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204CA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204CA4"/>
    <w:rPr>
      <w:rFonts w:ascii="Times New Roman" w:eastAsia="Times New Roman" w:hAnsi="Times New Roman" w:cs="Times New Roman"/>
      <w:sz w:val="24"/>
      <w:szCs w:val="24"/>
      <w:lang w:val="x-none" w:eastAsia="x-none"/>
    </w:rPr>
  </w:style>
  <w:style w:type="character" w:customStyle="1" w:styleId="s1">
    <w:name w:val="s1"/>
    <w:basedOn w:val="a0"/>
    <w:rsid w:val="00204CA4"/>
  </w:style>
  <w:style w:type="paragraph" w:customStyle="1" w:styleId="p16">
    <w:name w:val="p16"/>
    <w:basedOn w:val="a"/>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corners">
    <w:name w:val="Top corners"/>
    <w:basedOn w:val="a"/>
    <w:rsid w:val="00204CA4"/>
    <w:pPr>
      <w:tabs>
        <w:tab w:val="center" w:pos="2520"/>
        <w:tab w:val="right" w:pos="5040"/>
        <w:tab w:val="left" w:pos="5760"/>
        <w:tab w:val="center" w:pos="7920"/>
        <w:tab w:val="right" w:pos="9990"/>
      </w:tabs>
      <w:spacing w:after="0" w:line="240" w:lineRule="auto"/>
      <w:jc w:val="both"/>
    </w:pPr>
    <w:rPr>
      <w:rFonts w:ascii="NTTimes/Cyrillic" w:eastAsia="Times New Roman" w:hAnsi="NTTimes/Cyrillic" w:cs="Times New Roman"/>
      <w:sz w:val="26"/>
      <w:szCs w:val="20"/>
      <w:lang w:eastAsia="ru-RU"/>
    </w:rPr>
  </w:style>
  <w:style w:type="paragraph" w:customStyle="1" w:styleId="ConsPlusCell">
    <w:name w:val="ConsPlusCell"/>
    <w:uiPriority w:val="99"/>
    <w:rsid w:val="00204CA4"/>
    <w:pPr>
      <w:autoSpaceDE w:val="0"/>
      <w:autoSpaceDN w:val="0"/>
      <w:adjustRightInd w:val="0"/>
      <w:spacing w:after="0" w:line="240" w:lineRule="auto"/>
    </w:pPr>
    <w:rPr>
      <w:rFonts w:ascii="Arial" w:eastAsia="Calibri" w:hAnsi="Arial" w:cs="Arial"/>
      <w:sz w:val="20"/>
      <w:szCs w:val="20"/>
    </w:rPr>
  </w:style>
  <w:style w:type="character" w:customStyle="1" w:styleId="s6">
    <w:name w:val="s6"/>
    <w:basedOn w:val="a0"/>
    <w:rsid w:val="00204CA4"/>
  </w:style>
  <w:style w:type="character" w:customStyle="1" w:styleId="110">
    <w:name w:val="Заголовок 1 Знак1"/>
    <w:basedOn w:val="a0"/>
    <w:uiPriority w:val="9"/>
    <w:rsid w:val="00204CA4"/>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204CA4"/>
    <w:rPr>
      <w:rFonts w:asciiTheme="majorHAnsi" w:eastAsiaTheme="majorEastAsia" w:hAnsiTheme="majorHAnsi" w:cstheme="majorBidi"/>
      <w:b/>
      <w:bCs/>
      <w:color w:val="4F81BD" w:themeColor="accent1"/>
    </w:rPr>
  </w:style>
  <w:style w:type="table" w:styleId="a3">
    <w:name w:val="Table Grid"/>
    <w:basedOn w:val="a1"/>
    <w:uiPriority w:val="59"/>
    <w:rsid w:val="0020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4CA4"/>
    <w:pPr>
      <w:ind w:left="720"/>
      <w:contextualSpacing/>
    </w:pPr>
  </w:style>
  <w:style w:type="paragraph" w:styleId="aa">
    <w:name w:val="Balloon Text"/>
    <w:basedOn w:val="a"/>
    <w:link w:val="ab"/>
    <w:uiPriority w:val="99"/>
    <w:unhideWhenUsed/>
    <w:rsid w:val="00204CA4"/>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204CA4"/>
    <w:rPr>
      <w:rFonts w:ascii="Tahoma" w:hAnsi="Tahoma" w:cs="Tahoma"/>
      <w:sz w:val="16"/>
      <w:szCs w:val="16"/>
    </w:rPr>
  </w:style>
  <w:style w:type="paragraph" w:customStyle="1" w:styleId="21">
    <w:name w:val="Заголовок 21"/>
    <w:basedOn w:val="a"/>
    <w:next w:val="a"/>
    <w:uiPriority w:val="9"/>
    <w:unhideWhenUsed/>
    <w:qFormat/>
    <w:rsid w:val="00204CA4"/>
    <w:pPr>
      <w:keepNext/>
      <w:keepLines/>
      <w:spacing w:before="200" w:after="0"/>
      <w:outlineLvl w:val="1"/>
    </w:pPr>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204CA4"/>
    <w:rPr>
      <w:rFonts w:ascii="Calibri" w:eastAsia="Times New Roman" w:hAnsi="Calibri" w:cs="Times New Roman"/>
      <w:b/>
      <w:bCs/>
      <w:sz w:val="28"/>
      <w:szCs w:val="28"/>
    </w:rPr>
  </w:style>
  <w:style w:type="character" w:customStyle="1" w:styleId="70">
    <w:name w:val="Заголовок 7 Знак"/>
    <w:basedOn w:val="a0"/>
    <w:link w:val="7"/>
    <w:rsid w:val="00204CA4"/>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204CA4"/>
    <w:rPr>
      <w:rFonts w:ascii="Calibri" w:eastAsia="Times New Roman" w:hAnsi="Calibri" w:cs="Times New Roman"/>
      <w:i/>
      <w:iCs/>
      <w:sz w:val="24"/>
      <w:szCs w:val="24"/>
      <w:lang w:val="x-none" w:eastAsia="x-none"/>
    </w:rPr>
  </w:style>
  <w:style w:type="paragraph" w:customStyle="1" w:styleId="ac">
    <w:name w:val="Прижатый влево"/>
    <w:basedOn w:val="a"/>
    <w:next w:val="a"/>
    <w:uiPriority w:val="99"/>
    <w:rsid w:val="00204C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header"/>
    <w:basedOn w:val="a"/>
    <w:link w:val="ae"/>
    <w:uiPriority w:val="99"/>
    <w:unhideWhenUsed/>
    <w:rsid w:val="00204C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4CA4"/>
  </w:style>
  <w:style w:type="paragraph" w:styleId="af">
    <w:name w:val="footer"/>
    <w:basedOn w:val="a"/>
    <w:link w:val="af0"/>
    <w:uiPriority w:val="99"/>
    <w:unhideWhenUsed/>
    <w:rsid w:val="00204C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4CA4"/>
  </w:style>
  <w:style w:type="character" w:customStyle="1" w:styleId="af1">
    <w:name w:val="Гипертекстовая ссылка"/>
    <w:basedOn w:val="a0"/>
    <w:uiPriority w:val="99"/>
    <w:rsid w:val="00204CA4"/>
    <w:rPr>
      <w:rFonts w:cs="Times New Roman"/>
      <w:color w:val="106BBE"/>
    </w:rPr>
  </w:style>
  <w:style w:type="paragraph" w:styleId="af2">
    <w:name w:val="No Spacing"/>
    <w:uiPriority w:val="1"/>
    <w:qFormat/>
    <w:rsid w:val="00204CA4"/>
    <w:pPr>
      <w:spacing w:after="0" w:line="240" w:lineRule="auto"/>
    </w:pPr>
    <w:rPr>
      <w:rFonts w:ascii="Times New Roman" w:eastAsia="Calibri" w:hAnsi="Times New Roman" w:cs="Times New Roman"/>
      <w:sz w:val="24"/>
    </w:rPr>
  </w:style>
  <w:style w:type="character" w:customStyle="1" w:styleId="20">
    <w:name w:val="Заголовок 2 Знак"/>
    <w:basedOn w:val="a0"/>
    <w:link w:val="2"/>
    <w:uiPriority w:val="9"/>
    <w:semiHidden/>
    <w:rsid w:val="00204CA4"/>
    <w:rPr>
      <w:rFonts w:ascii="Cambria" w:eastAsia="Times New Roman" w:hAnsi="Cambria" w:cs="Times New Roman"/>
      <w:b/>
      <w:bCs/>
      <w:color w:val="4F81BD"/>
      <w:sz w:val="26"/>
      <w:szCs w:val="26"/>
    </w:rPr>
  </w:style>
  <w:style w:type="paragraph" w:customStyle="1" w:styleId="ConsPlusNonformat">
    <w:name w:val="ConsPlusNonformat"/>
    <w:uiPriority w:val="99"/>
    <w:rsid w:val="00204CA4"/>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Основной текст_"/>
    <w:link w:val="6"/>
    <w:rsid w:val="00204CA4"/>
    <w:rPr>
      <w:sz w:val="26"/>
      <w:szCs w:val="26"/>
      <w:shd w:val="clear" w:color="auto" w:fill="FFFFFF"/>
    </w:rPr>
  </w:style>
  <w:style w:type="paragraph" w:customStyle="1" w:styleId="6">
    <w:name w:val="Основной текст6"/>
    <w:basedOn w:val="a"/>
    <w:link w:val="af3"/>
    <w:rsid w:val="00204CA4"/>
    <w:pPr>
      <w:widowControl w:val="0"/>
      <w:shd w:val="clear" w:color="auto" w:fill="FFFFFF"/>
      <w:spacing w:before="420" w:after="300" w:line="317" w:lineRule="exact"/>
      <w:jc w:val="center"/>
    </w:pPr>
    <w:rPr>
      <w:sz w:val="26"/>
      <w:szCs w:val="26"/>
    </w:rPr>
  </w:style>
  <w:style w:type="character" w:customStyle="1" w:styleId="22">
    <w:name w:val="Основной текст2"/>
    <w:rsid w:val="00204CA4"/>
    <w:rPr>
      <w:rFonts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4">
    <w:name w:val="Strong"/>
    <w:uiPriority w:val="22"/>
    <w:qFormat/>
    <w:rsid w:val="00204CA4"/>
    <w:rPr>
      <w:b/>
      <w:bCs/>
    </w:rPr>
  </w:style>
  <w:style w:type="character" w:customStyle="1" w:styleId="s2">
    <w:name w:val="s2"/>
    <w:basedOn w:val="a0"/>
    <w:rsid w:val="00204CA4"/>
  </w:style>
  <w:style w:type="numbering" w:customStyle="1" w:styleId="14">
    <w:name w:val="Нет списка1"/>
    <w:next w:val="a2"/>
    <w:uiPriority w:val="99"/>
    <w:semiHidden/>
    <w:rsid w:val="00204CA4"/>
  </w:style>
  <w:style w:type="table" w:customStyle="1" w:styleId="111">
    <w:name w:val="Сетка таблицы11"/>
    <w:basedOn w:val="a1"/>
    <w:next w:val="a3"/>
    <w:rsid w:val="00204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204CA4"/>
  </w:style>
  <w:style w:type="paragraph" w:customStyle="1" w:styleId="Default">
    <w:name w:val="Default"/>
    <w:rsid w:val="00204C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3"/>
    <w:basedOn w:val="a"/>
    <w:link w:val="33"/>
    <w:rsid w:val="00204CA4"/>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204CA4"/>
    <w:rPr>
      <w:rFonts w:ascii="Times New Roman" w:eastAsia="Times New Roman" w:hAnsi="Times New Roman" w:cs="Times New Roman"/>
      <w:sz w:val="16"/>
      <w:szCs w:val="16"/>
      <w:lang w:val="x-none" w:eastAsia="x-none"/>
    </w:rPr>
  </w:style>
  <w:style w:type="paragraph" w:styleId="23">
    <w:name w:val="Body Text 2"/>
    <w:basedOn w:val="a"/>
    <w:link w:val="24"/>
    <w:unhideWhenUsed/>
    <w:rsid w:val="00204CA4"/>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204CA4"/>
    <w:rPr>
      <w:rFonts w:ascii="Times New Roman" w:eastAsia="Times New Roman" w:hAnsi="Times New Roman" w:cs="Times New Roman"/>
      <w:sz w:val="24"/>
      <w:szCs w:val="24"/>
      <w:lang w:val="x-none" w:eastAsia="x-none"/>
    </w:rPr>
  </w:style>
  <w:style w:type="table" w:customStyle="1" w:styleId="1110">
    <w:name w:val="Сетка таблицы111"/>
    <w:basedOn w:val="a1"/>
    <w:next w:val="a3"/>
    <w:uiPriority w:val="59"/>
    <w:rsid w:val="00204C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204C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204C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204CA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7">
    <w:name w:val="s7"/>
    <w:basedOn w:val="a0"/>
    <w:rsid w:val="00204CA4"/>
  </w:style>
  <w:style w:type="character" w:customStyle="1" w:styleId="s5">
    <w:name w:val="s5"/>
    <w:basedOn w:val="a0"/>
    <w:rsid w:val="00204CA4"/>
  </w:style>
  <w:style w:type="paragraph" w:styleId="af6">
    <w:name w:val="Body Text"/>
    <w:basedOn w:val="a"/>
    <w:link w:val="af7"/>
    <w:rsid w:val="00204CA4"/>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204CA4"/>
    <w:rPr>
      <w:rFonts w:ascii="Times New Roman" w:eastAsia="Times New Roman" w:hAnsi="Times New Roman" w:cs="Times New Roman"/>
      <w:sz w:val="24"/>
      <w:szCs w:val="24"/>
      <w:lang w:eastAsia="ru-RU"/>
    </w:rPr>
  </w:style>
  <w:style w:type="character" w:styleId="af8">
    <w:name w:val="Emphasis"/>
    <w:uiPriority w:val="20"/>
    <w:qFormat/>
    <w:rsid w:val="00204CA4"/>
    <w:rPr>
      <w:i/>
      <w:iCs/>
    </w:rPr>
  </w:style>
  <w:style w:type="paragraph" w:styleId="af9">
    <w:name w:val="Document Map"/>
    <w:basedOn w:val="a"/>
    <w:link w:val="afa"/>
    <w:semiHidden/>
    <w:rsid w:val="00204CA4"/>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204CA4"/>
    <w:rPr>
      <w:rFonts w:ascii="Tahoma" w:eastAsia="Times New Roman" w:hAnsi="Tahoma" w:cs="Tahoma"/>
      <w:sz w:val="20"/>
      <w:szCs w:val="20"/>
      <w:shd w:val="clear" w:color="auto" w:fill="000080"/>
      <w:lang w:eastAsia="ru-RU"/>
    </w:rPr>
  </w:style>
  <w:style w:type="character" w:customStyle="1" w:styleId="15">
    <w:name w:val="Текст выноски Знак1"/>
    <w:semiHidden/>
    <w:rsid w:val="00204CA4"/>
    <w:rPr>
      <w:rFonts w:ascii="Segoe UI" w:hAnsi="Segoe UI"/>
      <w:sz w:val="18"/>
      <w:lang w:val="x-none" w:eastAsia="ru-RU"/>
    </w:rPr>
  </w:style>
  <w:style w:type="character" w:customStyle="1" w:styleId="CharAttribute0">
    <w:name w:val="CharAttribute0"/>
    <w:uiPriority w:val="99"/>
    <w:rsid w:val="00204CA4"/>
    <w:rPr>
      <w:rFonts w:ascii="Times New Roman" w:hAnsi="Times New Roman"/>
      <w:sz w:val="28"/>
    </w:rPr>
  </w:style>
  <w:style w:type="paragraph" w:customStyle="1" w:styleId="western">
    <w:name w:val="western"/>
    <w:basedOn w:val="a"/>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204C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3C"/>
  </w:style>
  <w:style w:type="paragraph" w:styleId="1">
    <w:name w:val="heading 1"/>
    <w:basedOn w:val="a"/>
    <w:next w:val="a"/>
    <w:link w:val="10"/>
    <w:uiPriority w:val="99"/>
    <w:qFormat/>
    <w:rsid w:val="00204CA4"/>
    <w:pPr>
      <w:keepNext/>
      <w:keepLines/>
      <w:spacing w:before="480" w:after="0"/>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204CA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204CA4"/>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204CA4"/>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0"/>
    <w:qFormat/>
    <w:rsid w:val="00204CA4"/>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204CA4"/>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204CA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customStyle="1" w:styleId="31">
    <w:name w:val="Заголовок 31"/>
    <w:basedOn w:val="a"/>
    <w:next w:val="a"/>
    <w:uiPriority w:val="9"/>
    <w:unhideWhenUsed/>
    <w:qFormat/>
    <w:rsid w:val="00204CA4"/>
    <w:pPr>
      <w:keepNext/>
      <w:keepLines/>
      <w:spacing w:before="200" w:after="0"/>
      <w:outlineLvl w:val="2"/>
    </w:pPr>
    <w:rPr>
      <w:rFonts w:ascii="Cambria" w:eastAsia="Times New Roman" w:hAnsi="Cambria" w:cs="Times New Roman"/>
      <w:b/>
      <w:bCs/>
      <w:color w:val="4F81BD"/>
    </w:rPr>
  </w:style>
  <w:style w:type="character" w:customStyle="1" w:styleId="10">
    <w:name w:val="Заголовок 1 Знак"/>
    <w:basedOn w:val="a0"/>
    <w:link w:val="1"/>
    <w:uiPriority w:val="9"/>
    <w:rsid w:val="00204CA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204CA4"/>
    <w:rPr>
      <w:rFonts w:ascii="Cambria" w:eastAsia="Times New Roman" w:hAnsi="Cambria" w:cs="Times New Roman"/>
      <w:b/>
      <w:bCs/>
      <w:color w:val="4F81BD"/>
    </w:rPr>
  </w:style>
  <w:style w:type="table" w:customStyle="1" w:styleId="12">
    <w:name w:val="Сетка таблицы1"/>
    <w:basedOn w:val="a1"/>
    <w:next w:val="a3"/>
    <w:uiPriority w:val="59"/>
    <w:rsid w:val="0020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4"/>
    <w:uiPriority w:val="99"/>
    <w:qFormat/>
    <w:rsid w:val="00204CA4"/>
    <w:pPr>
      <w:ind w:left="720"/>
      <w:contextualSpacing/>
    </w:pPr>
  </w:style>
  <w:style w:type="paragraph" w:customStyle="1" w:styleId="a5">
    <w:name w:val="Нормальный (таблица)"/>
    <w:basedOn w:val="a"/>
    <w:next w:val="a"/>
    <w:uiPriority w:val="99"/>
    <w:rsid w:val="00204C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204C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204CA4"/>
    <w:rPr>
      <w:color w:val="0000FF"/>
      <w:u w:val="single"/>
    </w:rPr>
  </w:style>
  <w:style w:type="paragraph" w:styleId="a7">
    <w:name w:val="Normal (Web)"/>
    <w:basedOn w:val="a"/>
    <w:uiPriority w:val="99"/>
    <w:unhideWhenUsed/>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204CA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204CA4"/>
    <w:rPr>
      <w:rFonts w:ascii="Times New Roman" w:eastAsia="Times New Roman" w:hAnsi="Times New Roman" w:cs="Times New Roman"/>
      <w:sz w:val="24"/>
      <w:szCs w:val="24"/>
      <w:lang w:val="x-none" w:eastAsia="x-none"/>
    </w:rPr>
  </w:style>
  <w:style w:type="character" w:customStyle="1" w:styleId="s1">
    <w:name w:val="s1"/>
    <w:basedOn w:val="a0"/>
    <w:rsid w:val="00204CA4"/>
  </w:style>
  <w:style w:type="paragraph" w:customStyle="1" w:styleId="p16">
    <w:name w:val="p16"/>
    <w:basedOn w:val="a"/>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corners">
    <w:name w:val="Top corners"/>
    <w:basedOn w:val="a"/>
    <w:rsid w:val="00204CA4"/>
    <w:pPr>
      <w:tabs>
        <w:tab w:val="center" w:pos="2520"/>
        <w:tab w:val="right" w:pos="5040"/>
        <w:tab w:val="left" w:pos="5760"/>
        <w:tab w:val="center" w:pos="7920"/>
        <w:tab w:val="right" w:pos="9990"/>
      </w:tabs>
      <w:spacing w:after="0" w:line="240" w:lineRule="auto"/>
      <w:jc w:val="both"/>
    </w:pPr>
    <w:rPr>
      <w:rFonts w:ascii="NTTimes/Cyrillic" w:eastAsia="Times New Roman" w:hAnsi="NTTimes/Cyrillic" w:cs="Times New Roman"/>
      <w:sz w:val="26"/>
      <w:szCs w:val="20"/>
      <w:lang w:eastAsia="ru-RU"/>
    </w:rPr>
  </w:style>
  <w:style w:type="paragraph" w:customStyle="1" w:styleId="ConsPlusCell">
    <w:name w:val="ConsPlusCell"/>
    <w:uiPriority w:val="99"/>
    <w:rsid w:val="00204CA4"/>
    <w:pPr>
      <w:autoSpaceDE w:val="0"/>
      <w:autoSpaceDN w:val="0"/>
      <w:adjustRightInd w:val="0"/>
      <w:spacing w:after="0" w:line="240" w:lineRule="auto"/>
    </w:pPr>
    <w:rPr>
      <w:rFonts w:ascii="Arial" w:eastAsia="Calibri" w:hAnsi="Arial" w:cs="Arial"/>
      <w:sz w:val="20"/>
      <w:szCs w:val="20"/>
    </w:rPr>
  </w:style>
  <w:style w:type="character" w:customStyle="1" w:styleId="s6">
    <w:name w:val="s6"/>
    <w:basedOn w:val="a0"/>
    <w:rsid w:val="00204CA4"/>
  </w:style>
  <w:style w:type="character" w:customStyle="1" w:styleId="110">
    <w:name w:val="Заголовок 1 Знак1"/>
    <w:basedOn w:val="a0"/>
    <w:uiPriority w:val="9"/>
    <w:rsid w:val="00204CA4"/>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204CA4"/>
    <w:rPr>
      <w:rFonts w:asciiTheme="majorHAnsi" w:eastAsiaTheme="majorEastAsia" w:hAnsiTheme="majorHAnsi" w:cstheme="majorBidi"/>
      <w:b/>
      <w:bCs/>
      <w:color w:val="4F81BD" w:themeColor="accent1"/>
    </w:rPr>
  </w:style>
  <w:style w:type="table" w:styleId="a3">
    <w:name w:val="Table Grid"/>
    <w:basedOn w:val="a1"/>
    <w:uiPriority w:val="59"/>
    <w:rsid w:val="0020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4CA4"/>
    <w:pPr>
      <w:ind w:left="720"/>
      <w:contextualSpacing/>
    </w:pPr>
  </w:style>
  <w:style w:type="paragraph" w:styleId="aa">
    <w:name w:val="Balloon Text"/>
    <w:basedOn w:val="a"/>
    <w:link w:val="ab"/>
    <w:uiPriority w:val="99"/>
    <w:unhideWhenUsed/>
    <w:rsid w:val="00204CA4"/>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204CA4"/>
    <w:rPr>
      <w:rFonts w:ascii="Tahoma" w:hAnsi="Tahoma" w:cs="Tahoma"/>
      <w:sz w:val="16"/>
      <w:szCs w:val="16"/>
    </w:rPr>
  </w:style>
  <w:style w:type="paragraph" w:customStyle="1" w:styleId="21">
    <w:name w:val="Заголовок 21"/>
    <w:basedOn w:val="a"/>
    <w:next w:val="a"/>
    <w:uiPriority w:val="9"/>
    <w:unhideWhenUsed/>
    <w:qFormat/>
    <w:rsid w:val="00204CA4"/>
    <w:pPr>
      <w:keepNext/>
      <w:keepLines/>
      <w:spacing w:before="200" w:after="0"/>
      <w:outlineLvl w:val="1"/>
    </w:pPr>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204CA4"/>
    <w:rPr>
      <w:rFonts w:ascii="Calibri" w:eastAsia="Times New Roman" w:hAnsi="Calibri" w:cs="Times New Roman"/>
      <w:b/>
      <w:bCs/>
      <w:sz w:val="28"/>
      <w:szCs w:val="28"/>
    </w:rPr>
  </w:style>
  <w:style w:type="character" w:customStyle="1" w:styleId="70">
    <w:name w:val="Заголовок 7 Знак"/>
    <w:basedOn w:val="a0"/>
    <w:link w:val="7"/>
    <w:rsid w:val="00204CA4"/>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204CA4"/>
    <w:rPr>
      <w:rFonts w:ascii="Calibri" w:eastAsia="Times New Roman" w:hAnsi="Calibri" w:cs="Times New Roman"/>
      <w:i/>
      <w:iCs/>
      <w:sz w:val="24"/>
      <w:szCs w:val="24"/>
      <w:lang w:val="x-none" w:eastAsia="x-none"/>
    </w:rPr>
  </w:style>
  <w:style w:type="paragraph" w:customStyle="1" w:styleId="ac">
    <w:name w:val="Прижатый влево"/>
    <w:basedOn w:val="a"/>
    <w:next w:val="a"/>
    <w:uiPriority w:val="99"/>
    <w:rsid w:val="00204C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header"/>
    <w:basedOn w:val="a"/>
    <w:link w:val="ae"/>
    <w:uiPriority w:val="99"/>
    <w:unhideWhenUsed/>
    <w:rsid w:val="00204C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4CA4"/>
  </w:style>
  <w:style w:type="paragraph" w:styleId="af">
    <w:name w:val="footer"/>
    <w:basedOn w:val="a"/>
    <w:link w:val="af0"/>
    <w:uiPriority w:val="99"/>
    <w:unhideWhenUsed/>
    <w:rsid w:val="00204C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4CA4"/>
  </w:style>
  <w:style w:type="character" w:customStyle="1" w:styleId="af1">
    <w:name w:val="Гипертекстовая ссылка"/>
    <w:basedOn w:val="a0"/>
    <w:uiPriority w:val="99"/>
    <w:rsid w:val="00204CA4"/>
    <w:rPr>
      <w:rFonts w:cs="Times New Roman"/>
      <w:color w:val="106BBE"/>
    </w:rPr>
  </w:style>
  <w:style w:type="paragraph" w:styleId="af2">
    <w:name w:val="No Spacing"/>
    <w:uiPriority w:val="1"/>
    <w:qFormat/>
    <w:rsid w:val="00204CA4"/>
    <w:pPr>
      <w:spacing w:after="0" w:line="240" w:lineRule="auto"/>
    </w:pPr>
    <w:rPr>
      <w:rFonts w:ascii="Times New Roman" w:eastAsia="Calibri" w:hAnsi="Times New Roman" w:cs="Times New Roman"/>
      <w:sz w:val="24"/>
    </w:rPr>
  </w:style>
  <w:style w:type="character" w:customStyle="1" w:styleId="20">
    <w:name w:val="Заголовок 2 Знак"/>
    <w:basedOn w:val="a0"/>
    <w:link w:val="2"/>
    <w:uiPriority w:val="9"/>
    <w:semiHidden/>
    <w:rsid w:val="00204CA4"/>
    <w:rPr>
      <w:rFonts w:ascii="Cambria" w:eastAsia="Times New Roman" w:hAnsi="Cambria" w:cs="Times New Roman"/>
      <w:b/>
      <w:bCs/>
      <w:color w:val="4F81BD"/>
      <w:sz w:val="26"/>
      <w:szCs w:val="26"/>
    </w:rPr>
  </w:style>
  <w:style w:type="paragraph" w:customStyle="1" w:styleId="ConsPlusNonformat">
    <w:name w:val="ConsPlusNonformat"/>
    <w:uiPriority w:val="99"/>
    <w:rsid w:val="00204CA4"/>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Основной текст_"/>
    <w:link w:val="6"/>
    <w:rsid w:val="00204CA4"/>
    <w:rPr>
      <w:sz w:val="26"/>
      <w:szCs w:val="26"/>
      <w:shd w:val="clear" w:color="auto" w:fill="FFFFFF"/>
    </w:rPr>
  </w:style>
  <w:style w:type="paragraph" w:customStyle="1" w:styleId="6">
    <w:name w:val="Основной текст6"/>
    <w:basedOn w:val="a"/>
    <w:link w:val="af3"/>
    <w:rsid w:val="00204CA4"/>
    <w:pPr>
      <w:widowControl w:val="0"/>
      <w:shd w:val="clear" w:color="auto" w:fill="FFFFFF"/>
      <w:spacing w:before="420" w:after="300" w:line="317" w:lineRule="exact"/>
      <w:jc w:val="center"/>
    </w:pPr>
    <w:rPr>
      <w:sz w:val="26"/>
      <w:szCs w:val="26"/>
    </w:rPr>
  </w:style>
  <w:style w:type="character" w:customStyle="1" w:styleId="22">
    <w:name w:val="Основной текст2"/>
    <w:rsid w:val="00204CA4"/>
    <w:rPr>
      <w:rFonts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4">
    <w:name w:val="Strong"/>
    <w:uiPriority w:val="22"/>
    <w:qFormat/>
    <w:rsid w:val="00204CA4"/>
    <w:rPr>
      <w:b/>
      <w:bCs/>
    </w:rPr>
  </w:style>
  <w:style w:type="character" w:customStyle="1" w:styleId="s2">
    <w:name w:val="s2"/>
    <w:basedOn w:val="a0"/>
    <w:rsid w:val="00204CA4"/>
  </w:style>
  <w:style w:type="numbering" w:customStyle="1" w:styleId="14">
    <w:name w:val="Нет списка1"/>
    <w:next w:val="a2"/>
    <w:uiPriority w:val="99"/>
    <w:semiHidden/>
    <w:rsid w:val="00204CA4"/>
  </w:style>
  <w:style w:type="table" w:customStyle="1" w:styleId="111">
    <w:name w:val="Сетка таблицы11"/>
    <w:basedOn w:val="a1"/>
    <w:next w:val="a3"/>
    <w:rsid w:val="00204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204CA4"/>
  </w:style>
  <w:style w:type="paragraph" w:customStyle="1" w:styleId="Default">
    <w:name w:val="Default"/>
    <w:rsid w:val="00204C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3"/>
    <w:basedOn w:val="a"/>
    <w:link w:val="33"/>
    <w:rsid w:val="00204CA4"/>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204CA4"/>
    <w:rPr>
      <w:rFonts w:ascii="Times New Roman" w:eastAsia="Times New Roman" w:hAnsi="Times New Roman" w:cs="Times New Roman"/>
      <w:sz w:val="16"/>
      <w:szCs w:val="16"/>
      <w:lang w:val="x-none" w:eastAsia="x-none"/>
    </w:rPr>
  </w:style>
  <w:style w:type="paragraph" w:styleId="23">
    <w:name w:val="Body Text 2"/>
    <w:basedOn w:val="a"/>
    <w:link w:val="24"/>
    <w:unhideWhenUsed/>
    <w:rsid w:val="00204CA4"/>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204CA4"/>
    <w:rPr>
      <w:rFonts w:ascii="Times New Roman" w:eastAsia="Times New Roman" w:hAnsi="Times New Roman" w:cs="Times New Roman"/>
      <w:sz w:val="24"/>
      <w:szCs w:val="24"/>
      <w:lang w:val="x-none" w:eastAsia="x-none"/>
    </w:rPr>
  </w:style>
  <w:style w:type="table" w:customStyle="1" w:styleId="1110">
    <w:name w:val="Сетка таблицы111"/>
    <w:basedOn w:val="a1"/>
    <w:next w:val="a3"/>
    <w:uiPriority w:val="59"/>
    <w:rsid w:val="00204C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204C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204C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204CA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7">
    <w:name w:val="s7"/>
    <w:basedOn w:val="a0"/>
    <w:rsid w:val="00204CA4"/>
  </w:style>
  <w:style w:type="character" w:customStyle="1" w:styleId="s5">
    <w:name w:val="s5"/>
    <w:basedOn w:val="a0"/>
    <w:rsid w:val="00204CA4"/>
  </w:style>
  <w:style w:type="paragraph" w:styleId="af6">
    <w:name w:val="Body Text"/>
    <w:basedOn w:val="a"/>
    <w:link w:val="af7"/>
    <w:rsid w:val="00204CA4"/>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204CA4"/>
    <w:rPr>
      <w:rFonts w:ascii="Times New Roman" w:eastAsia="Times New Roman" w:hAnsi="Times New Roman" w:cs="Times New Roman"/>
      <w:sz w:val="24"/>
      <w:szCs w:val="24"/>
      <w:lang w:eastAsia="ru-RU"/>
    </w:rPr>
  </w:style>
  <w:style w:type="character" w:styleId="af8">
    <w:name w:val="Emphasis"/>
    <w:uiPriority w:val="20"/>
    <w:qFormat/>
    <w:rsid w:val="00204CA4"/>
    <w:rPr>
      <w:i/>
      <w:iCs/>
    </w:rPr>
  </w:style>
  <w:style w:type="paragraph" w:styleId="af9">
    <w:name w:val="Document Map"/>
    <w:basedOn w:val="a"/>
    <w:link w:val="afa"/>
    <w:semiHidden/>
    <w:rsid w:val="00204CA4"/>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204CA4"/>
    <w:rPr>
      <w:rFonts w:ascii="Tahoma" w:eastAsia="Times New Roman" w:hAnsi="Tahoma" w:cs="Tahoma"/>
      <w:sz w:val="20"/>
      <w:szCs w:val="20"/>
      <w:shd w:val="clear" w:color="auto" w:fill="000080"/>
      <w:lang w:eastAsia="ru-RU"/>
    </w:rPr>
  </w:style>
  <w:style w:type="character" w:customStyle="1" w:styleId="15">
    <w:name w:val="Текст выноски Знак1"/>
    <w:semiHidden/>
    <w:rsid w:val="00204CA4"/>
    <w:rPr>
      <w:rFonts w:ascii="Segoe UI" w:hAnsi="Segoe UI"/>
      <w:sz w:val="18"/>
      <w:lang w:val="x-none" w:eastAsia="ru-RU"/>
    </w:rPr>
  </w:style>
  <w:style w:type="character" w:customStyle="1" w:styleId="CharAttribute0">
    <w:name w:val="CharAttribute0"/>
    <w:uiPriority w:val="99"/>
    <w:rsid w:val="00204CA4"/>
    <w:rPr>
      <w:rFonts w:ascii="Times New Roman" w:hAnsi="Times New Roman"/>
      <w:sz w:val="28"/>
    </w:rPr>
  </w:style>
  <w:style w:type="paragraph" w:customStyle="1" w:styleId="western">
    <w:name w:val="western"/>
    <w:basedOn w:val="a"/>
    <w:rsid w:val="0020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204C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pandia.ru/text/category/variatciya/" TargetMode="External"/><Relationship Id="rId3" Type="http://schemas.openxmlformats.org/officeDocument/2006/relationships/styles" Target="styles.xml"/><Relationship Id="rId21" Type="http://schemas.openxmlformats.org/officeDocument/2006/relationships/hyperlink" Target="http://www.pandia.ru/text/category/ventilyatciya/" TargetMode="External"/><Relationship Id="rId34" Type="http://schemas.openxmlformats.org/officeDocument/2006/relationships/theme" Target="theme/theme1.xml"/><Relationship Id="rId7" Type="http://schemas.openxmlformats.org/officeDocument/2006/relationships/hyperlink" Target="http://pandia.ru/text/category/hudozhestvennaya_gimnastika/" TargetMode="External"/><Relationship Id="rId12" Type="http://schemas.openxmlformats.org/officeDocument/2006/relationships/hyperlink" Target="http://docs.cntd.ru/document/902296125" TargetMode="External"/><Relationship Id="rId17" Type="http://schemas.openxmlformats.org/officeDocument/2006/relationships/image" Target="media/image5.png"/><Relationship Id="rId25" Type="http://schemas.openxmlformats.org/officeDocument/2006/relationships/hyperlink" Target="http://pandia.ru/text/category/vipolnenie_rabo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andia.ru/text/category/hudozhestvennaya_gimnastika/" TargetMode="External"/><Relationship Id="rId29" Type="http://schemas.openxmlformats.org/officeDocument/2006/relationships/hyperlink" Target="http://www.minsport.gov.ru/sport/high-sport/priznanie-vidov-sp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96125" TargetMode="External"/><Relationship Id="rId24" Type="http://schemas.openxmlformats.org/officeDocument/2006/relationships/hyperlink" Target="http://pandia.ru/text/category/fizioterapiya/" TargetMode="External"/><Relationship Id="rId32" Type="http://schemas.openxmlformats.org/officeDocument/2006/relationships/hyperlink" Target="http://&#1076;&#1102;&#1089;&#1096;-&#1078;&#1077;&#1084;&#1095;&#1091;&#1078;&#1080;&#1085;&#1072;-&#1072;&#1083;&#1090;&#1072;&#1103;.&#1088;&#1092;"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pandia.ru/text/category/vitamin/" TargetMode="External"/><Relationship Id="rId28" Type="http://schemas.openxmlformats.org/officeDocument/2006/relationships/hyperlink" Target="http://www.consultant.ru" TargetMode="External"/><Relationship Id="rId10" Type="http://schemas.openxmlformats.org/officeDocument/2006/relationships/hyperlink" Target="http://docs.cntd.ru/document/902296125" TargetMode="External"/><Relationship Id="rId19" Type="http://schemas.openxmlformats.org/officeDocument/2006/relationships/hyperlink" Target="http://pandia.ru/text/category/biologicheskaya_hiimya/" TargetMode="External"/><Relationship Id="rId31" Type="http://schemas.openxmlformats.org/officeDocument/2006/relationships/hyperlink" Target="http://www.minsport.gov.ru/sport/high-sport/edinyy-kalendarnyy-p/" TargetMode="External"/><Relationship Id="rId4" Type="http://schemas.microsoft.com/office/2007/relationships/stylesWithEffects" Target="stylesWithEffects.xml"/><Relationship Id="rId9" Type="http://schemas.openxmlformats.org/officeDocument/2006/relationships/hyperlink" Target="http://fizrazvitie.ru/2011/02/fizicheskoe-razvitie.html" TargetMode="External"/><Relationship Id="rId14" Type="http://schemas.openxmlformats.org/officeDocument/2006/relationships/image" Target="media/image2.png"/><Relationship Id="rId22" Type="http://schemas.openxmlformats.org/officeDocument/2006/relationships/hyperlink" Target="http://www.pandia.ru/text/category/agressivnostmz/" TargetMode="External"/><Relationship Id="rId27" Type="http://schemas.openxmlformats.org/officeDocument/2006/relationships/hyperlink" Target="http://pandia.ru/text/category/hudozhestvennaya_gimnastika/" TargetMode="External"/><Relationship Id="rId30" Type="http://schemas.openxmlformats.org/officeDocument/2006/relationships/hyperlink" Target="http://www.minsport.gov.ru/sport/high-sport/edinaya-vserossiyska/" TargetMode="External"/><Relationship Id="rId8" Type="http://schemas.openxmlformats.org/officeDocument/2006/relationships/hyperlink" Target="http://pandia.ru/text/category/metodicheskie_rekomend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7F4E-1497-4B54-8DCA-DE7D5F31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40593</Words>
  <Characters>231383</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22</cp:revision>
  <cp:lastPrinted>2019-09-12T09:53:00Z</cp:lastPrinted>
  <dcterms:created xsi:type="dcterms:W3CDTF">2018-08-21T06:59:00Z</dcterms:created>
  <dcterms:modified xsi:type="dcterms:W3CDTF">2019-09-17T06:25:00Z</dcterms:modified>
</cp:coreProperties>
</file>